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0C" w:rsidRPr="00140A41" w:rsidRDefault="000B260C" w:rsidP="000B260C">
      <w:pPr>
        <w:widowControl w:val="0"/>
        <w:suppressAutoHyphens/>
        <w:spacing w:after="0" w:line="240" w:lineRule="auto"/>
        <w:jc w:val="center"/>
        <w:rPr>
          <w:rFonts w:ascii="Times New Roman" w:eastAsia="Andale Sans UI" w:hAnsi="Times New Roman"/>
          <w:b/>
          <w:color w:val="000000"/>
          <w:kern w:val="1"/>
          <w:sz w:val="24"/>
          <w:szCs w:val="24"/>
          <w:lang w:eastAsia="tr-TR"/>
        </w:rPr>
      </w:pPr>
      <w:r w:rsidRPr="00140A41">
        <w:rPr>
          <w:rFonts w:ascii="Times New Roman" w:eastAsia="Andale Sans UI" w:hAnsi="Times New Roman"/>
          <w:b/>
          <w:color w:val="000000"/>
          <w:kern w:val="1"/>
          <w:sz w:val="24"/>
          <w:szCs w:val="24"/>
          <w:lang w:eastAsia="tr-TR"/>
        </w:rPr>
        <w:t>T.C.</w:t>
      </w:r>
    </w:p>
    <w:p w:rsidR="000B260C" w:rsidRPr="00140A41" w:rsidRDefault="000B260C" w:rsidP="000B260C">
      <w:pPr>
        <w:widowControl w:val="0"/>
        <w:suppressAutoHyphens/>
        <w:spacing w:after="0" w:line="240" w:lineRule="auto"/>
        <w:jc w:val="center"/>
        <w:rPr>
          <w:rFonts w:ascii="Times New Roman" w:eastAsia="Andale Sans UI" w:hAnsi="Times New Roman"/>
          <w:b/>
          <w:color w:val="000000"/>
          <w:kern w:val="1"/>
          <w:sz w:val="24"/>
          <w:szCs w:val="24"/>
          <w:lang w:eastAsia="tr-TR"/>
        </w:rPr>
      </w:pPr>
      <w:r w:rsidRPr="00140A41">
        <w:rPr>
          <w:rFonts w:ascii="Times New Roman" w:eastAsia="Andale Sans UI" w:hAnsi="Times New Roman"/>
          <w:b/>
          <w:color w:val="000000"/>
          <w:kern w:val="1"/>
          <w:sz w:val="24"/>
          <w:szCs w:val="24"/>
          <w:lang w:eastAsia="tr-TR"/>
        </w:rPr>
        <w:t>GÜMRÜK VE TİCARET BAKANLIĞI</w:t>
      </w:r>
    </w:p>
    <w:p w:rsidR="000B260C" w:rsidRPr="00140A41" w:rsidRDefault="000B260C" w:rsidP="000B260C">
      <w:pPr>
        <w:widowControl w:val="0"/>
        <w:suppressAutoHyphens/>
        <w:spacing w:after="0" w:line="240" w:lineRule="auto"/>
        <w:jc w:val="center"/>
        <w:rPr>
          <w:rFonts w:ascii="Times New Roman" w:eastAsia="Andale Sans UI" w:hAnsi="Times New Roman"/>
          <w:b/>
          <w:color w:val="000000"/>
          <w:kern w:val="1"/>
          <w:sz w:val="24"/>
          <w:szCs w:val="24"/>
          <w:lang w:eastAsia="tr-TR"/>
        </w:rPr>
      </w:pPr>
      <w:r w:rsidRPr="00140A41">
        <w:rPr>
          <w:rFonts w:ascii="Times New Roman" w:eastAsia="Andale Sans UI" w:hAnsi="Times New Roman"/>
          <w:b/>
          <w:color w:val="000000"/>
          <w:kern w:val="1"/>
          <w:sz w:val="24"/>
          <w:szCs w:val="24"/>
          <w:lang w:eastAsia="tr-TR"/>
        </w:rPr>
        <w:t>Reklam Kurulu Başkanlığı</w:t>
      </w:r>
    </w:p>
    <w:p w:rsidR="000B260C" w:rsidRDefault="000B260C" w:rsidP="000B260C">
      <w:pPr>
        <w:widowControl w:val="0"/>
        <w:suppressAutoHyphens/>
        <w:spacing w:after="0" w:line="240" w:lineRule="auto"/>
        <w:jc w:val="center"/>
        <w:rPr>
          <w:rFonts w:ascii="Times New Roman" w:eastAsia="Andale Sans UI" w:hAnsi="Times New Roman"/>
          <w:b/>
          <w:color w:val="000000"/>
          <w:kern w:val="1"/>
          <w:sz w:val="24"/>
          <w:szCs w:val="24"/>
          <w:lang w:eastAsia="tr-TR"/>
        </w:rPr>
      </w:pPr>
    </w:p>
    <w:p w:rsidR="000B260C" w:rsidRPr="00140A41" w:rsidRDefault="000B260C" w:rsidP="000B260C">
      <w:pPr>
        <w:widowControl w:val="0"/>
        <w:suppressAutoHyphens/>
        <w:spacing w:after="0" w:line="240" w:lineRule="auto"/>
        <w:jc w:val="center"/>
        <w:rPr>
          <w:rFonts w:ascii="Times New Roman" w:eastAsia="Andale Sans UI" w:hAnsi="Times New Roman"/>
          <w:b/>
          <w:color w:val="000000"/>
          <w:kern w:val="1"/>
          <w:sz w:val="24"/>
          <w:szCs w:val="24"/>
          <w:lang w:eastAsia="tr-TR"/>
        </w:rPr>
      </w:pPr>
    </w:p>
    <w:p w:rsidR="000B260C" w:rsidRPr="005D2C56" w:rsidRDefault="000B260C" w:rsidP="000B260C">
      <w:pPr>
        <w:keepNext/>
        <w:keepLines/>
        <w:widowControl w:val="0"/>
        <w:suppressAutoHyphens/>
        <w:spacing w:after="0" w:line="240" w:lineRule="auto"/>
        <w:jc w:val="center"/>
        <w:outlineLvl w:val="2"/>
        <w:rPr>
          <w:rFonts w:ascii="Times New Roman" w:eastAsia="Times New Roman" w:hAnsi="Times New Roman" w:cs="Times New Roman"/>
          <w:b/>
          <w:color w:val="000000"/>
          <w:kern w:val="1"/>
          <w:sz w:val="24"/>
          <w:szCs w:val="24"/>
          <w:lang w:eastAsia="tr-TR"/>
        </w:rPr>
      </w:pPr>
      <w:r w:rsidRPr="005D2C56">
        <w:rPr>
          <w:rFonts w:ascii="Times New Roman" w:eastAsia="Times New Roman" w:hAnsi="Times New Roman" w:cs="Times New Roman"/>
          <w:b/>
          <w:color w:val="000000"/>
          <w:kern w:val="1"/>
          <w:sz w:val="24"/>
          <w:szCs w:val="24"/>
          <w:lang w:eastAsia="tr-TR"/>
        </w:rPr>
        <w:t>BASIN BÜLTENİ</w:t>
      </w:r>
    </w:p>
    <w:p w:rsidR="000B260C" w:rsidRDefault="000B260C" w:rsidP="000B260C">
      <w:pPr>
        <w:keepNext/>
        <w:keepLines/>
        <w:widowControl w:val="0"/>
        <w:suppressAutoHyphens/>
        <w:spacing w:after="0" w:line="240" w:lineRule="auto"/>
        <w:jc w:val="center"/>
        <w:outlineLvl w:val="2"/>
        <w:rPr>
          <w:rFonts w:ascii="Times New Roman" w:eastAsia="Times New Roman" w:hAnsi="Times New Roman"/>
          <w:b/>
          <w:color w:val="000000"/>
          <w:kern w:val="1"/>
          <w:sz w:val="24"/>
          <w:szCs w:val="24"/>
          <w:lang w:eastAsia="tr-TR"/>
        </w:rPr>
      </w:pPr>
    </w:p>
    <w:p w:rsidR="000B260C" w:rsidRDefault="000B260C" w:rsidP="000B260C">
      <w:pPr>
        <w:keepNext/>
        <w:keepLines/>
        <w:widowControl w:val="0"/>
        <w:suppressAutoHyphens/>
        <w:spacing w:after="0" w:line="240" w:lineRule="auto"/>
        <w:jc w:val="center"/>
        <w:outlineLvl w:val="2"/>
        <w:rPr>
          <w:rFonts w:ascii="Times New Roman" w:eastAsia="Times New Roman" w:hAnsi="Times New Roman"/>
          <w:b/>
          <w:color w:val="000000"/>
          <w:kern w:val="1"/>
          <w:sz w:val="24"/>
          <w:szCs w:val="24"/>
          <w:lang w:eastAsia="tr-TR"/>
        </w:rPr>
      </w:pPr>
    </w:p>
    <w:p w:rsidR="00210A1A" w:rsidRDefault="00210A1A" w:rsidP="000B260C">
      <w:pPr>
        <w:keepNext/>
        <w:keepLines/>
        <w:widowControl w:val="0"/>
        <w:suppressAutoHyphens/>
        <w:spacing w:after="0" w:line="240" w:lineRule="auto"/>
        <w:jc w:val="center"/>
        <w:outlineLvl w:val="2"/>
        <w:rPr>
          <w:rFonts w:ascii="Times New Roman" w:eastAsia="Times New Roman" w:hAnsi="Times New Roman"/>
          <w:b/>
          <w:color w:val="000000"/>
          <w:kern w:val="1"/>
          <w:sz w:val="24"/>
          <w:szCs w:val="24"/>
          <w:lang w:eastAsia="tr-TR"/>
        </w:rPr>
      </w:pPr>
    </w:p>
    <w:p w:rsidR="00210A1A" w:rsidRDefault="00210A1A" w:rsidP="000B260C">
      <w:pPr>
        <w:keepNext/>
        <w:keepLines/>
        <w:widowControl w:val="0"/>
        <w:suppressAutoHyphens/>
        <w:spacing w:after="0" w:line="240" w:lineRule="auto"/>
        <w:jc w:val="center"/>
        <w:outlineLvl w:val="2"/>
        <w:rPr>
          <w:rFonts w:ascii="Times New Roman" w:eastAsia="Times New Roman" w:hAnsi="Times New Roman"/>
          <w:b/>
          <w:color w:val="000000"/>
          <w:kern w:val="1"/>
          <w:sz w:val="24"/>
          <w:szCs w:val="24"/>
          <w:lang w:eastAsia="tr-TR"/>
        </w:rPr>
      </w:pPr>
    </w:p>
    <w:p w:rsidR="00A02878" w:rsidRDefault="00A02878" w:rsidP="000B260C">
      <w:pPr>
        <w:keepNext/>
        <w:keepLines/>
        <w:widowControl w:val="0"/>
        <w:suppressAutoHyphens/>
        <w:spacing w:after="0" w:line="240" w:lineRule="auto"/>
        <w:jc w:val="center"/>
        <w:outlineLvl w:val="2"/>
        <w:rPr>
          <w:rFonts w:ascii="Times New Roman" w:eastAsia="Times New Roman" w:hAnsi="Times New Roman"/>
          <w:b/>
          <w:color w:val="000000"/>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ind w:left="567"/>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Toplantı Tarihi</w:t>
      </w:r>
      <w:r w:rsidRPr="00A60DD0">
        <w:rPr>
          <w:rFonts w:ascii="Times New Roman" w:eastAsia="Andale Sans UI" w:hAnsi="Times New Roman"/>
          <w:b/>
          <w:kern w:val="1"/>
          <w:sz w:val="24"/>
          <w:szCs w:val="24"/>
          <w:lang w:eastAsia="tr-TR"/>
        </w:rPr>
        <w:tab/>
      </w:r>
      <w:r w:rsidRPr="00A60DD0">
        <w:rPr>
          <w:rFonts w:ascii="Times New Roman" w:eastAsia="Andale Sans UI" w:hAnsi="Times New Roman"/>
          <w:b/>
          <w:kern w:val="1"/>
          <w:sz w:val="24"/>
          <w:szCs w:val="24"/>
          <w:lang w:eastAsia="tr-TR"/>
        </w:rPr>
        <w:tab/>
        <w:t xml:space="preserve"> : </w:t>
      </w:r>
      <w:r w:rsidRPr="00A60DD0">
        <w:rPr>
          <w:rFonts w:ascii="Times New Roman" w:eastAsia="Andale Sans UI" w:hAnsi="Times New Roman"/>
          <w:kern w:val="1"/>
          <w:sz w:val="24"/>
          <w:szCs w:val="24"/>
          <w:lang w:eastAsia="tr-TR"/>
        </w:rPr>
        <w:t xml:space="preserve"> 22 Nisan 2015</w:t>
      </w:r>
    </w:p>
    <w:p w:rsidR="000B260C" w:rsidRPr="00A60DD0" w:rsidRDefault="000B260C" w:rsidP="000B260C">
      <w:pPr>
        <w:widowControl w:val="0"/>
        <w:suppressAutoHyphens/>
        <w:spacing w:after="0" w:line="240" w:lineRule="auto"/>
        <w:ind w:left="567"/>
        <w:jc w:val="both"/>
        <w:rPr>
          <w:rFonts w:ascii="Times New Roman" w:eastAsia="Andale Sans UI" w:hAnsi="Times New Roman"/>
          <w:i/>
          <w:kern w:val="1"/>
          <w:sz w:val="24"/>
          <w:szCs w:val="24"/>
          <w:lang w:eastAsia="tr-TR"/>
        </w:rPr>
      </w:pPr>
    </w:p>
    <w:p w:rsidR="000B260C" w:rsidRPr="00A60DD0" w:rsidRDefault="000B260C" w:rsidP="000B260C">
      <w:pPr>
        <w:widowControl w:val="0"/>
        <w:suppressAutoHyphens/>
        <w:spacing w:after="0" w:line="240" w:lineRule="auto"/>
        <w:ind w:left="567"/>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ind w:left="567"/>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Toplantı Sayısı</w:t>
      </w:r>
      <w:r w:rsidRPr="00A60DD0">
        <w:rPr>
          <w:rFonts w:ascii="Times New Roman" w:eastAsia="Andale Sans UI" w:hAnsi="Times New Roman"/>
          <w:b/>
          <w:kern w:val="1"/>
          <w:sz w:val="24"/>
          <w:szCs w:val="24"/>
          <w:lang w:eastAsia="tr-TR"/>
        </w:rPr>
        <w:tab/>
      </w:r>
      <w:r w:rsidRPr="00A60DD0">
        <w:rPr>
          <w:rFonts w:ascii="Times New Roman" w:eastAsia="Andale Sans UI" w:hAnsi="Times New Roman"/>
          <w:b/>
          <w:kern w:val="1"/>
          <w:sz w:val="24"/>
          <w:szCs w:val="24"/>
          <w:lang w:eastAsia="tr-TR"/>
        </w:rPr>
        <w:tab/>
        <w:t xml:space="preserve"> :</w:t>
      </w:r>
      <w:r w:rsidRPr="00A60DD0">
        <w:rPr>
          <w:rFonts w:ascii="Times New Roman" w:eastAsia="Andale Sans UI" w:hAnsi="Times New Roman"/>
          <w:kern w:val="1"/>
          <w:sz w:val="24"/>
          <w:szCs w:val="24"/>
          <w:lang w:eastAsia="tr-TR"/>
        </w:rPr>
        <w:t xml:space="preserve"> 235</w:t>
      </w:r>
    </w:p>
    <w:p w:rsidR="000B260C" w:rsidRPr="00A60DD0" w:rsidRDefault="000B260C" w:rsidP="000B260C">
      <w:pPr>
        <w:widowControl w:val="0"/>
        <w:suppressAutoHyphens/>
        <w:spacing w:after="0" w:line="240" w:lineRule="auto"/>
        <w:ind w:left="567"/>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ind w:left="567"/>
        <w:jc w:val="both"/>
        <w:rPr>
          <w:rFonts w:ascii="Times New Roman" w:eastAsia="Andale Sans UI" w:hAnsi="Times New Roman"/>
          <w:kern w:val="1"/>
          <w:sz w:val="24"/>
          <w:szCs w:val="24"/>
          <w:lang w:eastAsia="tr-TR"/>
        </w:rPr>
      </w:pPr>
    </w:p>
    <w:p w:rsidR="000B260C" w:rsidRDefault="000B260C" w:rsidP="000B260C">
      <w:pPr>
        <w:widowControl w:val="0"/>
        <w:suppressAutoHyphens/>
        <w:spacing w:after="0" w:line="240" w:lineRule="auto"/>
        <w:ind w:left="567"/>
        <w:jc w:val="both"/>
        <w:rPr>
          <w:rFonts w:ascii="Times New Roman" w:eastAsia="Andale Sans UI" w:hAnsi="Times New Roman"/>
          <w:kern w:val="1"/>
          <w:sz w:val="24"/>
          <w:szCs w:val="24"/>
          <w:lang w:eastAsia="tr-TR"/>
        </w:rPr>
      </w:pPr>
    </w:p>
    <w:p w:rsidR="00210A1A" w:rsidRDefault="00210A1A" w:rsidP="000B260C">
      <w:pPr>
        <w:widowControl w:val="0"/>
        <w:suppressAutoHyphens/>
        <w:spacing w:after="0" w:line="240" w:lineRule="auto"/>
        <w:ind w:left="567"/>
        <w:jc w:val="both"/>
        <w:rPr>
          <w:rFonts w:ascii="Times New Roman" w:eastAsia="Andale Sans UI" w:hAnsi="Times New Roman"/>
          <w:kern w:val="1"/>
          <w:sz w:val="24"/>
          <w:szCs w:val="24"/>
          <w:lang w:eastAsia="tr-TR"/>
        </w:rPr>
      </w:pPr>
    </w:p>
    <w:p w:rsidR="00210A1A" w:rsidRDefault="00210A1A" w:rsidP="000B260C">
      <w:pPr>
        <w:widowControl w:val="0"/>
        <w:suppressAutoHyphens/>
        <w:spacing w:after="0" w:line="240" w:lineRule="auto"/>
        <w:ind w:left="567"/>
        <w:jc w:val="both"/>
        <w:rPr>
          <w:rFonts w:ascii="Times New Roman" w:eastAsia="Andale Sans UI" w:hAnsi="Times New Roman"/>
          <w:kern w:val="1"/>
          <w:sz w:val="24"/>
          <w:szCs w:val="24"/>
          <w:lang w:eastAsia="tr-TR"/>
        </w:rPr>
      </w:pPr>
    </w:p>
    <w:p w:rsidR="00210A1A" w:rsidRDefault="00210A1A" w:rsidP="000B260C">
      <w:pPr>
        <w:widowControl w:val="0"/>
        <w:suppressAutoHyphens/>
        <w:spacing w:after="0" w:line="240" w:lineRule="auto"/>
        <w:ind w:left="567"/>
        <w:jc w:val="both"/>
        <w:rPr>
          <w:rFonts w:ascii="Times New Roman" w:eastAsia="Andale Sans UI" w:hAnsi="Times New Roman"/>
          <w:kern w:val="1"/>
          <w:sz w:val="24"/>
          <w:szCs w:val="24"/>
          <w:lang w:eastAsia="tr-TR"/>
        </w:rPr>
      </w:pPr>
    </w:p>
    <w:p w:rsidR="00210A1A" w:rsidRPr="00A60DD0" w:rsidRDefault="00210A1A" w:rsidP="000B260C">
      <w:pPr>
        <w:widowControl w:val="0"/>
        <w:suppressAutoHyphens/>
        <w:spacing w:after="0" w:line="240" w:lineRule="auto"/>
        <w:ind w:left="567"/>
        <w:jc w:val="both"/>
        <w:rPr>
          <w:rFonts w:ascii="Times New Roman" w:eastAsia="Andale Sans UI" w:hAnsi="Times New Roman"/>
          <w:kern w:val="1"/>
          <w:sz w:val="24"/>
          <w:szCs w:val="24"/>
          <w:lang w:eastAsia="tr-TR"/>
        </w:rPr>
      </w:pPr>
    </w:p>
    <w:p w:rsidR="000B260C" w:rsidRPr="00A60DD0" w:rsidRDefault="000B260C" w:rsidP="000B260C">
      <w:pPr>
        <w:keepNext/>
        <w:spacing w:after="0" w:line="240" w:lineRule="auto"/>
        <w:outlineLvl w:val="2"/>
        <w:rPr>
          <w:rFonts w:ascii="Times New Roman" w:hAnsi="Times New Roman"/>
          <w:b/>
          <w:bCs/>
          <w:sz w:val="24"/>
          <w:szCs w:val="24"/>
          <w:u w:val="single"/>
        </w:rPr>
      </w:pPr>
      <w:r w:rsidRPr="00A60DD0">
        <w:rPr>
          <w:rFonts w:ascii="Times New Roman" w:hAnsi="Times New Roman"/>
          <w:b/>
          <w:bCs/>
          <w:sz w:val="24"/>
          <w:szCs w:val="24"/>
          <w:u w:val="single"/>
        </w:rPr>
        <w:t>İLETİŞİM HİZMETLERİ</w:t>
      </w:r>
    </w:p>
    <w:p w:rsidR="000B260C" w:rsidRPr="00A60DD0" w:rsidRDefault="000B260C" w:rsidP="000B260C">
      <w:pPr>
        <w:spacing w:after="0" w:line="240" w:lineRule="auto"/>
        <w:jc w:val="both"/>
        <w:rPr>
          <w:rFonts w:ascii="Times New Roman" w:hAnsi="Times New Roman"/>
          <w:sz w:val="24"/>
          <w:szCs w:val="24"/>
          <w:lang w:eastAsia="tr-TR"/>
        </w:rPr>
      </w:pPr>
    </w:p>
    <w:p w:rsidR="000B260C" w:rsidRPr="00A60DD0" w:rsidRDefault="000B260C" w:rsidP="000B260C">
      <w:pPr>
        <w:keepNext/>
        <w:spacing w:after="0" w:line="240" w:lineRule="auto"/>
        <w:jc w:val="both"/>
        <w:outlineLvl w:val="2"/>
        <w:rPr>
          <w:rFonts w:ascii="Times New Roman" w:eastAsia="Times New Roman" w:hAnsi="Times New Roman"/>
          <w:b/>
          <w:bCs/>
          <w:sz w:val="24"/>
          <w:szCs w:val="24"/>
          <w:lang w:eastAsia="x-none"/>
        </w:rPr>
      </w:pPr>
      <w:r w:rsidRPr="00A60DD0">
        <w:rPr>
          <w:rFonts w:ascii="Times New Roman" w:eastAsia="Times New Roman" w:hAnsi="Times New Roman"/>
          <w:b/>
          <w:bCs/>
          <w:sz w:val="24"/>
          <w:szCs w:val="24"/>
          <w:lang w:eastAsia="x-none"/>
        </w:rPr>
        <w:t xml:space="preserve">1) </w:t>
      </w:r>
    </w:p>
    <w:p w:rsidR="000B260C" w:rsidRPr="00A60DD0" w:rsidRDefault="000B260C" w:rsidP="000B260C">
      <w:pPr>
        <w:keepNext/>
        <w:spacing w:after="0" w:line="240" w:lineRule="auto"/>
        <w:jc w:val="both"/>
        <w:outlineLvl w:val="2"/>
        <w:rPr>
          <w:rFonts w:ascii="Times New Roman" w:eastAsia="Times New Roman" w:hAnsi="Times New Roman"/>
          <w:b/>
          <w:bCs/>
          <w:sz w:val="24"/>
          <w:szCs w:val="24"/>
          <w:lang w:eastAsia="x-none"/>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Dosya No: 2014/1374</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widowControl w:val="0"/>
        <w:suppressAutoHyphens/>
        <w:spacing w:after="0" w:line="240" w:lineRule="auto"/>
        <w:jc w:val="both"/>
        <w:rPr>
          <w:rFonts w:ascii="Times New Roman" w:hAnsi="Times New Roman"/>
          <w:kern w:val="1"/>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w:t>
      </w:r>
      <w:r w:rsidRPr="00A60DD0">
        <w:rPr>
          <w:rFonts w:ascii="Times New Roman" w:hAnsi="Times New Roman"/>
          <w:b/>
          <w:kern w:val="1"/>
          <w:sz w:val="24"/>
          <w:szCs w:val="24"/>
          <w:lang w:eastAsia="tr-TR"/>
        </w:rPr>
        <w:t xml:space="preserve">Vodafone Telekomünikasyon </w:t>
      </w:r>
      <w:r w:rsidRPr="00A60DD0">
        <w:rPr>
          <w:rFonts w:ascii="Times New Roman" w:eastAsia="Times New Roman" w:hAnsi="Times New Roman"/>
          <w:b/>
          <w:color w:val="000000"/>
          <w:sz w:val="24"/>
          <w:szCs w:val="24"/>
          <w:lang w:eastAsia="tr-TR"/>
        </w:rPr>
        <w:t>A.Ş.</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color w:val="000000"/>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hyperlink r:id="rId8" w:history="1">
        <w:r w:rsidRPr="00A60DD0">
          <w:rPr>
            <w:rFonts w:ascii="Times New Roman" w:eastAsia="Times New Roman" w:hAnsi="Times New Roman"/>
            <w:color w:val="0000FF"/>
            <w:sz w:val="24"/>
            <w:szCs w:val="24"/>
            <w:u w:val="single"/>
            <w:lang w:eastAsia="tr-TR"/>
          </w:rPr>
          <w:t>www.vodafone.com.tr</w:t>
        </w:r>
      </w:hyperlink>
      <w:r w:rsidRPr="00A60DD0">
        <w:rPr>
          <w:rFonts w:ascii="Times New Roman" w:eastAsia="Times New Roman" w:hAnsi="Times New Roman"/>
          <w:color w:val="000000"/>
          <w:sz w:val="24"/>
          <w:szCs w:val="24"/>
          <w:lang w:eastAsia="tr-TR"/>
        </w:rPr>
        <w:t xml:space="preserve"> adresli internet sitesinde yayınlanan </w:t>
      </w:r>
      <w:r w:rsidRPr="00A60DD0">
        <w:rPr>
          <w:rFonts w:ascii="Times New Roman" w:eastAsia="Times New Roman" w:hAnsi="Times New Roman"/>
          <w:b/>
          <w:i/>
          <w:color w:val="000000"/>
          <w:sz w:val="24"/>
          <w:szCs w:val="24"/>
          <w:lang w:eastAsia="tr-TR"/>
        </w:rPr>
        <w:t>“Huawei Ascend G610”</w:t>
      </w:r>
      <w:r w:rsidRPr="00A60DD0">
        <w:rPr>
          <w:rFonts w:ascii="Times New Roman" w:eastAsia="Times New Roman" w:hAnsi="Times New Roman"/>
          <w:color w:val="000000"/>
          <w:sz w:val="24"/>
          <w:szCs w:val="24"/>
          <w:lang w:eastAsia="tr-TR"/>
        </w:rPr>
        <w:t xml:space="preserve"> markalı telefona ilişkin tanıtımlar.</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color w:val="000000"/>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 xml:space="preserve">01.05.2015, </w:t>
      </w:r>
      <w:r w:rsidRPr="00A60DD0">
        <w:rPr>
          <w:rFonts w:ascii="Times New Roman" w:eastAsia="Times New Roman" w:hAnsi="Times New Roman"/>
          <w:color w:val="000000"/>
          <w:sz w:val="24"/>
          <w:szCs w:val="24"/>
          <w:lang w:eastAsia="tr-TR"/>
        </w:rPr>
        <w:t>10.10.2014</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İnternet </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color w:val="000000"/>
          <w:sz w:val="24"/>
          <w:szCs w:val="24"/>
          <w:lang w:eastAsia="tr-TR"/>
        </w:rPr>
        <w:t xml:space="preserve">10.10.2014 tarihinde </w:t>
      </w:r>
      <w:hyperlink r:id="rId9" w:history="1">
        <w:r w:rsidRPr="00A60DD0">
          <w:rPr>
            <w:rFonts w:ascii="Times New Roman" w:eastAsia="Times New Roman" w:hAnsi="Times New Roman"/>
            <w:color w:val="0000FF"/>
            <w:sz w:val="24"/>
            <w:szCs w:val="24"/>
            <w:u w:val="single"/>
            <w:lang w:eastAsia="tr-TR"/>
          </w:rPr>
          <w:t>www.vodafone.com.tr</w:t>
        </w:r>
      </w:hyperlink>
      <w:r w:rsidRPr="00A60DD0">
        <w:rPr>
          <w:rFonts w:ascii="Times New Roman" w:eastAsia="Times New Roman" w:hAnsi="Times New Roman"/>
          <w:color w:val="000000"/>
          <w:sz w:val="24"/>
          <w:szCs w:val="24"/>
          <w:lang w:eastAsia="tr-TR"/>
        </w:rPr>
        <w:t xml:space="preserve"> adresli internet sitesinde yayınlanan </w:t>
      </w:r>
      <w:r w:rsidRPr="00A60DD0">
        <w:rPr>
          <w:rFonts w:ascii="Times New Roman" w:eastAsia="Times New Roman" w:hAnsi="Times New Roman"/>
          <w:b/>
          <w:i/>
          <w:color w:val="000000"/>
          <w:sz w:val="24"/>
          <w:szCs w:val="24"/>
          <w:lang w:eastAsia="tr-TR"/>
        </w:rPr>
        <w:t>“Huawei Ascend G610”</w:t>
      </w:r>
      <w:r w:rsidRPr="00A60DD0">
        <w:rPr>
          <w:rFonts w:ascii="Times New Roman" w:eastAsia="Times New Roman" w:hAnsi="Times New Roman"/>
          <w:color w:val="000000"/>
          <w:sz w:val="24"/>
          <w:szCs w:val="24"/>
          <w:lang w:eastAsia="tr-TR"/>
        </w:rPr>
        <w:t xml:space="preserve"> markalı telefona ilişkin tanıtımlarda söz konusu cihazda radyo özelliği bulunduğunun belirtildiği tespit edilmiştir. </w:t>
      </w:r>
    </w:p>
    <w:p w:rsidR="000B260C" w:rsidRPr="00A60DD0" w:rsidRDefault="000B260C" w:rsidP="000B260C">
      <w:pPr>
        <w:shd w:val="clear" w:color="auto" w:fill="FFFFFF"/>
        <w:tabs>
          <w:tab w:val="left" w:pos="709"/>
          <w:tab w:val="left" w:pos="1276"/>
        </w:tabs>
        <w:spacing w:after="0" w:line="240" w:lineRule="auto"/>
        <w:jc w:val="both"/>
        <w:rPr>
          <w:rFonts w:ascii="Times New Roman" w:eastAsia="Times New Roman" w:hAnsi="Times New Roman"/>
          <w:sz w:val="24"/>
          <w:szCs w:val="24"/>
          <w:lang w:eastAsia="tr-TR"/>
        </w:rPr>
      </w:pPr>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r w:rsidRPr="00A60DD0">
        <w:rPr>
          <w:rFonts w:ascii="Times New Roman" w:eastAsia="Times New Roman" w:hAnsi="Times New Roman"/>
          <w:b/>
          <w:sz w:val="24"/>
          <w:szCs w:val="24"/>
          <w:lang w:eastAsia="tr-TR"/>
        </w:rPr>
        <w:t xml:space="preserve">Değerlendirme/Karar: </w:t>
      </w:r>
      <w:hyperlink r:id="rId10" w:history="1">
        <w:r w:rsidRPr="00A60DD0">
          <w:rPr>
            <w:rFonts w:ascii="Times New Roman" w:eastAsia="Times New Roman" w:hAnsi="Times New Roman"/>
            <w:color w:val="0000FF"/>
            <w:sz w:val="24"/>
            <w:szCs w:val="24"/>
            <w:u w:val="single"/>
            <w:lang w:eastAsia="tr-TR"/>
          </w:rPr>
          <w:t>www.vodafone.com.tr</w:t>
        </w:r>
      </w:hyperlink>
      <w:r w:rsidRPr="00A60DD0">
        <w:rPr>
          <w:rFonts w:ascii="Times New Roman" w:eastAsia="Times New Roman" w:hAnsi="Times New Roman"/>
          <w:color w:val="000000"/>
          <w:sz w:val="24"/>
          <w:szCs w:val="24"/>
          <w:lang w:eastAsia="tr-TR"/>
        </w:rPr>
        <w:t xml:space="preserve"> adresli internet sitesinde yayınlanan </w:t>
      </w:r>
      <w:r w:rsidRPr="00A60DD0">
        <w:rPr>
          <w:rFonts w:ascii="Times New Roman" w:eastAsia="Times New Roman" w:hAnsi="Times New Roman"/>
          <w:b/>
          <w:i/>
          <w:color w:val="000000"/>
          <w:sz w:val="24"/>
          <w:szCs w:val="24"/>
          <w:lang w:eastAsia="tr-TR"/>
        </w:rPr>
        <w:t>“Huawei Ascend G610”</w:t>
      </w:r>
      <w:r w:rsidRPr="00A60DD0">
        <w:rPr>
          <w:rFonts w:ascii="Times New Roman" w:eastAsia="Times New Roman" w:hAnsi="Times New Roman"/>
          <w:color w:val="000000"/>
          <w:sz w:val="24"/>
          <w:szCs w:val="24"/>
          <w:lang w:eastAsia="tr-TR"/>
        </w:rPr>
        <w:t xml:space="preserve"> markalı telefona ilişkin tanıtımlarda, söz konusu cihazda radyo özelliği bulunduğu belirtilmesine karşılık bu durumun gerçeği yansıtmadığı, bu sebeple tüketicilerin yanıltıldığı ve şikâyete konu reklamların tüketici mağduriyetine yol açtığı bu durumun da;</w:t>
      </w:r>
    </w:p>
    <w:p w:rsidR="00210A1A" w:rsidRDefault="00210A1A" w:rsidP="000B260C">
      <w:pPr>
        <w:spacing w:after="0" w:line="240" w:lineRule="auto"/>
        <w:jc w:val="both"/>
        <w:rPr>
          <w:rFonts w:ascii="Times New Roman" w:eastAsia="Times New Roman" w:hAnsi="Times New Roman"/>
          <w:spacing w:val="-1"/>
          <w:sz w:val="24"/>
          <w:szCs w:val="24"/>
          <w:lang w:eastAsia="tr-TR"/>
        </w:rPr>
      </w:pPr>
    </w:p>
    <w:p w:rsidR="000B260C" w:rsidRPr="00A60DD0" w:rsidRDefault="000B260C" w:rsidP="000B260C">
      <w:pPr>
        <w:spacing w:after="0" w:line="240" w:lineRule="auto"/>
        <w:jc w:val="both"/>
        <w:rPr>
          <w:rFonts w:ascii="Times New Roman" w:eastAsia="Times New Roman" w:hAnsi="Times New Roman"/>
          <w:spacing w:val="-1"/>
          <w:sz w:val="24"/>
          <w:szCs w:val="24"/>
          <w:lang w:eastAsia="tr-TR"/>
        </w:rPr>
      </w:pPr>
      <w:r w:rsidRPr="00A60DD0">
        <w:rPr>
          <w:rFonts w:ascii="Times New Roman" w:eastAsia="Times New Roman" w:hAnsi="Times New Roman"/>
          <w:spacing w:val="-1"/>
          <w:sz w:val="24"/>
          <w:szCs w:val="24"/>
          <w:lang w:eastAsia="tr-TR"/>
        </w:rPr>
        <w:t xml:space="preserve">- İnceleme konusu reklamların yayınlandığı dönemde yürürlükte bulunan mülga Ticari Reklam ve İlanlara İlişkin İlkeler ve Uygulama Esaslarına Dair Yönetmeliğin </w:t>
      </w:r>
      <w:r w:rsidRPr="00A60DD0">
        <w:rPr>
          <w:rFonts w:ascii="Times New Roman" w:eastAsia="Times New Roman" w:hAnsi="Times New Roman"/>
          <w:spacing w:val="1"/>
          <w:sz w:val="24"/>
          <w:szCs w:val="24"/>
          <w:lang w:eastAsia="tr-TR"/>
        </w:rPr>
        <w:t xml:space="preserve">5/a, 5/b, 5/e, 7/a, 7/c ve 21 inci maddeleri, </w:t>
      </w:r>
      <w:r w:rsidRPr="00A60DD0">
        <w:rPr>
          <w:rFonts w:ascii="Times New Roman" w:eastAsia="Times New Roman" w:hAnsi="Times New Roman"/>
          <w:sz w:val="24"/>
          <w:szCs w:val="24"/>
          <w:lang w:eastAsia="tr-TR"/>
        </w:rPr>
        <w:t xml:space="preserve"> </w:t>
      </w:r>
    </w:p>
    <w:p w:rsidR="000B260C" w:rsidRPr="00A60DD0" w:rsidRDefault="000B260C" w:rsidP="000B260C">
      <w:pPr>
        <w:widowControl w:val="0"/>
        <w:numPr>
          <w:ilvl w:val="0"/>
          <w:numId w:val="22"/>
        </w:numPr>
        <w:suppressAutoHyphens/>
        <w:spacing w:after="0" w:line="240" w:lineRule="auto"/>
        <w:ind w:left="142" w:hanging="142"/>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lastRenderedPageBreak/>
        <w:t>6502 sayılı Tüketicinin Korunması Hakkında Kanunun 61 inci maddesi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sz w:val="24"/>
          <w:szCs w:val="24"/>
          <w:lang w:eastAsia="tr-TR"/>
        </w:rPr>
        <w:t>hükümlerine</w:t>
      </w:r>
      <w:proofErr w:type="gramEnd"/>
      <w:r w:rsidRPr="00A60DD0">
        <w:rPr>
          <w:rFonts w:ascii="Times New Roman" w:eastAsia="Times New Roman" w:hAnsi="Times New Roman"/>
          <w:sz w:val="24"/>
          <w:szCs w:val="24"/>
          <w:lang w:eastAsia="tr-TR"/>
        </w:rPr>
        <w:t xml:space="preserve"> aykırı olduğuna, </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Buna göre, reklam veren </w:t>
      </w:r>
      <w:r w:rsidRPr="00A60DD0">
        <w:rPr>
          <w:rFonts w:ascii="Times New Roman" w:hAnsi="Times New Roman"/>
          <w:b/>
          <w:kern w:val="1"/>
          <w:sz w:val="24"/>
          <w:szCs w:val="24"/>
          <w:lang w:eastAsia="tr-TR"/>
        </w:rPr>
        <w:t xml:space="preserve">Vodafone Telekomünikasyon A.Ş. </w:t>
      </w:r>
      <w:r w:rsidRPr="00A60DD0">
        <w:rPr>
          <w:rFonts w:ascii="Times New Roman" w:eastAsia="Times New Roman" w:hAnsi="Times New Roman"/>
          <w:sz w:val="24"/>
          <w:szCs w:val="24"/>
          <w:lang w:eastAsia="tr-TR"/>
        </w:rPr>
        <w:t xml:space="preserve">hakkında, 6502 sayılı Kanunun 63 üncü ve 77/12 nci maddeleri uyarınca </w:t>
      </w:r>
      <w:r w:rsidRPr="00A60DD0">
        <w:rPr>
          <w:rFonts w:ascii="Times New Roman" w:eastAsia="Times New Roman" w:hAnsi="Times New Roman"/>
          <w:b/>
          <w:bCs/>
          <w:sz w:val="24"/>
          <w:szCs w:val="24"/>
          <w:lang w:eastAsia="tr-TR"/>
        </w:rPr>
        <w:t>anılan reklamları durdurma cezası</w:t>
      </w:r>
      <w:r w:rsidRPr="00A60DD0">
        <w:rPr>
          <w:rFonts w:ascii="Times New Roman" w:eastAsia="Times New Roman" w:hAnsi="Times New Roman"/>
          <w:sz w:val="24"/>
          <w:szCs w:val="24"/>
          <w:lang w:eastAsia="tr-TR"/>
        </w:rPr>
        <w:t xml:space="preserve"> verilmesine</w:t>
      </w:r>
      <w:r w:rsidRPr="00A60DD0">
        <w:rPr>
          <w:rFonts w:ascii="Times New Roman" w:eastAsia="Times New Roman" w:hAnsi="Times New Roman"/>
          <w:b/>
          <w:bCs/>
          <w:sz w:val="24"/>
          <w:szCs w:val="24"/>
          <w:lang w:eastAsia="tr-TR"/>
        </w:rPr>
        <w:t xml:space="preserve"> </w:t>
      </w:r>
      <w:r w:rsidRPr="00A60DD0">
        <w:rPr>
          <w:rFonts w:ascii="Times New Roman" w:eastAsia="Times New Roman" w:hAnsi="Times New Roman"/>
          <w:sz w:val="24"/>
          <w:szCs w:val="24"/>
          <w:lang w:eastAsia="tr-TR"/>
        </w:rPr>
        <w:t>karar verilmiştir.</w:t>
      </w: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p>
    <w:p w:rsidR="000B260C" w:rsidRPr="00A60DD0" w:rsidRDefault="000B260C" w:rsidP="000B260C">
      <w:pPr>
        <w:keepNext/>
        <w:spacing w:after="0" w:line="240" w:lineRule="auto"/>
        <w:jc w:val="both"/>
        <w:outlineLvl w:val="2"/>
        <w:rPr>
          <w:rFonts w:ascii="Times New Roman" w:eastAsia="Times New Roman" w:hAnsi="Times New Roman"/>
          <w:b/>
          <w:bCs/>
          <w:sz w:val="24"/>
          <w:szCs w:val="24"/>
          <w:lang w:eastAsia="x-none"/>
        </w:rPr>
      </w:pPr>
      <w:r w:rsidRPr="00A60DD0">
        <w:rPr>
          <w:rFonts w:ascii="Times New Roman" w:eastAsia="Times New Roman" w:hAnsi="Times New Roman"/>
          <w:b/>
          <w:bCs/>
          <w:sz w:val="24"/>
          <w:szCs w:val="24"/>
          <w:lang w:eastAsia="x-none"/>
        </w:rPr>
        <w:t xml:space="preserve">2) </w:t>
      </w:r>
    </w:p>
    <w:p w:rsidR="000B260C" w:rsidRPr="00A60DD0" w:rsidRDefault="000B260C" w:rsidP="000B260C">
      <w:pPr>
        <w:keepNext/>
        <w:spacing w:after="0" w:line="240" w:lineRule="auto"/>
        <w:jc w:val="both"/>
        <w:outlineLvl w:val="2"/>
        <w:rPr>
          <w:rFonts w:ascii="Times New Roman" w:eastAsia="Times New Roman" w:hAnsi="Times New Roman"/>
          <w:b/>
          <w:bCs/>
          <w:sz w:val="24"/>
          <w:szCs w:val="24"/>
          <w:lang w:eastAsia="x-none"/>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Dosya No: 2015/218</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widowControl w:val="0"/>
        <w:suppressAutoHyphens/>
        <w:spacing w:after="0" w:line="240" w:lineRule="auto"/>
        <w:jc w:val="both"/>
        <w:rPr>
          <w:rFonts w:ascii="Times New Roman" w:hAnsi="Times New Roman"/>
          <w:kern w:val="1"/>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w:t>
      </w:r>
      <w:r w:rsidRPr="00A60DD0">
        <w:rPr>
          <w:rFonts w:ascii="Times New Roman" w:hAnsi="Times New Roman"/>
          <w:b/>
          <w:kern w:val="1"/>
          <w:sz w:val="24"/>
          <w:szCs w:val="24"/>
          <w:lang w:eastAsia="tr-TR"/>
        </w:rPr>
        <w:t xml:space="preserve">Turkcell İletişim Hizmetleri </w:t>
      </w:r>
      <w:r w:rsidRPr="00A60DD0">
        <w:rPr>
          <w:rFonts w:ascii="Times New Roman" w:eastAsia="Times New Roman" w:hAnsi="Times New Roman"/>
          <w:b/>
          <w:color w:val="000000"/>
          <w:sz w:val="24"/>
          <w:szCs w:val="24"/>
          <w:lang w:eastAsia="tr-TR"/>
        </w:rPr>
        <w:t>A.Ş.</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color w:val="000000"/>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r w:rsidRPr="00A60DD0">
        <w:rPr>
          <w:rFonts w:ascii="Times New Roman" w:eastAsia="Times New Roman" w:hAnsi="Times New Roman"/>
          <w:b/>
          <w:i/>
          <w:color w:val="000000"/>
          <w:sz w:val="24"/>
          <w:szCs w:val="24"/>
          <w:lang w:eastAsia="tr-TR"/>
        </w:rPr>
        <w:t>“İnternet Deneyimi - İngiltere”</w:t>
      </w:r>
      <w:r w:rsidRPr="00A60DD0">
        <w:rPr>
          <w:rFonts w:ascii="Times New Roman" w:eastAsia="Times New Roman" w:hAnsi="Times New Roman"/>
          <w:i/>
          <w:color w:val="000000"/>
          <w:sz w:val="24"/>
          <w:szCs w:val="24"/>
          <w:lang w:eastAsia="tr-TR"/>
        </w:rPr>
        <w:t xml:space="preserve"> </w:t>
      </w:r>
      <w:r w:rsidRPr="00A60DD0">
        <w:rPr>
          <w:rFonts w:ascii="Times New Roman" w:eastAsia="Times New Roman" w:hAnsi="Times New Roman"/>
          <w:color w:val="000000"/>
          <w:sz w:val="24"/>
          <w:szCs w:val="24"/>
          <w:lang w:eastAsia="tr-TR"/>
        </w:rPr>
        <w:t>başlıklı reklamlar.</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color w:val="000000"/>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color w:val="000000"/>
          <w:sz w:val="24"/>
          <w:szCs w:val="24"/>
          <w:lang w:eastAsia="tr-TR"/>
        </w:rPr>
        <w:t>30.01.2015 – 20.02.2015</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Televizyon</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Tespitler:</w:t>
      </w:r>
      <w:r w:rsidRPr="00A60DD0">
        <w:rPr>
          <w:rFonts w:ascii="Times New Roman" w:eastAsia="Times New Roman" w:hAnsi="Times New Roman"/>
          <w:color w:val="000000"/>
          <w:sz w:val="24"/>
          <w:szCs w:val="24"/>
          <w:lang w:eastAsia="tr-TR"/>
        </w:rPr>
        <w:t xml:space="preserve"> Muhtelif televizyon kanallarında yayınlanan </w:t>
      </w:r>
      <w:r w:rsidRPr="00A60DD0">
        <w:rPr>
          <w:rFonts w:ascii="Times New Roman" w:eastAsia="Times New Roman" w:hAnsi="Times New Roman"/>
          <w:b/>
          <w:i/>
          <w:color w:val="000000"/>
          <w:sz w:val="24"/>
          <w:szCs w:val="24"/>
          <w:lang w:eastAsia="tr-TR"/>
        </w:rPr>
        <w:t>“İnternet Deneyimi - İngiltere”</w:t>
      </w:r>
      <w:r w:rsidRPr="00A60DD0">
        <w:rPr>
          <w:rFonts w:ascii="Times New Roman" w:eastAsia="Times New Roman" w:hAnsi="Times New Roman"/>
          <w:i/>
          <w:color w:val="000000"/>
          <w:sz w:val="24"/>
          <w:szCs w:val="24"/>
          <w:lang w:eastAsia="tr-TR"/>
        </w:rPr>
        <w:t xml:space="preserve"> </w:t>
      </w:r>
      <w:r w:rsidRPr="00A60DD0">
        <w:rPr>
          <w:rFonts w:ascii="Times New Roman" w:eastAsia="Times New Roman" w:hAnsi="Times New Roman"/>
          <w:color w:val="000000"/>
          <w:sz w:val="24"/>
          <w:szCs w:val="24"/>
          <w:lang w:eastAsia="tr-TR"/>
        </w:rPr>
        <w:t xml:space="preserve">başlıklı reklamlarda ana vaat olarak; </w:t>
      </w:r>
      <w:r w:rsidRPr="00A60DD0">
        <w:rPr>
          <w:rFonts w:ascii="Times New Roman" w:eastAsia="Times New Roman" w:hAnsi="Times New Roman"/>
          <w:b/>
          <w:i/>
          <w:color w:val="000000"/>
          <w:sz w:val="24"/>
          <w:szCs w:val="24"/>
          <w:lang w:eastAsia="tr-TR"/>
        </w:rPr>
        <w:t>“(…) - Bu çiğköfte tatlım... Türkiye’ye özgü bir lezzet... - Çok güzel gözüküyor. Hadi internette paylaşalım (…) Yeterince çalışırsanız belki bizler kadar iyi çiğköfte yapabilirsiniz (…) – Hayret bir şey, internet çekmiyor. – Boşver, hadi yiyelim (…) Ama ne yaparsanız yapın, bizim kadar iyi internete sahip olamazsınız. Türkiye internet kapsamasıyla İngiltere’nin önünde… Tüm çabamız işte bunun için. Bu toprağın insanları tüm dünyaya örnek olsun diye.”</w:t>
      </w:r>
      <w:r w:rsidRPr="00A60DD0">
        <w:rPr>
          <w:rFonts w:ascii="Times New Roman" w:eastAsia="Times New Roman" w:hAnsi="Times New Roman"/>
          <w:i/>
          <w:color w:val="000000"/>
          <w:sz w:val="24"/>
          <w:szCs w:val="24"/>
          <w:lang w:eastAsia="tr-TR"/>
        </w:rPr>
        <w:t xml:space="preserve"> </w:t>
      </w:r>
      <w:r w:rsidRPr="00A60DD0">
        <w:rPr>
          <w:rFonts w:ascii="Times New Roman" w:eastAsia="Times New Roman" w:hAnsi="Times New Roman"/>
          <w:color w:val="000000"/>
          <w:sz w:val="24"/>
          <w:szCs w:val="24"/>
          <w:lang w:eastAsia="tr-TR"/>
        </w:rPr>
        <w:t xml:space="preserve">ifadelerine, altyazıda ise </w:t>
      </w:r>
      <w:r w:rsidRPr="00A60DD0">
        <w:rPr>
          <w:rFonts w:ascii="Times New Roman" w:eastAsia="Times New Roman" w:hAnsi="Times New Roman"/>
          <w:i/>
          <w:color w:val="000000"/>
          <w:sz w:val="24"/>
          <w:szCs w:val="24"/>
          <w:lang w:eastAsia="tr-TR"/>
        </w:rPr>
        <w:t>“İngiltere’de lider operatörün web sitesinde 4G nüfus kapsama oranı Şubat 2015 itibarıyla %80 olarak açıklanmıştır. Turkcell, %88,09 oranında 3G nüfus kapsamasına sahiptir. 3G hizmet kalitesi kapsama alanına, coğrafi koşullara, şebeke yoğunluğuna, kullanılan cihaza ve bağlanılan siteye göre değişebilir.”</w:t>
      </w:r>
      <w:r w:rsidRPr="00A60DD0">
        <w:rPr>
          <w:rFonts w:ascii="Times New Roman" w:eastAsia="Times New Roman" w:hAnsi="Times New Roman"/>
          <w:color w:val="000000"/>
          <w:sz w:val="24"/>
          <w:szCs w:val="24"/>
          <w:lang w:eastAsia="tr-TR"/>
        </w:rPr>
        <w:t xml:space="preserve"> ifadelerine yer verildiği tespit edilmiştir. </w:t>
      </w:r>
    </w:p>
    <w:p w:rsidR="000B260C" w:rsidRPr="00A60DD0" w:rsidRDefault="000B260C" w:rsidP="000B260C">
      <w:pPr>
        <w:shd w:val="clear" w:color="auto" w:fill="FFFFFF"/>
        <w:tabs>
          <w:tab w:val="left" w:pos="709"/>
          <w:tab w:val="left" w:pos="1276"/>
        </w:tabs>
        <w:spacing w:after="0" w:line="240" w:lineRule="auto"/>
        <w:jc w:val="both"/>
        <w:rPr>
          <w:rFonts w:ascii="Times New Roman" w:eastAsia="Times New Roman" w:hAnsi="Times New Roman"/>
          <w:sz w:val="24"/>
          <w:szCs w:val="24"/>
          <w:lang w:eastAsia="tr-TR"/>
        </w:rPr>
      </w:pPr>
    </w:p>
    <w:p w:rsidR="000B260C" w:rsidRDefault="000B260C" w:rsidP="000B260C">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proofErr w:type="gramStart"/>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color w:val="000000"/>
          <w:sz w:val="24"/>
          <w:szCs w:val="24"/>
          <w:lang w:eastAsia="tr-TR"/>
        </w:rPr>
        <w:t xml:space="preserve">Muhtelif televizyon kanallarında yayınlanan </w:t>
      </w:r>
      <w:r w:rsidRPr="00A60DD0">
        <w:rPr>
          <w:rFonts w:ascii="Times New Roman" w:eastAsia="Times New Roman" w:hAnsi="Times New Roman"/>
          <w:b/>
          <w:i/>
          <w:color w:val="000000"/>
          <w:sz w:val="24"/>
          <w:szCs w:val="24"/>
          <w:lang w:eastAsia="tr-TR"/>
        </w:rPr>
        <w:t>“İnternet Deneyimi - İngiltere”</w:t>
      </w:r>
      <w:r w:rsidRPr="00A60DD0">
        <w:rPr>
          <w:rFonts w:ascii="Times New Roman" w:eastAsia="Times New Roman" w:hAnsi="Times New Roman"/>
          <w:i/>
          <w:color w:val="000000"/>
          <w:sz w:val="24"/>
          <w:szCs w:val="24"/>
          <w:lang w:eastAsia="tr-TR"/>
        </w:rPr>
        <w:t xml:space="preserve"> </w:t>
      </w:r>
      <w:r w:rsidRPr="00A60DD0">
        <w:rPr>
          <w:rFonts w:ascii="Times New Roman" w:eastAsia="Times New Roman" w:hAnsi="Times New Roman"/>
          <w:color w:val="000000"/>
          <w:sz w:val="24"/>
          <w:szCs w:val="24"/>
          <w:lang w:eastAsia="tr-TR"/>
        </w:rPr>
        <w:t xml:space="preserve">başlıklı reklamlarda, 3G teknolojisi ile daha hızlı, daha yeni internet teknolojisi olan 4G teknolojisinin karşılaştırıldığı, ancak 4G ve 3G teknolojilerinin farklı mobil telekomünikasyon teknolojileri olduğu göz önüne alındığında söz konusu karşılaştırmanın aynı nitelikte olmadığı, İngiltere’nin lider operatörü “EE”nin web sitesinde 3G nüfus kapsama oranının % 98 olduğunun görüldüğü bu durumda reklamdaki iddianın tam tersi bir sonucun ortaya çıktığı, </w:t>
      </w:r>
      <w:proofErr w:type="gramEnd"/>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r w:rsidRPr="00A60DD0">
        <w:rPr>
          <w:rFonts w:ascii="Times New Roman" w:eastAsia="Times New Roman" w:hAnsi="Times New Roman"/>
          <w:color w:val="000000"/>
          <w:sz w:val="24"/>
          <w:szCs w:val="24"/>
          <w:lang w:eastAsia="tr-TR"/>
        </w:rPr>
        <w:t xml:space="preserve">Dolayısıyla, anılan reklamların tüketicileri aldatıcı nitelikte olduğu, bu durumun da; </w:t>
      </w:r>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p>
    <w:p w:rsidR="000B260C" w:rsidRPr="00A60DD0" w:rsidRDefault="000B260C" w:rsidP="000B260C">
      <w:pPr>
        <w:spacing w:after="0" w:line="240" w:lineRule="auto"/>
        <w:jc w:val="both"/>
        <w:rPr>
          <w:rFonts w:ascii="Times New Roman" w:eastAsia="Times New Roman" w:hAnsi="Times New Roman"/>
          <w:spacing w:val="-1"/>
          <w:sz w:val="24"/>
          <w:szCs w:val="24"/>
          <w:lang w:eastAsia="tr-TR"/>
        </w:rPr>
      </w:pPr>
      <w:r w:rsidRPr="00A60DD0">
        <w:rPr>
          <w:rFonts w:ascii="Times New Roman" w:eastAsia="Times New Roman" w:hAnsi="Times New Roman"/>
          <w:spacing w:val="-1"/>
          <w:sz w:val="24"/>
          <w:szCs w:val="24"/>
          <w:lang w:eastAsia="tr-TR"/>
        </w:rPr>
        <w:t xml:space="preserve">- 10.01.2015 tarih ve 29232 sayılı Resmi Gazete’de yayınlanarak yürürlüğe giren Ticari Reklam ve Haksız Ticari Uygulamalar Yönetmeliğinin </w:t>
      </w:r>
      <w:r w:rsidRPr="00A60DD0">
        <w:rPr>
          <w:rFonts w:ascii="Times New Roman" w:eastAsia="Times New Roman" w:hAnsi="Times New Roman"/>
          <w:sz w:val="24"/>
          <w:szCs w:val="24"/>
          <w:lang w:eastAsia="tr-TR"/>
        </w:rPr>
        <w:t>5/1-a, 7/1, 7/2, 7/3, 7/4, 7/5-b, 8 inci, 9 uncu, 18/1, 18/2, 18/6 ve 32 nci</w:t>
      </w:r>
      <w:r w:rsidRPr="00A60DD0">
        <w:rPr>
          <w:rFonts w:ascii="Times New Roman" w:eastAsia="Times New Roman" w:hAnsi="Times New Roman"/>
          <w:spacing w:val="1"/>
          <w:sz w:val="24"/>
          <w:szCs w:val="24"/>
          <w:lang w:eastAsia="tr-TR"/>
        </w:rPr>
        <w:t xml:space="preserve"> maddeleri, </w:t>
      </w:r>
      <w:r w:rsidRPr="00A60DD0">
        <w:rPr>
          <w:rFonts w:ascii="Times New Roman" w:eastAsia="Times New Roman" w:hAnsi="Times New Roman"/>
          <w:sz w:val="24"/>
          <w:szCs w:val="24"/>
          <w:lang w:eastAsia="tr-TR"/>
        </w:rPr>
        <w:t xml:space="preserve"> </w:t>
      </w:r>
    </w:p>
    <w:p w:rsidR="000B260C" w:rsidRPr="00A60DD0" w:rsidRDefault="000B260C" w:rsidP="000B260C">
      <w:pPr>
        <w:spacing w:after="0" w:line="240" w:lineRule="auto"/>
        <w:ind w:firstLine="142"/>
        <w:jc w:val="both"/>
        <w:rPr>
          <w:rFonts w:ascii="Times New Roman" w:eastAsia="Times New Roman" w:hAnsi="Times New Roman"/>
          <w:sz w:val="24"/>
          <w:szCs w:val="24"/>
          <w:lang w:eastAsia="tr-TR"/>
        </w:rPr>
      </w:pPr>
    </w:p>
    <w:p w:rsidR="000B260C" w:rsidRPr="00A60DD0" w:rsidRDefault="000B260C" w:rsidP="000B260C">
      <w:pPr>
        <w:widowControl w:val="0"/>
        <w:numPr>
          <w:ilvl w:val="0"/>
          <w:numId w:val="22"/>
        </w:numPr>
        <w:suppressAutoHyphens/>
        <w:spacing w:after="0" w:line="240" w:lineRule="auto"/>
        <w:ind w:left="142" w:hanging="142"/>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6502 sayılı Tüketicinin Korunması Hakkında Kanunun 61 inci maddesi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sz w:val="24"/>
          <w:szCs w:val="24"/>
          <w:lang w:eastAsia="tr-TR"/>
        </w:rPr>
        <w:t>hükümlerine</w:t>
      </w:r>
      <w:proofErr w:type="gramEnd"/>
      <w:r w:rsidRPr="00A60DD0">
        <w:rPr>
          <w:rFonts w:ascii="Times New Roman" w:eastAsia="Times New Roman" w:hAnsi="Times New Roman"/>
          <w:sz w:val="24"/>
          <w:szCs w:val="24"/>
          <w:lang w:eastAsia="tr-TR"/>
        </w:rPr>
        <w:t xml:space="preserve"> aykırı olduğuna, </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hAnsi="Times New Roman"/>
          <w:b/>
          <w:kern w:val="1"/>
          <w:sz w:val="24"/>
          <w:szCs w:val="24"/>
          <w:lang w:eastAsia="tr-TR"/>
        </w:rPr>
      </w:pPr>
      <w:r w:rsidRPr="00A60DD0">
        <w:rPr>
          <w:rFonts w:ascii="Times New Roman" w:eastAsia="Times New Roman" w:hAnsi="Times New Roman"/>
          <w:sz w:val="24"/>
          <w:szCs w:val="24"/>
          <w:lang w:eastAsia="tr-TR"/>
        </w:rPr>
        <w:t xml:space="preserve">Buna göre, reklam veren </w:t>
      </w:r>
      <w:r w:rsidRPr="00A60DD0">
        <w:rPr>
          <w:rFonts w:ascii="Times New Roman" w:hAnsi="Times New Roman"/>
          <w:b/>
          <w:kern w:val="1"/>
          <w:sz w:val="24"/>
          <w:szCs w:val="24"/>
          <w:lang w:eastAsia="tr-TR"/>
        </w:rPr>
        <w:t xml:space="preserve">Turkcell İletişim Hizmetleri A.Ş. </w:t>
      </w:r>
      <w:r w:rsidRPr="00A60DD0">
        <w:rPr>
          <w:rFonts w:ascii="Times New Roman" w:eastAsia="Times New Roman" w:hAnsi="Times New Roman"/>
          <w:sz w:val="24"/>
          <w:szCs w:val="24"/>
          <w:lang w:eastAsia="tr-TR"/>
        </w:rPr>
        <w:t xml:space="preserve">hakkında, 6502 sayılı Kanunun 63 üncü ve 77/12 nci maddeleri uyarınca </w:t>
      </w:r>
      <w:r w:rsidRPr="00A60DD0">
        <w:rPr>
          <w:rFonts w:ascii="Times New Roman" w:eastAsia="Times New Roman" w:hAnsi="Times New Roman"/>
          <w:b/>
          <w:bCs/>
          <w:sz w:val="24"/>
          <w:szCs w:val="24"/>
          <w:lang w:eastAsia="tr-TR"/>
        </w:rPr>
        <w:t>anılan reklamları durdurma ve 220.220.-TL. (İkiyüzyirmibinikiyüzyirmi Türk Lirası</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b/>
          <w:bCs/>
          <w:sz w:val="24"/>
          <w:szCs w:val="24"/>
          <w:lang w:eastAsia="tr-TR"/>
        </w:rPr>
        <w:t xml:space="preserve">idari para cezaları </w:t>
      </w:r>
      <w:r w:rsidRPr="00A60DD0">
        <w:rPr>
          <w:rFonts w:ascii="Times New Roman" w:eastAsia="Times New Roman" w:hAnsi="Times New Roman"/>
          <w:sz w:val="24"/>
          <w:szCs w:val="24"/>
          <w:lang w:eastAsia="tr-TR"/>
        </w:rPr>
        <w:t>verilmesine</w:t>
      </w:r>
      <w:r w:rsidRPr="00A60DD0">
        <w:rPr>
          <w:rFonts w:ascii="Times New Roman" w:eastAsia="Times New Roman" w:hAnsi="Times New Roman"/>
          <w:b/>
          <w:bCs/>
          <w:sz w:val="24"/>
          <w:szCs w:val="24"/>
          <w:lang w:eastAsia="tr-TR"/>
        </w:rPr>
        <w:t xml:space="preserve"> </w:t>
      </w:r>
      <w:r w:rsidRPr="00A60DD0">
        <w:rPr>
          <w:rFonts w:ascii="Times New Roman" w:eastAsia="Times New Roman" w:hAnsi="Times New Roman"/>
          <w:sz w:val="24"/>
          <w:szCs w:val="24"/>
          <w:lang w:eastAsia="tr-TR"/>
        </w:rPr>
        <w:t>karar verilmiştir.</w:t>
      </w:r>
    </w:p>
    <w:p w:rsidR="000B260C" w:rsidRPr="00A60DD0" w:rsidRDefault="000B260C" w:rsidP="000B260C">
      <w:pPr>
        <w:spacing w:after="0" w:line="240" w:lineRule="auto"/>
        <w:jc w:val="both"/>
        <w:rPr>
          <w:rFonts w:ascii="Times New Roman" w:hAnsi="Times New Roman"/>
          <w:b/>
          <w:kern w:val="1"/>
          <w:sz w:val="24"/>
          <w:szCs w:val="24"/>
          <w:lang w:eastAsia="tr-TR"/>
        </w:rPr>
      </w:pPr>
    </w:p>
    <w:p w:rsidR="000B260C" w:rsidRPr="00A60DD0" w:rsidRDefault="000B260C" w:rsidP="000B260C">
      <w:pPr>
        <w:spacing w:after="0" w:line="240" w:lineRule="auto"/>
        <w:jc w:val="both"/>
        <w:rPr>
          <w:rFonts w:ascii="Times New Roman" w:hAnsi="Times New Roman"/>
          <w:b/>
          <w:kern w:val="1"/>
          <w:sz w:val="24"/>
          <w:szCs w:val="24"/>
          <w:lang w:eastAsia="tr-TR"/>
        </w:rPr>
      </w:pPr>
      <w:r w:rsidRPr="00A60DD0">
        <w:rPr>
          <w:rFonts w:ascii="Times New Roman" w:hAnsi="Times New Roman"/>
          <w:b/>
          <w:kern w:val="1"/>
          <w:sz w:val="24"/>
          <w:szCs w:val="24"/>
          <w:lang w:eastAsia="tr-TR"/>
        </w:rPr>
        <w:t>3)</w:t>
      </w:r>
    </w:p>
    <w:p w:rsidR="000B260C" w:rsidRPr="00A60DD0" w:rsidRDefault="000B260C" w:rsidP="000B260C">
      <w:pPr>
        <w:keepNext/>
        <w:spacing w:after="0" w:line="240" w:lineRule="auto"/>
        <w:jc w:val="both"/>
        <w:outlineLvl w:val="2"/>
        <w:rPr>
          <w:rFonts w:ascii="Times New Roman" w:eastAsia="Times New Roman" w:hAnsi="Times New Roman"/>
          <w:b/>
          <w:bCs/>
          <w:sz w:val="24"/>
          <w:szCs w:val="24"/>
          <w:lang w:eastAsia="x-none"/>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Dosya No: 2015/219</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widowControl w:val="0"/>
        <w:suppressAutoHyphens/>
        <w:spacing w:after="0" w:line="240" w:lineRule="auto"/>
        <w:jc w:val="both"/>
        <w:rPr>
          <w:rFonts w:ascii="Times New Roman" w:hAnsi="Times New Roman"/>
          <w:kern w:val="1"/>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w:t>
      </w:r>
      <w:r w:rsidRPr="00A60DD0">
        <w:rPr>
          <w:rFonts w:ascii="Times New Roman" w:hAnsi="Times New Roman"/>
          <w:b/>
          <w:kern w:val="1"/>
          <w:sz w:val="24"/>
          <w:szCs w:val="24"/>
          <w:lang w:eastAsia="tr-TR"/>
        </w:rPr>
        <w:t xml:space="preserve">Turkcell İletişim Hizmetleri </w:t>
      </w:r>
      <w:r w:rsidRPr="00A60DD0">
        <w:rPr>
          <w:rFonts w:ascii="Times New Roman" w:eastAsia="Times New Roman" w:hAnsi="Times New Roman"/>
          <w:b/>
          <w:color w:val="000000"/>
          <w:sz w:val="24"/>
          <w:szCs w:val="24"/>
          <w:lang w:eastAsia="tr-TR"/>
        </w:rPr>
        <w:t>A.Ş.</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color w:val="000000"/>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r w:rsidRPr="00A60DD0">
        <w:rPr>
          <w:rFonts w:ascii="Times New Roman" w:eastAsia="Times New Roman" w:hAnsi="Times New Roman"/>
          <w:b/>
          <w:i/>
          <w:color w:val="000000"/>
          <w:sz w:val="24"/>
          <w:szCs w:val="24"/>
          <w:lang w:eastAsia="tr-TR"/>
        </w:rPr>
        <w:t>“Çekim Gücü - ABD”</w:t>
      </w:r>
      <w:r w:rsidRPr="00A60DD0">
        <w:rPr>
          <w:rFonts w:ascii="Times New Roman" w:eastAsia="Times New Roman" w:hAnsi="Times New Roman"/>
          <w:i/>
          <w:color w:val="000000"/>
          <w:sz w:val="24"/>
          <w:szCs w:val="24"/>
          <w:lang w:eastAsia="tr-TR"/>
        </w:rPr>
        <w:t xml:space="preserve"> </w:t>
      </w:r>
      <w:r>
        <w:rPr>
          <w:rFonts w:ascii="Times New Roman" w:eastAsia="Times New Roman" w:hAnsi="Times New Roman"/>
          <w:color w:val="000000"/>
          <w:sz w:val="24"/>
          <w:szCs w:val="24"/>
          <w:lang w:eastAsia="tr-TR"/>
        </w:rPr>
        <w:t>başlıklı reklamlar</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color w:val="000000"/>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color w:val="000000"/>
          <w:sz w:val="24"/>
          <w:szCs w:val="24"/>
          <w:lang w:eastAsia="tr-TR"/>
        </w:rPr>
        <w:t>30.01.2015 – 20.02.2015</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Televizyon</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Tespitler:</w:t>
      </w:r>
      <w:r w:rsidRPr="00A60DD0">
        <w:rPr>
          <w:rFonts w:ascii="Times New Roman" w:eastAsia="Times New Roman" w:hAnsi="Times New Roman"/>
          <w:color w:val="000000"/>
          <w:sz w:val="24"/>
          <w:szCs w:val="24"/>
          <w:lang w:eastAsia="tr-TR"/>
        </w:rPr>
        <w:t xml:space="preserve"> Muhtelif televizyon kanallarında yayınlanan </w:t>
      </w:r>
      <w:r w:rsidRPr="00A60DD0">
        <w:rPr>
          <w:rFonts w:ascii="Times New Roman" w:eastAsia="Times New Roman" w:hAnsi="Times New Roman"/>
          <w:b/>
          <w:i/>
          <w:color w:val="000000"/>
          <w:sz w:val="24"/>
          <w:szCs w:val="24"/>
          <w:lang w:eastAsia="tr-TR"/>
        </w:rPr>
        <w:t>“Çekim Gücü - ABD”</w:t>
      </w:r>
      <w:r w:rsidRPr="00A60DD0">
        <w:rPr>
          <w:rFonts w:ascii="Times New Roman" w:eastAsia="Times New Roman" w:hAnsi="Times New Roman"/>
          <w:i/>
          <w:color w:val="000000"/>
          <w:sz w:val="24"/>
          <w:szCs w:val="24"/>
          <w:lang w:eastAsia="tr-TR"/>
        </w:rPr>
        <w:t xml:space="preserve"> </w:t>
      </w:r>
      <w:r w:rsidRPr="00A60DD0">
        <w:rPr>
          <w:rFonts w:ascii="Times New Roman" w:eastAsia="Times New Roman" w:hAnsi="Times New Roman"/>
          <w:color w:val="000000"/>
          <w:sz w:val="24"/>
          <w:szCs w:val="24"/>
          <w:lang w:eastAsia="tr-TR"/>
        </w:rPr>
        <w:t>başlıklı</w:t>
      </w:r>
      <w:r w:rsidRPr="00A60DD0">
        <w:rPr>
          <w:rFonts w:ascii="Times New Roman" w:eastAsia="Times New Roman" w:hAnsi="Times New Roman"/>
          <w:sz w:val="24"/>
          <w:szCs w:val="24"/>
          <w:lang w:eastAsia="tr-TR"/>
        </w:rPr>
        <w:t xml:space="preserve"> reklamlarda ana vaat olarak; </w:t>
      </w:r>
      <w:r w:rsidRPr="00A60DD0">
        <w:rPr>
          <w:rFonts w:ascii="Times New Roman" w:eastAsia="Times New Roman" w:hAnsi="Times New Roman"/>
          <w:b/>
          <w:i/>
          <w:color w:val="000000"/>
          <w:sz w:val="24"/>
          <w:szCs w:val="24"/>
          <w:lang w:eastAsia="tr-TR"/>
        </w:rPr>
        <w:t>“(…) – Durun, durun T-Dog’u arayalım. O misket havasına bayılır. (…) Yeterince çalışırsanız belki bizler kadar iyi misket oynayabilirsiniz (…) – Çekmiyor, kahretsin telefonum çekmiyor. – Neyse, neyse… Boşverin T-Dog’u. Partiye devam (…) Ama ne yaparsanız yapın, bizim kadar iyi çekim gücüne sahip olamazsınız. Türkiye çekim gücüyle Amerika’nın önünde… Tüm çabamız işte bunun için. Bu toprağın insanları tüm dünyaya örnek olsun diye.”</w:t>
      </w:r>
      <w:r w:rsidRPr="00A60DD0">
        <w:rPr>
          <w:rFonts w:ascii="Times New Roman" w:eastAsia="Times New Roman" w:hAnsi="Times New Roman"/>
          <w:i/>
          <w:color w:val="000000"/>
          <w:sz w:val="24"/>
          <w:szCs w:val="24"/>
          <w:lang w:eastAsia="tr-TR"/>
        </w:rPr>
        <w:t xml:space="preserve"> </w:t>
      </w:r>
      <w:r w:rsidRPr="00A60DD0">
        <w:rPr>
          <w:rFonts w:ascii="Times New Roman" w:eastAsia="Times New Roman" w:hAnsi="Times New Roman"/>
          <w:color w:val="000000"/>
          <w:sz w:val="24"/>
          <w:szCs w:val="24"/>
          <w:lang w:eastAsia="tr-TR"/>
        </w:rPr>
        <w:t xml:space="preserve">ifadelerine, altyazıda ise </w:t>
      </w:r>
      <w:r w:rsidRPr="00A60DD0">
        <w:rPr>
          <w:rFonts w:ascii="Times New Roman" w:eastAsia="Times New Roman" w:hAnsi="Times New Roman"/>
          <w:i/>
          <w:color w:val="000000"/>
          <w:sz w:val="24"/>
          <w:szCs w:val="24"/>
          <w:lang w:eastAsia="tr-TR"/>
        </w:rPr>
        <w:t>“INSEAD’in yayımlamış olduğu The Global Information Technology Report 2013 isimli raporda Türkiye’de operatörlerin nüfus kapsama oranının Amerika’dan üstün olduğu belirtilmektedir. Sinyal seviyesi ve ses kalitesi kapsama alanına, coğrafi koşullara, şebeke yoğunluğuna, kullanılan cihaza göre değişebilir.”</w:t>
      </w:r>
      <w:r w:rsidRPr="00A60DD0">
        <w:rPr>
          <w:rFonts w:ascii="Times New Roman" w:eastAsia="Times New Roman" w:hAnsi="Times New Roman"/>
          <w:color w:val="000000"/>
          <w:sz w:val="24"/>
          <w:szCs w:val="24"/>
          <w:lang w:eastAsia="tr-TR"/>
        </w:rPr>
        <w:t xml:space="preserve"> ifadelerine yer verildiği tespit edilmiştir. </w:t>
      </w:r>
    </w:p>
    <w:p w:rsidR="000B260C" w:rsidRPr="00A60DD0" w:rsidRDefault="000B260C" w:rsidP="000B260C">
      <w:pPr>
        <w:shd w:val="clear" w:color="auto" w:fill="FFFFFF"/>
        <w:tabs>
          <w:tab w:val="left" w:pos="709"/>
          <w:tab w:val="left" w:pos="1276"/>
        </w:tabs>
        <w:spacing w:after="0" w:line="240" w:lineRule="auto"/>
        <w:jc w:val="both"/>
        <w:rPr>
          <w:rFonts w:ascii="Times New Roman" w:eastAsia="Times New Roman" w:hAnsi="Times New Roman"/>
          <w:sz w:val="24"/>
          <w:szCs w:val="24"/>
          <w:lang w:eastAsia="tr-TR"/>
        </w:rPr>
      </w:pPr>
    </w:p>
    <w:p w:rsidR="000B260C" w:rsidRDefault="000B260C" w:rsidP="000B260C">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proofErr w:type="gramStart"/>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color w:val="000000"/>
          <w:sz w:val="24"/>
          <w:szCs w:val="24"/>
          <w:lang w:eastAsia="tr-TR"/>
        </w:rPr>
        <w:t xml:space="preserve">Muhtelif televizyon kanallarında yayınlanan </w:t>
      </w:r>
      <w:r w:rsidRPr="00A60DD0">
        <w:rPr>
          <w:rFonts w:ascii="Times New Roman" w:eastAsia="Times New Roman" w:hAnsi="Times New Roman"/>
          <w:b/>
          <w:i/>
          <w:color w:val="000000"/>
          <w:sz w:val="24"/>
          <w:szCs w:val="24"/>
          <w:lang w:eastAsia="tr-TR"/>
        </w:rPr>
        <w:t>“Çekim Gücü - ABD”</w:t>
      </w:r>
      <w:r w:rsidRPr="00A60DD0">
        <w:rPr>
          <w:rFonts w:ascii="Times New Roman" w:eastAsia="Times New Roman" w:hAnsi="Times New Roman"/>
          <w:i/>
          <w:color w:val="000000"/>
          <w:sz w:val="24"/>
          <w:szCs w:val="24"/>
          <w:lang w:eastAsia="tr-TR"/>
        </w:rPr>
        <w:t xml:space="preserve"> </w:t>
      </w:r>
      <w:r w:rsidRPr="00A60DD0">
        <w:rPr>
          <w:rFonts w:ascii="Times New Roman" w:eastAsia="Times New Roman" w:hAnsi="Times New Roman"/>
          <w:color w:val="000000"/>
          <w:sz w:val="24"/>
          <w:szCs w:val="24"/>
          <w:lang w:eastAsia="tr-TR"/>
        </w:rPr>
        <w:t xml:space="preserve">başlıklı reklamlarda, Türkiye’deki operatörlerin çekim gücü ile Amerika’daki operatörlerin çekim gücünün karşılaştırıldığı, ancak söz konusu rapordaki sıralamada </w:t>
      </w:r>
      <w:r w:rsidRPr="00A60DD0">
        <w:rPr>
          <w:rFonts w:ascii="Times New Roman" w:eastAsia="Times New Roman" w:hAnsi="Times New Roman"/>
          <w:b/>
          <w:color w:val="000000"/>
          <w:sz w:val="24"/>
          <w:szCs w:val="24"/>
          <w:u w:val="single"/>
          <w:lang w:eastAsia="tr-TR"/>
        </w:rPr>
        <w:t>Türkiye’deki tüm operatörlerin</w:t>
      </w:r>
      <w:r w:rsidRPr="00A60DD0">
        <w:rPr>
          <w:rFonts w:ascii="Times New Roman" w:eastAsia="Times New Roman" w:hAnsi="Times New Roman"/>
          <w:color w:val="000000"/>
          <w:sz w:val="24"/>
          <w:szCs w:val="24"/>
          <w:lang w:eastAsia="tr-TR"/>
        </w:rPr>
        <w:t xml:space="preserve"> nüfus kapsama oranı ile Amerika’nın önünde yer aldığı belirtilmesine rağmen yalnızca Turkcell’e ait olmayan bu verinin Turkcell’e ait reklamlarda kullanılmasının diğer operatörlere ait ticari itibardan haksız şekilde yararlanmaya sebep olduğu, </w:t>
      </w:r>
      <w:proofErr w:type="gramEnd"/>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r w:rsidRPr="00A60DD0">
        <w:rPr>
          <w:rFonts w:ascii="Times New Roman" w:eastAsia="Times New Roman" w:hAnsi="Times New Roman"/>
          <w:color w:val="000000"/>
          <w:sz w:val="24"/>
          <w:szCs w:val="24"/>
          <w:lang w:eastAsia="tr-TR"/>
        </w:rPr>
        <w:t xml:space="preserve">Dolayısıyla, anılan reklamların tüketicileri aldatıcı nitelikte olduğu, bu durumun da; </w:t>
      </w:r>
    </w:p>
    <w:p w:rsidR="000B260C" w:rsidRPr="00A60DD0" w:rsidRDefault="000B260C" w:rsidP="000B260C">
      <w:pPr>
        <w:spacing w:after="0" w:line="240" w:lineRule="auto"/>
        <w:jc w:val="both"/>
        <w:rPr>
          <w:rFonts w:ascii="Times New Roman" w:eastAsia="Times New Roman" w:hAnsi="Times New Roman"/>
          <w:spacing w:val="-1"/>
          <w:sz w:val="24"/>
          <w:szCs w:val="24"/>
          <w:lang w:eastAsia="tr-TR"/>
        </w:rPr>
      </w:pPr>
      <w:r w:rsidRPr="00A60DD0">
        <w:rPr>
          <w:rFonts w:ascii="Times New Roman" w:eastAsia="Times New Roman" w:hAnsi="Times New Roman"/>
          <w:spacing w:val="-1"/>
          <w:sz w:val="24"/>
          <w:szCs w:val="24"/>
          <w:lang w:eastAsia="tr-TR"/>
        </w:rPr>
        <w:t xml:space="preserve">- 10.01.2015 tarih ve 29232 sayılı Resmi Gazete’de yayınlanarak yürürlüğe giren Ticari Reklam ve Haksız Ticari Uygulamalar Yönetmeliğinin </w:t>
      </w:r>
      <w:r w:rsidRPr="00A60DD0">
        <w:rPr>
          <w:rFonts w:ascii="Times New Roman" w:eastAsia="Times New Roman" w:hAnsi="Times New Roman"/>
          <w:sz w:val="24"/>
          <w:szCs w:val="24"/>
          <w:lang w:eastAsia="tr-TR"/>
        </w:rPr>
        <w:t xml:space="preserve">5/1-a, 7/1, 7/2, 7/3, 7/4, 7/5-b, 8 inci, 11 inci, 18/1, 18/2, 18/6 ve 32 </w:t>
      </w:r>
      <w:proofErr w:type="gramStart"/>
      <w:r w:rsidRPr="00A60DD0">
        <w:rPr>
          <w:rFonts w:ascii="Times New Roman" w:eastAsia="Times New Roman" w:hAnsi="Times New Roman"/>
          <w:sz w:val="24"/>
          <w:szCs w:val="24"/>
          <w:lang w:eastAsia="tr-TR"/>
        </w:rPr>
        <w:t>nci</w:t>
      </w:r>
      <w:r w:rsidRPr="00A60DD0">
        <w:rPr>
          <w:rFonts w:ascii="Times New Roman" w:eastAsia="Times New Roman" w:hAnsi="Times New Roman"/>
          <w:spacing w:val="1"/>
          <w:sz w:val="24"/>
          <w:szCs w:val="24"/>
          <w:lang w:eastAsia="tr-TR"/>
        </w:rPr>
        <w:t xml:space="preserve">  maddeleri</w:t>
      </w:r>
      <w:proofErr w:type="gramEnd"/>
      <w:r w:rsidRPr="00A60DD0">
        <w:rPr>
          <w:rFonts w:ascii="Times New Roman" w:eastAsia="Times New Roman" w:hAnsi="Times New Roman"/>
          <w:spacing w:val="1"/>
          <w:sz w:val="24"/>
          <w:szCs w:val="24"/>
          <w:lang w:eastAsia="tr-TR"/>
        </w:rPr>
        <w:t xml:space="preserve">, </w:t>
      </w:r>
      <w:r w:rsidRPr="00A60DD0">
        <w:rPr>
          <w:rFonts w:ascii="Times New Roman" w:eastAsia="Times New Roman" w:hAnsi="Times New Roman"/>
          <w:sz w:val="24"/>
          <w:szCs w:val="24"/>
          <w:lang w:eastAsia="tr-TR"/>
        </w:rPr>
        <w:t xml:space="preserve"> </w:t>
      </w:r>
    </w:p>
    <w:p w:rsidR="000B260C" w:rsidRPr="00A60DD0" w:rsidRDefault="000B260C" w:rsidP="000B260C">
      <w:pPr>
        <w:spacing w:after="0" w:line="240" w:lineRule="auto"/>
        <w:ind w:firstLine="142"/>
        <w:jc w:val="both"/>
        <w:rPr>
          <w:rFonts w:ascii="Times New Roman" w:eastAsia="Times New Roman" w:hAnsi="Times New Roman"/>
          <w:sz w:val="24"/>
          <w:szCs w:val="24"/>
          <w:lang w:eastAsia="tr-TR"/>
        </w:rPr>
      </w:pPr>
    </w:p>
    <w:p w:rsidR="000B260C" w:rsidRPr="00A60DD0" w:rsidRDefault="000B260C" w:rsidP="000B260C">
      <w:pPr>
        <w:widowControl w:val="0"/>
        <w:numPr>
          <w:ilvl w:val="0"/>
          <w:numId w:val="22"/>
        </w:numPr>
        <w:suppressAutoHyphens/>
        <w:spacing w:after="0" w:line="240" w:lineRule="auto"/>
        <w:ind w:left="142" w:hanging="142"/>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6502 sayılı Tüketicinin Korunması Hakkında Kanunun 61 inci maddesi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sz w:val="24"/>
          <w:szCs w:val="24"/>
          <w:lang w:eastAsia="tr-TR"/>
        </w:rPr>
        <w:t>hükümlerine</w:t>
      </w:r>
      <w:proofErr w:type="gramEnd"/>
      <w:r w:rsidRPr="00A60DD0">
        <w:rPr>
          <w:rFonts w:ascii="Times New Roman" w:eastAsia="Times New Roman" w:hAnsi="Times New Roman"/>
          <w:sz w:val="24"/>
          <w:szCs w:val="24"/>
          <w:lang w:eastAsia="tr-TR"/>
        </w:rPr>
        <w:t xml:space="preserve"> aykırı olduğuna, </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hAnsi="Times New Roman"/>
          <w:b/>
          <w:kern w:val="1"/>
          <w:sz w:val="24"/>
          <w:szCs w:val="24"/>
          <w:lang w:eastAsia="tr-TR"/>
        </w:rPr>
      </w:pPr>
      <w:r w:rsidRPr="00A60DD0">
        <w:rPr>
          <w:rFonts w:ascii="Times New Roman" w:eastAsia="Times New Roman" w:hAnsi="Times New Roman"/>
          <w:sz w:val="24"/>
          <w:szCs w:val="24"/>
          <w:lang w:eastAsia="tr-TR"/>
        </w:rPr>
        <w:t xml:space="preserve">Buna göre, reklam veren </w:t>
      </w:r>
      <w:r w:rsidRPr="00A60DD0">
        <w:rPr>
          <w:rFonts w:ascii="Times New Roman" w:hAnsi="Times New Roman"/>
          <w:b/>
          <w:kern w:val="1"/>
          <w:sz w:val="24"/>
          <w:szCs w:val="24"/>
          <w:lang w:eastAsia="tr-TR"/>
        </w:rPr>
        <w:t xml:space="preserve">Turkcell İletişim Hizmetleri A.Ş. </w:t>
      </w:r>
      <w:r w:rsidRPr="00A60DD0">
        <w:rPr>
          <w:rFonts w:ascii="Times New Roman" w:eastAsia="Times New Roman" w:hAnsi="Times New Roman"/>
          <w:sz w:val="24"/>
          <w:szCs w:val="24"/>
          <w:lang w:eastAsia="tr-TR"/>
        </w:rPr>
        <w:t xml:space="preserve">hakkında, 6502 sayılı Kanunun 63 üncü ve 77/12 nci maddeleri uyarınca </w:t>
      </w:r>
      <w:r w:rsidRPr="00A60DD0">
        <w:rPr>
          <w:rFonts w:ascii="Times New Roman" w:eastAsia="Times New Roman" w:hAnsi="Times New Roman"/>
          <w:b/>
          <w:bCs/>
          <w:sz w:val="24"/>
          <w:szCs w:val="24"/>
          <w:lang w:eastAsia="tr-TR"/>
        </w:rPr>
        <w:t xml:space="preserve">anılan reklamları durdurma cezası </w:t>
      </w:r>
      <w:r w:rsidRPr="00A60DD0">
        <w:rPr>
          <w:rFonts w:ascii="Times New Roman" w:eastAsia="Times New Roman" w:hAnsi="Times New Roman"/>
          <w:sz w:val="24"/>
          <w:szCs w:val="24"/>
          <w:lang w:eastAsia="tr-TR"/>
        </w:rPr>
        <w:t>verilmesine</w:t>
      </w:r>
      <w:r w:rsidRPr="00A60DD0">
        <w:rPr>
          <w:rFonts w:ascii="Times New Roman" w:eastAsia="Times New Roman" w:hAnsi="Times New Roman"/>
          <w:b/>
          <w:bCs/>
          <w:sz w:val="24"/>
          <w:szCs w:val="24"/>
          <w:lang w:eastAsia="tr-TR"/>
        </w:rPr>
        <w:t xml:space="preserve"> </w:t>
      </w:r>
      <w:r w:rsidRPr="00A60DD0">
        <w:rPr>
          <w:rFonts w:ascii="Times New Roman" w:eastAsia="Times New Roman" w:hAnsi="Times New Roman"/>
          <w:sz w:val="24"/>
          <w:szCs w:val="24"/>
          <w:lang w:eastAsia="tr-TR"/>
        </w:rPr>
        <w:t>karar verilmiştir.</w:t>
      </w:r>
    </w:p>
    <w:p w:rsidR="000B260C" w:rsidRDefault="000B260C" w:rsidP="000B260C">
      <w:pPr>
        <w:spacing w:after="0" w:line="240" w:lineRule="auto"/>
        <w:jc w:val="both"/>
        <w:rPr>
          <w:rFonts w:ascii="Times New Roman" w:hAnsi="Times New Roman"/>
          <w:b/>
          <w:kern w:val="1"/>
          <w:sz w:val="24"/>
          <w:szCs w:val="24"/>
          <w:lang w:eastAsia="tr-TR"/>
        </w:rPr>
      </w:pPr>
    </w:p>
    <w:p w:rsidR="00210A1A" w:rsidRDefault="00210A1A" w:rsidP="000B260C">
      <w:pPr>
        <w:spacing w:after="0" w:line="240" w:lineRule="auto"/>
        <w:jc w:val="both"/>
        <w:rPr>
          <w:rFonts w:ascii="Times New Roman" w:hAnsi="Times New Roman"/>
          <w:b/>
          <w:kern w:val="1"/>
          <w:sz w:val="24"/>
          <w:szCs w:val="24"/>
          <w:lang w:eastAsia="tr-TR"/>
        </w:rPr>
      </w:pPr>
    </w:p>
    <w:p w:rsidR="00210A1A" w:rsidRPr="00A60DD0" w:rsidRDefault="00210A1A" w:rsidP="000B260C">
      <w:pPr>
        <w:spacing w:after="0" w:line="240" w:lineRule="auto"/>
        <w:jc w:val="both"/>
        <w:rPr>
          <w:rFonts w:ascii="Times New Roman" w:hAnsi="Times New Roman"/>
          <w:b/>
          <w:kern w:val="1"/>
          <w:sz w:val="24"/>
          <w:szCs w:val="24"/>
          <w:lang w:eastAsia="tr-TR"/>
        </w:rPr>
      </w:pPr>
    </w:p>
    <w:p w:rsidR="000B260C" w:rsidRPr="00A60DD0" w:rsidRDefault="000B260C" w:rsidP="000B260C">
      <w:pPr>
        <w:spacing w:after="0" w:line="240" w:lineRule="auto"/>
        <w:jc w:val="both"/>
        <w:rPr>
          <w:rFonts w:ascii="Times New Roman" w:hAnsi="Times New Roman"/>
          <w:b/>
          <w:kern w:val="1"/>
          <w:sz w:val="24"/>
          <w:szCs w:val="24"/>
          <w:lang w:eastAsia="tr-TR"/>
        </w:rPr>
      </w:pPr>
      <w:r w:rsidRPr="00A60DD0">
        <w:rPr>
          <w:rFonts w:ascii="Times New Roman" w:hAnsi="Times New Roman"/>
          <w:b/>
          <w:kern w:val="1"/>
          <w:sz w:val="24"/>
          <w:szCs w:val="24"/>
          <w:lang w:eastAsia="tr-TR"/>
        </w:rPr>
        <w:t>4)</w:t>
      </w:r>
    </w:p>
    <w:p w:rsidR="000B260C" w:rsidRPr="00A60DD0" w:rsidRDefault="000B260C" w:rsidP="000B260C">
      <w:pPr>
        <w:spacing w:after="0" w:line="240" w:lineRule="auto"/>
        <w:jc w:val="both"/>
        <w:rPr>
          <w:rFonts w:ascii="Times New Roman" w:hAnsi="Times New Roman"/>
          <w:b/>
          <w:kern w:val="1"/>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Dosya No: 2015/270</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widowControl w:val="0"/>
        <w:suppressAutoHyphens/>
        <w:spacing w:after="0" w:line="240" w:lineRule="auto"/>
        <w:jc w:val="both"/>
        <w:rPr>
          <w:rFonts w:ascii="Times New Roman" w:hAnsi="Times New Roman"/>
          <w:kern w:val="1"/>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w:t>
      </w:r>
      <w:r w:rsidRPr="00A60DD0">
        <w:rPr>
          <w:rFonts w:ascii="Times New Roman" w:hAnsi="Times New Roman"/>
          <w:b/>
          <w:kern w:val="1"/>
          <w:sz w:val="24"/>
          <w:szCs w:val="24"/>
          <w:lang w:eastAsia="tr-TR"/>
        </w:rPr>
        <w:t xml:space="preserve">Turkcell İletişim Hizmetleri </w:t>
      </w:r>
      <w:r w:rsidRPr="00A60DD0">
        <w:rPr>
          <w:rFonts w:ascii="Times New Roman" w:eastAsia="Times New Roman" w:hAnsi="Times New Roman"/>
          <w:b/>
          <w:color w:val="000000"/>
          <w:sz w:val="24"/>
          <w:szCs w:val="24"/>
          <w:lang w:eastAsia="tr-TR"/>
        </w:rPr>
        <w:t>A.Ş.</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color w:val="000000"/>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r w:rsidRPr="00A60DD0">
        <w:rPr>
          <w:rFonts w:ascii="Times New Roman" w:eastAsia="Times New Roman" w:hAnsi="Times New Roman"/>
          <w:b/>
          <w:i/>
          <w:color w:val="000000"/>
          <w:sz w:val="24"/>
          <w:szCs w:val="24"/>
          <w:lang w:eastAsia="tr-TR"/>
        </w:rPr>
        <w:t>“İnternet Hızı - Almanya”</w:t>
      </w:r>
      <w:r w:rsidRPr="00A60DD0">
        <w:rPr>
          <w:rFonts w:ascii="Times New Roman" w:eastAsia="Times New Roman" w:hAnsi="Times New Roman"/>
          <w:i/>
          <w:color w:val="000000"/>
          <w:sz w:val="24"/>
          <w:szCs w:val="24"/>
          <w:lang w:eastAsia="tr-TR"/>
        </w:rPr>
        <w:t xml:space="preserve"> </w:t>
      </w:r>
      <w:r w:rsidRPr="00A60DD0">
        <w:rPr>
          <w:rFonts w:ascii="Times New Roman" w:eastAsia="Times New Roman" w:hAnsi="Times New Roman"/>
          <w:color w:val="000000"/>
          <w:sz w:val="24"/>
          <w:szCs w:val="24"/>
          <w:lang w:eastAsia="tr-TR"/>
        </w:rPr>
        <w:t>başlıklı reklamlar</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color w:val="000000"/>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color w:val="000000"/>
          <w:sz w:val="24"/>
          <w:szCs w:val="24"/>
          <w:lang w:eastAsia="tr-TR"/>
        </w:rPr>
        <w:t>30.01.2015 – 20.02.2015</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Televizyon</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Tespitler:</w:t>
      </w:r>
      <w:r w:rsidRPr="00A60DD0">
        <w:rPr>
          <w:rFonts w:ascii="Times New Roman" w:eastAsia="Times New Roman" w:hAnsi="Times New Roman"/>
          <w:color w:val="000000"/>
          <w:sz w:val="24"/>
          <w:szCs w:val="24"/>
          <w:lang w:eastAsia="tr-TR"/>
        </w:rPr>
        <w:t xml:space="preserve"> Muhtelif televizyon kanallarında yayınlanan </w:t>
      </w:r>
      <w:r w:rsidRPr="00A60DD0">
        <w:rPr>
          <w:rFonts w:ascii="Times New Roman" w:eastAsia="Times New Roman" w:hAnsi="Times New Roman"/>
          <w:b/>
          <w:i/>
          <w:color w:val="000000"/>
          <w:sz w:val="24"/>
          <w:szCs w:val="24"/>
          <w:lang w:eastAsia="tr-TR"/>
        </w:rPr>
        <w:t>“</w:t>
      </w:r>
      <w:r w:rsidRPr="00A60DD0">
        <w:rPr>
          <w:rFonts w:ascii="Times New Roman" w:eastAsia="Times New Roman" w:hAnsi="Times New Roman"/>
          <w:b/>
          <w:i/>
          <w:sz w:val="24"/>
          <w:szCs w:val="24"/>
          <w:lang w:eastAsia="tr-TR"/>
        </w:rPr>
        <w:t>İnternet Hızı - Almanya</w:t>
      </w:r>
      <w:r w:rsidRPr="00A60DD0">
        <w:rPr>
          <w:rFonts w:ascii="Times New Roman" w:eastAsia="Times New Roman" w:hAnsi="Times New Roman"/>
          <w:b/>
          <w:i/>
          <w:color w:val="000000"/>
          <w:sz w:val="24"/>
          <w:szCs w:val="24"/>
          <w:lang w:eastAsia="tr-TR"/>
        </w:rPr>
        <w:t>”</w:t>
      </w:r>
      <w:r w:rsidRPr="00A60DD0">
        <w:rPr>
          <w:rFonts w:ascii="Times New Roman" w:eastAsia="Times New Roman" w:hAnsi="Times New Roman"/>
          <w:i/>
          <w:color w:val="000000"/>
          <w:sz w:val="24"/>
          <w:szCs w:val="24"/>
          <w:lang w:eastAsia="tr-TR"/>
        </w:rPr>
        <w:t xml:space="preserve"> </w:t>
      </w:r>
      <w:r w:rsidRPr="00A60DD0">
        <w:rPr>
          <w:rFonts w:ascii="Times New Roman" w:eastAsia="Times New Roman" w:hAnsi="Times New Roman"/>
          <w:color w:val="000000"/>
          <w:sz w:val="24"/>
          <w:szCs w:val="24"/>
          <w:lang w:eastAsia="tr-TR"/>
        </w:rPr>
        <w:t>başlıklı</w:t>
      </w:r>
      <w:r w:rsidRPr="00A60DD0">
        <w:rPr>
          <w:rFonts w:ascii="Times New Roman" w:eastAsia="Times New Roman" w:hAnsi="Times New Roman"/>
          <w:sz w:val="24"/>
          <w:szCs w:val="24"/>
          <w:lang w:eastAsia="tr-TR"/>
        </w:rPr>
        <w:t xml:space="preserve"> reklamlarda ana vaat olarak; </w:t>
      </w:r>
      <w:r w:rsidRPr="00A60DD0">
        <w:rPr>
          <w:rFonts w:ascii="Times New Roman" w:eastAsia="Times New Roman" w:hAnsi="Times New Roman"/>
          <w:b/>
          <w:i/>
          <w:color w:val="000000"/>
          <w:sz w:val="24"/>
          <w:szCs w:val="24"/>
          <w:lang w:eastAsia="tr-TR"/>
        </w:rPr>
        <w:t>“(…) – Şunu bi’ internete yükleyeyim (…) Yeterince çalışırsanız belki bizler kadar iyi bağlama çalabilirsiniz (…) – Haydaa, internet çekmiyor (…) Ama ne yaparsanız yapın, bizim kadar iyi internete sahip olamazsınız. Türkiye internetiyle Almanya’nın önünde… Tüm çabamız işte bunun için. Bu toprağın insanları tüm dünyaya örnek olsun diye.”</w:t>
      </w:r>
      <w:r w:rsidRPr="00A60DD0">
        <w:rPr>
          <w:rFonts w:ascii="Times New Roman" w:eastAsia="Times New Roman" w:hAnsi="Times New Roman"/>
          <w:i/>
          <w:color w:val="000000"/>
          <w:sz w:val="24"/>
          <w:szCs w:val="24"/>
          <w:lang w:eastAsia="tr-TR"/>
        </w:rPr>
        <w:t xml:space="preserve"> </w:t>
      </w:r>
      <w:r w:rsidRPr="00A60DD0">
        <w:rPr>
          <w:rFonts w:ascii="Times New Roman" w:eastAsia="Times New Roman" w:hAnsi="Times New Roman"/>
          <w:color w:val="000000"/>
          <w:sz w:val="24"/>
          <w:szCs w:val="24"/>
          <w:lang w:eastAsia="tr-TR"/>
        </w:rPr>
        <w:t xml:space="preserve">ifadelerine, altyazıda ise </w:t>
      </w:r>
      <w:r w:rsidRPr="00A60DD0">
        <w:rPr>
          <w:rFonts w:ascii="Times New Roman" w:eastAsia="Times New Roman" w:hAnsi="Times New Roman"/>
          <w:i/>
          <w:color w:val="000000"/>
          <w:sz w:val="24"/>
          <w:szCs w:val="24"/>
          <w:lang w:eastAsia="tr-TR"/>
        </w:rPr>
        <w:t>“Bağımsız araştırma şirketlerinin ölçümlemelerine göre Turkcell’in ortalama 3G veri indirme hızı, Almanya’daki operatörlerin ortalama 3G veri indirme hızından daha yüksektir. 3G hizmet kalitesi kapsama alanına, coğrafi koşullara, şebeke yoğunluğuna, kullanılan cihaza ve bağlanılan siteye göre değişebilir.”</w:t>
      </w:r>
      <w:r w:rsidRPr="00A60DD0">
        <w:rPr>
          <w:rFonts w:ascii="Times New Roman" w:eastAsia="Times New Roman" w:hAnsi="Times New Roman"/>
          <w:color w:val="000000"/>
          <w:sz w:val="24"/>
          <w:szCs w:val="24"/>
          <w:lang w:eastAsia="tr-TR"/>
        </w:rPr>
        <w:t xml:space="preserve"> ifadelerine yer verildiği tespit edilmiştir. </w:t>
      </w:r>
    </w:p>
    <w:p w:rsidR="000B260C" w:rsidRPr="00A60DD0" w:rsidRDefault="000B260C" w:rsidP="000B260C">
      <w:pPr>
        <w:shd w:val="clear" w:color="auto" w:fill="FFFFFF"/>
        <w:tabs>
          <w:tab w:val="left" w:pos="709"/>
          <w:tab w:val="left" w:pos="1276"/>
        </w:tabs>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color w:val="000000"/>
          <w:sz w:val="24"/>
          <w:szCs w:val="24"/>
          <w:lang w:eastAsia="tr-TR"/>
        </w:rPr>
        <w:t xml:space="preserve">Muhtelif televizyon kanallarında yayınlanan </w:t>
      </w:r>
      <w:r w:rsidRPr="00A60DD0">
        <w:rPr>
          <w:rFonts w:ascii="Times New Roman" w:eastAsia="Times New Roman" w:hAnsi="Times New Roman"/>
          <w:b/>
          <w:i/>
          <w:color w:val="000000"/>
          <w:sz w:val="24"/>
          <w:szCs w:val="24"/>
          <w:lang w:eastAsia="tr-TR"/>
        </w:rPr>
        <w:t>“İnternet Hızı - Almanya”</w:t>
      </w:r>
      <w:r w:rsidRPr="00A60DD0">
        <w:rPr>
          <w:rFonts w:ascii="Times New Roman" w:eastAsia="Times New Roman" w:hAnsi="Times New Roman"/>
          <w:i/>
          <w:color w:val="000000"/>
          <w:sz w:val="24"/>
          <w:szCs w:val="24"/>
          <w:lang w:eastAsia="tr-TR"/>
        </w:rPr>
        <w:t xml:space="preserve"> </w:t>
      </w:r>
      <w:r w:rsidRPr="00A60DD0">
        <w:rPr>
          <w:rFonts w:ascii="Times New Roman" w:eastAsia="Times New Roman" w:hAnsi="Times New Roman"/>
          <w:color w:val="000000"/>
          <w:sz w:val="24"/>
          <w:szCs w:val="24"/>
          <w:lang w:eastAsia="tr-TR"/>
        </w:rPr>
        <w:t xml:space="preserve">başlıklı reklamlarda, Turkcell’in ortalama 3G veri indirme hızı ile Almanya’daki operatörlerin ortalama 3G veri indirme hızının karşılaştırıldığı </w:t>
      </w:r>
      <w:r w:rsidRPr="00A60DD0">
        <w:rPr>
          <w:rFonts w:ascii="Times New Roman" w:eastAsia="Times New Roman" w:hAnsi="Times New Roman"/>
          <w:sz w:val="24"/>
          <w:szCs w:val="24"/>
          <w:lang w:eastAsia="tr-TR"/>
        </w:rPr>
        <w:t>ancak bilindiği üzere ilgili mevzuat gereği karşılaştırmalı reklamlara; nesnel, ölçülebilir, sayısal verilere dayanan iddiaların; bilimsel test, rapor veya belgelerle ispatlanması halinde yer verilebilmekte olup, inceleme konusu reklamlarda, karşılaştırmaya dayanak oluşturan raporların gerçeği yansıtmadığı,</w:t>
      </w:r>
      <w:proofErr w:type="gramEnd"/>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color w:val="000000"/>
          <w:sz w:val="24"/>
          <w:szCs w:val="24"/>
          <w:lang w:eastAsia="tr-TR"/>
        </w:rPr>
      </w:pPr>
      <w:proofErr w:type="gramStart"/>
      <w:r w:rsidRPr="00A60DD0">
        <w:rPr>
          <w:rFonts w:ascii="Times New Roman" w:eastAsia="Times New Roman" w:hAnsi="Times New Roman"/>
          <w:color w:val="000000"/>
          <w:sz w:val="24"/>
          <w:szCs w:val="24"/>
          <w:lang w:eastAsia="tr-TR"/>
        </w:rPr>
        <w:t xml:space="preserve">Bununla birlikte, anılan reklamlara konu olan karşılaştırma, Turkcell’in ortalama 3G </w:t>
      </w:r>
      <w:r w:rsidRPr="00A60DD0">
        <w:rPr>
          <w:rFonts w:ascii="Times New Roman" w:eastAsia="Times New Roman" w:hAnsi="Times New Roman"/>
          <w:color w:val="000000"/>
          <w:sz w:val="24"/>
          <w:szCs w:val="24"/>
          <w:u w:val="single"/>
          <w:lang w:eastAsia="tr-TR"/>
        </w:rPr>
        <w:t>veri indirme (download)</w:t>
      </w:r>
      <w:r w:rsidRPr="00A60DD0">
        <w:rPr>
          <w:rFonts w:ascii="Times New Roman" w:eastAsia="Times New Roman" w:hAnsi="Times New Roman"/>
          <w:color w:val="000000"/>
          <w:sz w:val="24"/>
          <w:szCs w:val="24"/>
          <w:lang w:eastAsia="tr-TR"/>
        </w:rPr>
        <w:t xml:space="preserve"> hızı ile Almanya’daki operatörlerin ortalama 3G </w:t>
      </w:r>
      <w:r w:rsidRPr="00A60DD0">
        <w:rPr>
          <w:rFonts w:ascii="Times New Roman" w:eastAsia="Times New Roman" w:hAnsi="Times New Roman"/>
          <w:color w:val="000000"/>
          <w:sz w:val="24"/>
          <w:szCs w:val="24"/>
          <w:u w:val="single"/>
          <w:lang w:eastAsia="tr-TR"/>
        </w:rPr>
        <w:t>veri indirme (download)</w:t>
      </w:r>
      <w:r w:rsidRPr="00A60DD0">
        <w:rPr>
          <w:rFonts w:ascii="Times New Roman" w:eastAsia="Times New Roman" w:hAnsi="Times New Roman"/>
          <w:color w:val="000000"/>
          <w:sz w:val="24"/>
          <w:szCs w:val="24"/>
          <w:lang w:eastAsia="tr-TR"/>
        </w:rPr>
        <w:t xml:space="preserve"> hızı arasında yapılıyor olmasına rağmen reklam içeriğinde </w:t>
      </w:r>
      <w:r w:rsidRPr="00A60DD0">
        <w:rPr>
          <w:rFonts w:ascii="Times New Roman" w:eastAsia="Times New Roman" w:hAnsi="Times New Roman"/>
          <w:color w:val="000000"/>
          <w:sz w:val="24"/>
          <w:szCs w:val="24"/>
          <w:u w:val="single"/>
          <w:lang w:eastAsia="tr-TR"/>
        </w:rPr>
        <w:t>veri yükleme (upload)</w:t>
      </w:r>
      <w:r w:rsidRPr="00A60DD0">
        <w:rPr>
          <w:rFonts w:ascii="Times New Roman" w:eastAsia="Times New Roman" w:hAnsi="Times New Roman"/>
          <w:color w:val="000000"/>
          <w:sz w:val="24"/>
          <w:szCs w:val="24"/>
          <w:lang w:eastAsia="tr-TR"/>
        </w:rPr>
        <w:t xml:space="preserve"> görselleri kullanılarak bahsi geçen reklamlarda yer alan iddianın bu iddiaya dayanak oluşturmayan veriler ile desteklenmeye çalışıldığı ve bu durumun tüketicileri yanıltıcı nitelikte olduğu,</w:t>
      </w:r>
      <w:proofErr w:type="gramEnd"/>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r w:rsidRPr="00A60DD0">
        <w:rPr>
          <w:rFonts w:ascii="Times New Roman" w:eastAsia="Times New Roman" w:hAnsi="Times New Roman"/>
          <w:color w:val="000000"/>
          <w:sz w:val="24"/>
          <w:szCs w:val="24"/>
          <w:lang w:eastAsia="tr-TR"/>
        </w:rPr>
        <w:t xml:space="preserve">Dolayısıyla, anılan reklamların tüketicileri aldatıcı nitelikte olduğu, bu durumun da; </w:t>
      </w:r>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p>
    <w:p w:rsidR="000B260C" w:rsidRPr="00A60DD0" w:rsidRDefault="000B260C" w:rsidP="000B260C">
      <w:pPr>
        <w:spacing w:after="0" w:line="240" w:lineRule="auto"/>
        <w:jc w:val="both"/>
        <w:rPr>
          <w:rFonts w:ascii="Times New Roman" w:eastAsia="Times New Roman" w:hAnsi="Times New Roman"/>
          <w:spacing w:val="-1"/>
          <w:sz w:val="24"/>
          <w:szCs w:val="24"/>
          <w:lang w:eastAsia="tr-TR"/>
        </w:rPr>
      </w:pPr>
      <w:r w:rsidRPr="00A60DD0">
        <w:rPr>
          <w:rFonts w:ascii="Times New Roman" w:eastAsia="Times New Roman" w:hAnsi="Times New Roman"/>
          <w:spacing w:val="-1"/>
          <w:sz w:val="24"/>
          <w:szCs w:val="24"/>
          <w:lang w:eastAsia="tr-TR"/>
        </w:rPr>
        <w:t xml:space="preserve">- 10.01.2015 tarih ve 29232 sayılı Resmi Gazete’de yayınlanarak yürürlüğe giren Ticari Reklam ve Haksız Ticari Uygulamalar Yönetmeliğinin </w:t>
      </w:r>
      <w:r w:rsidRPr="00A60DD0">
        <w:rPr>
          <w:rFonts w:ascii="Times New Roman" w:eastAsia="Times New Roman" w:hAnsi="Times New Roman"/>
          <w:sz w:val="24"/>
          <w:szCs w:val="24"/>
          <w:lang w:eastAsia="tr-TR"/>
        </w:rPr>
        <w:t xml:space="preserve">5/1-a, 7/1, 7/2, 7/3, 7/4, 7/5-b, 8 inci, 9 uncu, 18/1, 18/2, 18/6 ve 32 </w:t>
      </w:r>
      <w:proofErr w:type="gramStart"/>
      <w:r w:rsidRPr="00A60DD0">
        <w:rPr>
          <w:rFonts w:ascii="Times New Roman" w:eastAsia="Times New Roman" w:hAnsi="Times New Roman"/>
          <w:sz w:val="24"/>
          <w:szCs w:val="24"/>
          <w:lang w:eastAsia="tr-TR"/>
        </w:rPr>
        <w:t>nci</w:t>
      </w:r>
      <w:r w:rsidRPr="00A60DD0">
        <w:rPr>
          <w:rFonts w:ascii="Times New Roman" w:eastAsia="Times New Roman" w:hAnsi="Times New Roman"/>
          <w:spacing w:val="1"/>
          <w:sz w:val="24"/>
          <w:szCs w:val="24"/>
          <w:lang w:eastAsia="tr-TR"/>
        </w:rPr>
        <w:t xml:space="preserve">  maddeleri</w:t>
      </w:r>
      <w:proofErr w:type="gramEnd"/>
      <w:r w:rsidRPr="00A60DD0">
        <w:rPr>
          <w:rFonts w:ascii="Times New Roman" w:eastAsia="Times New Roman" w:hAnsi="Times New Roman"/>
          <w:spacing w:val="1"/>
          <w:sz w:val="24"/>
          <w:szCs w:val="24"/>
          <w:lang w:eastAsia="tr-TR"/>
        </w:rPr>
        <w:t xml:space="preserve">, </w:t>
      </w:r>
      <w:r w:rsidRPr="00A60DD0">
        <w:rPr>
          <w:rFonts w:ascii="Times New Roman" w:eastAsia="Times New Roman" w:hAnsi="Times New Roman"/>
          <w:sz w:val="24"/>
          <w:szCs w:val="24"/>
          <w:lang w:eastAsia="tr-TR"/>
        </w:rPr>
        <w:t xml:space="preserve"> </w:t>
      </w:r>
    </w:p>
    <w:p w:rsidR="000B260C" w:rsidRPr="00A60DD0" w:rsidRDefault="000B260C" w:rsidP="000B260C">
      <w:pPr>
        <w:spacing w:after="0" w:line="240" w:lineRule="auto"/>
        <w:ind w:firstLine="142"/>
        <w:jc w:val="both"/>
        <w:rPr>
          <w:rFonts w:ascii="Times New Roman" w:eastAsia="Times New Roman" w:hAnsi="Times New Roman"/>
          <w:sz w:val="24"/>
          <w:szCs w:val="24"/>
          <w:lang w:eastAsia="tr-TR"/>
        </w:rPr>
      </w:pPr>
    </w:p>
    <w:p w:rsidR="000B260C" w:rsidRPr="00A60DD0" w:rsidRDefault="000B260C" w:rsidP="000B260C">
      <w:pPr>
        <w:widowControl w:val="0"/>
        <w:numPr>
          <w:ilvl w:val="0"/>
          <w:numId w:val="22"/>
        </w:numPr>
        <w:suppressAutoHyphens/>
        <w:spacing w:after="0" w:line="240" w:lineRule="auto"/>
        <w:ind w:left="142" w:hanging="142"/>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6502 sayılı Tüketicinin Korunması Hakkında Kanunun 61 inci maddesi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sz w:val="24"/>
          <w:szCs w:val="24"/>
          <w:lang w:eastAsia="tr-TR"/>
        </w:rPr>
        <w:t>hükümlerine</w:t>
      </w:r>
      <w:proofErr w:type="gramEnd"/>
      <w:r w:rsidRPr="00A60DD0">
        <w:rPr>
          <w:rFonts w:ascii="Times New Roman" w:eastAsia="Times New Roman" w:hAnsi="Times New Roman"/>
          <w:sz w:val="24"/>
          <w:szCs w:val="24"/>
          <w:lang w:eastAsia="tr-TR"/>
        </w:rPr>
        <w:t xml:space="preserve"> aykırı olduğuna, </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Buna göre, reklam veren </w:t>
      </w:r>
      <w:r w:rsidRPr="00A60DD0">
        <w:rPr>
          <w:rFonts w:ascii="Times New Roman" w:hAnsi="Times New Roman"/>
          <w:b/>
          <w:kern w:val="1"/>
          <w:sz w:val="24"/>
          <w:szCs w:val="24"/>
          <w:lang w:eastAsia="tr-TR"/>
        </w:rPr>
        <w:t xml:space="preserve">Turkcell İletişim Hizmetleri A.Ş. </w:t>
      </w:r>
      <w:r w:rsidRPr="00A60DD0">
        <w:rPr>
          <w:rFonts w:ascii="Times New Roman" w:eastAsia="Times New Roman" w:hAnsi="Times New Roman"/>
          <w:sz w:val="24"/>
          <w:szCs w:val="24"/>
          <w:lang w:eastAsia="tr-TR"/>
        </w:rPr>
        <w:t xml:space="preserve">hakkında, 6502 sayılı Kanunun 63 üncü ve 77/12 nci maddeleri uyarınca </w:t>
      </w:r>
      <w:r w:rsidRPr="00A60DD0">
        <w:rPr>
          <w:rFonts w:ascii="Times New Roman" w:eastAsia="Times New Roman" w:hAnsi="Times New Roman"/>
          <w:b/>
          <w:bCs/>
          <w:sz w:val="24"/>
          <w:szCs w:val="24"/>
          <w:lang w:eastAsia="tr-TR"/>
        </w:rPr>
        <w:t>anılan reklamları durdurma ve 220.220-TL. (İkiyüzyirmibinikiyüzyirmi Türk Lirası</w:t>
      </w:r>
      <w:r w:rsidRPr="00A60DD0">
        <w:rPr>
          <w:rFonts w:ascii="Times New Roman" w:eastAsia="Times New Roman" w:hAnsi="Times New Roman"/>
          <w:b/>
          <w:sz w:val="24"/>
          <w:szCs w:val="24"/>
          <w:lang w:eastAsia="tr-TR"/>
        </w:rPr>
        <w:t>)</w:t>
      </w:r>
      <w:r w:rsidRPr="00A60DD0">
        <w:rPr>
          <w:rFonts w:ascii="Times New Roman" w:eastAsia="Times New Roman" w:hAnsi="Times New Roman"/>
          <w:b/>
          <w:bCs/>
          <w:sz w:val="24"/>
          <w:szCs w:val="24"/>
          <w:lang w:eastAsia="tr-TR"/>
        </w:rPr>
        <w:t xml:space="preserve"> idari para cezaları </w:t>
      </w:r>
      <w:r w:rsidRPr="00A60DD0">
        <w:rPr>
          <w:rFonts w:ascii="Times New Roman" w:eastAsia="Times New Roman" w:hAnsi="Times New Roman"/>
          <w:sz w:val="24"/>
          <w:szCs w:val="24"/>
          <w:lang w:eastAsia="tr-TR"/>
        </w:rPr>
        <w:t>verilmesine</w:t>
      </w:r>
      <w:r w:rsidRPr="00A60DD0">
        <w:rPr>
          <w:rFonts w:ascii="Times New Roman" w:eastAsia="Times New Roman" w:hAnsi="Times New Roman"/>
          <w:b/>
          <w:bCs/>
          <w:sz w:val="24"/>
          <w:szCs w:val="24"/>
          <w:lang w:eastAsia="tr-TR"/>
        </w:rPr>
        <w:t xml:space="preserve"> </w:t>
      </w:r>
      <w:r w:rsidRPr="00A60DD0">
        <w:rPr>
          <w:rFonts w:ascii="Times New Roman" w:eastAsia="Times New Roman" w:hAnsi="Times New Roman"/>
          <w:sz w:val="24"/>
          <w:szCs w:val="24"/>
          <w:lang w:eastAsia="tr-TR"/>
        </w:rPr>
        <w:t>karar verilmiştir.</w:t>
      </w:r>
    </w:p>
    <w:p w:rsidR="000B260C" w:rsidRDefault="000B260C" w:rsidP="000B260C">
      <w:pPr>
        <w:spacing w:after="0" w:line="240" w:lineRule="auto"/>
        <w:rPr>
          <w:rFonts w:ascii="Times New Roman" w:hAnsi="Times New Roman"/>
          <w:b/>
          <w:sz w:val="24"/>
          <w:szCs w:val="24"/>
        </w:rPr>
      </w:pPr>
      <w:r w:rsidRPr="00A60DD0">
        <w:rPr>
          <w:rFonts w:ascii="Times New Roman" w:hAnsi="Times New Roman"/>
          <w:b/>
          <w:sz w:val="24"/>
          <w:szCs w:val="24"/>
        </w:rPr>
        <w:t>5)</w:t>
      </w:r>
    </w:p>
    <w:p w:rsidR="00A02878" w:rsidRPr="00A60DD0" w:rsidRDefault="00A02878" w:rsidP="000B260C">
      <w:pPr>
        <w:spacing w:after="0" w:line="240" w:lineRule="auto"/>
        <w:rPr>
          <w:rFonts w:ascii="Times New Roman" w:hAnsi="Times New Roman"/>
          <w:b/>
          <w:sz w:val="24"/>
          <w:szCs w:val="24"/>
        </w:rPr>
      </w:pPr>
    </w:p>
    <w:p w:rsidR="000B260C" w:rsidRDefault="000B260C" w:rsidP="000B260C">
      <w:pPr>
        <w:spacing w:after="0" w:line="240" w:lineRule="auto"/>
        <w:rPr>
          <w:rFonts w:ascii="Times New Roman" w:hAnsi="Times New Roman"/>
          <w:b/>
          <w:sz w:val="24"/>
          <w:szCs w:val="24"/>
        </w:rPr>
      </w:pPr>
      <w:r w:rsidRPr="00A60DD0">
        <w:rPr>
          <w:rFonts w:ascii="Times New Roman" w:hAnsi="Times New Roman"/>
          <w:b/>
          <w:sz w:val="24"/>
          <w:szCs w:val="24"/>
        </w:rPr>
        <w:t>Dosya No: 2015/370</w:t>
      </w:r>
    </w:p>
    <w:p w:rsidR="000B260C" w:rsidRPr="00A60DD0" w:rsidRDefault="000B260C" w:rsidP="000B260C">
      <w:pPr>
        <w:spacing w:after="0" w:line="240" w:lineRule="auto"/>
        <w:rPr>
          <w:rFonts w:ascii="Times New Roman" w:hAnsi="Times New Roman"/>
          <w:sz w:val="24"/>
          <w:szCs w:val="24"/>
        </w:rPr>
      </w:pPr>
    </w:p>
    <w:p w:rsidR="000B260C" w:rsidRDefault="000B260C" w:rsidP="000B260C">
      <w:pPr>
        <w:spacing w:after="0" w:line="240" w:lineRule="auto"/>
        <w:jc w:val="both"/>
        <w:rPr>
          <w:rFonts w:ascii="Times New Roman" w:hAnsi="Times New Roman"/>
          <w:b/>
          <w:bCs/>
          <w:color w:val="000000"/>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hAnsi="Times New Roman"/>
          <w:b/>
          <w:color w:val="000000"/>
          <w:sz w:val="24"/>
          <w:szCs w:val="24"/>
        </w:rPr>
        <w:t xml:space="preserve"> </w:t>
      </w:r>
      <w:r w:rsidRPr="00A60DD0">
        <w:rPr>
          <w:rFonts w:ascii="Times New Roman" w:hAnsi="Times New Roman"/>
          <w:b/>
          <w:bCs/>
          <w:color w:val="000000"/>
          <w:sz w:val="24"/>
          <w:szCs w:val="24"/>
        </w:rPr>
        <w:t>Avea İletişim Hizmetleri A.Ş.</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sz w:val="24"/>
          <w:szCs w:val="24"/>
        </w:rPr>
        <w:t xml:space="preserve"> </w:t>
      </w:r>
      <w:r w:rsidRPr="00A60DD0">
        <w:rPr>
          <w:rFonts w:ascii="Times New Roman" w:hAnsi="Times New Roman"/>
          <w:b/>
          <w:i/>
          <w:sz w:val="24"/>
          <w:szCs w:val="24"/>
        </w:rPr>
        <w:t xml:space="preserve">“Bol Kepçe Tarife Avea’dan Gelir” </w:t>
      </w:r>
      <w:r w:rsidRPr="00A60DD0">
        <w:rPr>
          <w:rFonts w:ascii="Times New Roman" w:hAnsi="Times New Roman"/>
          <w:sz w:val="24"/>
          <w:szCs w:val="24"/>
        </w:rPr>
        <w:t>başlıklı reklamlar</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rPr>
          <w:rFonts w:ascii="Times New Roman" w:hAnsi="Times New Roman"/>
          <w:sz w:val="24"/>
          <w:szCs w:val="24"/>
        </w:rPr>
      </w:pPr>
      <w:r w:rsidRPr="00A60DD0">
        <w:rPr>
          <w:rFonts w:ascii="Times New Roman" w:hAnsi="Times New Roman"/>
          <w:b/>
          <w:sz w:val="24"/>
          <w:szCs w:val="24"/>
        </w:rPr>
        <w:t xml:space="preserve">Reklam Yayın Tarihi: </w:t>
      </w:r>
      <w:r w:rsidRPr="00A60DD0">
        <w:rPr>
          <w:rFonts w:ascii="Times New Roman" w:hAnsi="Times New Roman"/>
          <w:sz w:val="24"/>
          <w:szCs w:val="24"/>
        </w:rPr>
        <w:t>02.03.2015, 14.03.2015</w:t>
      </w:r>
    </w:p>
    <w:p w:rsidR="000B260C" w:rsidRPr="00A60DD0" w:rsidRDefault="000B260C" w:rsidP="000B260C">
      <w:pPr>
        <w:spacing w:after="0" w:line="240" w:lineRule="auto"/>
        <w:rPr>
          <w:rFonts w:ascii="Times New Roman" w:hAnsi="Times New Roman"/>
          <w:sz w:val="24"/>
          <w:szCs w:val="24"/>
        </w:rPr>
      </w:pPr>
    </w:p>
    <w:p w:rsidR="000B260C" w:rsidRDefault="000B260C" w:rsidP="000B260C">
      <w:pPr>
        <w:spacing w:after="0" w:line="240" w:lineRule="auto"/>
        <w:rPr>
          <w:rFonts w:ascii="Times New Roman" w:hAnsi="Times New Roman"/>
          <w:sz w:val="24"/>
          <w:szCs w:val="24"/>
        </w:rPr>
      </w:pPr>
      <w:r w:rsidRPr="00A60DD0">
        <w:rPr>
          <w:rFonts w:ascii="Times New Roman" w:hAnsi="Times New Roman"/>
          <w:b/>
          <w:sz w:val="24"/>
          <w:szCs w:val="24"/>
        </w:rPr>
        <w:t xml:space="preserve">Yayınlandığı Mecra: </w:t>
      </w:r>
      <w:r w:rsidRPr="00A60DD0">
        <w:rPr>
          <w:rFonts w:ascii="Times New Roman" w:hAnsi="Times New Roman"/>
          <w:sz w:val="24"/>
          <w:szCs w:val="24"/>
        </w:rPr>
        <w:t>TV</w:t>
      </w:r>
    </w:p>
    <w:p w:rsidR="000B260C" w:rsidRPr="00A60DD0" w:rsidRDefault="000B260C" w:rsidP="000B260C">
      <w:pPr>
        <w:spacing w:after="0" w:line="240" w:lineRule="auto"/>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Tespitler:</w:t>
      </w:r>
      <w:r w:rsidRPr="00A60DD0">
        <w:rPr>
          <w:rFonts w:ascii="Times New Roman" w:hAnsi="Times New Roman"/>
          <w:sz w:val="24"/>
          <w:szCs w:val="24"/>
        </w:rPr>
        <w:t xml:space="preserve"> Muhtelif televizyon kanallarında yayınlanan reklamlarda;</w:t>
      </w:r>
      <w:r w:rsidRPr="00A60DD0">
        <w:rPr>
          <w:rFonts w:ascii="Times New Roman" w:hAnsi="Times New Roman"/>
          <w:i/>
          <w:sz w:val="24"/>
          <w:szCs w:val="24"/>
        </w:rPr>
        <w:t xml:space="preserve"> </w:t>
      </w:r>
      <w:r w:rsidRPr="00A60DD0">
        <w:rPr>
          <w:rFonts w:ascii="Times New Roman" w:hAnsi="Times New Roman"/>
          <w:b/>
          <w:i/>
          <w:sz w:val="24"/>
          <w:szCs w:val="24"/>
        </w:rPr>
        <w:t xml:space="preserve">“Merhaba ben John, İngilizim 4 senedir Türkiye’de yaşıyorum, çiğ köfte yapmayı bilmiyorum. Ben Mike, Amerikalıyım 1 yıldır Türkiye’de yaşıyorum, misket oynamayı bilmiyorum. Matthias ben, Almanım. 9 yıldır Türkiye’de yaşıyorum, bağlama çalmayı bilmiyorum ama Avea ile bol bol internete girmeyi, bol bol konuşmayı, çok iyi biliyorum. İngiliz de Amerikalı da Alman da olsa Avealılar bilir, bol kepçe tarife Avea’dan gelir. Her yöne 600 dakika, sınırsız SMS ve 3 GB internet Avea’da 35 TL. 12 ay sözünüze ve yeni gelene” </w:t>
      </w:r>
      <w:r w:rsidRPr="00A60DD0">
        <w:rPr>
          <w:rFonts w:ascii="Times New Roman" w:hAnsi="Times New Roman"/>
          <w:sz w:val="24"/>
          <w:szCs w:val="24"/>
        </w:rPr>
        <w:t>ifadelerine yer verildiği tespit edilmiştir.</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hd w:val="clear" w:color="auto" w:fill="FFFFFF"/>
        <w:spacing w:after="0" w:line="240" w:lineRule="auto"/>
        <w:jc w:val="both"/>
        <w:rPr>
          <w:rFonts w:ascii="Times New Roman" w:hAnsi="Times New Roman"/>
          <w:sz w:val="24"/>
          <w:szCs w:val="24"/>
        </w:rPr>
      </w:pPr>
      <w:r w:rsidRPr="00A60DD0">
        <w:rPr>
          <w:rFonts w:ascii="Times New Roman" w:hAnsi="Times New Roman"/>
          <w:b/>
          <w:sz w:val="24"/>
          <w:szCs w:val="24"/>
        </w:rPr>
        <w:t>Değerlendirme/Karar:</w:t>
      </w:r>
      <w:r w:rsidRPr="00A60DD0">
        <w:rPr>
          <w:rFonts w:ascii="Times New Roman" w:hAnsi="Times New Roman"/>
          <w:sz w:val="24"/>
          <w:szCs w:val="24"/>
        </w:rPr>
        <w:t xml:space="preserve"> </w:t>
      </w:r>
      <w:r w:rsidRPr="00A60DD0">
        <w:rPr>
          <w:rFonts w:ascii="Times New Roman" w:hAnsi="Times New Roman"/>
          <w:b/>
          <w:i/>
          <w:sz w:val="24"/>
          <w:szCs w:val="24"/>
        </w:rPr>
        <w:t xml:space="preserve">“Bol Kepçe Tarife Avea’dan Gelir” </w:t>
      </w:r>
      <w:r w:rsidRPr="00A60DD0">
        <w:rPr>
          <w:rFonts w:ascii="Times New Roman" w:hAnsi="Times New Roman"/>
          <w:sz w:val="24"/>
          <w:szCs w:val="24"/>
        </w:rPr>
        <w:t>başlıklı</w:t>
      </w:r>
      <w:r w:rsidRPr="00A60DD0">
        <w:rPr>
          <w:rFonts w:ascii="Times New Roman" w:hAnsi="Times New Roman"/>
          <w:color w:val="000000"/>
          <w:sz w:val="24"/>
          <w:szCs w:val="24"/>
        </w:rPr>
        <w:t xml:space="preserve"> reklamlarda </w:t>
      </w:r>
      <w:r w:rsidRPr="00A60DD0">
        <w:rPr>
          <w:rFonts w:ascii="Times New Roman" w:hAnsi="Times New Roman"/>
          <w:sz w:val="24"/>
          <w:szCs w:val="24"/>
        </w:rPr>
        <w:t xml:space="preserve">Reklam Mevzuatı hükümlerine aykırı bir unsura rastlanmadığından anılan reklamların 6502 sayılı Tüketicinin Korunması Hakkında Kanunun 61 inci maddesine </w:t>
      </w:r>
      <w:r w:rsidRPr="00A60DD0">
        <w:rPr>
          <w:rFonts w:ascii="Times New Roman" w:hAnsi="Times New Roman"/>
          <w:b/>
          <w:i/>
          <w:sz w:val="24"/>
          <w:szCs w:val="24"/>
        </w:rPr>
        <w:t xml:space="preserve">aykırı olmadığına </w:t>
      </w:r>
      <w:r w:rsidRPr="00A60DD0">
        <w:rPr>
          <w:rFonts w:ascii="Times New Roman" w:hAnsi="Times New Roman"/>
          <w:sz w:val="24"/>
          <w:szCs w:val="24"/>
        </w:rPr>
        <w:t>karar verilmiştir.</w:t>
      </w:r>
    </w:p>
    <w:p w:rsidR="000B260C" w:rsidRPr="00A60DD0" w:rsidRDefault="000B260C" w:rsidP="000B260C">
      <w:pPr>
        <w:shd w:val="clear" w:color="auto" w:fill="FFFFFF"/>
        <w:spacing w:after="0" w:line="240" w:lineRule="auto"/>
        <w:jc w:val="both"/>
        <w:rPr>
          <w:rFonts w:ascii="Times New Roman" w:hAnsi="Times New Roman"/>
          <w:sz w:val="24"/>
          <w:szCs w:val="24"/>
        </w:rPr>
      </w:pPr>
    </w:p>
    <w:p w:rsidR="000B260C" w:rsidRDefault="000B260C" w:rsidP="000B260C">
      <w:pPr>
        <w:shd w:val="clear" w:color="auto" w:fill="FFFFFF"/>
        <w:spacing w:after="0" w:line="240" w:lineRule="auto"/>
        <w:jc w:val="both"/>
        <w:rPr>
          <w:rFonts w:ascii="Times New Roman" w:hAnsi="Times New Roman"/>
          <w:b/>
          <w:sz w:val="24"/>
          <w:szCs w:val="24"/>
        </w:rPr>
      </w:pPr>
      <w:r w:rsidRPr="00A60DD0">
        <w:rPr>
          <w:rFonts w:ascii="Times New Roman" w:hAnsi="Times New Roman"/>
          <w:b/>
          <w:sz w:val="24"/>
          <w:szCs w:val="24"/>
        </w:rPr>
        <w:t>6)</w:t>
      </w:r>
    </w:p>
    <w:p w:rsidR="000B260C" w:rsidRPr="00A60DD0" w:rsidRDefault="000B260C" w:rsidP="000B260C">
      <w:pPr>
        <w:shd w:val="clear" w:color="auto" w:fill="FFFFFF"/>
        <w:spacing w:after="0" w:line="240" w:lineRule="auto"/>
        <w:jc w:val="both"/>
        <w:rPr>
          <w:rFonts w:ascii="Times New Roman" w:hAnsi="Times New Roman"/>
          <w:b/>
          <w:sz w:val="24"/>
          <w:szCs w:val="24"/>
        </w:rPr>
      </w:pPr>
    </w:p>
    <w:p w:rsidR="000B260C" w:rsidRDefault="000B260C" w:rsidP="000B260C">
      <w:pPr>
        <w:shd w:val="clear" w:color="auto" w:fill="FFFFFF"/>
        <w:spacing w:after="0" w:line="240" w:lineRule="auto"/>
        <w:jc w:val="both"/>
        <w:rPr>
          <w:rFonts w:ascii="Times New Roman" w:hAnsi="Times New Roman"/>
          <w:b/>
          <w:sz w:val="24"/>
          <w:szCs w:val="24"/>
        </w:rPr>
      </w:pPr>
      <w:r w:rsidRPr="00A60DD0">
        <w:rPr>
          <w:rFonts w:ascii="Times New Roman" w:hAnsi="Times New Roman"/>
          <w:b/>
          <w:sz w:val="24"/>
          <w:szCs w:val="24"/>
        </w:rPr>
        <w:t>Dosya No: 2014/1595</w:t>
      </w:r>
    </w:p>
    <w:p w:rsidR="000B260C" w:rsidRPr="00A60DD0" w:rsidRDefault="000B260C" w:rsidP="000B260C">
      <w:pPr>
        <w:shd w:val="clear" w:color="auto" w:fill="FFFFFF"/>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color w:val="000000"/>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hAnsi="Times New Roman"/>
          <w:b/>
          <w:color w:val="000000"/>
          <w:sz w:val="24"/>
          <w:szCs w:val="24"/>
        </w:rPr>
        <w:t xml:space="preserve"> Turkcell İletişim Hizmetleri</w:t>
      </w:r>
      <w:r w:rsidRPr="00A60DD0">
        <w:rPr>
          <w:rFonts w:ascii="Times New Roman" w:hAnsi="Times New Roman"/>
          <w:b/>
          <w:bCs/>
          <w:i/>
          <w:iCs/>
          <w:color w:val="000000"/>
          <w:sz w:val="24"/>
          <w:szCs w:val="24"/>
        </w:rPr>
        <w:t xml:space="preserve"> </w:t>
      </w:r>
      <w:r w:rsidRPr="00A60DD0">
        <w:rPr>
          <w:rFonts w:ascii="Times New Roman" w:hAnsi="Times New Roman"/>
          <w:b/>
          <w:color w:val="000000"/>
          <w:sz w:val="24"/>
          <w:szCs w:val="24"/>
        </w:rPr>
        <w:t>A.Ş.</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sz w:val="24"/>
          <w:szCs w:val="24"/>
        </w:rPr>
        <w:t xml:space="preserve"> </w:t>
      </w:r>
      <w:r w:rsidRPr="00A60DD0">
        <w:rPr>
          <w:rFonts w:ascii="Times New Roman" w:hAnsi="Times New Roman"/>
          <w:b/>
          <w:i/>
          <w:sz w:val="24"/>
          <w:szCs w:val="24"/>
        </w:rPr>
        <w:t xml:space="preserve">“Kara Murat-Turkcell Video Teknolojisi” </w:t>
      </w:r>
      <w:r w:rsidRPr="00A60DD0">
        <w:rPr>
          <w:rFonts w:ascii="Times New Roman" w:hAnsi="Times New Roman"/>
          <w:sz w:val="24"/>
          <w:szCs w:val="24"/>
        </w:rPr>
        <w:t xml:space="preserve">başlıklı </w:t>
      </w:r>
      <w:r>
        <w:rPr>
          <w:rFonts w:ascii="Times New Roman" w:hAnsi="Times New Roman"/>
          <w:sz w:val="24"/>
          <w:szCs w:val="24"/>
        </w:rPr>
        <w:t>reklamlar</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rPr>
          <w:rFonts w:ascii="Times New Roman" w:hAnsi="Times New Roman"/>
          <w:sz w:val="24"/>
          <w:szCs w:val="24"/>
        </w:rPr>
      </w:pPr>
      <w:r w:rsidRPr="00A60DD0">
        <w:rPr>
          <w:rFonts w:ascii="Times New Roman" w:hAnsi="Times New Roman"/>
          <w:b/>
          <w:sz w:val="24"/>
          <w:szCs w:val="24"/>
        </w:rPr>
        <w:t xml:space="preserve">Reklam Yayın Tarihi: </w:t>
      </w:r>
      <w:r w:rsidRPr="00A60DD0">
        <w:rPr>
          <w:rFonts w:ascii="Times New Roman" w:hAnsi="Times New Roman"/>
          <w:sz w:val="24"/>
          <w:szCs w:val="24"/>
        </w:rPr>
        <w:t>2014</w:t>
      </w:r>
    </w:p>
    <w:p w:rsidR="000B260C" w:rsidRPr="00A60DD0" w:rsidRDefault="000B260C" w:rsidP="000B260C">
      <w:pPr>
        <w:spacing w:after="0" w:line="240" w:lineRule="auto"/>
        <w:rPr>
          <w:rFonts w:ascii="Times New Roman" w:hAnsi="Times New Roman"/>
          <w:sz w:val="24"/>
          <w:szCs w:val="24"/>
        </w:rPr>
      </w:pPr>
    </w:p>
    <w:p w:rsidR="000B260C" w:rsidRDefault="000B260C" w:rsidP="000B260C">
      <w:pPr>
        <w:spacing w:after="0" w:line="240" w:lineRule="auto"/>
        <w:rPr>
          <w:rFonts w:ascii="Times New Roman" w:hAnsi="Times New Roman"/>
          <w:sz w:val="24"/>
          <w:szCs w:val="24"/>
        </w:rPr>
      </w:pPr>
      <w:r w:rsidRPr="00A60DD0">
        <w:rPr>
          <w:rFonts w:ascii="Times New Roman" w:hAnsi="Times New Roman"/>
          <w:b/>
          <w:sz w:val="24"/>
          <w:szCs w:val="24"/>
        </w:rPr>
        <w:t xml:space="preserve">Yayınlandığı Mecra: </w:t>
      </w:r>
      <w:r w:rsidRPr="00A60DD0">
        <w:rPr>
          <w:rFonts w:ascii="Times New Roman" w:hAnsi="Times New Roman"/>
          <w:sz w:val="24"/>
          <w:szCs w:val="24"/>
        </w:rPr>
        <w:t>Muhtelif</w:t>
      </w:r>
    </w:p>
    <w:p w:rsidR="000B260C" w:rsidRPr="00A60DD0" w:rsidRDefault="000B260C" w:rsidP="000B260C">
      <w:pPr>
        <w:spacing w:after="0" w:line="240" w:lineRule="auto"/>
        <w:rPr>
          <w:rFonts w:ascii="Times New Roman" w:hAnsi="Times New Roman"/>
          <w:sz w:val="24"/>
          <w:szCs w:val="24"/>
        </w:rPr>
      </w:pPr>
    </w:p>
    <w:p w:rsidR="000B260C" w:rsidRDefault="000B260C" w:rsidP="000B260C">
      <w:pPr>
        <w:spacing w:after="0" w:line="240" w:lineRule="auto"/>
        <w:ind w:right="-2"/>
        <w:jc w:val="both"/>
        <w:rPr>
          <w:rFonts w:ascii="Times New Roman" w:hAnsi="Times New Roman"/>
          <w:sz w:val="24"/>
          <w:szCs w:val="24"/>
        </w:rPr>
      </w:pPr>
      <w:r w:rsidRPr="00A60DD0">
        <w:rPr>
          <w:rFonts w:ascii="Times New Roman" w:hAnsi="Times New Roman"/>
          <w:b/>
          <w:sz w:val="24"/>
          <w:szCs w:val="24"/>
        </w:rPr>
        <w:t>Tespitler:</w:t>
      </w:r>
      <w:r w:rsidRPr="00A60DD0">
        <w:rPr>
          <w:rFonts w:ascii="Times New Roman" w:hAnsi="Times New Roman"/>
          <w:sz w:val="24"/>
          <w:szCs w:val="24"/>
        </w:rPr>
        <w:t xml:space="preserve"> </w:t>
      </w:r>
      <w:r w:rsidRPr="00A60DD0">
        <w:rPr>
          <w:rFonts w:ascii="Times New Roman" w:hAnsi="Times New Roman"/>
          <w:b/>
          <w:i/>
          <w:sz w:val="24"/>
          <w:szCs w:val="24"/>
        </w:rPr>
        <w:t xml:space="preserve">“Kara Murat-Turkcell Video Teknolojisi” </w:t>
      </w:r>
      <w:r w:rsidR="00A02878">
        <w:rPr>
          <w:rFonts w:ascii="Times New Roman" w:hAnsi="Times New Roman"/>
          <w:sz w:val="24"/>
          <w:szCs w:val="24"/>
        </w:rPr>
        <w:t xml:space="preserve">başlıklı reklamlarda, </w:t>
      </w:r>
      <w:r w:rsidRPr="00A60DD0">
        <w:rPr>
          <w:rFonts w:ascii="Times New Roman" w:hAnsi="Times New Roman"/>
          <w:b/>
          <w:i/>
          <w:sz w:val="24"/>
          <w:szCs w:val="24"/>
        </w:rPr>
        <w:t xml:space="preserve">“İnternette Turkcell farkı” </w:t>
      </w:r>
      <w:r w:rsidRPr="00A60DD0">
        <w:rPr>
          <w:rFonts w:ascii="Times New Roman" w:hAnsi="Times New Roman"/>
          <w:sz w:val="24"/>
          <w:szCs w:val="24"/>
        </w:rPr>
        <w:t>ifadesine yer verildiği</w:t>
      </w:r>
      <w:r w:rsidRPr="00A60DD0">
        <w:rPr>
          <w:rFonts w:ascii="Times New Roman" w:hAnsi="Times New Roman"/>
          <w:b/>
          <w:i/>
          <w:sz w:val="24"/>
          <w:szCs w:val="24"/>
        </w:rPr>
        <w:t xml:space="preserve"> </w:t>
      </w:r>
      <w:r w:rsidRPr="00A60DD0">
        <w:rPr>
          <w:rFonts w:ascii="Times New Roman" w:hAnsi="Times New Roman"/>
          <w:sz w:val="24"/>
          <w:szCs w:val="24"/>
        </w:rPr>
        <w:t>tespit edilmiştir.</w:t>
      </w:r>
    </w:p>
    <w:p w:rsidR="000B260C" w:rsidRPr="00A60DD0" w:rsidRDefault="000B260C" w:rsidP="000B260C">
      <w:pPr>
        <w:spacing w:after="0" w:line="240" w:lineRule="auto"/>
        <w:ind w:right="-2"/>
        <w:jc w:val="both"/>
        <w:rPr>
          <w:rFonts w:ascii="Times New Roman" w:hAnsi="Times New Roman"/>
          <w:color w:val="000000"/>
          <w:sz w:val="24"/>
          <w:szCs w:val="24"/>
        </w:rPr>
      </w:pPr>
    </w:p>
    <w:p w:rsidR="000B260C" w:rsidRPr="00A60DD0" w:rsidRDefault="000B260C" w:rsidP="000B260C">
      <w:pPr>
        <w:pStyle w:val="Balk3"/>
        <w:shd w:val="clear" w:color="auto" w:fill="FFFFFF"/>
        <w:spacing w:before="0"/>
        <w:ind w:right="-2" w:hanging="120"/>
        <w:jc w:val="both"/>
        <w:rPr>
          <w:rFonts w:ascii="Times New Roman" w:hAnsi="Times New Roman" w:cs="Times New Roman"/>
        </w:rPr>
      </w:pPr>
      <w:r w:rsidRPr="00A60DD0">
        <w:rPr>
          <w:rFonts w:ascii="Times New Roman" w:eastAsia="Times New Roman" w:hAnsi="Times New Roman" w:cs="Times New Roman"/>
          <w:color w:val="auto"/>
        </w:rPr>
        <w:t xml:space="preserve">  </w:t>
      </w:r>
      <w:r w:rsidRPr="00A60DD0">
        <w:rPr>
          <w:rFonts w:ascii="Times New Roman" w:eastAsia="Times New Roman" w:hAnsi="Times New Roman" w:cs="Times New Roman"/>
          <w:b/>
          <w:color w:val="auto"/>
        </w:rPr>
        <w:t>Değerlendirme/Karar:</w:t>
      </w:r>
      <w:r w:rsidRPr="00A60DD0">
        <w:rPr>
          <w:rFonts w:ascii="Times New Roman" w:eastAsia="Times New Roman" w:hAnsi="Times New Roman" w:cs="Times New Roman"/>
          <w:color w:val="auto"/>
        </w:rPr>
        <w:t xml:space="preserve"> İnceleme konusu reklamlarda, </w:t>
      </w:r>
      <w:r w:rsidRPr="00A60DD0">
        <w:rPr>
          <w:rFonts w:ascii="Times New Roman" w:hAnsi="Times New Roman" w:cs="Times New Roman"/>
          <w:b/>
          <w:i/>
          <w:color w:val="auto"/>
        </w:rPr>
        <w:t>“İnternette Turkcell farkı”</w:t>
      </w:r>
      <w:r w:rsidRPr="00A60DD0">
        <w:rPr>
          <w:rFonts w:ascii="Times New Roman" w:hAnsi="Times New Roman" w:cs="Times New Roman"/>
          <w:color w:val="auto"/>
        </w:rPr>
        <w:t xml:space="preserve"> ifadesine yer verilerek bahse konu video teknolojisinin Turkcell’e özgü olduğu ve diğer GSM operatörlerinin altyapısında bulunmayan farklı bir hizmet verildiği izleniminin oluşturulduğu,</w:t>
      </w:r>
    </w:p>
    <w:p w:rsidR="000B260C" w:rsidRPr="00A60DD0" w:rsidRDefault="000B260C" w:rsidP="000B260C">
      <w:pPr>
        <w:spacing w:after="0" w:line="240" w:lineRule="auto"/>
        <w:rPr>
          <w:rFonts w:ascii="Times New Roman" w:hAnsi="Times New Roman"/>
          <w:sz w:val="24"/>
          <w:szCs w:val="24"/>
        </w:rPr>
      </w:pPr>
    </w:p>
    <w:p w:rsidR="000B260C" w:rsidRDefault="000B260C" w:rsidP="000B260C">
      <w:pPr>
        <w:spacing w:after="0" w:line="240" w:lineRule="auto"/>
        <w:rPr>
          <w:rFonts w:ascii="Times New Roman" w:hAnsi="Times New Roman"/>
          <w:color w:val="000000"/>
          <w:sz w:val="24"/>
          <w:szCs w:val="24"/>
        </w:rPr>
      </w:pPr>
      <w:r w:rsidRPr="00A60DD0">
        <w:rPr>
          <w:rFonts w:ascii="Times New Roman" w:hAnsi="Times New Roman"/>
          <w:color w:val="000000"/>
          <w:sz w:val="24"/>
          <w:szCs w:val="24"/>
        </w:rPr>
        <w:t>Dolayısıyla, söz konusu reklamların tüketicileri aldatıcı nitelikte olduğu ve haksız rekabete yol açtığı, bu durumun da;</w:t>
      </w:r>
    </w:p>
    <w:p w:rsidR="00210A1A" w:rsidRDefault="00210A1A" w:rsidP="000B260C">
      <w:pPr>
        <w:shd w:val="clear" w:color="auto" w:fill="FFFFFF"/>
        <w:spacing w:after="0" w:line="240" w:lineRule="auto"/>
        <w:jc w:val="both"/>
        <w:rPr>
          <w:rFonts w:ascii="Times New Roman" w:hAnsi="Times New Roman"/>
          <w:spacing w:val="-1"/>
          <w:sz w:val="24"/>
          <w:szCs w:val="24"/>
        </w:rPr>
      </w:pPr>
    </w:p>
    <w:p w:rsidR="000B260C" w:rsidRDefault="000B260C" w:rsidP="000B260C">
      <w:pPr>
        <w:shd w:val="clear" w:color="auto" w:fill="FFFFFF"/>
        <w:spacing w:after="0" w:line="240" w:lineRule="auto"/>
        <w:jc w:val="both"/>
        <w:rPr>
          <w:rFonts w:ascii="Times New Roman" w:hAnsi="Times New Roman"/>
          <w:spacing w:val="-1"/>
          <w:sz w:val="24"/>
          <w:szCs w:val="24"/>
        </w:rPr>
      </w:pPr>
      <w:r w:rsidRPr="00A60DD0">
        <w:rPr>
          <w:rFonts w:ascii="Times New Roman" w:hAnsi="Times New Roman"/>
          <w:spacing w:val="-1"/>
          <w:sz w:val="24"/>
          <w:szCs w:val="24"/>
        </w:rPr>
        <w:t>-</w:t>
      </w:r>
      <w:r w:rsidRPr="00A60DD0">
        <w:rPr>
          <w:rFonts w:ascii="Times New Roman" w:hAnsi="Times New Roman"/>
          <w:sz w:val="24"/>
          <w:szCs w:val="24"/>
        </w:rPr>
        <w:t xml:space="preserve"> İnceleme konusu reklamların yayınlandığı dönemde yürürlükte bulunan mülga </w:t>
      </w:r>
      <w:r w:rsidRPr="00A60DD0">
        <w:rPr>
          <w:rFonts w:ascii="Times New Roman" w:hAnsi="Times New Roman"/>
          <w:spacing w:val="-1"/>
          <w:sz w:val="24"/>
          <w:szCs w:val="24"/>
        </w:rPr>
        <w:t xml:space="preserve">Ticari Reklam ve İlanlara İlişkin İlkeler ve Uygulama Esaslarına Dair Yönetmeliğin 5/a, 5/e, 7/a, 7/c ve 21 inci maddeleri, </w:t>
      </w:r>
    </w:p>
    <w:p w:rsidR="000B260C" w:rsidRPr="00A60DD0" w:rsidRDefault="000B260C" w:rsidP="000B260C">
      <w:pPr>
        <w:shd w:val="clear" w:color="auto" w:fill="FFFFFF"/>
        <w:spacing w:after="0" w:line="240" w:lineRule="auto"/>
        <w:jc w:val="both"/>
        <w:rPr>
          <w:rFonts w:ascii="Times New Roman" w:hAnsi="Times New Roman"/>
          <w:spacing w:val="-1"/>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6502 sayılı Tüketicinin Korunması Hakkında Kanun'un 61 inci maddesi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 </w:t>
      </w:r>
      <w:proofErr w:type="gramStart"/>
      <w:r w:rsidRPr="00A60DD0">
        <w:rPr>
          <w:rFonts w:ascii="Times New Roman" w:hAnsi="Times New Roman"/>
          <w:sz w:val="24"/>
          <w:szCs w:val="24"/>
        </w:rPr>
        <w:t>hükümlerine</w:t>
      </w:r>
      <w:proofErr w:type="gramEnd"/>
      <w:r w:rsidRPr="00A60DD0">
        <w:rPr>
          <w:rFonts w:ascii="Times New Roman" w:hAnsi="Times New Roman"/>
          <w:sz w:val="24"/>
          <w:szCs w:val="24"/>
        </w:rPr>
        <w:t xml:space="preserve"> aykırı olduğuna,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color w:val="000000"/>
          <w:sz w:val="24"/>
          <w:szCs w:val="24"/>
        </w:rPr>
        <w:t>Buna göre, reklam veren</w:t>
      </w:r>
      <w:r w:rsidRPr="00A60DD0">
        <w:rPr>
          <w:rFonts w:ascii="Times New Roman" w:hAnsi="Times New Roman"/>
          <w:sz w:val="24"/>
          <w:szCs w:val="24"/>
        </w:rPr>
        <w:t xml:space="preserve"> </w:t>
      </w:r>
      <w:r w:rsidRPr="00A60DD0">
        <w:rPr>
          <w:rFonts w:ascii="Times New Roman" w:hAnsi="Times New Roman"/>
          <w:b/>
          <w:color w:val="000000"/>
          <w:sz w:val="24"/>
          <w:szCs w:val="24"/>
        </w:rPr>
        <w:t>Turkcell İletişim Hizmetleri</w:t>
      </w:r>
      <w:r w:rsidRPr="00A60DD0">
        <w:rPr>
          <w:rFonts w:ascii="Times New Roman" w:hAnsi="Times New Roman"/>
          <w:b/>
          <w:bCs/>
          <w:i/>
          <w:iCs/>
          <w:color w:val="000000"/>
          <w:sz w:val="24"/>
          <w:szCs w:val="24"/>
        </w:rPr>
        <w:t xml:space="preserve"> </w:t>
      </w:r>
      <w:r w:rsidRPr="00A60DD0">
        <w:rPr>
          <w:rFonts w:ascii="Times New Roman" w:hAnsi="Times New Roman"/>
          <w:b/>
          <w:color w:val="000000"/>
          <w:sz w:val="24"/>
          <w:szCs w:val="24"/>
        </w:rPr>
        <w:t>A.Ş.</w:t>
      </w:r>
      <w:r w:rsidRPr="00A60DD0">
        <w:rPr>
          <w:rFonts w:ascii="Times New Roman" w:hAnsi="Times New Roman"/>
          <w:b/>
          <w:sz w:val="24"/>
          <w:szCs w:val="24"/>
        </w:rPr>
        <w:t xml:space="preserve"> </w:t>
      </w:r>
      <w:r w:rsidRPr="00A60DD0">
        <w:rPr>
          <w:rFonts w:ascii="Times New Roman" w:hAnsi="Times New Roman"/>
          <w:color w:val="000000"/>
          <w:sz w:val="24"/>
          <w:szCs w:val="24"/>
        </w:rPr>
        <w:t xml:space="preserve">hakkında, </w:t>
      </w:r>
      <w:r w:rsidRPr="00A60DD0">
        <w:rPr>
          <w:rFonts w:ascii="Times New Roman" w:hAnsi="Times New Roman"/>
          <w:sz w:val="24"/>
          <w:szCs w:val="24"/>
        </w:rPr>
        <w:t xml:space="preserve">6502 sayılı Kanun’un 63 üncü ve 77/12 inci maddeleri uyarınca </w:t>
      </w:r>
      <w:r w:rsidRPr="00A60DD0">
        <w:rPr>
          <w:rFonts w:ascii="Times New Roman" w:hAnsi="Times New Roman"/>
          <w:b/>
          <w:sz w:val="24"/>
          <w:szCs w:val="24"/>
        </w:rPr>
        <w:t>anılan reklamları durdurma cezası</w:t>
      </w:r>
      <w:r w:rsidRPr="00A60DD0">
        <w:rPr>
          <w:rStyle w:val="Gl"/>
          <w:rFonts w:ascii="Times New Roman" w:hAnsi="Times New Roman"/>
          <w:sz w:val="24"/>
          <w:szCs w:val="24"/>
        </w:rPr>
        <w:t xml:space="preserve"> </w:t>
      </w:r>
      <w:r w:rsidRPr="00A60DD0">
        <w:rPr>
          <w:rFonts w:ascii="Times New Roman" w:hAnsi="Times New Roman"/>
          <w:sz w:val="24"/>
          <w:szCs w:val="24"/>
        </w:rPr>
        <w:t xml:space="preserve">verilmesine karar verilmiştir.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7)</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Dosya No: 2014/1772</w:t>
      </w:r>
      <w:r w:rsidRPr="00A60DD0">
        <w:rPr>
          <w:rFonts w:ascii="Times New Roman" w:eastAsia="Times New Roman" w:hAnsi="Times New Roman"/>
          <w:b/>
          <w:sz w:val="24"/>
          <w:szCs w:val="24"/>
          <w:lang w:eastAsia="tr-TR"/>
        </w:rPr>
        <w:tab/>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Vodafone Telekomünikasyon A.Ş.</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w:t>
      </w: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b/>
          <w:i/>
          <w:sz w:val="24"/>
          <w:szCs w:val="24"/>
          <w:lang w:eastAsia="tr-TR"/>
        </w:rPr>
        <w:t>“Vodafone Red Tarife 2015 – Kardan Adam”</w:t>
      </w:r>
      <w:r w:rsidRPr="00A60DD0">
        <w:rPr>
          <w:rFonts w:ascii="Times New Roman" w:eastAsia="Times New Roman" w:hAnsi="Times New Roman"/>
          <w:i/>
          <w:sz w:val="24"/>
          <w:szCs w:val="24"/>
          <w:lang w:eastAsia="tr-TR"/>
        </w:rPr>
        <w:t xml:space="preserve"> </w:t>
      </w:r>
      <w:r>
        <w:rPr>
          <w:rFonts w:ascii="Times New Roman" w:eastAsia="Times New Roman" w:hAnsi="Times New Roman"/>
          <w:sz w:val="24"/>
          <w:szCs w:val="24"/>
          <w:lang w:eastAsia="tr-TR"/>
        </w:rPr>
        <w:t>başlıklı reklamlar</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17.12.2014</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Yayınlandığı Mecra: </w:t>
      </w:r>
      <w:r w:rsidRPr="00A60DD0">
        <w:rPr>
          <w:rFonts w:ascii="Times New Roman" w:eastAsia="Times New Roman" w:hAnsi="Times New Roman"/>
          <w:sz w:val="24"/>
          <w:szCs w:val="24"/>
          <w:lang w:eastAsia="tr-TR"/>
        </w:rPr>
        <w:t xml:space="preserve">TV, internet </w:t>
      </w:r>
    </w:p>
    <w:p w:rsidR="000B260C" w:rsidRPr="00A60DD0" w:rsidRDefault="000B260C" w:rsidP="000B260C">
      <w:pPr>
        <w:spacing w:after="0" w:line="240" w:lineRule="auto"/>
        <w:rPr>
          <w:rFonts w:ascii="Times New Roman" w:eastAsia="Times New Roman" w:hAnsi="Times New Roman"/>
          <w:sz w:val="24"/>
          <w:szCs w:val="24"/>
          <w:lang w:eastAsia="tr-TR"/>
        </w:rPr>
      </w:pPr>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Tespitler:</w:t>
      </w:r>
      <w:r w:rsidRPr="00A60DD0">
        <w:rPr>
          <w:rFonts w:ascii="Times New Roman" w:eastAsia="Times New Roman" w:hAnsi="Times New Roman"/>
          <w:sz w:val="24"/>
          <w:szCs w:val="24"/>
          <w:lang w:eastAsia="tr-TR"/>
        </w:rPr>
        <w:t xml:space="preserve"> 17.12.2014 tarihinde muhtelif televizyon kanallarında yayınlanan reklamlarda </w:t>
      </w:r>
      <w:r w:rsidRPr="00A60DD0">
        <w:rPr>
          <w:rFonts w:ascii="Times New Roman" w:eastAsia="Times New Roman" w:hAnsi="Times New Roman"/>
          <w:b/>
          <w:i/>
          <w:sz w:val="24"/>
          <w:szCs w:val="24"/>
          <w:lang w:eastAsia="tr-TR"/>
        </w:rPr>
        <w:t xml:space="preserve">“Biz cep faturası yüzünden donduk. Bak bebişime kömür gözlüm lirası bitti dondu. (…)Siz Vodafone’lu değilsiniz o zaman. Ya Allah aşkına biz Vodafone’lu gibi mi gözüküyoruz. Çeker diye geçtik, çeken biz olduk. Fatura yüzünden anam evde, babam kahvede dondu kaldı, kardeşim otobüste dondu, interneti bitenler mail atarken dondu kaldı. Yetmiyormuş gibi, burnumuza kadar kazık soktular. Yetkililer bize bir çare. Çare Vodafone’da donup kalma devri bitti” </w:t>
      </w:r>
      <w:r w:rsidRPr="00A60DD0">
        <w:rPr>
          <w:rFonts w:ascii="Times New Roman" w:eastAsia="Times New Roman" w:hAnsi="Times New Roman"/>
          <w:sz w:val="24"/>
          <w:szCs w:val="24"/>
          <w:lang w:eastAsia="tr-TR"/>
        </w:rPr>
        <w:t xml:space="preserve">ifadelerine yer verildiği, bununla birlikte </w:t>
      </w:r>
      <w:r w:rsidRPr="00A60DD0">
        <w:rPr>
          <w:rFonts w:ascii="Times New Roman" w:eastAsia="Times New Roman" w:hAnsi="Times New Roman"/>
          <w:b/>
          <w:i/>
          <w:sz w:val="24"/>
          <w:szCs w:val="24"/>
          <w:lang w:eastAsia="tr-TR"/>
        </w:rPr>
        <w:t xml:space="preserve">“Yetmiyormuş gibi, burnumuza kadar kazık soktular” </w:t>
      </w:r>
      <w:r w:rsidRPr="00A60DD0">
        <w:rPr>
          <w:rFonts w:ascii="Times New Roman" w:eastAsia="Times New Roman" w:hAnsi="Times New Roman"/>
          <w:sz w:val="24"/>
          <w:szCs w:val="24"/>
          <w:lang w:eastAsia="tr-TR"/>
        </w:rPr>
        <w:t>söylemine yer verildiği tespit edilmiştir.</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r w:rsidRPr="00A60DD0">
        <w:rPr>
          <w:rFonts w:ascii="Times New Roman" w:eastAsia="Times New Roman" w:hAnsi="Times New Roman"/>
          <w:b/>
          <w:sz w:val="24"/>
          <w:szCs w:val="24"/>
          <w:lang w:eastAsia="tr-TR"/>
        </w:rPr>
        <w:t>Değerlendirme/Karar:</w:t>
      </w:r>
      <w:r w:rsidRPr="00A60DD0">
        <w:rPr>
          <w:rFonts w:ascii="Times New Roman" w:eastAsia="Times New Roman" w:hAnsi="Times New Roman"/>
          <w:sz w:val="24"/>
          <w:szCs w:val="24"/>
          <w:lang w:eastAsia="tr-TR"/>
        </w:rPr>
        <w:t xml:space="preserve"> İnceleme konusu</w:t>
      </w:r>
      <w:r w:rsidRPr="00A60DD0">
        <w:rPr>
          <w:rFonts w:ascii="Times New Roman" w:eastAsia="Times New Roman" w:hAnsi="Times New Roman"/>
          <w:b/>
          <w:i/>
          <w:sz w:val="24"/>
          <w:szCs w:val="24"/>
          <w:lang w:eastAsia="tr-TR"/>
        </w:rPr>
        <w:t xml:space="preserve"> </w:t>
      </w:r>
      <w:r w:rsidRPr="00A60DD0">
        <w:rPr>
          <w:rFonts w:ascii="Times New Roman" w:eastAsia="Times New Roman" w:hAnsi="Times New Roman"/>
          <w:sz w:val="24"/>
          <w:szCs w:val="24"/>
          <w:lang w:eastAsia="tr-TR"/>
        </w:rPr>
        <w:t>reklamlarda yer alan;</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lang w:eastAsia="tr-TR"/>
        </w:rPr>
        <w:t xml:space="preserve">“Biz cep faturası yüzünden donduk. Bak bebişime kömür gözlüm lirası bitti dondu. (…)Siz Vodafone’lu değilsiniz o zaman. Ya Allah aşkına biz Vodafone’lu gibi mi gözüküyoruz. Çeker diye geçtik, çeken biz olduk. Fatura yüzünden anam evde, babam kahvede dondu kaldı, kardeşim otobüste dondu, interneti bitenler mail atarken dondu kaldı. Yetmiyormuş gibi, burnumuza kadar kazık soktular. Yetkililer bize bir çare. Çare Vodafone’da donup kalma devri bitti.” </w:t>
      </w:r>
      <w:r w:rsidRPr="00A60DD0">
        <w:rPr>
          <w:rFonts w:ascii="Times New Roman" w:eastAsia="Times New Roman" w:hAnsi="Times New Roman"/>
          <w:sz w:val="24"/>
          <w:szCs w:val="24"/>
          <w:lang w:eastAsia="tr-TR"/>
        </w:rPr>
        <w:t>ifadeleri</w:t>
      </w:r>
      <w:r w:rsidRPr="00A60DD0">
        <w:rPr>
          <w:rFonts w:ascii="Times New Roman" w:eastAsia="Times New Roman" w:hAnsi="Times New Roman"/>
          <w:color w:val="000000"/>
          <w:sz w:val="24"/>
          <w:szCs w:val="24"/>
          <w:lang w:eastAsia="tr-TR"/>
        </w:rPr>
        <w:t xml:space="preserve"> ile diğer GSM operatörleri tarafından sunulan hizmetler ile kıyaslama yapıldığı,</w:t>
      </w:r>
      <w:r w:rsidRPr="00A60DD0">
        <w:rPr>
          <w:rFonts w:ascii="Times New Roman" w:eastAsia="Times New Roman" w:hAnsi="Times New Roman"/>
          <w:sz w:val="24"/>
          <w:szCs w:val="24"/>
          <w:lang w:eastAsia="tr-TR"/>
        </w:rPr>
        <w:t xml:space="preserve"> rakip operatörlerden üstün olunduğu izlenimi oluşturularak </w:t>
      </w:r>
      <w:r w:rsidRPr="00A60DD0">
        <w:rPr>
          <w:rFonts w:ascii="Times New Roman" w:eastAsia="Times New Roman" w:hAnsi="Times New Roman"/>
          <w:color w:val="000000"/>
          <w:sz w:val="24"/>
          <w:szCs w:val="24"/>
          <w:lang w:eastAsia="tr-TR"/>
        </w:rPr>
        <w:t>diğer operatörlerin hizmetlerinin kötülendiği,</w:t>
      </w:r>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color w:val="000000"/>
          <w:sz w:val="24"/>
          <w:szCs w:val="24"/>
          <w:lang w:eastAsia="tr-TR"/>
        </w:rPr>
        <w:t xml:space="preserve">Bununla birlikte anılan reklamlarda yer alan </w:t>
      </w:r>
      <w:r w:rsidRPr="00A60DD0">
        <w:rPr>
          <w:rFonts w:ascii="Times New Roman" w:eastAsia="Times New Roman" w:hAnsi="Times New Roman"/>
          <w:b/>
          <w:i/>
          <w:sz w:val="24"/>
          <w:szCs w:val="24"/>
          <w:lang w:eastAsia="tr-TR"/>
        </w:rPr>
        <w:t xml:space="preserve">“Yetmiyormuş gibi, burnumuza kadar kazık soktular” </w:t>
      </w:r>
      <w:r w:rsidRPr="00A60DD0">
        <w:rPr>
          <w:rFonts w:ascii="Times New Roman" w:eastAsia="Times New Roman" w:hAnsi="Times New Roman"/>
          <w:sz w:val="24"/>
          <w:szCs w:val="24"/>
          <w:lang w:eastAsia="tr-TR"/>
        </w:rPr>
        <w:t>söylemiyle Türkçe dilinin düzeysiz ve argo biçimde kullanıldığı,</w:t>
      </w:r>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b/>
          <w:i/>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color w:val="000000"/>
          <w:sz w:val="24"/>
          <w:szCs w:val="24"/>
          <w:lang w:eastAsia="tr-TR"/>
        </w:rPr>
        <w:t>Dolayısıyla, söz konusu reklamların tüketicileri aldatıcı nitelikte olduğu ve haksız rekabete yol açtığı, bu durumun da;</w:t>
      </w:r>
    </w:p>
    <w:p w:rsidR="000B260C" w:rsidRPr="00A60DD0" w:rsidRDefault="000B260C" w:rsidP="000B260C">
      <w:pPr>
        <w:widowControl w:val="0"/>
        <w:tabs>
          <w:tab w:val="left" w:pos="0"/>
        </w:tabs>
        <w:suppressAutoHyphens/>
        <w:spacing w:after="0" w:line="240" w:lineRule="auto"/>
        <w:jc w:val="both"/>
        <w:rPr>
          <w:rFonts w:ascii="Times New Roman" w:eastAsia="Andale Sans UI" w:hAnsi="Times New Roman"/>
          <w:spacing w:val="-1"/>
          <w:kern w:val="2"/>
          <w:sz w:val="24"/>
          <w:szCs w:val="24"/>
          <w:lang w:eastAsia="tr-TR"/>
        </w:rPr>
      </w:pPr>
    </w:p>
    <w:p w:rsidR="000B260C" w:rsidRPr="00A60DD0" w:rsidRDefault="000B260C" w:rsidP="000B260C">
      <w:pPr>
        <w:shd w:val="clear" w:color="auto" w:fill="FFFFFF"/>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pacing w:val="-1"/>
          <w:sz w:val="24"/>
          <w:szCs w:val="24"/>
          <w:lang w:eastAsia="tr-TR"/>
        </w:rPr>
        <w:t>-</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İnceleme konusu reklamların yayınlandığı dönemde yürürlükte bulunan mülga</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pacing w:val="-1"/>
          <w:sz w:val="24"/>
          <w:szCs w:val="24"/>
          <w:lang w:eastAsia="tr-TR"/>
        </w:rPr>
        <w:t xml:space="preserve">Ticari Reklam ve İlanlara İlişkin İlkeler ve Uygulama Esaslarına Dair Yönetmeliğin 5/a, 5/b, 5/e, 7/a, 14 üncü ve 21 inci maddeleri, </w:t>
      </w:r>
    </w:p>
    <w:p w:rsidR="000B260C" w:rsidRPr="00A60DD0" w:rsidRDefault="000B260C" w:rsidP="000B260C">
      <w:pPr>
        <w:spacing w:after="0" w:line="240" w:lineRule="auto"/>
        <w:rPr>
          <w:rFonts w:ascii="Times New Roman" w:eastAsia="Times New Roman" w:hAnsi="Times New Roman"/>
          <w:sz w:val="24"/>
          <w:szCs w:val="24"/>
          <w:lang w:eastAsia="tr-TR"/>
        </w:rPr>
      </w:pPr>
    </w:p>
    <w:p w:rsidR="000B260C" w:rsidRPr="00A60DD0" w:rsidRDefault="000B260C" w:rsidP="000B260C">
      <w:pPr>
        <w:shd w:val="clear" w:color="auto" w:fill="FFFFFF"/>
        <w:tabs>
          <w:tab w:val="left" w:pos="0"/>
        </w:tabs>
        <w:spacing w:after="0" w:line="240" w:lineRule="auto"/>
        <w:jc w:val="both"/>
        <w:rPr>
          <w:rFonts w:ascii="Times New Roman" w:eastAsia="Andale Sans UI" w:hAnsi="Times New Roman"/>
          <w:spacing w:val="-1"/>
          <w:kern w:val="2"/>
          <w:sz w:val="24"/>
          <w:szCs w:val="24"/>
          <w:lang w:eastAsia="tr-TR"/>
        </w:rPr>
      </w:pPr>
      <w:r w:rsidRPr="00A60DD0">
        <w:rPr>
          <w:rFonts w:ascii="Times New Roman" w:eastAsia="Times New Roman" w:hAnsi="Times New Roman"/>
          <w:sz w:val="24"/>
          <w:szCs w:val="24"/>
          <w:lang w:eastAsia="tr-TR"/>
        </w:rPr>
        <w:t>-</w:t>
      </w:r>
      <w:r w:rsidRPr="00A60DD0">
        <w:rPr>
          <w:rFonts w:ascii="Times New Roman" w:eastAsia="Andale Sans UI" w:hAnsi="Times New Roman"/>
          <w:kern w:val="2"/>
          <w:sz w:val="24"/>
          <w:szCs w:val="24"/>
          <w:lang w:eastAsia="tr-TR"/>
        </w:rPr>
        <w:t xml:space="preserve"> </w:t>
      </w:r>
      <w:r w:rsidRPr="00A60DD0">
        <w:rPr>
          <w:rFonts w:ascii="Times New Roman" w:eastAsia="Andale Sans UI" w:hAnsi="Times New Roman"/>
          <w:spacing w:val="-1"/>
          <w:kern w:val="2"/>
          <w:sz w:val="24"/>
          <w:szCs w:val="24"/>
          <w:lang w:eastAsia="tr-TR"/>
        </w:rPr>
        <w:t>Radyo ve Televizyonların Kuruluş ve Yayın Hizmetleri Hakkında Kanunun 8/m maddesi,</w:t>
      </w:r>
    </w:p>
    <w:p w:rsidR="000B260C" w:rsidRPr="00A60DD0" w:rsidRDefault="000B260C" w:rsidP="000B260C">
      <w:pPr>
        <w:shd w:val="clear" w:color="auto" w:fill="FFFFFF"/>
        <w:tabs>
          <w:tab w:val="left" w:pos="0"/>
        </w:tabs>
        <w:spacing w:after="0" w:line="240" w:lineRule="auto"/>
        <w:jc w:val="both"/>
        <w:rPr>
          <w:rFonts w:ascii="Times New Roman" w:eastAsia="Andale Sans UI" w:hAnsi="Times New Roman"/>
          <w:spacing w:val="-1"/>
          <w:kern w:val="2"/>
          <w:sz w:val="24"/>
          <w:szCs w:val="24"/>
          <w:lang w:eastAsia="tr-TR"/>
        </w:rPr>
      </w:pPr>
    </w:p>
    <w:p w:rsidR="000B260C" w:rsidRPr="00A60DD0" w:rsidRDefault="000B260C" w:rsidP="000B260C">
      <w:pPr>
        <w:numPr>
          <w:ilvl w:val="0"/>
          <w:numId w:val="22"/>
        </w:numPr>
        <w:spacing w:after="0" w:line="240" w:lineRule="auto"/>
        <w:ind w:left="142" w:hanging="142"/>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6502 sayılı Tüketicinin Korunması Hakkında Kanun'un 61 inci maddesi</w:t>
      </w:r>
      <w:r w:rsidRPr="00A60DD0">
        <w:rPr>
          <w:rFonts w:ascii="Times New Roman" w:hAnsi="Times New Roman"/>
          <w:b/>
          <w:sz w:val="24"/>
          <w:szCs w:val="24"/>
        </w:rPr>
        <w:t xml:space="preserve"> </w:t>
      </w:r>
    </w:p>
    <w:p w:rsidR="000B260C" w:rsidRPr="00A60DD0" w:rsidRDefault="000B260C" w:rsidP="000B260C">
      <w:pPr>
        <w:spacing w:after="0" w:line="240" w:lineRule="auto"/>
        <w:ind w:left="142"/>
        <w:jc w:val="both"/>
        <w:rPr>
          <w:rFonts w:ascii="Times New Roman" w:hAnsi="Times New Roman"/>
          <w:b/>
          <w:sz w:val="24"/>
          <w:szCs w:val="24"/>
        </w:rPr>
      </w:pPr>
    </w:p>
    <w:p w:rsidR="000B260C" w:rsidRPr="00A60DD0" w:rsidRDefault="000B260C" w:rsidP="000B260C">
      <w:pPr>
        <w:spacing w:after="0" w:line="240" w:lineRule="auto"/>
        <w:ind w:left="142"/>
        <w:jc w:val="both"/>
        <w:rPr>
          <w:rFonts w:ascii="Times New Roman" w:eastAsia="Times New Roman" w:hAnsi="Times New Roman"/>
          <w:sz w:val="24"/>
          <w:szCs w:val="24"/>
          <w:lang w:eastAsia="tr-TR"/>
        </w:rPr>
      </w:pPr>
      <w:proofErr w:type="gramStart"/>
      <w:r w:rsidRPr="00A60DD0">
        <w:rPr>
          <w:rFonts w:ascii="Times New Roman" w:hAnsi="Times New Roman"/>
          <w:sz w:val="24"/>
          <w:szCs w:val="24"/>
        </w:rPr>
        <w:t>hükümlerine</w:t>
      </w:r>
      <w:proofErr w:type="gramEnd"/>
      <w:r w:rsidRPr="00A60DD0">
        <w:rPr>
          <w:rFonts w:ascii="Times New Roman" w:hAnsi="Times New Roman"/>
          <w:sz w:val="24"/>
          <w:szCs w:val="24"/>
        </w:rPr>
        <w:t xml:space="preserve"> aykırı olduğuna</w:t>
      </w:r>
      <w:r w:rsidRPr="00A60DD0">
        <w:rPr>
          <w:rFonts w:ascii="Times New Roman" w:eastAsia="Times New Roman" w:hAnsi="Times New Roman"/>
          <w:sz w:val="24"/>
          <w:szCs w:val="24"/>
          <w:lang w:eastAsia="tr-TR"/>
        </w:rPr>
        <w:t xml:space="preserve">, </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Buna göre, reklam veren </w:t>
      </w:r>
      <w:r w:rsidRPr="00A60DD0">
        <w:rPr>
          <w:rFonts w:ascii="Times New Roman" w:eastAsia="Times New Roman" w:hAnsi="Times New Roman"/>
          <w:b/>
          <w:sz w:val="24"/>
          <w:szCs w:val="24"/>
          <w:lang w:eastAsia="tr-TR"/>
        </w:rPr>
        <w:t xml:space="preserve">Vodafone Telekomünikasyon A.Ş. </w:t>
      </w:r>
      <w:r w:rsidRPr="00A60DD0">
        <w:rPr>
          <w:rFonts w:ascii="Times New Roman" w:eastAsia="Times New Roman" w:hAnsi="Times New Roman"/>
          <w:sz w:val="24"/>
          <w:szCs w:val="24"/>
          <w:lang w:eastAsia="tr-TR"/>
        </w:rPr>
        <w:t>hakkında, 6502 sa</w:t>
      </w:r>
      <w:r>
        <w:rPr>
          <w:rFonts w:ascii="Times New Roman" w:eastAsia="Times New Roman" w:hAnsi="Times New Roman"/>
          <w:sz w:val="24"/>
          <w:szCs w:val="24"/>
          <w:lang w:eastAsia="tr-TR"/>
        </w:rPr>
        <w:t xml:space="preserve">yılı Kanun’un 63 üncü ve 77/12 </w:t>
      </w:r>
      <w:r w:rsidRPr="00A60DD0">
        <w:rPr>
          <w:rFonts w:ascii="Times New Roman" w:eastAsia="Times New Roman" w:hAnsi="Times New Roman"/>
          <w:sz w:val="24"/>
          <w:szCs w:val="24"/>
          <w:lang w:eastAsia="tr-TR"/>
        </w:rPr>
        <w:t xml:space="preserve">nci maddeleri uyarınca </w:t>
      </w:r>
      <w:r w:rsidRPr="00A60DD0">
        <w:rPr>
          <w:rFonts w:ascii="Times New Roman" w:eastAsia="Times New Roman" w:hAnsi="Times New Roman"/>
          <w:b/>
          <w:sz w:val="24"/>
          <w:szCs w:val="24"/>
          <w:lang w:eastAsia="tr-TR"/>
        </w:rPr>
        <w:t>200.000</w:t>
      </w:r>
      <w:r>
        <w:rPr>
          <w:rFonts w:ascii="Times New Roman" w:eastAsia="Times New Roman" w:hAnsi="Times New Roman"/>
          <w:b/>
          <w:sz w:val="24"/>
          <w:szCs w:val="24"/>
          <w:lang w:eastAsia="tr-TR"/>
        </w:rPr>
        <w:t>-TL</w:t>
      </w:r>
      <w:r w:rsidRPr="00A60DD0">
        <w:rPr>
          <w:rFonts w:ascii="Times New Roman" w:eastAsia="Times New Roman" w:hAnsi="Times New Roman"/>
          <w:b/>
          <w:sz w:val="24"/>
          <w:szCs w:val="24"/>
          <w:lang w:eastAsia="tr-TR"/>
        </w:rPr>
        <w:t xml:space="preserve"> (İkiyüzbin Türk Lirası) idari para ve anılan reklamları durdurma cezaları</w:t>
      </w:r>
      <w:r w:rsidRPr="00A60DD0">
        <w:rPr>
          <w:rFonts w:ascii="Times New Roman" w:eastAsia="Times New Roman" w:hAnsi="Times New Roman"/>
          <w:b/>
          <w:bCs/>
          <w:sz w:val="24"/>
          <w:szCs w:val="24"/>
          <w:lang w:eastAsia="tr-TR"/>
        </w:rPr>
        <w:t xml:space="preserve"> </w:t>
      </w:r>
      <w:r w:rsidRPr="00A60DD0">
        <w:rPr>
          <w:rFonts w:ascii="Times New Roman" w:eastAsia="Times New Roman" w:hAnsi="Times New Roman"/>
          <w:sz w:val="24"/>
          <w:szCs w:val="24"/>
          <w:lang w:eastAsia="tr-TR"/>
        </w:rPr>
        <w:t>verilmesine</w:t>
      </w:r>
      <w:r w:rsidRPr="00A60DD0">
        <w:rPr>
          <w:rFonts w:ascii="Times New Roman" w:hAnsi="Times New Roman"/>
          <w:b/>
          <w:sz w:val="24"/>
          <w:szCs w:val="24"/>
        </w:rPr>
        <w:t xml:space="preserve"> </w:t>
      </w:r>
      <w:r w:rsidRPr="00A60DD0">
        <w:rPr>
          <w:rFonts w:ascii="Times New Roman" w:eastAsia="Times New Roman" w:hAnsi="Times New Roman"/>
          <w:sz w:val="24"/>
          <w:szCs w:val="24"/>
          <w:lang w:eastAsia="tr-TR"/>
        </w:rPr>
        <w:t xml:space="preserve">karar verilmiştir. </w:t>
      </w:r>
    </w:p>
    <w:p w:rsidR="000B260C" w:rsidRPr="00A60DD0" w:rsidRDefault="000B260C" w:rsidP="000B260C">
      <w:pPr>
        <w:spacing w:after="0" w:line="240" w:lineRule="auto"/>
        <w:rPr>
          <w:rFonts w:ascii="Times New Roman" w:eastAsia="Times New Roman" w:hAnsi="Times New Roman"/>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8)</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Dosya No: 2014/1791</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TTNET A.Ş.</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w:t>
      </w:r>
      <w:r w:rsidRPr="00A60DD0">
        <w:rPr>
          <w:rFonts w:ascii="Times New Roman" w:eastAsia="Times New Roman" w:hAnsi="Times New Roman"/>
          <w:sz w:val="24"/>
          <w:szCs w:val="24"/>
          <w:lang w:eastAsia="tr-TR"/>
        </w:rPr>
        <w:t xml:space="preserve"> </w:t>
      </w:r>
      <w:r w:rsidRPr="006D444B">
        <w:rPr>
          <w:rFonts w:ascii="Times New Roman" w:eastAsia="Times New Roman" w:hAnsi="Times New Roman"/>
          <w:b/>
          <w:i/>
          <w:sz w:val="24"/>
          <w:szCs w:val="24"/>
          <w:lang w:eastAsia="tr-TR"/>
        </w:rPr>
        <w:t>“TTNET Fibernet – Katlama Sanatı”</w:t>
      </w:r>
      <w:r w:rsidRPr="00A60DD0">
        <w:rPr>
          <w:rFonts w:ascii="Times New Roman" w:eastAsia="Times New Roman" w:hAnsi="Times New Roman"/>
          <w:i/>
          <w:sz w:val="24"/>
          <w:szCs w:val="24"/>
          <w:lang w:eastAsia="tr-TR"/>
        </w:rPr>
        <w:t xml:space="preserve"> </w:t>
      </w:r>
      <w:r>
        <w:rPr>
          <w:rFonts w:ascii="Times New Roman" w:eastAsia="Times New Roman" w:hAnsi="Times New Roman"/>
          <w:sz w:val="24"/>
          <w:szCs w:val="24"/>
          <w:lang w:eastAsia="tr-TR"/>
        </w:rPr>
        <w:t>başlıklı reklamlar</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23.12.2014-10.01.2015</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Yayınlandığı Mecra: </w:t>
      </w:r>
      <w:r w:rsidRPr="00A60DD0">
        <w:rPr>
          <w:rFonts w:ascii="Times New Roman" w:eastAsia="Times New Roman" w:hAnsi="Times New Roman"/>
          <w:sz w:val="24"/>
          <w:szCs w:val="24"/>
          <w:lang w:eastAsia="tr-TR"/>
        </w:rPr>
        <w:t xml:space="preserve">TV, açık hava  </w:t>
      </w:r>
    </w:p>
    <w:p w:rsidR="000B260C" w:rsidRPr="00A60DD0" w:rsidRDefault="000B260C" w:rsidP="000B260C">
      <w:pPr>
        <w:spacing w:after="0" w:line="240" w:lineRule="auto"/>
        <w:rPr>
          <w:rFonts w:ascii="Times New Roman" w:eastAsia="Times New Roman" w:hAnsi="Times New Roman"/>
          <w:sz w:val="24"/>
          <w:szCs w:val="24"/>
          <w:lang w:eastAsia="tr-TR"/>
        </w:rPr>
      </w:pPr>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Tespitler:</w:t>
      </w:r>
      <w:r w:rsidRPr="00A60DD0">
        <w:rPr>
          <w:rFonts w:ascii="Times New Roman" w:eastAsia="Times New Roman" w:hAnsi="Times New Roman"/>
          <w:sz w:val="24"/>
          <w:szCs w:val="24"/>
          <w:lang w:eastAsia="tr-TR"/>
        </w:rPr>
        <w:t xml:space="preserve"> 23.12.2014-10.01.2015 tarihlerinde muhtelif mecralarda </w:t>
      </w:r>
      <w:r w:rsidRPr="00A60DD0">
        <w:rPr>
          <w:rFonts w:ascii="Times New Roman" w:eastAsia="Times New Roman" w:hAnsi="Times New Roman"/>
          <w:color w:val="000000"/>
          <w:sz w:val="24"/>
          <w:szCs w:val="24"/>
          <w:lang w:eastAsia="tr-TR"/>
        </w:rPr>
        <w:t xml:space="preserve">yayınlanan </w:t>
      </w:r>
      <w:r w:rsidRPr="00A60DD0">
        <w:rPr>
          <w:rFonts w:ascii="Times New Roman" w:eastAsia="Times New Roman" w:hAnsi="Times New Roman"/>
          <w:sz w:val="24"/>
          <w:szCs w:val="24"/>
          <w:lang w:eastAsia="tr-TR"/>
        </w:rPr>
        <w:t>reklamlarda;</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lang w:eastAsia="tr-TR"/>
        </w:rPr>
        <w:t xml:space="preserve">“TTNET Fibernet yapınca katlamanın da sanatı oluyor kuzencim. Türkiye’nin fiber internet lideri TTNET katlama sanatı yapıyor, bağımsız bir araştırma şirketinin yaptığı hız ölçümlerine göre TTNET Fibernet en hızlıyım diyen mobil operatörden bile 3 kat daha hızlı... Sen TTNET’lisin internette çoook öndesin” </w:t>
      </w:r>
      <w:r w:rsidRPr="00A60DD0">
        <w:rPr>
          <w:rFonts w:ascii="Times New Roman" w:eastAsia="Times New Roman" w:hAnsi="Times New Roman"/>
          <w:sz w:val="24"/>
          <w:szCs w:val="24"/>
          <w:lang w:eastAsia="tr-TR"/>
        </w:rPr>
        <w:t xml:space="preserve">ifadelerine yer verildiği tespit edilmiştir. </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hd w:val="clear" w:color="auto" w:fill="FFFFFF"/>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Değerlendirme/Karar:</w:t>
      </w: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b/>
          <w:i/>
          <w:sz w:val="24"/>
          <w:szCs w:val="24"/>
          <w:lang w:eastAsia="tr-TR"/>
        </w:rPr>
        <w:t>“TTNET Fibernet – Katlama Sanatı”</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sz w:val="24"/>
          <w:szCs w:val="24"/>
          <w:lang w:eastAsia="tr-TR"/>
        </w:rPr>
        <w:t>başlıklı reklamlarda yer alan ve yukarıda belirtilen ifadelerle fiber internet hizmeti ile mobil internet hizmetinin kıyaslandığı, ancak bilindiği üzere ilgili mevzuat gereği karşılaştırmalı reklamlara; a</w:t>
      </w:r>
      <w:r w:rsidRPr="00A60DD0">
        <w:rPr>
          <w:rFonts w:ascii="Times New Roman" w:eastAsia="Times New Roman" w:hAnsi="Times New Roman"/>
          <w:iCs/>
          <w:sz w:val="24"/>
          <w:szCs w:val="24"/>
          <w:lang w:eastAsia="tr-TR"/>
        </w:rPr>
        <w:t xml:space="preserve">ynı ihtiyaçları karşılayan ya da aynı amaca yönelik veya aynı nitelikte olan rakip mal veya hizmetlerin </w:t>
      </w:r>
      <w:r w:rsidRPr="00A60DD0">
        <w:rPr>
          <w:rFonts w:ascii="Times New Roman" w:eastAsia="Times New Roman" w:hAnsi="Times New Roman"/>
          <w:sz w:val="24"/>
          <w:szCs w:val="24"/>
          <w:lang w:eastAsia="tr-TR"/>
        </w:rPr>
        <w:t>karşılaştırılması, dürüst rekabet ilkelerine uygun olması ve tüketicinin yanıltılmaması halinde yer verilebilmekte olup, inceleme konusu reklamlarda gerek aynı nitelikte olmayan ve gerekse aynı ihtiyacı karşılamayan, diğer bir ifadeyle hareket halindeyken internet hizmeti sağlayan mobil internet ile çok dar bir alanda internet hizmeti sunabilen fiber internetin karşılaştırılmasının tüketicileri yanıltıcı nitelikte olduğu ve benzer nitelikli firmalar arasında haksız rekabete yol açtığı,</w:t>
      </w:r>
      <w:proofErr w:type="gramEnd"/>
    </w:p>
    <w:p w:rsidR="000B260C" w:rsidRPr="00A60DD0" w:rsidRDefault="000B260C" w:rsidP="000B260C">
      <w:pPr>
        <w:shd w:val="clear" w:color="auto" w:fill="FFFFFF"/>
        <w:spacing w:after="0" w:line="240" w:lineRule="auto"/>
        <w:jc w:val="both"/>
        <w:rPr>
          <w:rFonts w:ascii="Times New Roman" w:eastAsia="Times New Roman" w:hAnsi="Times New Roman"/>
          <w:sz w:val="24"/>
          <w:szCs w:val="24"/>
          <w:lang w:eastAsia="tr-TR"/>
        </w:rPr>
      </w:pPr>
    </w:p>
    <w:p w:rsidR="000B260C" w:rsidRPr="00A60DD0" w:rsidRDefault="000B260C" w:rsidP="000B260C">
      <w:pPr>
        <w:shd w:val="clear" w:color="auto" w:fill="FFFFFF"/>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Dolayısıyla, söz konusu reklamların;</w:t>
      </w:r>
    </w:p>
    <w:p w:rsidR="000B260C" w:rsidRPr="00A60DD0" w:rsidRDefault="000B260C" w:rsidP="000B260C">
      <w:pPr>
        <w:widowControl w:val="0"/>
        <w:tabs>
          <w:tab w:val="left" w:pos="0"/>
        </w:tabs>
        <w:suppressAutoHyphens/>
        <w:spacing w:after="0" w:line="240" w:lineRule="auto"/>
        <w:jc w:val="both"/>
        <w:rPr>
          <w:rFonts w:ascii="Times New Roman" w:eastAsia="Andale Sans UI" w:hAnsi="Times New Roman"/>
          <w:spacing w:val="-1"/>
          <w:kern w:val="2"/>
          <w:sz w:val="24"/>
          <w:szCs w:val="24"/>
          <w:lang w:eastAsia="tr-TR"/>
        </w:rPr>
      </w:pPr>
    </w:p>
    <w:p w:rsidR="000B260C" w:rsidRPr="00A60DD0" w:rsidRDefault="000B260C" w:rsidP="000B260C">
      <w:pPr>
        <w:shd w:val="clear" w:color="auto" w:fill="FFFFFF"/>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pacing w:val="-1"/>
          <w:sz w:val="24"/>
          <w:szCs w:val="24"/>
          <w:lang w:eastAsia="tr-TR"/>
        </w:rPr>
        <w:t>-</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İnceleme konusu reklamların yayınlandığı dönemde yürürlükte bulunan mülga</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pacing w:val="-1"/>
          <w:sz w:val="24"/>
          <w:szCs w:val="24"/>
          <w:lang w:eastAsia="tr-TR"/>
        </w:rPr>
        <w:t xml:space="preserve">Ticari Reklam ve İlanlara İlişkin İlkeler ve Uygulama Esaslarına Dair Yönetmeliğin 5/a, 5/b, 7/a, 7/c, 11 inci ve 21 inci maddeleri, </w:t>
      </w:r>
    </w:p>
    <w:p w:rsidR="000B260C" w:rsidRPr="00A60DD0" w:rsidRDefault="000B260C" w:rsidP="000B260C">
      <w:pPr>
        <w:shd w:val="clear" w:color="auto" w:fill="FFFFFF"/>
        <w:tabs>
          <w:tab w:val="left" w:pos="0"/>
        </w:tabs>
        <w:spacing w:after="0" w:line="240" w:lineRule="auto"/>
        <w:jc w:val="both"/>
        <w:rPr>
          <w:rFonts w:ascii="Times New Roman" w:eastAsia="Andale Sans UI" w:hAnsi="Times New Roman"/>
          <w:spacing w:val="-1"/>
          <w:kern w:val="2"/>
          <w:sz w:val="24"/>
          <w:szCs w:val="24"/>
          <w:lang w:eastAsia="tr-TR"/>
        </w:rPr>
      </w:pPr>
    </w:p>
    <w:p w:rsidR="000B260C" w:rsidRPr="00A60DD0" w:rsidRDefault="000B260C" w:rsidP="000B260C">
      <w:pPr>
        <w:numPr>
          <w:ilvl w:val="0"/>
          <w:numId w:val="22"/>
        </w:numPr>
        <w:spacing w:after="0" w:line="240" w:lineRule="auto"/>
        <w:ind w:left="142" w:hanging="142"/>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6502 sayılı Tüketicinin Korunması Hakkında Kanun'un 61 inci maddesi</w:t>
      </w:r>
      <w:r w:rsidRPr="00A60DD0">
        <w:rPr>
          <w:rFonts w:ascii="Times New Roman" w:hAnsi="Times New Roman"/>
          <w:b/>
          <w:sz w:val="24"/>
          <w:szCs w:val="24"/>
        </w:rPr>
        <w:t xml:space="preserve"> </w:t>
      </w:r>
    </w:p>
    <w:p w:rsidR="00210A1A" w:rsidRDefault="00210A1A" w:rsidP="000B260C">
      <w:pPr>
        <w:spacing w:after="0" w:line="240" w:lineRule="auto"/>
        <w:ind w:left="142"/>
        <w:jc w:val="both"/>
        <w:rPr>
          <w:rFonts w:ascii="Times New Roman" w:eastAsia="Times New Roman" w:hAnsi="Times New Roman"/>
          <w:sz w:val="24"/>
          <w:szCs w:val="24"/>
          <w:lang w:eastAsia="tr-TR"/>
        </w:rPr>
      </w:pPr>
    </w:p>
    <w:p w:rsidR="000B260C" w:rsidRPr="00A60DD0" w:rsidRDefault="000B260C" w:rsidP="000B260C">
      <w:pPr>
        <w:spacing w:after="0" w:line="240" w:lineRule="auto"/>
        <w:ind w:left="142"/>
        <w:jc w:val="both"/>
        <w:rPr>
          <w:rFonts w:ascii="Times New Roman" w:eastAsia="Times New Roman" w:hAnsi="Times New Roman"/>
          <w:sz w:val="24"/>
          <w:szCs w:val="24"/>
          <w:lang w:eastAsia="tr-TR"/>
        </w:rPr>
      </w:pPr>
      <w:proofErr w:type="gramStart"/>
      <w:r w:rsidRPr="00A60DD0">
        <w:rPr>
          <w:rFonts w:ascii="Times New Roman" w:hAnsi="Times New Roman"/>
          <w:sz w:val="24"/>
          <w:szCs w:val="24"/>
        </w:rPr>
        <w:t>hükümlerine</w:t>
      </w:r>
      <w:proofErr w:type="gramEnd"/>
      <w:r w:rsidRPr="00A60DD0">
        <w:rPr>
          <w:rFonts w:ascii="Times New Roman" w:hAnsi="Times New Roman"/>
          <w:sz w:val="24"/>
          <w:szCs w:val="24"/>
        </w:rPr>
        <w:t xml:space="preserve"> aykırı olduğuna</w:t>
      </w:r>
      <w:r w:rsidRPr="00A60DD0">
        <w:rPr>
          <w:rFonts w:ascii="Times New Roman" w:eastAsia="Times New Roman" w:hAnsi="Times New Roman"/>
          <w:sz w:val="24"/>
          <w:szCs w:val="24"/>
          <w:lang w:eastAsia="tr-TR"/>
        </w:rPr>
        <w:t xml:space="preserve">, </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Buna göre, reklam veren </w:t>
      </w:r>
      <w:r w:rsidRPr="00A60DD0">
        <w:rPr>
          <w:rFonts w:ascii="Times New Roman" w:eastAsia="Times New Roman" w:hAnsi="Times New Roman"/>
          <w:b/>
          <w:sz w:val="24"/>
          <w:szCs w:val="24"/>
          <w:lang w:eastAsia="tr-TR"/>
        </w:rPr>
        <w:t xml:space="preserve">TTNET A.Ş. </w:t>
      </w:r>
      <w:r w:rsidRPr="00A60DD0">
        <w:rPr>
          <w:rFonts w:ascii="Times New Roman" w:eastAsia="Times New Roman" w:hAnsi="Times New Roman"/>
          <w:sz w:val="24"/>
          <w:szCs w:val="24"/>
          <w:lang w:eastAsia="tr-TR"/>
        </w:rPr>
        <w:t xml:space="preserve">hakkında, 6502 sayılı Kanun’un 63 üncü ve 77/12 inci maddeleri uyarınca </w:t>
      </w:r>
      <w:r>
        <w:rPr>
          <w:rFonts w:ascii="Times New Roman" w:eastAsia="Times New Roman" w:hAnsi="Times New Roman"/>
          <w:b/>
          <w:sz w:val="24"/>
          <w:szCs w:val="24"/>
          <w:lang w:eastAsia="tr-TR"/>
        </w:rPr>
        <w:t>220.220-TL</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b/>
          <w:bCs/>
          <w:sz w:val="24"/>
          <w:szCs w:val="24"/>
          <w:lang w:eastAsia="tr-TR"/>
        </w:rPr>
        <w:t>(İkiyüzyirmibinikiyüzyirmi Türk Lirası</w:t>
      </w:r>
      <w:r w:rsidRPr="00A60DD0">
        <w:rPr>
          <w:rFonts w:ascii="Times New Roman" w:eastAsia="Times New Roman" w:hAnsi="Times New Roman"/>
          <w:b/>
          <w:sz w:val="24"/>
          <w:szCs w:val="24"/>
          <w:lang w:eastAsia="tr-TR"/>
        </w:rPr>
        <w:t xml:space="preserve">) idari para </w:t>
      </w:r>
      <w:r>
        <w:rPr>
          <w:rFonts w:ascii="Times New Roman" w:eastAsia="Times New Roman" w:hAnsi="Times New Roman"/>
          <w:b/>
          <w:sz w:val="24"/>
          <w:szCs w:val="24"/>
          <w:lang w:eastAsia="tr-TR"/>
        </w:rPr>
        <w:t xml:space="preserve">ve </w:t>
      </w:r>
      <w:r w:rsidRPr="00A60DD0">
        <w:rPr>
          <w:rFonts w:ascii="Times New Roman" w:eastAsia="Times New Roman" w:hAnsi="Times New Roman"/>
          <w:b/>
          <w:sz w:val="24"/>
          <w:szCs w:val="24"/>
          <w:lang w:eastAsia="tr-TR"/>
        </w:rPr>
        <w:t>anılan</w:t>
      </w:r>
      <w:r>
        <w:rPr>
          <w:rFonts w:ascii="Times New Roman" w:eastAsia="Times New Roman" w:hAnsi="Times New Roman"/>
          <w:b/>
          <w:sz w:val="24"/>
          <w:szCs w:val="24"/>
          <w:lang w:eastAsia="tr-TR"/>
        </w:rPr>
        <w:t xml:space="preserve"> reklamları durdurma </w:t>
      </w:r>
      <w:r w:rsidRPr="00A60DD0">
        <w:rPr>
          <w:rFonts w:ascii="Times New Roman" w:eastAsia="Times New Roman" w:hAnsi="Times New Roman"/>
          <w:b/>
          <w:sz w:val="24"/>
          <w:szCs w:val="24"/>
          <w:lang w:eastAsia="tr-TR"/>
        </w:rPr>
        <w:t>cezaları</w:t>
      </w:r>
      <w:r w:rsidRPr="00A60DD0">
        <w:rPr>
          <w:rFonts w:ascii="Times New Roman" w:eastAsia="Times New Roman" w:hAnsi="Times New Roman"/>
          <w:b/>
          <w:bCs/>
          <w:sz w:val="24"/>
          <w:szCs w:val="24"/>
          <w:lang w:eastAsia="tr-TR"/>
        </w:rPr>
        <w:t xml:space="preserve"> </w:t>
      </w:r>
      <w:r w:rsidRPr="00A60DD0">
        <w:rPr>
          <w:rFonts w:ascii="Times New Roman" w:eastAsia="Times New Roman" w:hAnsi="Times New Roman"/>
          <w:sz w:val="24"/>
          <w:szCs w:val="24"/>
          <w:lang w:eastAsia="tr-TR"/>
        </w:rPr>
        <w:t xml:space="preserve">verilmesine karar verilmiştir. </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9)</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Dosya No: 2015/220</w:t>
      </w:r>
      <w:r w:rsidRPr="00A60DD0">
        <w:rPr>
          <w:rFonts w:ascii="Times New Roman" w:eastAsia="Times New Roman" w:hAnsi="Times New Roman"/>
          <w:b/>
          <w:sz w:val="24"/>
          <w:szCs w:val="24"/>
          <w:lang w:eastAsia="tr-TR"/>
        </w:rPr>
        <w:tab/>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Avea İletişim Hizmetleri A.Ş.</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w:t>
      </w:r>
      <w:r w:rsidRPr="00A60DD0">
        <w:rPr>
          <w:rFonts w:ascii="Times New Roman" w:eastAsia="Times New Roman" w:hAnsi="Times New Roman"/>
          <w:sz w:val="24"/>
          <w:szCs w:val="24"/>
          <w:lang w:eastAsia="tr-TR"/>
        </w:rPr>
        <w:t xml:space="preserve"> </w:t>
      </w:r>
      <w:r w:rsidRPr="006D444B">
        <w:rPr>
          <w:rFonts w:ascii="Times New Roman" w:eastAsia="Times New Roman" w:hAnsi="Times New Roman"/>
          <w:b/>
          <w:i/>
          <w:sz w:val="24"/>
          <w:szCs w:val="24"/>
          <w:lang w:eastAsia="tr-TR"/>
        </w:rPr>
        <w:t>“Baba Kampanya”</w:t>
      </w:r>
      <w:r w:rsidRPr="00A60DD0">
        <w:rPr>
          <w:rFonts w:ascii="Times New Roman" w:eastAsia="Times New Roman" w:hAnsi="Times New Roman"/>
          <w:i/>
          <w:sz w:val="24"/>
          <w:szCs w:val="24"/>
          <w:lang w:eastAsia="tr-TR"/>
        </w:rPr>
        <w:t xml:space="preserve"> </w:t>
      </w:r>
      <w:r>
        <w:rPr>
          <w:rFonts w:ascii="Times New Roman" w:eastAsia="Times New Roman" w:hAnsi="Times New Roman"/>
          <w:sz w:val="24"/>
          <w:szCs w:val="24"/>
          <w:lang w:eastAsia="tr-TR"/>
        </w:rPr>
        <w:t>başlıklı reklamlar</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2015</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Yayınlandığı Mecra: </w:t>
      </w:r>
      <w:r w:rsidRPr="00A60DD0">
        <w:rPr>
          <w:rFonts w:ascii="Times New Roman" w:eastAsia="Times New Roman" w:hAnsi="Times New Roman"/>
          <w:sz w:val="24"/>
          <w:szCs w:val="24"/>
          <w:lang w:eastAsia="tr-TR"/>
        </w:rPr>
        <w:t xml:space="preserve">TV, internet  </w:t>
      </w:r>
    </w:p>
    <w:p w:rsidR="000B260C" w:rsidRPr="00A60DD0" w:rsidRDefault="000B260C" w:rsidP="000B260C">
      <w:pPr>
        <w:spacing w:after="0" w:line="240" w:lineRule="auto"/>
        <w:rPr>
          <w:rFonts w:ascii="Times New Roman" w:eastAsia="Times New Roman" w:hAnsi="Times New Roman"/>
          <w:sz w:val="24"/>
          <w:szCs w:val="24"/>
          <w:lang w:eastAsia="tr-TR"/>
        </w:rPr>
      </w:pPr>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Tespitler:</w:t>
      </w:r>
      <w:r w:rsidRPr="00A60DD0">
        <w:rPr>
          <w:rFonts w:ascii="Times New Roman" w:eastAsia="Times New Roman" w:hAnsi="Times New Roman"/>
          <w:sz w:val="24"/>
          <w:szCs w:val="24"/>
          <w:lang w:eastAsia="tr-TR"/>
        </w:rPr>
        <w:t xml:space="preserve"> 2015 yılı içerisinde muhtelif mecralarda yayınlanan reklamlarda ana vaat olarak;</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lang w:eastAsia="tr-TR"/>
        </w:rPr>
        <w:t xml:space="preserve">“Biz de tüm aileyi bir araya getiren babalarımızdan ilham aldık Türk Telekom, TTNET ve Avea bir araya geldik çok baba bir kampanya hazırladık. Ev telefonu ve sabit interneti olan herkese % 40 indirim” </w:t>
      </w:r>
      <w:r w:rsidRPr="00A60DD0">
        <w:rPr>
          <w:rFonts w:ascii="Times New Roman" w:eastAsia="Times New Roman" w:hAnsi="Times New Roman"/>
          <w:sz w:val="24"/>
          <w:szCs w:val="24"/>
          <w:lang w:eastAsia="tr-TR"/>
        </w:rPr>
        <w:t xml:space="preserve">ifadelerine; </w:t>
      </w:r>
      <w:hyperlink r:id="rId11" w:history="1">
        <w:r w:rsidRPr="00A60DD0">
          <w:rPr>
            <w:rFonts w:ascii="Times New Roman" w:eastAsia="Times New Roman" w:hAnsi="Times New Roman"/>
            <w:color w:val="0000FF"/>
            <w:sz w:val="24"/>
            <w:szCs w:val="24"/>
            <w:u w:val="single"/>
            <w:lang w:eastAsia="tr-TR"/>
          </w:rPr>
          <w:t>www.avea.com.tr</w:t>
        </w:r>
      </w:hyperlink>
      <w:r w:rsidRPr="00A60DD0">
        <w:rPr>
          <w:rFonts w:ascii="Times New Roman" w:eastAsia="Times New Roman" w:hAnsi="Times New Roman"/>
          <w:sz w:val="24"/>
          <w:szCs w:val="24"/>
          <w:lang w:eastAsia="tr-TR"/>
        </w:rPr>
        <w:t xml:space="preserve"> adresli internet sitesinde ise </w:t>
      </w:r>
      <w:r w:rsidRPr="00A60DD0">
        <w:rPr>
          <w:rFonts w:ascii="Times New Roman" w:eastAsia="Times New Roman" w:hAnsi="Times New Roman"/>
          <w:i/>
          <w:sz w:val="24"/>
          <w:szCs w:val="24"/>
          <w:lang w:eastAsia="tr-TR"/>
        </w:rPr>
        <w:t>“Mevcut Avea faturalı müşterilerinden Üçlü Avantaj Kampanyasına kayıt (Üçlü Avantaj 1GB, Üçlü Avantaj 2GB, Üçlü Avantaj 4GB) toplamda 30.000 kişi ile sınırlıdır”</w:t>
      </w:r>
      <w:r w:rsidRPr="00A60DD0">
        <w:rPr>
          <w:rFonts w:ascii="Times New Roman" w:eastAsia="Times New Roman" w:hAnsi="Times New Roman"/>
          <w:sz w:val="24"/>
          <w:szCs w:val="24"/>
          <w:lang w:eastAsia="tr-TR"/>
        </w:rPr>
        <w:t xml:space="preserve"> ifadelerine yer verildiği tespit edilmiştir. </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Değerlendirme/Karar:</w:t>
      </w:r>
      <w:r w:rsidRPr="00A60DD0">
        <w:rPr>
          <w:rFonts w:ascii="Times New Roman" w:eastAsia="Times New Roman" w:hAnsi="Times New Roman"/>
          <w:sz w:val="24"/>
          <w:szCs w:val="24"/>
          <w:lang w:eastAsia="tr-TR"/>
        </w:rPr>
        <w:t xml:space="preserve"> İnceleme konusu reklamlarda yer alan ve yukarıda belirtilen ifadeler değerlendirilmiş olup; söz konusu kampanya ile ilgili olarak kampanyadan ilk defa faydalanacak olan müşteriler için katılım ile ilgili herhangi bir sayı sınırlaması olmadığı dolayısıyla, </w:t>
      </w:r>
      <w:r w:rsidRPr="00A60DD0">
        <w:rPr>
          <w:rFonts w:ascii="Times New Roman" w:eastAsia="Times New Roman" w:hAnsi="Times New Roman"/>
          <w:i/>
          <w:sz w:val="24"/>
          <w:szCs w:val="24"/>
          <w:lang w:eastAsia="tr-TR"/>
        </w:rPr>
        <w:t xml:space="preserve">“Baba Kampanya” </w:t>
      </w:r>
      <w:r w:rsidRPr="00A60DD0">
        <w:rPr>
          <w:rFonts w:ascii="Times New Roman" w:eastAsia="Times New Roman" w:hAnsi="Times New Roman"/>
          <w:sz w:val="24"/>
          <w:szCs w:val="24"/>
          <w:lang w:eastAsia="tr-TR"/>
        </w:rPr>
        <w:t>başlıklı reklamların tüketicileri yanıltıcı mahiyette olmadığı kanaatine varılarak anılan reklamların 6502 sayılı Tüketicinin Korunması Hakkında Kanun’un</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61 inci maddesine</w:t>
      </w:r>
      <w:r w:rsidRPr="00A60DD0">
        <w:rPr>
          <w:rFonts w:ascii="Times New Roman" w:eastAsia="Times New Roman" w:hAnsi="Times New Roman"/>
          <w:b/>
          <w:sz w:val="24"/>
          <w:szCs w:val="24"/>
          <w:lang w:eastAsia="tr-TR"/>
        </w:rPr>
        <w:t xml:space="preserve"> aykırı olmadığına</w:t>
      </w:r>
      <w:r w:rsidRPr="00A60DD0">
        <w:rPr>
          <w:rFonts w:ascii="Times New Roman" w:hAnsi="Times New Roman"/>
          <w:b/>
          <w:sz w:val="24"/>
          <w:szCs w:val="24"/>
        </w:rPr>
        <w:t xml:space="preserve"> </w:t>
      </w:r>
      <w:r w:rsidRPr="00A60DD0">
        <w:rPr>
          <w:rFonts w:ascii="Times New Roman" w:eastAsia="Times New Roman" w:hAnsi="Times New Roman"/>
          <w:sz w:val="24"/>
          <w:szCs w:val="24"/>
          <w:lang w:eastAsia="tr-TR"/>
        </w:rPr>
        <w:t>karar verilmiştir.</w:t>
      </w:r>
      <w:proofErr w:type="gramEnd"/>
    </w:p>
    <w:p w:rsidR="00210A1A" w:rsidRDefault="00210A1A" w:rsidP="000B260C">
      <w:pPr>
        <w:spacing w:after="0" w:line="240" w:lineRule="auto"/>
        <w:jc w:val="both"/>
        <w:rPr>
          <w:rFonts w:ascii="Times New Roman" w:eastAsia="Times New Roman" w:hAnsi="Times New Roman"/>
          <w:sz w:val="24"/>
          <w:szCs w:val="24"/>
          <w:lang w:eastAsia="tr-TR"/>
        </w:rPr>
      </w:pPr>
    </w:p>
    <w:p w:rsidR="00210A1A" w:rsidRDefault="00210A1A"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hAnsi="Times New Roman"/>
          <w:b/>
          <w:sz w:val="24"/>
          <w:szCs w:val="24"/>
          <w:u w:val="single"/>
        </w:rPr>
      </w:pPr>
      <w:r w:rsidRPr="00A60DD0">
        <w:rPr>
          <w:rFonts w:ascii="Times New Roman" w:hAnsi="Times New Roman"/>
          <w:b/>
          <w:sz w:val="24"/>
          <w:szCs w:val="24"/>
          <w:u w:val="single"/>
        </w:rPr>
        <w:t>ÖRTÜLÜ REKLAM</w:t>
      </w:r>
    </w:p>
    <w:p w:rsidR="000B260C" w:rsidRPr="00A60DD0" w:rsidRDefault="000B260C" w:rsidP="000B260C">
      <w:pPr>
        <w:spacing w:after="0" w:line="240" w:lineRule="auto"/>
        <w:jc w:val="both"/>
        <w:rPr>
          <w:rFonts w:ascii="Times New Roman" w:hAnsi="Times New Roman"/>
          <w:b/>
          <w:sz w:val="24"/>
          <w:szCs w:val="24"/>
          <w:u w:val="single"/>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10)</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Pr>
          <w:rFonts w:ascii="Times New Roman" w:hAnsi="Times New Roman"/>
          <w:b/>
          <w:sz w:val="24"/>
          <w:szCs w:val="24"/>
        </w:rPr>
        <w:t>Dosya No</w:t>
      </w:r>
      <w:r w:rsidRPr="00A60DD0">
        <w:rPr>
          <w:rFonts w:ascii="Times New Roman" w:hAnsi="Times New Roman"/>
          <w:b/>
          <w:sz w:val="24"/>
          <w:szCs w:val="24"/>
        </w:rPr>
        <w:t>: 2014/987</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tabs>
          <w:tab w:val="left" w:pos="0"/>
        </w:tabs>
        <w:spacing w:after="0" w:line="240" w:lineRule="auto"/>
        <w:rPr>
          <w:rFonts w:ascii="Times New Roman" w:hAnsi="Times New Roman"/>
          <w:b/>
          <w:sz w:val="24"/>
          <w:szCs w:val="24"/>
          <w:lang w:eastAsia="ar-SA"/>
        </w:rPr>
      </w:pPr>
      <w:proofErr w:type="gramStart"/>
      <w:r>
        <w:rPr>
          <w:rFonts w:ascii="Times New Roman" w:hAnsi="Times New Roman"/>
          <w:b/>
          <w:sz w:val="24"/>
          <w:szCs w:val="24"/>
        </w:rPr>
        <w:t>Şikayet</w:t>
      </w:r>
      <w:proofErr w:type="gramEnd"/>
      <w:r>
        <w:rPr>
          <w:rFonts w:ascii="Times New Roman" w:hAnsi="Times New Roman"/>
          <w:b/>
          <w:sz w:val="24"/>
          <w:szCs w:val="24"/>
        </w:rPr>
        <w:t xml:space="preserve"> Edilen</w:t>
      </w:r>
      <w:r w:rsidRPr="00A60DD0">
        <w:rPr>
          <w:rFonts w:ascii="Times New Roman" w:hAnsi="Times New Roman"/>
          <w:b/>
          <w:sz w:val="24"/>
          <w:szCs w:val="24"/>
        </w:rPr>
        <w:t xml:space="preserve">: </w:t>
      </w:r>
      <w:r w:rsidRPr="00A60DD0">
        <w:rPr>
          <w:rFonts w:ascii="Times New Roman" w:hAnsi="Times New Roman"/>
          <w:b/>
          <w:sz w:val="24"/>
          <w:szCs w:val="24"/>
          <w:lang w:eastAsia="ar-SA"/>
        </w:rPr>
        <w:t>Finans Yayıncılık Reklamcılık Hizmetleri</w:t>
      </w:r>
    </w:p>
    <w:p w:rsidR="000B260C" w:rsidRPr="00A60DD0" w:rsidRDefault="000B260C" w:rsidP="000B260C">
      <w:pPr>
        <w:tabs>
          <w:tab w:val="left" w:pos="0"/>
        </w:tabs>
        <w:spacing w:after="0" w:line="240" w:lineRule="auto"/>
        <w:rPr>
          <w:rFonts w:ascii="Times New Roman" w:hAnsi="Times New Roman"/>
          <w:b/>
          <w:sz w:val="24"/>
          <w:szCs w:val="24"/>
          <w:lang w:eastAsia="ar-SA"/>
        </w:rPr>
      </w:pPr>
    </w:p>
    <w:p w:rsidR="000B260C" w:rsidRDefault="000B260C" w:rsidP="000B260C">
      <w:pPr>
        <w:tabs>
          <w:tab w:val="left" w:pos="0"/>
        </w:tabs>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sz w:val="24"/>
          <w:szCs w:val="24"/>
        </w:rPr>
        <w:t xml:space="preserve"> </w:t>
      </w:r>
      <w:hyperlink r:id="rId12" w:history="1">
        <w:r w:rsidRPr="00A60DD0">
          <w:rPr>
            <w:rStyle w:val="Kpr"/>
            <w:rFonts w:ascii="Times New Roman" w:hAnsi="Times New Roman"/>
            <w:sz w:val="24"/>
            <w:szCs w:val="24"/>
          </w:rPr>
          <w:t>www.istanbulgunlugu.com</w:t>
        </w:r>
      </w:hyperlink>
      <w:r w:rsidRPr="00A60DD0">
        <w:rPr>
          <w:rFonts w:ascii="Times New Roman" w:hAnsi="Times New Roman"/>
          <w:sz w:val="24"/>
          <w:szCs w:val="24"/>
        </w:rPr>
        <w:t xml:space="preserve"> adresli internet sitesinde yayınlanan </w:t>
      </w:r>
      <w:r w:rsidRPr="006D444B">
        <w:rPr>
          <w:rFonts w:ascii="Times New Roman" w:hAnsi="Times New Roman"/>
          <w:b/>
          <w:i/>
          <w:sz w:val="24"/>
          <w:szCs w:val="24"/>
        </w:rPr>
        <w:t>“Esteworld, Avrupa’nın en büyük estetik kompleksini yıl sonunda açıyor”</w:t>
      </w:r>
      <w:r w:rsidRPr="00A60DD0">
        <w:rPr>
          <w:rFonts w:ascii="Times New Roman" w:hAnsi="Times New Roman"/>
          <w:sz w:val="24"/>
          <w:szCs w:val="24"/>
        </w:rPr>
        <w:t xml:space="preserve"> başlıklı yazı</w:t>
      </w:r>
    </w:p>
    <w:p w:rsidR="000B260C" w:rsidRPr="00A60DD0" w:rsidRDefault="000B260C" w:rsidP="000B260C">
      <w:pPr>
        <w:tabs>
          <w:tab w:val="left" w:pos="0"/>
        </w:tabs>
        <w:spacing w:after="0" w:line="240" w:lineRule="auto"/>
        <w:jc w:val="both"/>
        <w:rPr>
          <w:rFonts w:ascii="Times New Roman" w:hAnsi="Times New Roman"/>
          <w:sz w:val="24"/>
          <w:szCs w:val="24"/>
          <w:lang w:eastAsia="ar-SA"/>
        </w:rPr>
      </w:pPr>
    </w:p>
    <w:p w:rsidR="000B260C" w:rsidRDefault="000B260C" w:rsidP="000B260C">
      <w:pPr>
        <w:tabs>
          <w:tab w:val="left" w:pos="0"/>
        </w:tabs>
        <w:spacing w:after="0" w:line="240" w:lineRule="auto"/>
        <w:jc w:val="both"/>
        <w:rPr>
          <w:rFonts w:ascii="Times New Roman" w:hAnsi="Times New Roman"/>
          <w:sz w:val="24"/>
          <w:szCs w:val="24"/>
        </w:rPr>
      </w:pPr>
      <w:r w:rsidRPr="00A60DD0">
        <w:rPr>
          <w:rFonts w:ascii="Times New Roman" w:hAnsi="Times New Roman"/>
          <w:b/>
          <w:sz w:val="24"/>
          <w:szCs w:val="24"/>
        </w:rPr>
        <w:t xml:space="preserve">Reklam Yayın Tarihi: </w:t>
      </w:r>
      <w:r w:rsidRPr="00A60DD0">
        <w:rPr>
          <w:rFonts w:ascii="Times New Roman" w:hAnsi="Times New Roman"/>
          <w:sz w:val="24"/>
          <w:szCs w:val="24"/>
        </w:rPr>
        <w:t>22.09.2013</w:t>
      </w:r>
    </w:p>
    <w:p w:rsidR="000B260C" w:rsidRPr="00A60DD0" w:rsidRDefault="000B260C" w:rsidP="000B260C">
      <w:pPr>
        <w:tabs>
          <w:tab w:val="left" w:pos="0"/>
        </w:tabs>
        <w:spacing w:after="0" w:line="240" w:lineRule="auto"/>
        <w:jc w:val="both"/>
        <w:rPr>
          <w:rFonts w:ascii="Times New Roman" w:hAnsi="Times New Roman"/>
          <w:sz w:val="24"/>
          <w:szCs w:val="24"/>
        </w:rPr>
      </w:pPr>
    </w:p>
    <w:p w:rsidR="000B260C" w:rsidRDefault="000B260C" w:rsidP="000B260C">
      <w:pPr>
        <w:tabs>
          <w:tab w:val="left" w:pos="0"/>
          <w:tab w:val="left" w:pos="709"/>
        </w:tabs>
        <w:spacing w:after="0" w:line="240" w:lineRule="auto"/>
        <w:ind w:left="709" w:hanging="709"/>
        <w:jc w:val="both"/>
        <w:rPr>
          <w:rFonts w:ascii="Times New Roman" w:hAnsi="Times New Roman"/>
          <w:sz w:val="24"/>
          <w:szCs w:val="24"/>
        </w:rPr>
      </w:pPr>
      <w:r w:rsidRPr="00A60DD0">
        <w:rPr>
          <w:rFonts w:ascii="Times New Roman" w:hAnsi="Times New Roman"/>
          <w:b/>
          <w:sz w:val="24"/>
          <w:szCs w:val="24"/>
        </w:rPr>
        <w:t>Reklamın Yayınlandığı Mecra:</w:t>
      </w:r>
      <w:r w:rsidRPr="00A60DD0">
        <w:rPr>
          <w:rFonts w:ascii="Times New Roman" w:hAnsi="Times New Roman"/>
          <w:sz w:val="24"/>
          <w:szCs w:val="24"/>
        </w:rPr>
        <w:t xml:space="preserve"> İnternet</w:t>
      </w:r>
    </w:p>
    <w:p w:rsidR="000B260C" w:rsidRPr="00A60DD0" w:rsidRDefault="000B260C" w:rsidP="000B260C">
      <w:pPr>
        <w:tabs>
          <w:tab w:val="left" w:pos="0"/>
          <w:tab w:val="left" w:pos="709"/>
        </w:tabs>
        <w:spacing w:after="0" w:line="240" w:lineRule="auto"/>
        <w:ind w:left="709" w:hanging="709"/>
        <w:jc w:val="both"/>
        <w:rPr>
          <w:rFonts w:ascii="Times New Roman" w:hAnsi="Times New Roman"/>
          <w:sz w:val="24"/>
          <w:szCs w:val="24"/>
        </w:rPr>
      </w:pPr>
    </w:p>
    <w:p w:rsidR="000B260C" w:rsidRDefault="000B260C" w:rsidP="000B260C">
      <w:pPr>
        <w:tabs>
          <w:tab w:val="left" w:pos="993"/>
        </w:tabs>
        <w:spacing w:after="0" w:line="240" w:lineRule="auto"/>
        <w:ind w:hanging="284"/>
        <w:jc w:val="both"/>
        <w:rPr>
          <w:rFonts w:ascii="Times New Roman" w:hAnsi="Times New Roman"/>
          <w:sz w:val="24"/>
          <w:szCs w:val="24"/>
        </w:rPr>
      </w:pPr>
      <w:r w:rsidRPr="00A60DD0">
        <w:rPr>
          <w:rFonts w:ascii="Times New Roman" w:hAnsi="Times New Roman"/>
          <w:b/>
          <w:sz w:val="24"/>
          <w:szCs w:val="24"/>
        </w:rPr>
        <w:tab/>
        <w:t>Tespitler:</w:t>
      </w:r>
      <w:r w:rsidRPr="00A60DD0">
        <w:rPr>
          <w:rFonts w:ascii="Times New Roman" w:hAnsi="Times New Roman"/>
          <w:sz w:val="24"/>
          <w:szCs w:val="24"/>
        </w:rPr>
        <w:t xml:space="preserve"> </w:t>
      </w:r>
      <w:hyperlink r:id="rId13" w:history="1">
        <w:r w:rsidRPr="00F023B6">
          <w:rPr>
            <w:rStyle w:val="Kpr"/>
            <w:rFonts w:ascii="Times New Roman" w:hAnsi="Times New Roman"/>
            <w:sz w:val="24"/>
            <w:szCs w:val="24"/>
          </w:rPr>
          <w:t>www.istanbulgunlugu.com</w:t>
        </w:r>
      </w:hyperlink>
      <w:r>
        <w:rPr>
          <w:rFonts w:ascii="Times New Roman" w:hAnsi="Times New Roman"/>
          <w:sz w:val="24"/>
          <w:szCs w:val="24"/>
        </w:rPr>
        <w:t xml:space="preserve"> </w:t>
      </w:r>
      <w:r w:rsidRPr="00A60DD0">
        <w:rPr>
          <w:rFonts w:ascii="Times New Roman" w:hAnsi="Times New Roman"/>
          <w:sz w:val="24"/>
          <w:szCs w:val="24"/>
        </w:rPr>
        <w:t xml:space="preserve">adresli internet sitesinde yayınlanan </w:t>
      </w:r>
      <w:r w:rsidRPr="00A60DD0">
        <w:rPr>
          <w:rFonts w:ascii="Times New Roman" w:hAnsi="Times New Roman"/>
          <w:i/>
          <w:sz w:val="24"/>
          <w:szCs w:val="24"/>
        </w:rPr>
        <w:t xml:space="preserve">“Esteworld, Avrupa’nın en büyük estetik kompleksini </w:t>
      </w:r>
      <w:proofErr w:type="gramStart"/>
      <w:r w:rsidRPr="00A60DD0">
        <w:rPr>
          <w:rFonts w:ascii="Times New Roman" w:hAnsi="Times New Roman"/>
          <w:i/>
          <w:sz w:val="24"/>
          <w:szCs w:val="24"/>
        </w:rPr>
        <w:t>yıl sonunda</w:t>
      </w:r>
      <w:proofErr w:type="gramEnd"/>
      <w:r w:rsidRPr="00A60DD0">
        <w:rPr>
          <w:rFonts w:ascii="Times New Roman" w:hAnsi="Times New Roman"/>
          <w:i/>
          <w:sz w:val="24"/>
          <w:szCs w:val="24"/>
        </w:rPr>
        <w:t xml:space="preserve"> açıyor”</w:t>
      </w:r>
      <w:r w:rsidRPr="00A60DD0">
        <w:rPr>
          <w:rFonts w:ascii="Times New Roman" w:hAnsi="Times New Roman"/>
          <w:sz w:val="24"/>
          <w:szCs w:val="24"/>
        </w:rPr>
        <w:t xml:space="preserve"> başlıklı yazı içerisinde; </w:t>
      </w:r>
    </w:p>
    <w:p w:rsidR="000B260C" w:rsidRPr="00A60DD0" w:rsidRDefault="000B260C" w:rsidP="000B260C">
      <w:pPr>
        <w:tabs>
          <w:tab w:val="left" w:pos="993"/>
        </w:tabs>
        <w:spacing w:after="0" w:line="240" w:lineRule="auto"/>
        <w:ind w:hanging="284"/>
        <w:jc w:val="both"/>
        <w:rPr>
          <w:rFonts w:ascii="Times New Roman" w:hAnsi="Times New Roman"/>
          <w:sz w:val="24"/>
          <w:szCs w:val="24"/>
        </w:rPr>
      </w:pPr>
    </w:p>
    <w:p w:rsidR="000B260C" w:rsidRDefault="000B260C" w:rsidP="000B260C">
      <w:pPr>
        <w:tabs>
          <w:tab w:val="left" w:pos="993"/>
        </w:tabs>
        <w:spacing w:after="0" w:line="240" w:lineRule="auto"/>
        <w:ind w:hanging="284"/>
        <w:jc w:val="both"/>
        <w:rPr>
          <w:rFonts w:ascii="Times New Roman" w:hAnsi="Times New Roman"/>
          <w:sz w:val="24"/>
          <w:szCs w:val="24"/>
        </w:rPr>
      </w:pPr>
      <w:r w:rsidRPr="00A60DD0">
        <w:rPr>
          <w:rFonts w:ascii="Times New Roman" w:hAnsi="Times New Roman"/>
          <w:sz w:val="24"/>
          <w:szCs w:val="24"/>
        </w:rPr>
        <w:tab/>
      </w:r>
      <w:r w:rsidRPr="00A60DD0">
        <w:rPr>
          <w:rFonts w:ascii="Times New Roman" w:hAnsi="Times New Roman"/>
          <w:i/>
          <w:sz w:val="24"/>
          <w:szCs w:val="24"/>
        </w:rPr>
        <w:t xml:space="preserve">“Esteworld Plastik Cerrahi Hastaneler Grubu Yönetim Kurulu Başkanı Mustafa Tuncer, </w:t>
      </w:r>
      <w:proofErr w:type="gramStart"/>
      <w:r w:rsidRPr="00A60DD0">
        <w:rPr>
          <w:rFonts w:ascii="Times New Roman" w:hAnsi="Times New Roman"/>
          <w:i/>
          <w:sz w:val="24"/>
          <w:szCs w:val="24"/>
        </w:rPr>
        <w:t>yıl sonunda</w:t>
      </w:r>
      <w:proofErr w:type="gramEnd"/>
      <w:r w:rsidRPr="00A60DD0">
        <w:rPr>
          <w:rFonts w:ascii="Times New Roman" w:hAnsi="Times New Roman"/>
          <w:i/>
          <w:sz w:val="24"/>
          <w:szCs w:val="24"/>
        </w:rPr>
        <w:t xml:space="preserve"> Türkiye’nin en büyük estetik hastanesini açacaklarını söyledi. Mustafa Tuncer, “Bu hastane 4’üncü şubemiz olacak. 5 bin metrekare kapalı alanda faaliyet gösterecek. Hastanede 200 personel ve 20 doktor istihdam edeceğiz. 5 yıldızlı lüks otel hizmeti vereceğimiz bu hastane ile ayrıca Avrupa’nın en büyük estetik </w:t>
      </w:r>
      <w:proofErr w:type="gramStart"/>
      <w:r w:rsidRPr="00A60DD0">
        <w:rPr>
          <w:rFonts w:ascii="Times New Roman" w:hAnsi="Times New Roman"/>
          <w:i/>
          <w:sz w:val="24"/>
          <w:szCs w:val="24"/>
        </w:rPr>
        <w:t>kompleksi</w:t>
      </w:r>
      <w:proofErr w:type="gramEnd"/>
      <w:r w:rsidRPr="00A60DD0">
        <w:rPr>
          <w:rFonts w:ascii="Times New Roman" w:hAnsi="Times New Roman"/>
          <w:i/>
          <w:sz w:val="24"/>
          <w:szCs w:val="24"/>
        </w:rPr>
        <w:t xml:space="preserve"> olacağız” dedi. Esteworld Plastik Cerrahi Hastaneler Grubu, yurtiçindeki büyüme faaliyetleri kapsamında en büyük estetik hastanesini </w:t>
      </w:r>
      <w:proofErr w:type="gramStart"/>
      <w:r w:rsidRPr="00A60DD0">
        <w:rPr>
          <w:rFonts w:ascii="Times New Roman" w:hAnsi="Times New Roman"/>
          <w:i/>
          <w:sz w:val="24"/>
          <w:szCs w:val="24"/>
        </w:rPr>
        <w:t>yıl sonunda</w:t>
      </w:r>
      <w:proofErr w:type="gramEnd"/>
      <w:r w:rsidRPr="00A60DD0">
        <w:rPr>
          <w:rFonts w:ascii="Times New Roman" w:hAnsi="Times New Roman"/>
          <w:i/>
          <w:sz w:val="24"/>
          <w:szCs w:val="24"/>
        </w:rPr>
        <w:t xml:space="preserve"> hizmete açmaya hazırlanıyor.  Altunizade’de faaliyet gösterecek yeni estetik hastanesinde plastik cerrahi, medikal estetik ve dermatoloji uygulamalarının yanı sıra Esteworld’ün Bahçelievler, Etiler, Altunizade’deki diğer 3 şubesinden farklı olarak diş estetiği hizmeti de yer alacak. 5 yıldızlı hizmet Yeni hastanenin altyapı ve lokasyon olarak daha konforlu bir yapıya sahip olduğunu ifade ederek Esteworld Plastik Cerrahi Hastaneler Grubu Yönetim Kurulu Başkanı Mustafa Tuncer, hastaneye gelenlerin sanki 5 yıldızlı lüks bir otelde konaklıyor gibi hizmet göreceklerini söyledi. Tuncer, en önem verdiğimiz konu bu. 5 yıldızdı otelde konaklayan insanlar, o otelleri neden tercih ediyorsa, hangi özellikler o insanları oraya çekiyorsa, biz yaptığımız hastanelerimizi de aynı </w:t>
      </w:r>
      <w:proofErr w:type="gramStart"/>
      <w:r w:rsidRPr="00A60DD0">
        <w:rPr>
          <w:rFonts w:ascii="Times New Roman" w:hAnsi="Times New Roman"/>
          <w:i/>
          <w:sz w:val="24"/>
          <w:szCs w:val="24"/>
        </w:rPr>
        <w:t>kriterlere</w:t>
      </w:r>
      <w:proofErr w:type="gramEnd"/>
      <w:r w:rsidRPr="00A60DD0">
        <w:rPr>
          <w:rFonts w:ascii="Times New Roman" w:hAnsi="Times New Roman"/>
          <w:i/>
          <w:sz w:val="24"/>
          <w:szCs w:val="24"/>
        </w:rPr>
        <w:t xml:space="preserve"> göre dizayn ediyor ve böyle hizmet veriyoruz” dedi. Doktorlarımız Avrupa’nın önünde Seçkin doktorlarla çalıştıklarını belirten Mustafa Tuncer, geçtiğimiz aylarda katıldıkları ABD’deki Bosley Kliniği’ndeki Saç Kongresi ve Stokcholm’deki Estetik Cerrahi Kongresi’nde kendi doktorlarının Avrupa’nın önünde olduğunu gözlemleme </w:t>
      </w:r>
      <w:proofErr w:type="gramStart"/>
      <w:r w:rsidRPr="00A60DD0">
        <w:rPr>
          <w:rFonts w:ascii="Times New Roman" w:hAnsi="Times New Roman"/>
          <w:i/>
          <w:sz w:val="24"/>
          <w:szCs w:val="24"/>
        </w:rPr>
        <w:t>imkanı</w:t>
      </w:r>
      <w:proofErr w:type="gramEnd"/>
      <w:r w:rsidRPr="00A60DD0">
        <w:rPr>
          <w:rFonts w:ascii="Times New Roman" w:hAnsi="Times New Roman"/>
          <w:i/>
          <w:sz w:val="24"/>
          <w:szCs w:val="24"/>
        </w:rPr>
        <w:t xml:space="preserve"> bulduklarını söyledi. Mustafa Tuncer, “Avrupa ve ABD’deki tesisleri gördükten sonra, altyapı ve kadro olarak ileride olduğumuzu tespit ettim. Ve bu bize ciddi bir özgüven kazandırdı. Dünyadaki üst düzey hastalara operasyon yapıp memnun edeceğimiz bir noktaya ulaştık” diye konuştu. Kapılarının kendini geliştirmek isteyen hekimlere açık olduğunu belirten Mustafa Tuncer, “Meksika’dan, Körfez ülkelerinden ve Avrupa’dan eğitim için gelen birçok doktor var. Biz tecrübelerimizi gönül rahatlığıyla paylaşıyoruz. Paylaştıkça da işimizin bereketlendiğine inanıyoruz. Bunlar ülkemiz ve kurumumuz için gurur verici gelişmeler” dedi. Dünyada 70 milyar dolarlık bir sağlık turizmi pastası var Yurt dışında sağlık turizmi yapan acentalarla çalıştıklarını belirten Mustafa Tuncer, ayrıca Dubai, Hollanda, Almanya, Azerbaycan ve Romanya’da da ofislerinin bulunduğunu söyledi. Tuncer şunları dile getirdi: “Estetik ihtiyacı olan kişiler bize başvuruyor. Doğru bilgi ve yönlendirmelerle onları ülkemize getirip estetik ihtiyaçlarına cevap veriyoruz. Gelen hastaya dil problemi yaşatmamak için hastayla ana dilinde iletişim kurabilecek sağlık danışmanlarımız var. Operasyon sonrası kontroller için de doktorlarımız yine hasta ile direkt iletişim halinde oluyor ve belli dönemlerde yine ofisleri ziyaret ederek hastalarla bir araya geliyor. Kurum olarak güvenli bir geçmişimiz var.” Dünyada yıllık 60-70 milyar dolarlık bir sağlık turizmi pastanın bulunduğunu ifade eden Mustafa Tuncer, bu pastadanTürkiye’nin ise 250-300 milyon dolar civarında bir pay aldığını dile getirdi. Tuncer, şunları söyledi: Önümüzdeki yıllarda bu oranın kat be kat artmaması için hiçbir sebep yok. </w:t>
      </w:r>
      <w:proofErr w:type="gramStart"/>
      <w:r w:rsidRPr="00A60DD0">
        <w:rPr>
          <w:rFonts w:ascii="Times New Roman" w:hAnsi="Times New Roman"/>
          <w:i/>
          <w:sz w:val="24"/>
          <w:szCs w:val="24"/>
        </w:rPr>
        <w:t xml:space="preserve">Teknik altyapı, uzman kadro ve teşviklerle bu mümkün. </w:t>
      </w:r>
      <w:proofErr w:type="gramEnd"/>
      <w:r w:rsidRPr="00A60DD0">
        <w:rPr>
          <w:rFonts w:ascii="Times New Roman" w:hAnsi="Times New Roman"/>
          <w:i/>
          <w:sz w:val="24"/>
          <w:szCs w:val="24"/>
        </w:rPr>
        <w:t xml:space="preserve">Turizmden ülkemize 35 milyon insan geliyor ve 30 milyar dolar döviz bırakıyor. Sağlık turizmi için gelen turistin bıraktığı döviz daha fazla olacağından kurum ve ülkeyi tanıtmak için büyük çaba harcıyoruz.” </w:t>
      </w:r>
      <w:r w:rsidRPr="00A60DD0">
        <w:rPr>
          <w:rFonts w:ascii="Times New Roman" w:hAnsi="Times New Roman"/>
          <w:sz w:val="24"/>
          <w:szCs w:val="24"/>
        </w:rPr>
        <w:t>şeklinde ifadelere yer verildiği tespit edilmiştir.</w:t>
      </w:r>
    </w:p>
    <w:p w:rsidR="000B260C" w:rsidRPr="00A60DD0" w:rsidRDefault="000B260C" w:rsidP="000B260C">
      <w:pPr>
        <w:tabs>
          <w:tab w:val="left" w:pos="993"/>
        </w:tabs>
        <w:spacing w:after="0" w:line="240" w:lineRule="auto"/>
        <w:ind w:hanging="284"/>
        <w:jc w:val="both"/>
        <w:rPr>
          <w:rFonts w:ascii="Times New Roman" w:hAnsi="Times New Roman"/>
          <w:i/>
          <w:sz w:val="24"/>
          <w:szCs w:val="24"/>
        </w:rPr>
      </w:pPr>
    </w:p>
    <w:p w:rsidR="000B260C" w:rsidRPr="00A60DD0" w:rsidRDefault="000B260C" w:rsidP="000B260C">
      <w:pPr>
        <w:tabs>
          <w:tab w:val="left" w:pos="993"/>
        </w:tabs>
        <w:spacing w:after="0" w:line="240" w:lineRule="auto"/>
        <w:jc w:val="both"/>
        <w:rPr>
          <w:rFonts w:ascii="Times New Roman" w:hAnsi="Times New Roman"/>
          <w:sz w:val="24"/>
          <w:szCs w:val="24"/>
        </w:rPr>
      </w:pPr>
      <w:r w:rsidRPr="00A60DD0">
        <w:rPr>
          <w:rFonts w:ascii="Times New Roman" w:hAnsi="Times New Roman"/>
          <w:b/>
          <w:sz w:val="24"/>
          <w:szCs w:val="24"/>
        </w:rPr>
        <w:t>Değerlendirme/Karar:</w:t>
      </w:r>
      <w:r w:rsidRPr="00A60DD0">
        <w:rPr>
          <w:rFonts w:ascii="Times New Roman" w:hAnsi="Times New Roman"/>
          <w:sz w:val="24"/>
          <w:szCs w:val="24"/>
        </w:rPr>
        <w:t xml:space="preserve"> </w:t>
      </w:r>
      <w:hyperlink r:id="rId14" w:history="1">
        <w:r w:rsidRPr="00A60DD0">
          <w:rPr>
            <w:rStyle w:val="Kpr"/>
            <w:rFonts w:ascii="Times New Roman" w:hAnsi="Times New Roman"/>
            <w:sz w:val="24"/>
            <w:szCs w:val="24"/>
          </w:rPr>
          <w:t>www.istanbulgunlugu.com</w:t>
        </w:r>
      </w:hyperlink>
      <w:r w:rsidRPr="00A60DD0">
        <w:rPr>
          <w:rFonts w:ascii="Times New Roman" w:hAnsi="Times New Roman"/>
          <w:sz w:val="24"/>
          <w:szCs w:val="24"/>
        </w:rPr>
        <w:t xml:space="preserve"> adresli internet sitesinde yayınlanan </w:t>
      </w:r>
      <w:r w:rsidRPr="00A60DD0">
        <w:rPr>
          <w:rFonts w:ascii="Times New Roman" w:hAnsi="Times New Roman"/>
          <w:i/>
          <w:sz w:val="24"/>
          <w:szCs w:val="24"/>
        </w:rPr>
        <w:t xml:space="preserve">“Esteworld, Avrupa’nın en büyük estetik kompleksini </w:t>
      </w:r>
      <w:proofErr w:type="gramStart"/>
      <w:r w:rsidRPr="00A60DD0">
        <w:rPr>
          <w:rFonts w:ascii="Times New Roman" w:hAnsi="Times New Roman"/>
          <w:i/>
          <w:sz w:val="24"/>
          <w:szCs w:val="24"/>
        </w:rPr>
        <w:t>yıl sonunda</w:t>
      </w:r>
      <w:proofErr w:type="gramEnd"/>
      <w:r w:rsidRPr="00A60DD0">
        <w:rPr>
          <w:rFonts w:ascii="Times New Roman" w:hAnsi="Times New Roman"/>
          <w:i/>
          <w:sz w:val="24"/>
          <w:szCs w:val="24"/>
        </w:rPr>
        <w:t xml:space="preserve"> açıyor”</w:t>
      </w:r>
      <w:r w:rsidRPr="00A60DD0">
        <w:rPr>
          <w:rFonts w:ascii="Times New Roman" w:hAnsi="Times New Roman"/>
          <w:sz w:val="24"/>
          <w:szCs w:val="24"/>
        </w:rPr>
        <w:t xml:space="preserve"> başlıklı yazı içerisinde, mecra kuruluşu tarafından, haber verme ve yayma hakkı çerçevesinde, sağlık turizmine ilişkin sektörel haber niteliği taşıyan güncel bir yenilik hakkında tüketicilerin bilgilendirildiği; bununla birlikte, Esteworld Plastik Cerrahi Hastaneler Grubu adlı kuruluşa ilişkin ifadelerin anılan yazının içeriği ile uyumsuz, ölçüsüz ve abartılı bir biçimde konumlandırılmadığı; dolayısıyla, inceleme konusu yazının örtülü reklam unsurları taşımaması nedeniyle 6502 Sayılı Tüketicinin Korunması Hakkında Kanun’un 61 inci maddesine </w:t>
      </w:r>
      <w:r w:rsidRPr="00A60DD0">
        <w:rPr>
          <w:rFonts w:ascii="Times New Roman" w:hAnsi="Times New Roman"/>
          <w:b/>
          <w:sz w:val="24"/>
          <w:szCs w:val="24"/>
        </w:rPr>
        <w:t xml:space="preserve">aykırı olmadığına </w:t>
      </w:r>
      <w:r w:rsidRPr="00A60DD0">
        <w:rPr>
          <w:rFonts w:ascii="Times New Roman" w:hAnsi="Times New Roman"/>
          <w:sz w:val="24"/>
          <w:szCs w:val="24"/>
        </w:rPr>
        <w:t>karar verilmiştir.</w:t>
      </w:r>
    </w:p>
    <w:p w:rsidR="000B260C" w:rsidRPr="00A60DD0" w:rsidRDefault="000B260C" w:rsidP="000B260C">
      <w:pPr>
        <w:tabs>
          <w:tab w:val="left" w:pos="993"/>
        </w:tabs>
        <w:spacing w:after="0" w:line="240" w:lineRule="auto"/>
        <w:jc w:val="both"/>
        <w:rPr>
          <w:rFonts w:ascii="Times New Roman" w:hAnsi="Times New Roman"/>
          <w:sz w:val="24"/>
          <w:szCs w:val="24"/>
        </w:rPr>
      </w:pPr>
    </w:p>
    <w:p w:rsidR="000B260C" w:rsidRPr="00A60DD0" w:rsidRDefault="000B260C" w:rsidP="000B260C">
      <w:pPr>
        <w:tabs>
          <w:tab w:val="left" w:pos="993"/>
        </w:tabs>
        <w:spacing w:after="0" w:line="240" w:lineRule="auto"/>
        <w:jc w:val="both"/>
        <w:rPr>
          <w:rFonts w:ascii="Times New Roman" w:hAnsi="Times New Roman"/>
          <w:sz w:val="24"/>
          <w:szCs w:val="24"/>
        </w:rPr>
      </w:pPr>
    </w:p>
    <w:p w:rsidR="000B260C" w:rsidRDefault="000B260C" w:rsidP="000B260C">
      <w:pPr>
        <w:tabs>
          <w:tab w:val="left" w:pos="993"/>
        </w:tabs>
        <w:spacing w:after="0" w:line="240" w:lineRule="auto"/>
        <w:jc w:val="both"/>
        <w:rPr>
          <w:rFonts w:ascii="Times New Roman" w:hAnsi="Times New Roman"/>
          <w:b/>
          <w:sz w:val="24"/>
          <w:szCs w:val="24"/>
          <w:u w:val="single"/>
        </w:rPr>
      </w:pPr>
      <w:r w:rsidRPr="00A60DD0">
        <w:rPr>
          <w:rFonts w:ascii="Times New Roman" w:hAnsi="Times New Roman"/>
          <w:b/>
          <w:sz w:val="24"/>
          <w:szCs w:val="24"/>
          <w:u w:val="single"/>
        </w:rPr>
        <w:t>BANKACILIK VE SİGORTACILIK HİZMETLERİ</w:t>
      </w:r>
    </w:p>
    <w:p w:rsidR="000B260C" w:rsidRPr="00A60DD0" w:rsidRDefault="000B260C" w:rsidP="000B260C">
      <w:pPr>
        <w:tabs>
          <w:tab w:val="left" w:pos="993"/>
        </w:tabs>
        <w:spacing w:after="0" w:line="240" w:lineRule="auto"/>
        <w:jc w:val="both"/>
        <w:rPr>
          <w:rFonts w:ascii="Times New Roman" w:hAnsi="Times New Roman"/>
          <w:b/>
          <w:sz w:val="24"/>
          <w:szCs w:val="24"/>
          <w:u w:val="single"/>
        </w:rPr>
      </w:pPr>
    </w:p>
    <w:p w:rsidR="000B260C" w:rsidRDefault="000B260C" w:rsidP="000B260C">
      <w:pPr>
        <w:spacing w:after="0" w:line="240" w:lineRule="auto"/>
        <w:ind w:right="-284"/>
        <w:jc w:val="both"/>
        <w:rPr>
          <w:rFonts w:ascii="Times New Roman" w:hAnsi="Times New Roman"/>
          <w:b/>
          <w:sz w:val="24"/>
          <w:szCs w:val="24"/>
        </w:rPr>
      </w:pPr>
      <w:r w:rsidRPr="00A60DD0">
        <w:rPr>
          <w:rFonts w:ascii="Times New Roman" w:hAnsi="Times New Roman"/>
          <w:b/>
          <w:sz w:val="24"/>
          <w:szCs w:val="24"/>
        </w:rPr>
        <w:t>11)</w:t>
      </w:r>
    </w:p>
    <w:p w:rsidR="000B260C" w:rsidRPr="00A60DD0" w:rsidRDefault="000B260C" w:rsidP="000B260C">
      <w:pPr>
        <w:spacing w:after="0" w:line="240" w:lineRule="auto"/>
        <w:ind w:right="-284"/>
        <w:jc w:val="both"/>
        <w:rPr>
          <w:rFonts w:ascii="Times New Roman" w:hAnsi="Times New Roman"/>
          <w:b/>
          <w:sz w:val="24"/>
          <w:szCs w:val="24"/>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Dosya No: 2014/80</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w:t>
      </w:r>
      <w:r w:rsidRPr="00A60DD0">
        <w:rPr>
          <w:rFonts w:ascii="Times New Roman" w:eastAsia="Times New Roman" w:hAnsi="Times New Roman"/>
          <w:b/>
          <w:bCs/>
          <w:iCs/>
          <w:sz w:val="24"/>
          <w:szCs w:val="24"/>
          <w:lang w:eastAsia="tr-TR"/>
        </w:rPr>
        <w:t>Denizbank A.Ş.</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r w:rsidRPr="00A60DD0">
        <w:rPr>
          <w:rFonts w:ascii="Times New Roman" w:eastAsia="Times New Roman" w:hAnsi="Times New Roman"/>
          <w:sz w:val="24"/>
          <w:szCs w:val="24"/>
          <w:lang w:eastAsia="tr-TR"/>
        </w:rPr>
        <w:t xml:space="preserve">Denizbank’ın kısa mesaj yolu ile gerçekleştirdiği tanıtımlar </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2013</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SMS</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tabs>
          <w:tab w:val="left" w:pos="993"/>
        </w:tabs>
        <w:suppressAutoHyphens/>
        <w:spacing w:after="0" w:line="240" w:lineRule="auto"/>
        <w:jc w:val="both"/>
        <w:rPr>
          <w:rFonts w:ascii="Times New Roman" w:eastAsia="Times New Roman" w:hAnsi="Times New Roman"/>
          <w:sz w:val="24"/>
          <w:szCs w:val="24"/>
          <w:lang w:eastAsia="tr-TR"/>
        </w:rPr>
      </w:pPr>
      <w:r w:rsidRPr="00A60DD0">
        <w:rPr>
          <w:rFonts w:ascii="Times New Roman" w:eastAsia="Andale Sans UI" w:hAnsi="Times New Roman"/>
          <w:b/>
          <w:kern w:val="1"/>
          <w:sz w:val="24"/>
          <w:szCs w:val="24"/>
          <w:lang w:eastAsia="tr-TR"/>
        </w:rPr>
        <w:t xml:space="preserve">Tespitler: </w:t>
      </w:r>
      <w:proofErr w:type="gramStart"/>
      <w:r w:rsidRPr="00A60DD0">
        <w:rPr>
          <w:rFonts w:ascii="Times New Roman" w:eastAsia="Times New Roman" w:hAnsi="Times New Roman"/>
          <w:sz w:val="24"/>
          <w:szCs w:val="24"/>
          <w:lang w:eastAsia="tr-TR"/>
        </w:rPr>
        <w:t>Şikayete</w:t>
      </w:r>
      <w:proofErr w:type="gramEnd"/>
      <w:r w:rsidRPr="00A60DD0">
        <w:rPr>
          <w:rFonts w:ascii="Times New Roman" w:eastAsia="Times New Roman" w:hAnsi="Times New Roman"/>
          <w:sz w:val="24"/>
          <w:szCs w:val="24"/>
          <w:lang w:eastAsia="tr-TR"/>
        </w:rPr>
        <w:t xml:space="preserve"> konu market, giyim ve restoran kampanyasında, 06 Kasım – 30 Kasım 2013 tarihleri arasında Market, giyim, restoran sektörlerinde tek seferde ve farklı günlerde yapılacak 3 defa 75 TL harcamaya 25 TL bonus hediye edildiği tespit edilmiştir. </w:t>
      </w:r>
    </w:p>
    <w:p w:rsidR="000B260C" w:rsidRPr="00A60DD0" w:rsidRDefault="000B260C" w:rsidP="000B260C">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6F2354">
      <w:pPr>
        <w:widowControl w:val="0"/>
        <w:tabs>
          <w:tab w:val="left" w:pos="709"/>
          <w:tab w:val="left" w:pos="1134"/>
        </w:tabs>
        <w:suppressAutoHyphens/>
        <w:spacing w:after="0" w:line="240" w:lineRule="auto"/>
        <w:ind w:hanging="284"/>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ab/>
      </w:r>
      <w:proofErr w:type="gramStart"/>
      <w:r w:rsidRPr="00A60DD0">
        <w:rPr>
          <w:rFonts w:ascii="Times New Roman" w:eastAsia="Andale Sans UI" w:hAnsi="Times New Roman"/>
          <w:b/>
          <w:kern w:val="1"/>
          <w:sz w:val="24"/>
          <w:szCs w:val="24"/>
          <w:lang w:eastAsia="tr-TR"/>
        </w:rPr>
        <w:t>Değerlendirme/Karar:</w:t>
      </w:r>
      <w:r w:rsidRPr="00A60DD0">
        <w:rPr>
          <w:rFonts w:ascii="Times New Roman" w:eastAsia="Andale Sans UI" w:hAnsi="Times New Roman"/>
          <w:kern w:val="1"/>
          <w:sz w:val="24"/>
          <w:szCs w:val="24"/>
          <w:lang w:eastAsia="tr-TR"/>
        </w:rPr>
        <w:t xml:space="preserve"> İnceleme konusu tanıtımlarda yer alan </w:t>
      </w:r>
      <w:r w:rsidRPr="00A60DD0">
        <w:rPr>
          <w:rFonts w:ascii="Times New Roman" w:eastAsia="Andale Sans UI" w:hAnsi="Times New Roman"/>
          <w:bCs/>
          <w:kern w:val="1"/>
          <w:sz w:val="24"/>
          <w:szCs w:val="24"/>
          <w:lang w:eastAsia="tr-TR"/>
        </w:rPr>
        <w:t xml:space="preserve">söz konusu </w:t>
      </w:r>
      <w:r w:rsidRPr="00A60DD0">
        <w:rPr>
          <w:rFonts w:ascii="Times New Roman" w:eastAsia="Andale Sans UI" w:hAnsi="Times New Roman"/>
          <w:kern w:val="1"/>
          <w:sz w:val="24"/>
          <w:szCs w:val="24"/>
          <w:lang w:eastAsia="tr-TR"/>
        </w:rPr>
        <w:t xml:space="preserve">ifadeler </w:t>
      </w:r>
      <w:r w:rsidRPr="00A60DD0">
        <w:rPr>
          <w:rFonts w:ascii="Times New Roman" w:eastAsia="Andale Sans UI" w:hAnsi="Times New Roman"/>
          <w:bCs/>
          <w:kern w:val="1"/>
          <w:sz w:val="24"/>
          <w:szCs w:val="24"/>
          <w:lang w:eastAsia="tr-TR"/>
        </w:rPr>
        <w:t xml:space="preserve">değerlendirilmiş olup; kampanya içerisinde </w:t>
      </w:r>
      <w:r w:rsidRPr="00A60DD0">
        <w:rPr>
          <w:rFonts w:ascii="Times New Roman" w:eastAsia="Andale Sans UI" w:hAnsi="Times New Roman"/>
          <w:kern w:val="1"/>
          <w:sz w:val="24"/>
          <w:szCs w:val="24"/>
          <w:lang w:eastAsia="tr-TR"/>
        </w:rPr>
        <w:t xml:space="preserve">Reklam Mevzuatına aykırı bir unsur bulunmadığı gerekçesiyle inceleme konusu reklamların yayınlandığı tarihte yürürlükte bulunan mülga 4077 sayılı Tüketicinin Korunması Hakkında Kanun’un 16 ncı maddesine ve 6502 sayılı Tüketicinin Korunması Hakkında Kanun’un 61 inci maddesine </w:t>
      </w:r>
      <w:r w:rsidRPr="00A60DD0">
        <w:rPr>
          <w:rFonts w:ascii="Times New Roman" w:eastAsia="Andale Sans UI" w:hAnsi="Times New Roman"/>
          <w:b/>
          <w:kern w:val="1"/>
          <w:sz w:val="24"/>
          <w:szCs w:val="24"/>
          <w:lang w:eastAsia="tr-TR"/>
        </w:rPr>
        <w:t xml:space="preserve">aykırı olmadığına </w:t>
      </w:r>
      <w:r w:rsidRPr="00A60DD0">
        <w:rPr>
          <w:rFonts w:ascii="Times New Roman" w:eastAsia="Andale Sans UI" w:hAnsi="Times New Roman"/>
          <w:kern w:val="1"/>
          <w:sz w:val="24"/>
          <w:szCs w:val="24"/>
          <w:lang w:eastAsia="tr-TR"/>
        </w:rPr>
        <w:t>karar verilmiştir</w:t>
      </w:r>
      <w:proofErr w:type="gramEnd"/>
    </w:p>
    <w:p w:rsidR="000B260C" w:rsidRPr="00A60DD0" w:rsidRDefault="000B260C" w:rsidP="000B260C">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0B260C" w:rsidRDefault="000B260C" w:rsidP="000B260C">
      <w:pPr>
        <w:spacing w:after="0" w:line="240" w:lineRule="auto"/>
        <w:ind w:right="-284"/>
        <w:jc w:val="both"/>
        <w:rPr>
          <w:rFonts w:ascii="Times New Roman" w:hAnsi="Times New Roman"/>
          <w:b/>
          <w:sz w:val="24"/>
          <w:szCs w:val="24"/>
        </w:rPr>
      </w:pPr>
      <w:r w:rsidRPr="00A60DD0">
        <w:rPr>
          <w:rFonts w:ascii="Times New Roman" w:hAnsi="Times New Roman"/>
          <w:b/>
          <w:sz w:val="24"/>
          <w:szCs w:val="24"/>
        </w:rPr>
        <w:t>12)</w:t>
      </w:r>
    </w:p>
    <w:p w:rsidR="000B260C" w:rsidRPr="00A60DD0" w:rsidRDefault="000B260C" w:rsidP="000B260C">
      <w:pPr>
        <w:spacing w:after="0" w:line="240" w:lineRule="auto"/>
        <w:ind w:right="-284"/>
        <w:jc w:val="both"/>
        <w:rPr>
          <w:rFonts w:ascii="Times New Roman" w:hAnsi="Times New Roman"/>
          <w:b/>
          <w:sz w:val="24"/>
          <w:szCs w:val="24"/>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Dosya No: 2015/8</w:t>
      </w:r>
    </w:p>
    <w:p w:rsidR="000B260C" w:rsidRPr="00A60DD0" w:rsidRDefault="000B260C" w:rsidP="000B260C">
      <w:pPr>
        <w:spacing w:after="0" w:line="240" w:lineRule="auto"/>
        <w:jc w:val="both"/>
        <w:rPr>
          <w:rFonts w:ascii="Times New Roman" w:eastAsia="Times New Roman" w:hAnsi="Times New Roman"/>
          <w:b/>
          <w:color w:val="000000"/>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T Garanti Bankası A.Ş.</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color w:val="000000"/>
          <w:sz w:val="24"/>
          <w:szCs w:val="24"/>
          <w:lang w:val="x-none" w:eastAsia="x-none"/>
        </w:rPr>
        <w:t xml:space="preserve">Şikayet Edilen Reklam: </w:t>
      </w:r>
      <w:r w:rsidRPr="00A60DD0">
        <w:rPr>
          <w:rFonts w:ascii="Times New Roman" w:eastAsia="Times New Roman" w:hAnsi="Times New Roman"/>
          <w:b/>
          <w:i/>
          <w:sz w:val="24"/>
          <w:szCs w:val="24"/>
          <w:lang w:eastAsia="tr-TR"/>
        </w:rPr>
        <w:t>“60 Money, Money Bonuslular’a İyi Gelecek!”</w:t>
      </w:r>
      <w:r>
        <w:rPr>
          <w:rFonts w:ascii="Times New Roman" w:eastAsia="Times New Roman" w:hAnsi="Times New Roman"/>
          <w:sz w:val="24"/>
          <w:szCs w:val="24"/>
          <w:lang w:val="en-US" w:eastAsia="tr-TR"/>
        </w:rPr>
        <w:t xml:space="preserve"> </w:t>
      </w:r>
      <w:proofErr w:type="gramStart"/>
      <w:r w:rsidRPr="00A60DD0">
        <w:rPr>
          <w:rFonts w:ascii="Times New Roman" w:eastAsia="Times New Roman" w:hAnsi="Times New Roman"/>
          <w:sz w:val="24"/>
          <w:szCs w:val="24"/>
          <w:lang w:val="en-US" w:eastAsia="tr-TR"/>
        </w:rPr>
        <w:t>şeklindeki</w:t>
      </w:r>
      <w:proofErr w:type="gramEnd"/>
      <w:r w:rsidRPr="00A60DD0">
        <w:rPr>
          <w:rFonts w:ascii="Times New Roman" w:eastAsia="Times New Roman" w:hAnsi="Times New Roman"/>
          <w:sz w:val="24"/>
          <w:szCs w:val="24"/>
          <w:lang w:val="en-US" w:eastAsia="tr-TR"/>
        </w:rPr>
        <w:t xml:space="preserve"> kampanya kapsa</w:t>
      </w:r>
      <w:r>
        <w:rPr>
          <w:rFonts w:ascii="Times New Roman" w:eastAsia="Times New Roman" w:hAnsi="Times New Roman"/>
          <w:sz w:val="24"/>
          <w:szCs w:val="24"/>
          <w:lang w:val="en-US" w:eastAsia="tr-TR"/>
        </w:rPr>
        <w:t>mında yapılan reklam ve ilanlar</w:t>
      </w:r>
    </w:p>
    <w:p w:rsidR="000B260C" w:rsidRPr="00A60DD0" w:rsidRDefault="000B260C" w:rsidP="000B260C">
      <w:pPr>
        <w:spacing w:after="0" w:line="240" w:lineRule="auto"/>
        <w:jc w:val="both"/>
        <w:rPr>
          <w:rFonts w:ascii="Times New Roman" w:eastAsia="Times New Roman" w:hAnsi="Times New Roman"/>
          <w:color w:val="000000"/>
          <w:sz w:val="24"/>
          <w:szCs w:val="24"/>
          <w:lang w:val="x-none" w:eastAsia="x-none"/>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Kasım 2014</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Televizyon, Radyo, Gazete ve İlan</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b/>
          <w:i/>
          <w:sz w:val="24"/>
          <w:szCs w:val="24"/>
          <w:lang w:eastAsia="tr-TR"/>
        </w:rPr>
        <w:t>“60. Yılımızda 60 Money, Money Bonuslulara İyi Gelecek”</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 xml:space="preserve">başlıklı kampanyaya ilişkin reklamların televizyon reklamı, radyo spotu, pop görseli olarak ve </w:t>
      </w:r>
      <w:hyperlink r:id="rId15" w:history="1">
        <w:r w:rsidRPr="00A60DD0">
          <w:rPr>
            <w:rFonts w:ascii="Times New Roman" w:eastAsia="Times New Roman" w:hAnsi="Times New Roman"/>
            <w:color w:val="0000FF"/>
            <w:sz w:val="24"/>
            <w:szCs w:val="24"/>
            <w:u w:val="single"/>
            <w:lang w:eastAsia="tr-TR"/>
          </w:rPr>
          <w:t>www.moneyclubkart.com</w:t>
        </w:r>
      </w:hyperlink>
      <w:r w:rsidRPr="00A60DD0">
        <w:rPr>
          <w:rFonts w:ascii="Times New Roman" w:eastAsia="Times New Roman" w:hAnsi="Times New Roman"/>
          <w:sz w:val="24"/>
          <w:szCs w:val="24"/>
          <w:lang w:eastAsia="tr-TR"/>
        </w:rPr>
        <w:t xml:space="preserve"> adresli internet sitesinde 07.11.2014 ve 05.12.2014 tarihleri arasında yayımlandığı ve söz konusu reklamlarda;</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i/>
          <w:sz w:val="24"/>
          <w:szCs w:val="24"/>
          <w:lang w:eastAsia="tr-TR"/>
        </w:rPr>
        <w:t xml:space="preserve">“Money Bonus 60 Money Kampanyası” başlığı altında “Kampanya 6 Kasım – 6 Aralık 2014 tarihleri arasında Money Bonus ile Migros, Tansaş, 5M Migros, Macrocenter, Migrosjet veya Migros Sanal market’ten farklı günlerde ve tek seferde 3 kere 100 TL ve üzeri alışveriş yapılması durumunda geçerlidir. Kampanyaya katılım için ilk harcamadan önce “MARKET” yazıp 3340’a SMS gönderilmelidir. Kampanya müşteri bazındadır. Kampanyadan her müşteri sadece bir defa faydalanabilir ve en fazla 60 TL Money kazanabilir. Kampanyaya tek ödemeli işlemler ve sanal pos işlemleri </w:t>
      </w:r>
      <w:proofErr w:type="gramStart"/>
      <w:r w:rsidRPr="00A60DD0">
        <w:rPr>
          <w:rFonts w:ascii="Times New Roman" w:eastAsia="Times New Roman" w:hAnsi="Times New Roman"/>
          <w:i/>
          <w:sz w:val="24"/>
          <w:szCs w:val="24"/>
          <w:lang w:eastAsia="tr-TR"/>
        </w:rPr>
        <w:t>dahildir</w:t>
      </w:r>
      <w:proofErr w:type="gramEnd"/>
      <w:r w:rsidRPr="00A60DD0">
        <w:rPr>
          <w:rFonts w:ascii="Times New Roman" w:eastAsia="Times New Roman" w:hAnsi="Times New Roman"/>
          <w:i/>
          <w:sz w:val="24"/>
          <w:szCs w:val="24"/>
          <w:lang w:eastAsia="tr-TR"/>
        </w:rPr>
        <w:t xml:space="preserve">. Taksitli işlemler, ekspres limit ve ödül kullanımları kampanyaya </w:t>
      </w:r>
      <w:proofErr w:type="gramStart"/>
      <w:r w:rsidRPr="00A60DD0">
        <w:rPr>
          <w:rFonts w:ascii="Times New Roman" w:eastAsia="Times New Roman" w:hAnsi="Times New Roman"/>
          <w:i/>
          <w:sz w:val="24"/>
          <w:szCs w:val="24"/>
          <w:lang w:eastAsia="tr-TR"/>
        </w:rPr>
        <w:t>dahil</w:t>
      </w:r>
      <w:proofErr w:type="gramEnd"/>
      <w:r w:rsidRPr="00A60DD0">
        <w:rPr>
          <w:rFonts w:ascii="Times New Roman" w:eastAsia="Times New Roman" w:hAnsi="Times New Roman"/>
          <w:i/>
          <w:sz w:val="24"/>
          <w:szCs w:val="24"/>
          <w:lang w:eastAsia="tr-TR"/>
        </w:rPr>
        <w:t xml:space="preserve"> değildir. İade ve iptal işlemleri dikkate </w:t>
      </w:r>
      <w:proofErr w:type="gramStart"/>
      <w:r w:rsidRPr="00A60DD0">
        <w:rPr>
          <w:rFonts w:ascii="Times New Roman" w:eastAsia="Times New Roman" w:hAnsi="Times New Roman"/>
          <w:i/>
          <w:sz w:val="24"/>
          <w:szCs w:val="24"/>
          <w:lang w:eastAsia="tr-TR"/>
        </w:rPr>
        <w:t>alınacaktır…Kampanyada</w:t>
      </w:r>
      <w:proofErr w:type="gramEnd"/>
      <w:r w:rsidRPr="00A60DD0">
        <w:rPr>
          <w:rFonts w:ascii="Times New Roman" w:eastAsia="Times New Roman" w:hAnsi="Times New Roman"/>
          <w:i/>
          <w:sz w:val="24"/>
          <w:szCs w:val="24"/>
          <w:lang w:eastAsia="tr-TR"/>
        </w:rPr>
        <w:t xml:space="preserve"> işlemler Garanti POS’undan geçmelidir. Kampanyadan yararlanmak için işleme Money Bonus ile başlanması ve ödemenin de Money Bonus ile yapılması gerekmektedir. </w:t>
      </w:r>
      <w:r w:rsidRPr="00A60DD0">
        <w:rPr>
          <w:rFonts w:ascii="Times New Roman" w:eastAsia="Times New Roman" w:hAnsi="Times New Roman"/>
          <w:b/>
          <w:i/>
          <w:sz w:val="24"/>
          <w:szCs w:val="24"/>
          <w:u w:val="single"/>
          <w:lang w:eastAsia="tr-TR"/>
        </w:rPr>
        <w:t xml:space="preserve">Gönderilen SMS’ler, Garanti Bankası sisteminde bulunan ve harcama yapılan kartın bağlı olduğu cep telefonu numarasından gönderilmelidir. </w:t>
      </w:r>
      <w:r w:rsidRPr="00A60DD0">
        <w:rPr>
          <w:rFonts w:ascii="Times New Roman" w:eastAsia="Times New Roman" w:hAnsi="Times New Roman"/>
          <w:i/>
          <w:sz w:val="24"/>
          <w:szCs w:val="24"/>
          <w:lang w:eastAsia="tr-TR"/>
        </w:rPr>
        <w:t xml:space="preserve">Katılım SMS’leri operator tarifesinden ücretlendirilir. Detaylı bilgi için www.moneybonus.com.tr adresini ziyaret edebilirsiniz.” </w:t>
      </w:r>
      <w:r w:rsidRPr="00A60DD0">
        <w:rPr>
          <w:rFonts w:ascii="Times New Roman" w:eastAsia="Times New Roman" w:hAnsi="Times New Roman"/>
          <w:sz w:val="24"/>
          <w:szCs w:val="24"/>
          <w:lang w:eastAsia="tr-TR"/>
        </w:rPr>
        <w:t>ifadelerine yer verildiği,</w:t>
      </w:r>
    </w:p>
    <w:p w:rsidR="000B260C" w:rsidRPr="00A60DD0" w:rsidRDefault="000B260C" w:rsidP="000B260C">
      <w:pPr>
        <w:spacing w:after="0" w:line="240" w:lineRule="auto"/>
        <w:ind w:firstLine="708"/>
        <w:jc w:val="both"/>
        <w:rPr>
          <w:rFonts w:ascii="Times New Roman" w:eastAsia="Times New Roman" w:hAnsi="Times New Roman"/>
          <w:i/>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sz w:val="24"/>
          <w:szCs w:val="24"/>
          <w:lang w:eastAsia="tr-TR"/>
        </w:rPr>
        <w:t xml:space="preserve">Söz konusu kampanya ilanlarına istinaden bir tüketicinin Money Bonus özelliğine sahip ek kart niteliğindeki Garanti Bankası kredi kartı ile </w:t>
      </w:r>
      <w:r w:rsidRPr="00A60DD0">
        <w:rPr>
          <w:rFonts w:ascii="Times New Roman" w:eastAsia="Times New Roman" w:hAnsi="Times New Roman"/>
          <w:b/>
          <w:sz w:val="24"/>
          <w:szCs w:val="24"/>
          <w:u w:val="single"/>
          <w:lang w:eastAsia="tr-TR"/>
        </w:rPr>
        <w:t>söz konusu kampanyaya iştirak etmek üzere kartın bağlı olduğu cep telefonu numarasından SMS gönderdiği</w:t>
      </w:r>
      <w:r w:rsidRPr="00A60DD0">
        <w:rPr>
          <w:rFonts w:ascii="Times New Roman" w:eastAsia="Times New Roman" w:hAnsi="Times New Roman"/>
          <w:sz w:val="24"/>
          <w:szCs w:val="24"/>
          <w:lang w:eastAsia="tr-TR"/>
        </w:rPr>
        <w:t xml:space="preserve"> ve </w:t>
      </w:r>
      <w:r w:rsidRPr="00A60DD0">
        <w:rPr>
          <w:rFonts w:ascii="Times New Roman" w:eastAsia="Times New Roman" w:hAnsi="Times New Roman"/>
          <w:b/>
          <w:sz w:val="24"/>
          <w:szCs w:val="24"/>
          <w:u w:val="single"/>
          <w:lang w:eastAsia="tr-TR"/>
        </w:rPr>
        <w:t xml:space="preserve">cevaben Bankanız tarafından </w:t>
      </w:r>
      <w:r w:rsidRPr="00A60DD0">
        <w:rPr>
          <w:rFonts w:ascii="Times New Roman" w:eastAsia="Times New Roman" w:hAnsi="Times New Roman"/>
          <w:b/>
          <w:i/>
          <w:sz w:val="24"/>
          <w:szCs w:val="24"/>
          <w:u w:val="single"/>
          <w:lang w:eastAsia="tr-TR"/>
        </w:rPr>
        <w:t>“Kampanyaya katılımınız için başvurunuz alınmıştır.”</w:t>
      </w:r>
      <w:r w:rsidRPr="00A60DD0">
        <w:rPr>
          <w:rFonts w:ascii="Times New Roman" w:eastAsia="Times New Roman" w:hAnsi="Times New Roman"/>
          <w:b/>
          <w:sz w:val="24"/>
          <w:szCs w:val="24"/>
          <w:u w:val="single"/>
          <w:lang w:eastAsia="tr-TR"/>
        </w:rPr>
        <w:t xml:space="preserve"> şeklinde mesaj gönderilmesi sonucu</w:t>
      </w:r>
      <w:r w:rsidRPr="00A60DD0">
        <w:rPr>
          <w:rFonts w:ascii="Times New Roman" w:eastAsia="Times New Roman" w:hAnsi="Times New Roman"/>
          <w:sz w:val="24"/>
          <w:szCs w:val="24"/>
          <w:lang w:eastAsia="tr-TR"/>
        </w:rPr>
        <w:t xml:space="preserve"> katılım sağlanarak söz konusu kredi kartı ile 6 Kasım – 6 Aralık 2014 tarihleri arası 100 TL üzeri üç alışveriş şartını yerine getirmiş olmasına rağmen kampanya gereği 16-26 Aralık 2014 tarihleri arasında </w:t>
      </w:r>
      <w:r w:rsidRPr="00A60DD0">
        <w:rPr>
          <w:rFonts w:ascii="Times New Roman" w:eastAsia="Times New Roman" w:hAnsi="Times New Roman"/>
          <w:b/>
          <w:sz w:val="24"/>
          <w:szCs w:val="24"/>
          <w:u w:val="single"/>
          <w:lang w:eastAsia="tr-TR"/>
        </w:rPr>
        <w:t>kredi kartına Money Bonus puanlarının yüklenmemiş olduğu,</w:t>
      </w:r>
      <w:r w:rsidRPr="00A60DD0">
        <w:rPr>
          <w:rFonts w:ascii="Times New Roman" w:eastAsia="Times New Roman" w:hAnsi="Times New Roman"/>
          <w:sz w:val="24"/>
          <w:szCs w:val="24"/>
          <w:lang w:val="en-US" w:eastAsia="tr-TR"/>
        </w:rPr>
        <w:t xml:space="preserve"> başvuru sahibinin Garanti Bankası ile yaptığı görüşme sonucu </w:t>
      </w:r>
      <w:r w:rsidRPr="00A60DD0">
        <w:rPr>
          <w:rFonts w:ascii="Times New Roman" w:eastAsia="Times New Roman" w:hAnsi="Times New Roman"/>
          <w:b/>
          <w:i/>
          <w:sz w:val="24"/>
          <w:szCs w:val="24"/>
          <w:lang w:val="en-US" w:eastAsia="tr-TR"/>
        </w:rPr>
        <w:t>“Katılım için gönderilen SMS’lerin harcama yapılan kartın bağlı olduğu cep telefonu numarasından gönderilmediği”</w:t>
      </w:r>
      <w:r w:rsidRPr="00A60DD0">
        <w:rPr>
          <w:rFonts w:ascii="Times New Roman" w:eastAsia="Times New Roman" w:hAnsi="Times New Roman"/>
          <w:sz w:val="24"/>
          <w:szCs w:val="24"/>
          <w:lang w:val="en-US" w:eastAsia="tr-TR"/>
        </w:rPr>
        <w:t xml:space="preserve"> gerekçesi ile kampanyaya katılımın gerçekleşmemiş olduğu bilgisi verilmişse de </w:t>
      </w:r>
      <w:r w:rsidRPr="00A60DD0">
        <w:rPr>
          <w:rFonts w:ascii="Times New Roman" w:eastAsia="Times New Roman" w:hAnsi="Times New Roman"/>
          <w:b/>
          <w:sz w:val="24"/>
          <w:szCs w:val="24"/>
          <w:u w:val="single"/>
          <w:lang w:val="en-US" w:eastAsia="tr-TR"/>
        </w:rPr>
        <w:t>başvuru sahibine ait telefon numarasının da söz konusu ek karta bağlı olduğu, nitekim bu telefon numarasına yukarıda bahsedildiği üzere “Kampanyaya katılım için başvurunun alındığına dair” bilgilendirme mesajı geldiği</w:t>
      </w:r>
      <w:r w:rsidRPr="00A60DD0">
        <w:rPr>
          <w:rFonts w:ascii="Times New Roman" w:eastAsia="Times New Roman" w:hAnsi="Times New Roman"/>
          <w:sz w:val="24"/>
          <w:szCs w:val="24"/>
          <w:lang w:eastAsia="tr-TR"/>
        </w:rPr>
        <w:t xml:space="preserve"> tespit edilmiştir.</w:t>
      </w:r>
      <w:proofErr w:type="gramEnd"/>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color w:val="000000"/>
          <w:sz w:val="24"/>
          <w:szCs w:val="24"/>
          <w:lang w:val="x-none" w:eastAsia="x-none"/>
        </w:rPr>
        <w:t>Değerlendirme/Karar</w:t>
      </w:r>
      <w:r w:rsidRPr="00A60DD0">
        <w:rPr>
          <w:rFonts w:ascii="Times New Roman" w:eastAsia="Times New Roman" w:hAnsi="Times New Roman"/>
          <w:b/>
          <w:color w:val="000000"/>
          <w:sz w:val="24"/>
          <w:szCs w:val="24"/>
          <w:lang w:eastAsia="x-none"/>
        </w:rPr>
        <w:t>:</w:t>
      </w: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b/>
          <w:i/>
          <w:sz w:val="24"/>
          <w:szCs w:val="24"/>
          <w:lang w:eastAsia="tr-TR"/>
        </w:rPr>
        <w:t>“60. Yılımızda 60 Money, Money Bonuslulara İyi Gelecek”</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 xml:space="preserve">başlıklı kampanyaya ilişkin reklamların televizyon reklamı, radyo spotu, pop görseli olarak ve </w:t>
      </w:r>
      <w:hyperlink r:id="rId16" w:history="1">
        <w:r w:rsidRPr="00A60DD0">
          <w:rPr>
            <w:rFonts w:ascii="Times New Roman" w:eastAsia="Times New Roman" w:hAnsi="Times New Roman"/>
            <w:color w:val="0000FF"/>
            <w:sz w:val="24"/>
            <w:szCs w:val="24"/>
            <w:u w:val="single"/>
            <w:lang w:eastAsia="tr-TR"/>
          </w:rPr>
          <w:t>www.moneyclubkart.com</w:t>
        </w:r>
      </w:hyperlink>
      <w:r w:rsidRPr="00A60DD0">
        <w:rPr>
          <w:rFonts w:ascii="Times New Roman" w:eastAsia="Times New Roman" w:hAnsi="Times New Roman"/>
          <w:sz w:val="24"/>
          <w:szCs w:val="24"/>
          <w:lang w:eastAsia="tr-TR"/>
        </w:rPr>
        <w:t xml:space="preserve"> adresli internet sitesinde 07.11.2014 ve 05.12.2014 tarihleri arasında yayımlandığı ve söz konusu reklamlarda;</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i/>
          <w:sz w:val="24"/>
          <w:szCs w:val="24"/>
          <w:lang w:eastAsia="tr-TR"/>
        </w:rPr>
        <w:t xml:space="preserve">“Money Bonus 60 Money Kampanyası” başlığı altında “Kampanya 6 Kasım – 6 Aralık 2014 tarihleri arasında Money Bonus ile Migros, Tansaş, 5M Migros, Macrocenter, Migrosjet veya Migros Sanal market’ten farklı günlerde ve tek seferde 3 kere 100 TL ve üzeri alışveriş yapılması durumunda geçerlidir. Kampanyaya katılım için ilk harcamadan önce “MARKET” yazıp 3340’a SMS gönderilmelidir. Kampanya müşteri bazındadır. Kampanyadan her müşteri sadece bir defa faydalanabilir ve en fazla 60 TL Money kazanabilir. Kampanyaya tek ödemeli işlemler ve sanal pos işlemleri </w:t>
      </w:r>
      <w:proofErr w:type="gramStart"/>
      <w:r w:rsidRPr="00A60DD0">
        <w:rPr>
          <w:rFonts w:ascii="Times New Roman" w:eastAsia="Times New Roman" w:hAnsi="Times New Roman"/>
          <w:i/>
          <w:sz w:val="24"/>
          <w:szCs w:val="24"/>
          <w:lang w:eastAsia="tr-TR"/>
        </w:rPr>
        <w:t>dahildir</w:t>
      </w:r>
      <w:proofErr w:type="gramEnd"/>
      <w:r w:rsidRPr="00A60DD0">
        <w:rPr>
          <w:rFonts w:ascii="Times New Roman" w:eastAsia="Times New Roman" w:hAnsi="Times New Roman"/>
          <w:i/>
          <w:sz w:val="24"/>
          <w:szCs w:val="24"/>
          <w:lang w:eastAsia="tr-TR"/>
        </w:rPr>
        <w:t xml:space="preserve">. Taksitli işlemler, ekspres limit ve ödül kullanımları kampanyaya </w:t>
      </w:r>
      <w:proofErr w:type="gramStart"/>
      <w:r w:rsidRPr="00A60DD0">
        <w:rPr>
          <w:rFonts w:ascii="Times New Roman" w:eastAsia="Times New Roman" w:hAnsi="Times New Roman"/>
          <w:i/>
          <w:sz w:val="24"/>
          <w:szCs w:val="24"/>
          <w:lang w:eastAsia="tr-TR"/>
        </w:rPr>
        <w:t>dahil</w:t>
      </w:r>
      <w:proofErr w:type="gramEnd"/>
      <w:r w:rsidRPr="00A60DD0">
        <w:rPr>
          <w:rFonts w:ascii="Times New Roman" w:eastAsia="Times New Roman" w:hAnsi="Times New Roman"/>
          <w:i/>
          <w:sz w:val="24"/>
          <w:szCs w:val="24"/>
          <w:lang w:eastAsia="tr-TR"/>
        </w:rPr>
        <w:t xml:space="preserve"> değildir. İade ve iptal işlemleri dikkate </w:t>
      </w:r>
      <w:proofErr w:type="gramStart"/>
      <w:r w:rsidRPr="00A60DD0">
        <w:rPr>
          <w:rFonts w:ascii="Times New Roman" w:eastAsia="Times New Roman" w:hAnsi="Times New Roman"/>
          <w:i/>
          <w:sz w:val="24"/>
          <w:szCs w:val="24"/>
          <w:lang w:eastAsia="tr-TR"/>
        </w:rPr>
        <w:t>alınacaktır…Kampanyada</w:t>
      </w:r>
      <w:proofErr w:type="gramEnd"/>
      <w:r w:rsidRPr="00A60DD0">
        <w:rPr>
          <w:rFonts w:ascii="Times New Roman" w:eastAsia="Times New Roman" w:hAnsi="Times New Roman"/>
          <w:i/>
          <w:sz w:val="24"/>
          <w:szCs w:val="24"/>
          <w:lang w:eastAsia="tr-TR"/>
        </w:rPr>
        <w:t xml:space="preserve"> işlemler Garanti POS’undan geçmelidir. Kampanyadan yararlanmak için işleme Money Bonus ile başlanması ve ödemenin de Money Bonus ile yapılması gerekmektedir. </w:t>
      </w:r>
      <w:r w:rsidRPr="00A60DD0">
        <w:rPr>
          <w:rFonts w:ascii="Times New Roman" w:eastAsia="Times New Roman" w:hAnsi="Times New Roman"/>
          <w:b/>
          <w:i/>
          <w:sz w:val="24"/>
          <w:szCs w:val="24"/>
          <w:u w:val="single"/>
          <w:lang w:eastAsia="tr-TR"/>
        </w:rPr>
        <w:t xml:space="preserve">Gönderilen SMS’ler, Garanti Bankası sisteminde bulunan ve harcama yapılan kartın bağlı olduğu cep telefonu numarasından gönderilmelidir. </w:t>
      </w:r>
      <w:r w:rsidRPr="00A60DD0">
        <w:rPr>
          <w:rFonts w:ascii="Times New Roman" w:eastAsia="Times New Roman" w:hAnsi="Times New Roman"/>
          <w:i/>
          <w:sz w:val="24"/>
          <w:szCs w:val="24"/>
          <w:lang w:eastAsia="tr-TR"/>
        </w:rPr>
        <w:t xml:space="preserve">Katılım SMS’leri operator tarifesinden ücretlendirilir. Detaylı bilgi için www.moneybonus.com.tr adresini ziyaret edebilirsiniz.” </w:t>
      </w:r>
      <w:r w:rsidRPr="00A60DD0">
        <w:rPr>
          <w:rFonts w:ascii="Times New Roman" w:eastAsia="Times New Roman" w:hAnsi="Times New Roman"/>
          <w:sz w:val="24"/>
          <w:szCs w:val="24"/>
          <w:lang w:eastAsia="tr-TR"/>
        </w:rPr>
        <w:t>ifadelerine yer verildiği,</w:t>
      </w:r>
    </w:p>
    <w:p w:rsidR="000B260C" w:rsidRPr="00A60DD0" w:rsidRDefault="000B260C" w:rsidP="000B260C">
      <w:pPr>
        <w:spacing w:after="0" w:line="240" w:lineRule="auto"/>
        <w:ind w:firstLine="708"/>
        <w:jc w:val="both"/>
        <w:rPr>
          <w:rFonts w:ascii="Times New Roman" w:eastAsia="Times New Roman" w:hAnsi="Times New Roman"/>
          <w:i/>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u w:val="single"/>
          <w:lang w:val="en-US" w:eastAsia="tr-TR"/>
        </w:rPr>
      </w:pPr>
      <w:proofErr w:type="gramStart"/>
      <w:r w:rsidRPr="00A60DD0">
        <w:rPr>
          <w:rFonts w:ascii="Times New Roman" w:eastAsia="Times New Roman" w:hAnsi="Times New Roman"/>
          <w:sz w:val="24"/>
          <w:szCs w:val="24"/>
          <w:lang w:eastAsia="tr-TR"/>
        </w:rPr>
        <w:t xml:space="preserve">Söz konusu kampanya ilanlarına istinaden bir tüketicinin Money Bonus özelliğine sahip ek kart niteliğindeki Garanti Bankası kredi kartı ile </w:t>
      </w:r>
      <w:r w:rsidRPr="00A60DD0">
        <w:rPr>
          <w:rFonts w:ascii="Times New Roman" w:eastAsia="Times New Roman" w:hAnsi="Times New Roman"/>
          <w:b/>
          <w:sz w:val="24"/>
          <w:szCs w:val="24"/>
          <w:u w:val="single"/>
          <w:lang w:eastAsia="tr-TR"/>
        </w:rPr>
        <w:t>söz konusu kampanyaya iştirak etmek üzere kartın bağlı olduğu cep telefonu numarasından SMS gönderdiği</w:t>
      </w:r>
      <w:r w:rsidRPr="00A60DD0">
        <w:rPr>
          <w:rFonts w:ascii="Times New Roman" w:eastAsia="Times New Roman" w:hAnsi="Times New Roman"/>
          <w:sz w:val="24"/>
          <w:szCs w:val="24"/>
          <w:lang w:eastAsia="tr-TR"/>
        </w:rPr>
        <w:t xml:space="preserve"> ve </w:t>
      </w:r>
      <w:r w:rsidRPr="00A60DD0">
        <w:rPr>
          <w:rFonts w:ascii="Times New Roman" w:eastAsia="Times New Roman" w:hAnsi="Times New Roman"/>
          <w:b/>
          <w:sz w:val="24"/>
          <w:szCs w:val="24"/>
          <w:u w:val="single"/>
          <w:lang w:eastAsia="tr-TR"/>
        </w:rPr>
        <w:t xml:space="preserve">cevaben Bankanız tarafından </w:t>
      </w:r>
      <w:r w:rsidRPr="00A60DD0">
        <w:rPr>
          <w:rFonts w:ascii="Times New Roman" w:eastAsia="Times New Roman" w:hAnsi="Times New Roman"/>
          <w:b/>
          <w:i/>
          <w:sz w:val="24"/>
          <w:szCs w:val="24"/>
          <w:u w:val="single"/>
          <w:lang w:eastAsia="tr-TR"/>
        </w:rPr>
        <w:t>“Kampanyaya katılımınız için başvurunuz alınmıştır.”</w:t>
      </w:r>
      <w:r w:rsidRPr="00A60DD0">
        <w:rPr>
          <w:rFonts w:ascii="Times New Roman" w:eastAsia="Times New Roman" w:hAnsi="Times New Roman"/>
          <w:b/>
          <w:sz w:val="24"/>
          <w:szCs w:val="24"/>
          <w:u w:val="single"/>
          <w:lang w:eastAsia="tr-TR"/>
        </w:rPr>
        <w:t xml:space="preserve"> şeklinde mesaj gönderilmesi sonucu</w:t>
      </w:r>
      <w:r w:rsidRPr="00A60DD0">
        <w:rPr>
          <w:rFonts w:ascii="Times New Roman" w:eastAsia="Times New Roman" w:hAnsi="Times New Roman"/>
          <w:sz w:val="24"/>
          <w:szCs w:val="24"/>
          <w:lang w:eastAsia="tr-TR"/>
        </w:rPr>
        <w:t xml:space="preserve"> katılım sağlanarak söz konusu kredi kartı ile 6 Kasım – 6 Aralık 2014 tarihleri arası 100 TL üzeri üç alışveriş şartını yerine getirmiş olmasına rağmen kampanya gereği 16-26 Aralık 2014 tarihleri arasında </w:t>
      </w:r>
      <w:r w:rsidRPr="00A60DD0">
        <w:rPr>
          <w:rFonts w:ascii="Times New Roman" w:eastAsia="Times New Roman" w:hAnsi="Times New Roman"/>
          <w:b/>
          <w:sz w:val="24"/>
          <w:szCs w:val="24"/>
          <w:u w:val="single"/>
          <w:lang w:eastAsia="tr-TR"/>
        </w:rPr>
        <w:t>kredi kartına Money Bonus puanlarının yüklenmemiş olduğu,</w:t>
      </w:r>
      <w:r w:rsidRPr="00A60DD0">
        <w:rPr>
          <w:rFonts w:ascii="Times New Roman" w:eastAsia="Times New Roman" w:hAnsi="Times New Roman"/>
          <w:sz w:val="24"/>
          <w:szCs w:val="24"/>
          <w:lang w:val="en-US" w:eastAsia="tr-TR"/>
        </w:rPr>
        <w:t xml:space="preserve"> başvuru sahibinin Garanti Bankası ile yaptığı görüşme sonucu </w:t>
      </w:r>
      <w:r w:rsidRPr="00A60DD0">
        <w:rPr>
          <w:rFonts w:ascii="Times New Roman" w:eastAsia="Times New Roman" w:hAnsi="Times New Roman"/>
          <w:b/>
          <w:i/>
          <w:sz w:val="24"/>
          <w:szCs w:val="24"/>
          <w:lang w:val="en-US" w:eastAsia="tr-TR"/>
        </w:rPr>
        <w:t>“Katılım için gönderilen SMS’lerin harcama yapılan kartın bağlı olduğu cep telefonu numarasından gönderilmediği”</w:t>
      </w:r>
      <w:r w:rsidRPr="00A60DD0">
        <w:rPr>
          <w:rFonts w:ascii="Times New Roman" w:eastAsia="Times New Roman" w:hAnsi="Times New Roman"/>
          <w:sz w:val="24"/>
          <w:szCs w:val="24"/>
          <w:lang w:val="en-US" w:eastAsia="tr-TR"/>
        </w:rPr>
        <w:t xml:space="preserve"> gerekçesi ile kampanyaya katılımın gerçekleşmemiş olduğu bilgisi verilmişse de </w:t>
      </w:r>
      <w:r w:rsidRPr="00A60DD0">
        <w:rPr>
          <w:rFonts w:ascii="Times New Roman" w:eastAsia="Times New Roman" w:hAnsi="Times New Roman"/>
          <w:b/>
          <w:sz w:val="24"/>
          <w:szCs w:val="24"/>
          <w:u w:val="single"/>
          <w:lang w:val="en-US" w:eastAsia="tr-TR"/>
        </w:rPr>
        <w:t>başvuru sahibine ait telefon numarasının da söz konusu ek karta bağlı olduğu, nitekim bu telefon numarasına yukarıda bahsedildiği üzere “Kampanyaya katılım için başvurunun alındığına dair” bilgilendirme mesajı geldiği,</w:t>
      </w:r>
      <w:proofErr w:type="gramEnd"/>
    </w:p>
    <w:p w:rsidR="000B260C" w:rsidRPr="00A60DD0" w:rsidRDefault="000B260C" w:rsidP="000B260C">
      <w:pPr>
        <w:spacing w:after="0" w:line="240" w:lineRule="auto"/>
        <w:jc w:val="both"/>
        <w:rPr>
          <w:rFonts w:ascii="Times New Roman" w:eastAsia="Times New Roman" w:hAnsi="Times New Roman"/>
          <w:b/>
          <w:sz w:val="24"/>
          <w:szCs w:val="24"/>
          <w:u w:val="single"/>
          <w:lang w:val="en-US" w:eastAsia="tr-TR"/>
        </w:rPr>
      </w:pPr>
    </w:p>
    <w:p w:rsidR="000B260C" w:rsidRPr="00A60DD0" w:rsidRDefault="000B260C" w:rsidP="000B260C">
      <w:pPr>
        <w:spacing w:after="0" w:line="240" w:lineRule="auto"/>
        <w:jc w:val="both"/>
        <w:rPr>
          <w:rFonts w:ascii="Times New Roman" w:eastAsia="Times New Roman" w:hAnsi="Times New Roman"/>
          <w:b/>
          <w:sz w:val="24"/>
          <w:szCs w:val="24"/>
          <w:u w:val="single"/>
          <w:lang w:val="en-US" w:eastAsia="tr-TR"/>
        </w:rPr>
      </w:pPr>
      <w:proofErr w:type="gramStart"/>
      <w:r w:rsidRPr="00A60DD0">
        <w:rPr>
          <w:rFonts w:ascii="Times New Roman" w:eastAsia="Times New Roman" w:hAnsi="Times New Roman"/>
          <w:sz w:val="24"/>
          <w:szCs w:val="24"/>
          <w:lang w:eastAsia="tr-TR"/>
        </w:rPr>
        <w:t xml:space="preserve">Sonuç olarak firma tarafından yayınlanan söz konusu kampanyaya ilişkin televizyon ve radyo reklamlarında ek kart sahiplerinin hangi telefon numarası ile kampanyaya katılacaklarına ilişkin herhangi bir bilgi verilmeyerek tüketicilerin </w:t>
      </w:r>
      <w:hyperlink r:id="rId17" w:history="1">
        <w:r w:rsidRPr="00A60DD0">
          <w:rPr>
            <w:rFonts w:ascii="Times New Roman" w:eastAsia="Times New Roman" w:hAnsi="Times New Roman"/>
            <w:color w:val="0000FF"/>
            <w:sz w:val="24"/>
            <w:szCs w:val="24"/>
            <w:u w:val="single"/>
            <w:lang w:eastAsia="tr-TR"/>
          </w:rPr>
          <w:t>www.moneybonus.com.tr</w:t>
        </w:r>
      </w:hyperlink>
      <w:r w:rsidRPr="00A60DD0">
        <w:rPr>
          <w:rFonts w:ascii="Times New Roman" w:eastAsia="Times New Roman" w:hAnsi="Times New Roman"/>
          <w:sz w:val="24"/>
          <w:szCs w:val="24"/>
          <w:lang w:eastAsia="tr-TR"/>
        </w:rPr>
        <w:t xml:space="preserve"> adresli internet sitesine yönlendirildiği, </w:t>
      </w:r>
      <w:hyperlink r:id="rId18" w:history="1">
        <w:r w:rsidRPr="00A60DD0">
          <w:rPr>
            <w:rFonts w:ascii="Times New Roman" w:eastAsia="Times New Roman" w:hAnsi="Times New Roman"/>
            <w:color w:val="0000FF"/>
            <w:sz w:val="24"/>
            <w:szCs w:val="24"/>
            <w:u w:val="single"/>
            <w:lang w:eastAsia="tr-TR"/>
          </w:rPr>
          <w:t>www.moneyclubkart.com</w:t>
        </w:r>
      </w:hyperlink>
      <w:r w:rsidRPr="00A60DD0">
        <w:rPr>
          <w:rFonts w:ascii="Times New Roman" w:eastAsia="Times New Roman" w:hAnsi="Times New Roman"/>
          <w:sz w:val="24"/>
          <w:szCs w:val="24"/>
          <w:lang w:eastAsia="tr-TR"/>
        </w:rPr>
        <w:t xml:space="preserve"> adresli internet sitesinde ise </w:t>
      </w:r>
      <w:r w:rsidRPr="00A60DD0">
        <w:rPr>
          <w:rFonts w:ascii="Times New Roman" w:eastAsia="Times New Roman" w:hAnsi="Times New Roman"/>
          <w:b/>
          <w:i/>
          <w:sz w:val="24"/>
          <w:szCs w:val="24"/>
          <w:lang w:eastAsia="tr-TR"/>
        </w:rPr>
        <w:t>“Gönderilen SMS’ler Garanti Bankası sisteminde bulunan ve harcama yapılan kartın bağlı olduğu cep telefonu numarasından gönderilmelidir.”</w:t>
      </w:r>
      <w:r w:rsidRPr="00A60DD0">
        <w:rPr>
          <w:rFonts w:ascii="Times New Roman" w:eastAsia="Times New Roman" w:hAnsi="Times New Roman"/>
          <w:sz w:val="24"/>
          <w:szCs w:val="24"/>
          <w:lang w:eastAsia="tr-TR"/>
        </w:rPr>
        <w:t xml:space="preserve"> şeklinde bir ifadenin yer aldığı </w:t>
      </w:r>
      <w:r w:rsidRPr="00A60DD0">
        <w:rPr>
          <w:rFonts w:ascii="Times New Roman" w:eastAsia="Times New Roman" w:hAnsi="Times New Roman"/>
          <w:b/>
          <w:sz w:val="24"/>
          <w:szCs w:val="24"/>
          <w:u w:val="single"/>
          <w:lang w:eastAsia="tr-TR"/>
        </w:rPr>
        <w:t>ancak ek kart müşterisi bahsi geçen tüketici tarafından kartın bağlı olduğu cep telefonu ifadesinden, banka tarafından da pek çok bilgilendirmenin yapıldığı kendi cep telefonu numarasının algılanmış</w:t>
      </w:r>
      <w:r w:rsidRPr="00A60DD0">
        <w:rPr>
          <w:rFonts w:ascii="Times New Roman" w:eastAsia="Times New Roman" w:hAnsi="Times New Roman"/>
          <w:sz w:val="24"/>
          <w:szCs w:val="24"/>
          <w:lang w:eastAsia="tr-TR"/>
        </w:rPr>
        <w:t xml:space="preserve"> olduğu, bu nedenle </w:t>
      </w:r>
      <w:r w:rsidRPr="00A60DD0">
        <w:rPr>
          <w:rFonts w:ascii="Times New Roman" w:eastAsia="Times New Roman" w:hAnsi="Times New Roman"/>
          <w:b/>
          <w:i/>
          <w:sz w:val="24"/>
          <w:szCs w:val="24"/>
          <w:u w:val="single"/>
          <w:lang w:eastAsia="tr-TR"/>
        </w:rPr>
        <w:t>“harcama yapılan kartın bağlı olduğu cep telefonu numarasından”</w:t>
      </w:r>
      <w:r w:rsidRPr="00A60DD0">
        <w:rPr>
          <w:rFonts w:ascii="Times New Roman" w:eastAsia="Times New Roman" w:hAnsi="Times New Roman"/>
          <w:b/>
          <w:sz w:val="24"/>
          <w:szCs w:val="24"/>
          <w:u w:val="single"/>
          <w:lang w:eastAsia="tr-TR"/>
        </w:rPr>
        <w:t xml:space="preserve"> ibaresinin yeterince açık ve anlaşılır olmadığının anlaşıldığı, </w:t>
      </w:r>
      <w:proofErr w:type="gramEnd"/>
    </w:p>
    <w:p w:rsidR="000B260C" w:rsidRPr="00A60DD0" w:rsidRDefault="000B260C" w:rsidP="000B260C">
      <w:pPr>
        <w:spacing w:after="0" w:line="240" w:lineRule="auto"/>
        <w:jc w:val="both"/>
        <w:rPr>
          <w:rFonts w:ascii="Times New Roman" w:eastAsia="Times New Roman" w:hAnsi="Times New Roman"/>
          <w:b/>
          <w:sz w:val="24"/>
          <w:szCs w:val="24"/>
          <w:u w:val="single"/>
          <w:lang w:val="en-US" w:eastAsia="tr-TR"/>
        </w:rPr>
      </w:pPr>
    </w:p>
    <w:p w:rsidR="000B260C" w:rsidRPr="00A60DD0" w:rsidRDefault="000B260C" w:rsidP="000B260C">
      <w:pPr>
        <w:spacing w:after="0" w:line="240" w:lineRule="auto"/>
        <w:jc w:val="both"/>
        <w:rPr>
          <w:rFonts w:ascii="Times New Roman" w:eastAsia="Times New Roman" w:hAnsi="Times New Roman"/>
          <w:b/>
          <w:sz w:val="24"/>
          <w:szCs w:val="24"/>
          <w:u w:val="single"/>
          <w:lang w:val="en-US" w:eastAsia="tr-TR"/>
        </w:rPr>
      </w:pPr>
      <w:r w:rsidRPr="00A60DD0">
        <w:rPr>
          <w:rFonts w:ascii="Times New Roman" w:eastAsia="Times New Roman" w:hAnsi="Times New Roman"/>
          <w:b/>
          <w:sz w:val="24"/>
          <w:szCs w:val="24"/>
          <w:u w:val="single"/>
          <w:lang w:eastAsia="tr-TR"/>
        </w:rPr>
        <w:t>Diğer taraftan firma tarafından başvuru sahibi tüketici tarafından gönderilen SMS’e olumsuz cevap verilmemesi, kampanyaya katılımın gerçekleşmediğinin o anda bildirmemesi aksine banka tarafından katılımcıya başvurunun alındığına dair mesaj gönderilmesi, sonuç olarak, başvurana yanlış bildirim yapılması nedeniyle tüketicinin yanıltıldığı ve tüketici mağduriyetine yol açıldığı,</w:t>
      </w:r>
    </w:p>
    <w:p w:rsidR="000B260C" w:rsidRPr="00A60DD0" w:rsidRDefault="000B260C" w:rsidP="000B260C">
      <w:pPr>
        <w:spacing w:after="0" w:line="240" w:lineRule="auto"/>
        <w:jc w:val="both"/>
        <w:rPr>
          <w:rFonts w:ascii="Times New Roman" w:eastAsia="Times New Roman" w:hAnsi="Times New Roman"/>
          <w:b/>
          <w:bCs/>
          <w:sz w:val="24"/>
          <w:szCs w:val="24"/>
          <w:u w:val="single"/>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Açıklanan nedenlerle söz konusu tanıtımların,</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hAnsi="Times New Roman"/>
          <w:sz w:val="24"/>
          <w:szCs w:val="24"/>
        </w:rPr>
      </w:pPr>
      <w:r w:rsidRPr="00A60DD0">
        <w:rPr>
          <w:rFonts w:ascii="Times New Roman" w:eastAsia="Andale Sans UI" w:hAnsi="Times New Roman"/>
          <w:kern w:val="1"/>
          <w:sz w:val="24"/>
          <w:szCs w:val="24"/>
        </w:rPr>
        <w:t xml:space="preserve">- İnceleme konusu reklamların yayınlandığı dönemde yürürlükte bulunan mülga Ticari Reklam ve İlanlara İlişkin İlkeler ve Uygulama Esaslarına Dair Yönetmeliğin </w:t>
      </w:r>
      <w:r w:rsidRPr="00A60DD0">
        <w:rPr>
          <w:rFonts w:ascii="Times New Roman" w:hAnsi="Times New Roman"/>
          <w:sz w:val="24"/>
          <w:szCs w:val="24"/>
        </w:rPr>
        <w:t>5/, 5/b/ 5/e ve 7/a maddeleri,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6502 sayılı Tüketicinin Korunması Hakkında Kanun'un 61 inci maddesi</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rPr>
      </w:pPr>
      <w:proofErr w:type="gramStart"/>
      <w:r w:rsidRPr="00A60DD0">
        <w:rPr>
          <w:rFonts w:ascii="Times New Roman" w:eastAsia="Andale Sans UI" w:hAnsi="Times New Roman"/>
          <w:kern w:val="1"/>
          <w:sz w:val="24"/>
          <w:szCs w:val="24"/>
        </w:rPr>
        <w:t>hükümlerine</w:t>
      </w:r>
      <w:proofErr w:type="gramEnd"/>
      <w:r w:rsidRPr="00A60DD0">
        <w:rPr>
          <w:rFonts w:ascii="Times New Roman" w:eastAsia="Andale Sans UI" w:hAnsi="Times New Roman"/>
          <w:kern w:val="1"/>
          <w:sz w:val="24"/>
          <w:szCs w:val="24"/>
        </w:rPr>
        <w:t xml:space="preserve"> aykırı olduğuna</w:t>
      </w:r>
      <w:r w:rsidRPr="00A60DD0">
        <w:rPr>
          <w:rFonts w:ascii="Times New Roman" w:eastAsia="Andale Sans UI" w:hAnsi="Times New Roman"/>
          <w:b/>
          <w:kern w:val="1"/>
          <w:sz w:val="24"/>
          <w:szCs w:val="24"/>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rPr>
      </w:pPr>
    </w:p>
    <w:p w:rsidR="000B260C" w:rsidRDefault="000B260C" w:rsidP="000B260C">
      <w:pPr>
        <w:spacing w:after="0" w:line="240" w:lineRule="auto"/>
        <w:jc w:val="both"/>
        <w:rPr>
          <w:rFonts w:ascii="Times New Roman" w:eastAsia="Andale Sans UI" w:hAnsi="Times New Roman"/>
          <w:kern w:val="1"/>
          <w:sz w:val="24"/>
          <w:szCs w:val="24"/>
        </w:rPr>
      </w:pPr>
      <w:r w:rsidRPr="00A60DD0">
        <w:rPr>
          <w:rFonts w:ascii="Times New Roman" w:eastAsia="Andale Sans UI" w:hAnsi="Times New Roman"/>
          <w:kern w:val="1"/>
          <w:sz w:val="24"/>
          <w:szCs w:val="24"/>
        </w:rPr>
        <w:t xml:space="preserve">Buna göre, reklam veren </w:t>
      </w:r>
      <w:r w:rsidRPr="00A60DD0">
        <w:rPr>
          <w:rFonts w:ascii="Times New Roman" w:eastAsia="Andale Sans UI" w:hAnsi="Times New Roman"/>
          <w:b/>
          <w:kern w:val="1"/>
          <w:sz w:val="24"/>
          <w:szCs w:val="24"/>
        </w:rPr>
        <w:t xml:space="preserve">T Garanti Bankası A.Ş. </w:t>
      </w:r>
      <w:r w:rsidRPr="00A60DD0">
        <w:rPr>
          <w:rFonts w:ascii="Times New Roman" w:eastAsia="Andale Sans UI" w:hAnsi="Times New Roman"/>
          <w:kern w:val="1"/>
          <w:sz w:val="24"/>
          <w:szCs w:val="24"/>
        </w:rPr>
        <w:t xml:space="preserve">hakkında, 6502 sayılı Kanun’un 63 üncü ve 77/12 nci maddeleri </w:t>
      </w:r>
      <w:r>
        <w:rPr>
          <w:rFonts w:ascii="Times New Roman" w:eastAsia="Andale Sans UI" w:hAnsi="Times New Roman"/>
          <w:kern w:val="1"/>
          <w:sz w:val="24"/>
          <w:szCs w:val="24"/>
        </w:rPr>
        <w:t>uyarınca</w:t>
      </w:r>
      <w:r w:rsidRPr="00A60DD0">
        <w:rPr>
          <w:rFonts w:ascii="Times New Roman" w:eastAsia="Andale Sans UI" w:hAnsi="Times New Roman"/>
          <w:b/>
          <w:kern w:val="1"/>
          <w:sz w:val="24"/>
          <w:szCs w:val="24"/>
        </w:rPr>
        <w:t xml:space="preserve"> anılan reklamları durdurma cezası </w:t>
      </w:r>
      <w:r w:rsidRPr="00A60DD0">
        <w:rPr>
          <w:rFonts w:ascii="Times New Roman" w:eastAsia="Andale Sans UI" w:hAnsi="Times New Roman"/>
          <w:kern w:val="1"/>
          <w:sz w:val="24"/>
          <w:szCs w:val="24"/>
        </w:rPr>
        <w:t>verilmesine karar verilmiştir.</w:t>
      </w:r>
    </w:p>
    <w:p w:rsidR="000B260C" w:rsidRPr="00A60DD0" w:rsidRDefault="000B260C" w:rsidP="000B260C">
      <w:pPr>
        <w:spacing w:after="0" w:line="240" w:lineRule="auto"/>
        <w:jc w:val="both"/>
        <w:rPr>
          <w:rFonts w:ascii="Times New Roman" w:eastAsia="Andale Sans UI" w:hAnsi="Times New Roman"/>
          <w:b/>
          <w:bCs/>
          <w:kern w:val="1"/>
          <w:sz w:val="24"/>
          <w:szCs w:val="24"/>
        </w:rPr>
      </w:pPr>
    </w:p>
    <w:p w:rsidR="000B260C" w:rsidRDefault="000B260C" w:rsidP="000B260C">
      <w:pPr>
        <w:spacing w:after="0" w:line="240" w:lineRule="auto"/>
        <w:ind w:right="-284"/>
        <w:jc w:val="both"/>
        <w:rPr>
          <w:rFonts w:ascii="Times New Roman" w:hAnsi="Times New Roman"/>
          <w:b/>
          <w:sz w:val="24"/>
          <w:szCs w:val="24"/>
        </w:rPr>
      </w:pPr>
      <w:r w:rsidRPr="00A60DD0">
        <w:rPr>
          <w:rFonts w:ascii="Times New Roman" w:hAnsi="Times New Roman"/>
          <w:b/>
          <w:sz w:val="24"/>
          <w:szCs w:val="24"/>
        </w:rPr>
        <w:t>13)</w:t>
      </w:r>
    </w:p>
    <w:p w:rsidR="000B260C" w:rsidRPr="00A60DD0" w:rsidRDefault="000B260C" w:rsidP="000B260C">
      <w:pPr>
        <w:spacing w:after="0" w:line="240" w:lineRule="auto"/>
        <w:ind w:right="-284"/>
        <w:jc w:val="both"/>
        <w:rPr>
          <w:rFonts w:ascii="Times New Roman" w:hAnsi="Times New Roman"/>
          <w:b/>
          <w:sz w:val="24"/>
          <w:szCs w:val="24"/>
        </w:rPr>
      </w:pPr>
    </w:p>
    <w:p w:rsidR="000B260C"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Dosya No: 2015/20</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ING Bank A.Ş.</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val="x-none" w:eastAsia="tr-TR"/>
        </w:rPr>
        <w:t xml:space="preserve">Şikayet Edilen Reklam: </w:t>
      </w:r>
      <w:r w:rsidRPr="006D444B">
        <w:rPr>
          <w:rFonts w:ascii="Times New Roman" w:eastAsia="Times New Roman" w:hAnsi="Times New Roman"/>
          <w:b/>
          <w:i/>
          <w:sz w:val="24"/>
          <w:szCs w:val="24"/>
          <w:lang w:eastAsia="tr-TR"/>
        </w:rPr>
        <w:t>“ING Turuncu Hesap”</w:t>
      </w:r>
      <w:r w:rsidRPr="00A60DD0">
        <w:rPr>
          <w:rFonts w:ascii="Times New Roman" w:eastAsia="Times New Roman" w:hAnsi="Times New Roman"/>
          <w:sz w:val="24"/>
          <w:szCs w:val="24"/>
          <w:lang w:eastAsia="tr-TR"/>
        </w:rPr>
        <w:t xml:space="preserve"> isimli bankacılık ürününe ilişkin televizyon reklamları.</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 xml:space="preserve">24 Ocak ve 3 Mart 2015 </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Televizyon</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Tespitler: “ING Turuncu Hesap” </w:t>
      </w:r>
      <w:r w:rsidRPr="00A60DD0">
        <w:rPr>
          <w:rFonts w:ascii="Times New Roman" w:eastAsia="Times New Roman" w:hAnsi="Times New Roman"/>
          <w:sz w:val="24"/>
          <w:szCs w:val="24"/>
          <w:lang w:eastAsia="tr-TR"/>
        </w:rPr>
        <w:t>isimli bankacılık ürününe ilişkin televizyon reklamlarında;</w:t>
      </w: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5-6 yaşlarında 4 küçük çocuğun, parkta misket oynamak üzereyken yakınlarında bulunan bankta oturan bir kişinin </w:t>
      </w:r>
      <w:r w:rsidRPr="00A60DD0">
        <w:rPr>
          <w:rFonts w:ascii="Times New Roman" w:eastAsia="Times New Roman" w:hAnsi="Times New Roman"/>
          <w:b/>
          <w:i/>
          <w:sz w:val="24"/>
          <w:szCs w:val="24"/>
          <w:lang w:eastAsia="tr-TR"/>
        </w:rPr>
        <w:t>“Heyy! Yapma küçük adam! Yapma! Ne güzel biriktirmişsin, bozma!”</w:t>
      </w:r>
      <w:r w:rsidRPr="00A60DD0">
        <w:rPr>
          <w:rFonts w:ascii="Times New Roman" w:eastAsia="Times New Roman" w:hAnsi="Times New Roman"/>
          <w:sz w:val="24"/>
          <w:szCs w:val="24"/>
          <w:lang w:eastAsia="tr-TR"/>
        </w:rPr>
        <w:t xml:space="preserve"> diye bağırarak çocukların yanına yaklaştığı ve reklamın akabinde çocuklardan birisi ile yanlarına gelen kişi arasında;</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b/>
          <w:i/>
          <w:sz w:val="24"/>
          <w:szCs w:val="24"/>
          <w:lang w:eastAsia="tr-TR"/>
        </w:rPr>
      </w:pP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b/>
          <w:i/>
          <w:sz w:val="24"/>
          <w:szCs w:val="24"/>
          <w:lang w:eastAsia="tr-TR"/>
        </w:rPr>
        <w:t>“   - Benim babam biriktiriyor, ihtiyacı olunca kullanıyor, vadenin gelmesini beklemiyor.</w:t>
      </w:r>
    </w:p>
    <w:p w:rsidR="000B260C" w:rsidRPr="00A60DD0" w:rsidRDefault="000B260C" w:rsidP="000B260C">
      <w:pPr>
        <w:spacing w:after="0" w:line="240" w:lineRule="auto"/>
        <w:jc w:val="both"/>
        <w:rPr>
          <w:rFonts w:ascii="Times New Roman" w:eastAsia="Times New Roman" w:hAnsi="Times New Roman"/>
          <w:b/>
          <w:i/>
          <w:sz w:val="24"/>
          <w:szCs w:val="24"/>
          <w:lang w:eastAsia="tr-TR"/>
        </w:rPr>
      </w:pPr>
      <w:r w:rsidRPr="00A60DD0">
        <w:rPr>
          <w:rFonts w:ascii="Times New Roman" w:eastAsia="Times New Roman" w:hAnsi="Times New Roman"/>
          <w:b/>
          <w:i/>
          <w:sz w:val="24"/>
          <w:szCs w:val="24"/>
          <w:lang w:eastAsia="tr-TR"/>
        </w:rPr>
        <w:t xml:space="preserve">     - Babanla hava atma bana!</w:t>
      </w: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i/>
          <w:sz w:val="24"/>
          <w:szCs w:val="24"/>
          <w:lang w:eastAsia="tr-TR"/>
        </w:rPr>
        <w:t xml:space="preserve">     -Babamın Turuncu Hesabı var…”</w:t>
      </w:r>
      <w:r w:rsidRPr="00A60DD0">
        <w:rPr>
          <w:rFonts w:ascii="Times New Roman" w:eastAsia="Times New Roman" w:hAnsi="Times New Roman"/>
          <w:sz w:val="24"/>
          <w:szCs w:val="24"/>
          <w:lang w:eastAsia="tr-TR"/>
        </w:rPr>
        <w:t xml:space="preserve"> şeklinde bir diyaloğun geçtiği tespit edilmiştir.</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val="x-none" w:eastAsia="tr-TR"/>
        </w:rPr>
        <w:t>Değerlendirme/Karar</w:t>
      </w:r>
      <w:r w:rsidRPr="00A60DD0">
        <w:rPr>
          <w:rFonts w:ascii="Times New Roman" w:eastAsia="Times New Roman" w:hAnsi="Times New Roman"/>
          <w:b/>
          <w:sz w:val="24"/>
          <w:szCs w:val="24"/>
          <w:lang w:eastAsia="tr-TR"/>
        </w:rPr>
        <w:t>:</w:t>
      </w: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b/>
          <w:sz w:val="24"/>
          <w:szCs w:val="24"/>
          <w:lang w:eastAsia="tr-TR"/>
        </w:rPr>
        <w:t xml:space="preserve">“ING Turuncu Hesap” </w:t>
      </w:r>
      <w:r w:rsidRPr="00A60DD0">
        <w:rPr>
          <w:rFonts w:ascii="Times New Roman" w:eastAsia="Times New Roman" w:hAnsi="Times New Roman"/>
          <w:sz w:val="24"/>
          <w:szCs w:val="24"/>
          <w:lang w:eastAsia="tr-TR"/>
        </w:rPr>
        <w:t>isimli bankacılık ürününe ilişkin televizyon reklamlarında;</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5-6 yaşlarında 4 küçük çocuğun, parkta misket oynamak üzereyken yakınlarında bulunan bankta oturan bir kişinin </w:t>
      </w:r>
      <w:r w:rsidRPr="00A60DD0">
        <w:rPr>
          <w:rFonts w:ascii="Times New Roman" w:eastAsia="Times New Roman" w:hAnsi="Times New Roman"/>
          <w:b/>
          <w:i/>
          <w:sz w:val="24"/>
          <w:szCs w:val="24"/>
          <w:lang w:eastAsia="tr-TR"/>
        </w:rPr>
        <w:t>“Heyy! Yapma küçük adam! Yapma! Ne güzel biriktirmişsin, bozma!”</w:t>
      </w:r>
      <w:r w:rsidRPr="00A60DD0">
        <w:rPr>
          <w:rFonts w:ascii="Times New Roman" w:eastAsia="Times New Roman" w:hAnsi="Times New Roman"/>
          <w:sz w:val="24"/>
          <w:szCs w:val="24"/>
          <w:lang w:eastAsia="tr-TR"/>
        </w:rPr>
        <w:t xml:space="preserve"> diye bağırarak çocukların yanına yaklaştığı ve reklamın akabinde çocuklardan birisi ile yanlarına gelen kişi arasında;</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b/>
          <w:i/>
          <w:sz w:val="24"/>
          <w:szCs w:val="24"/>
          <w:lang w:eastAsia="tr-TR"/>
        </w:rPr>
      </w:pP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b/>
          <w:i/>
          <w:sz w:val="24"/>
          <w:szCs w:val="24"/>
          <w:lang w:eastAsia="tr-TR"/>
        </w:rPr>
        <w:t>“   - Benim babam biriktiriyor, ihtiyacı olunca kullanıyor, vadenin gelmesini beklemiyor.</w:t>
      </w:r>
    </w:p>
    <w:p w:rsidR="000B260C" w:rsidRPr="00A60DD0" w:rsidRDefault="000B260C" w:rsidP="000B260C">
      <w:pPr>
        <w:spacing w:after="0" w:line="240" w:lineRule="auto"/>
        <w:jc w:val="both"/>
        <w:rPr>
          <w:rFonts w:ascii="Times New Roman" w:eastAsia="Times New Roman" w:hAnsi="Times New Roman"/>
          <w:b/>
          <w:i/>
          <w:sz w:val="24"/>
          <w:szCs w:val="24"/>
          <w:lang w:eastAsia="tr-TR"/>
        </w:rPr>
      </w:pPr>
      <w:r w:rsidRPr="00A60DD0">
        <w:rPr>
          <w:rFonts w:ascii="Times New Roman" w:eastAsia="Times New Roman" w:hAnsi="Times New Roman"/>
          <w:b/>
          <w:i/>
          <w:sz w:val="24"/>
          <w:szCs w:val="24"/>
          <w:lang w:eastAsia="tr-TR"/>
        </w:rPr>
        <w:t xml:space="preserve">     - Babanla hava atma bana!</w:t>
      </w:r>
    </w:p>
    <w:p w:rsidR="000B260C" w:rsidRPr="00A60DD0" w:rsidRDefault="000B260C" w:rsidP="000B260C">
      <w:pPr>
        <w:spacing w:after="0" w:line="240" w:lineRule="auto"/>
        <w:jc w:val="both"/>
        <w:rPr>
          <w:rFonts w:ascii="Times New Roman" w:eastAsia="Times New Roman" w:hAnsi="Times New Roman"/>
          <w:b/>
          <w:i/>
          <w:sz w:val="24"/>
          <w:szCs w:val="24"/>
          <w:lang w:eastAsia="tr-TR"/>
        </w:rPr>
      </w:pPr>
      <w:r w:rsidRPr="00A60DD0">
        <w:rPr>
          <w:rFonts w:ascii="Times New Roman" w:eastAsia="Times New Roman" w:hAnsi="Times New Roman"/>
          <w:b/>
          <w:i/>
          <w:sz w:val="24"/>
          <w:szCs w:val="24"/>
          <w:lang w:eastAsia="tr-TR"/>
        </w:rPr>
        <w:t xml:space="preserve">     -Babamın Turuncu Hesabı var…”</w:t>
      </w:r>
      <w:r w:rsidRPr="00A60DD0">
        <w:rPr>
          <w:rFonts w:ascii="Times New Roman" w:eastAsia="Times New Roman" w:hAnsi="Times New Roman"/>
          <w:sz w:val="24"/>
          <w:szCs w:val="24"/>
          <w:lang w:eastAsia="tr-TR"/>
        </w:rPr>
        <w:t xml:space="preserve"> şeklinde bir diyaloğun geçtiği,</w:t>
      </w:r>
    </w:p>
    <w:p w:rsidR="000B260C" w:rsidRPr="00A60DD0" w:rsidRDefault="000B260C" w:rsidP="000B260C">
      <w:pPr>
        <w:spacing w:after="0" w:line="240" w:lineRule="auto"/>
        <w:ind w:left="720"/>
        <w:jc w:val="both"/>
        <w:rPr>
          <w:rFonts w:ascii="Times New Roman" w:eastAsia="Times New Roman" w:hAnsi="Times New Roman"/>
          <w:b/>
          <w:bCs/>
          <w:sz w:val="24"/>
          <w:szCs w:val="24"/>
          <w:u w:val="single"/>
          <w:lang w:eastAsia="tr-TR"/>
        </w:rPr>
      </w:pPr>
    </w:p>
    <w:p w:rsidR="000B260C" w:rsidRPr="00A60DD0" w:rsidRDefault="000B260C" w:rsidP="000B260C">
      <w:pPr>
        <w:spacing w:after="0" w:line="240" w:lineRule="auto"/>
        <w:jc w:val="both"/>
        <w:rPr>
          <w:rFonts w:ascii="Times New Roman" w:eastAsia="Times New Roman" w:hAnsi="Times New Roman"/>
          <w:b/>
          <w:i/>
          <w:sz w:val="24"/>
          <w:szCs w:val="24"/>
          <w:lang w:eastAsia="tr-TR"/>
        </w:rPr>
      </w:pPr>
      <w:r w:rsidRPr="00A60DD0">
        <w:rPr>
          <w:rFonts w:ascii="Times New Roman" w:eastAsia="Times New Roman" w:hAnsi="Times New Roman"/>
          <w:sz w:val="24"/>
          <w:szCs w:val="24"/>
          <w:lang w:eastAsia="tr-TR"/>
        </w:rPr>
        <w:t>Yukarıda bahsi geçen televizyon reklamlarında rol alan çocukların,</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b/>
          <w:sz w:val="24"/>
          <w:szCs w:val="24"/>
          <w:u w:val="single"/>
          <w:lang w:eastAsia="tr-TR"/>
        </w:rPr>
        <w:t xml:space="preserve">etraflarında ebeveynleri olmadığı halde, tanımadıkları yabancı bir insanla iletişime geçerken görülmesinin, söz konusu reklamlara maruz kalacak olan aynı yaş grubundaki küçük çocuklar açısından </w:t>
      </w:r>
      <w:r w:rsidRPr="00A60DD0">
        <w:rPr>
          <w:rFonts w:ascii="Times New Roman" w:eastAsia="Times New Roman" w:hAnsi="Times New Roman"/>
          <w:b/>
          <w:i/>
          <w:sz w:val="24"/>
          <w:szCs w:val="24"/>
          <w:u w:val="single"/>
          <w:lang w:eastAsia="tr-TR"/>
        </w:rPr>
        <w:t xml:space="preserve">‘tanımadıkları insanlarla, yanlarında ebeveynleri yokken diyaloğa girebilecekleri’ </w:t>
      </w:r>
      <w:r w:rsidRPr="00A60DD0">
        <w:rPr>
          <w:rFonts w:ascii="Times New Roman" w:eastAsia="Times New Roman" w:hAnsi="Times New Roman"/>
          <w:b/>
          <w:sz w:val="24"/>
          <w:szCs w:val="24"/>
          <w:u w:val="single"/>
          <w:lang w:eastAsia="tr-TR"/>
        </w:rPr>
        <w:t>algısı yarattığı</w:t>
      </w:r>
      <w:r w:rsidRPr="00A60DD0">
        <w:rPr>
          <w:rFonts w:ascii="Times New Roman" w:eastAsia="Times New Roman" w:hAnsi="Times New Roman"/>
          <w:sz w:val="24"/>
          <w:szCs w:val="24"/>
          <w:lang w:eastAsia="tr-TR"/>
        </w:rPr>
        <w:t>, bu durumun</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 xml:space="preserve">Ticari Reklam ve Haksız Ticari Uygulamalar Yönetmeliği’nin </w:t>
      </w:r>
      <w:r w:rsidRPr="00A60DD0">
        <w:rPr>
          <w:rFonts w:ascii="Times New Roman" w:eastAsia="Times New Roman" w:hAnsi="Times New Roman"/>
          <w:b/>
          <w:i/>
          <w:sz w:val="24"/>
          <w:szCs w:val="24"/>
          <w:lang w:eastAsia="tr-TR"/>
        </w:rPr>
        <w:t xml:space="preserve">“Çocuklara yönelik reklamlar” </w:t>
      </w:r>
      <w:r w:rsidRPr="00A60DD0">
        <w:rPr>
          <w:rFonts w:ascii="Times New Roman" w:eastAsia="Times New Roman" w:hAnsi="Times New Roman"/>
          <w:sz w:val="24"/>
          <w:szCs w:val="24"/>
          <w:lang w:eastAsia="tr-TR"/>
        </w:rPr>
        <w:t xml:space="preserve">başlıklı 24 üncü maddesinin </w:t>
      </w:r>
      <w:r w:rsidRPr="00A60DD0">
        <w:rPr>
          <w:rFonts w:ascii="Times New Roman" w:eastAsia="Times New Roman" w:hAnsi="Times New Roman"/>
          <w:i/>
          <w:sz w:val="24"/>
          <w:szCs w:val="24"/>
          <w:lang w:eastAsia="tr-TR"/>
        </w:rPr>
        <w:t>“ (1) Çocuklara yönelik olan veya çocukları etkileme olasılığı bulunan reklamlar ile çocukların oynadığı reklamlar</w:t>
      </w:r>
      <w:proofErr w:type="gramStart"/>
      <w:r w:rsidRPr="00A60DD0">
        <w:rPr>
          <w:rFonts w:ascii="Times New Roman" w:eastAsia="Times New Roman" w:hAnsi="Times New Roman"/>
          <w:i/>
          <w:sz w:val="24"/>
          <w:szCs w:val="24"/>
          <w:lang w:eastAsia="tr-TR"/>
        </w:rPr>
        <w:t>:…</w:t>
      </w:r>
      <w:proofErr w:type="gramEnd"/>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lang w:eastAsia="tr-TR"/>
        </w:rPr>
        <w:t xml:space="preserve">ç) </w:t>
      </w:r>
      <w:proofErr w:type="gramStart"/>
      <w:r w:rsidRPr="00A60DD0">
        <w:rPr>
          <w:rFonts w:ascii="Times New Roman" w:eastAsia="Times New Roman" w:hAnsi="Times New Roman"/>
          <w:b/>
          <w:i/>
          <w:sz w:val="24"/>
          <w:szCs w:val="24"/>
          <w:u w:val="single"/>
          <w:lang w:eastAsia="tr-TR"/>
        </w:rPr>
        <w:t>Çocukları …tanımadıkları</w:t>
      </w:r>
      <w:proofErr w:type="gramEnd"/>
      <w:r w:rsidRPr="00A60DD0">
        <w:rPr>
          <w:rFonts w:ascii="Times New Roman" w:eastAsia="Times New Roman" w:hAnsi="Times New Roman"/>
          <w:b/>
          <w:i/>
          <w:sz w:val="24"/>
          <w:szCs w:val="24"/>
          <w:u w:val="single"/>
          <w:lang w:eastAsia="tr-TR"/>
        </w:rPr>
        <w:t xml:space="preserve"> kişilerle ilişki kurmaya … </w:t>
      </w:r>
      <w:proofErr w:type="gramStart"/>
      <w:r w:rsidRPr="00A60DD0">
        <w:rPr>
          <w:rFonts w:ascii="Times New Roman" w:eastAsia="Times New Roman" w:hAnsi="Times New Roman"/>
          <w:b/>
          <w:i/>
          <w:sz w:val="24"/>
          <w:szCs w:val="24"/>
          <w:u w:val="single"/>
          <w:lang w:eastAsia="tr-TR"/>
        </w:rPr>
        <w:t>teşvik</w:t>
      </w:r>
      <w:proofErr w:type="gramEnd"/>
      <w:r w:rsidRPr="00A60DD0">
        <w:rPr>
          <w:rFonts w:ascii="Times New Roman" w:eastAsia="Times New Roman" w:hAnsi="Times New Roman"/>
          <w:b/>
          <w:i/>
          <w:sz w:val="24"/>
          <w:szCs w:val="24"/>
          <w:u w:val="single"/>
          <w:lang w:eastAsia="tr-TR"/>
        </w:rPr>
        <w:t xml:space="preserve"> edebilecek hiçbir ifade ya da görüntü içeremez</w:t>
      </w:r>
      <w:r w:rsidRPr="00A60DD0">
        <w:rPr>
          <w:rFonts w:ascii="Times New Roman" w:eastAsia="Times New Roman" w:hAnsi="Times New Roman"/>
          <w:sz w:val="24"/>
          <w:szCs w:val="24"/>
          <w:lang w:eastAsia="tr-TR"/>
        </w:rPr>
        <w:t>.” hükmüne aykırı olduğu,</w:t>
      </w:r>
    </w:p>
    <w:p w:rsidR="000B260C" w:rsidRPr="00A60DD0" w:rsidRDefault="000B260C" w:rsidP="000B260C">
      <w:pPr>
        <w:spacing w:after="0" w:line="240" w:lineRule="auto"/>
        <w:jc w:val="both"/>
        <w:rPr>
          <w:rFonts w:ascii="Times New Roman" w:eastAsia="Times New Roman" w:hAnsi="Times New Roman"/>
          <w:b/>
          <w:sz w:val="24"/>
          <w:szCs w:val="24"/>
          <w:u w:val="single"/>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 Diğer taraftan, </w:t>
      </w:r>
      <w:r w:rsidRPr="00A60DD0">
        <w:rPr>
          <w:rFonts w:ascii="Times New Roman" w:eastAsia="Times New Roman" w:hAnsi="Times New Roman"/>
          <w:b/>
          <w:sz w:val="24"/>
          <w:szCs w:val="24"/>
          <w:u w:val="single"/>
          <w:lang w:eastAsia="tr-TR"/>
        </w:rPr>
        <w:t>küçük yaşta bir çocuğa kendi yaş grubuna yönelik olmayan bir bankacılık ürününün satın alınmasına dair ikna edici ifadeler kullandırılarak yapılan söz konusu televizyon reklamlarının</w:t>
      </w:r>
      <w:r w:rsidRPr="00A60DD0">
        <w:rPr>
          <w:rFonts w:ascii="Times New Roman" w:eastAsia="Times New Roman" w:hAnsi="Times New Roman"/>
          <w:b/>
          <w:i/>
          <w:sz w:val="24"/>
          <w:szCs w:val="24"/>
          <w:lang w:eastAsia="tr-TR"/>
        </w:rPr>
        <w:t>,</w:t>
      </w:r>
      <w:r w:rsidRPr="00A60DD0">
        <w:rPr>
          <w:rFonts w:ascii="Times New Roman" w:eastAsia="Times New Roman" w:hAnsi="Times New Roman"/>
          <w:sz w:val="24"/>
          <w:szCs w:val="24"/>
          <w:lang w:eastAsia="tr-TR"/>
        </w:rPr>
        <w:t xml:space="preserve"> Yönetmeliğin </w:t>
      </w:r>
      <w:r w:rsidRPr="00A60DD0">
        <w:rPr>
          <w:rFonts w:ascii="Times New Roman" w:eastAsia="Times New Roman" w:hAnsi="Times New Roman"/>
          <w:b/>
          <w:i/>
          <w:sz w:val="24"/>
          <w:szCs w:val="24"/>
          <w:lang w:eastAsia="tr-TR"/>
        </w:rPr>
        <w:t>“Çocuklara yönelik reklamlar”</w:t>
      </w:r>
      <w:r w:rsidRPr="00A60DD0">
        <w:rPr>
          <w:rFonts w:ascii="Times New Roman" w:eastAsia="Times New Roman" w:hAnsi="Times New Roman"/>
          <w:sz w:val="24"/>
          <w:szCs w:val="24"/>
          <w:lang w:eastAsia="tr-TR"/>
        </w:rPr>
        <w:t xml:space="preserve"> başlıklı 24 üncü maddesinin </w:t>
      </w:r>
      <w:r w:rsidRPr="00A60DD0">
        <w:rPr>
          <w:rFonts w:ascii="Times New Roman" w:eastAsia="Times New Roman" w:hAnsi="Times New Roman"/>
          <w:b/>
          <w:i/>
          <w:sz w:val="24"/>
          <w:szCs w:val="24"/>
          <w:lang w:eastAsia="tr-TR"/>
        </w:rPr>
        <w:t>“ı</w:t>
      </w:r>
      <w:proofErr w:type="gramStart"/>
      <w:r w:rsidRPr="00A60DD0">
        <w:rPr>
          <w:rFonts w:ascii="Times New Roman" w:eastAsia="Times New Roman" w:hAnsi="Times New Roman"/>
          <w:b/>
          <w:i/>
          <w:sz w:val="24"/>
          <w:szCs w:val="24"/>
          <w:lang w:eastAsia="tr-TR"/>
        </w:rPr>
        <w:t>)</w:t>
      </w:r>
      <w:proofErr w:type="gramEnd"/>
      <w:r w:rsidRPr="00A60DD0">
        <w:rPr>
          <w:rFonts w:ascii="Times New Roman" w:eastAsia="Times New Roman" w:hAnsi="Times New Roman"/>
          <w:b/>
          <w:i/>
          <w:sz w:val="24"/>
          <w:szCs w:val="24"/>
          <w:lang w:eastAsia="tr-TR"/>
        </w:rPr>
        <w:t xml:space="preserve"> </w:t>
      </w:r>
      <w:r w:rsidRPr="00A60DD0">
        <w:rPr>
          <w:rFonts w:ascii="Times New Roman" w:eastAsia="Times New Roman" w:hAnsi="Times New Roman"/>
          <w:b/>
          <w:i/>
          <w:sz w:val="24"/>
          <w:szCs w:val="24"/>
          <w:u w:val="single"/>
          <w:lang w:eastAsia="tr-TR"/>
        </w:rPr>
        <w:t>Çocukları, bir mal veya hizmeti edinmek için, ebeveynlerini veya başkalarını ikna etmeye doğrudan teşvik edemez.</w:t>
      </w:r>
      <w:r w:rsidRPr="00A60DD0">
        <w:rPr>
          <w:rFonts w:ascii="Times New Roman" w:eastAsia="Times New Roman" w:hAnsi="Times New Roman"/>
          <w:b/>
          <w:i/>
          <w:sz w:val="24"/>
          <w:szCs w:val="24"/>
          <w:lang w:eastAsia="tr-TR"/>
        </w:rPr>
        <w:t>”</w:t>
      </w:r>
      <w:r w:rsidRPr="00A60DD0">
        <w:rPr>
          <w:rFonts w:ascii="Times New Roman" w:eastAsia="Times New Roman" w:hAnsi="Times New Roman"/>
          <w:sz w:val="24"/>
          <w:szCs w:val="24"/>
          <w:lang w:eastAsia="tr-TR"/>
        </w:rPr>
        <w:t xml:space="preserve"> hükmüne de aykırılık teşkil ettiği,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Açıklanan nedenlerle söz konusu tanıtımların,</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- 10.01.2015 tarihli ve 29232 saylı Resmi Gazete’de yayınlanarak yürürlüğe giren Ticari Reklam ve Haksız Ticari Uygulamalar Yönetmeliği’nin 5/1-</w:t>
      </w:r>
      <w:proofErr w:type="gramStart"/>
      <w:r w:rsidRPr="00A60DD0">
        <w:rPr>
          <w:rFonts w:ascii="Times New Roman" w:eastAsia="Times New Roman" w:hAnsi="Times New Roman"/>
          <w:sz w:val="24"/>
          <w:szCs w:val="24"/>
          <w:lang w:eastAsia="tr-TR"/>
        </w:rPr>
        <w:t>ç,</w:t>
      </w:r>
      <w:proofErr w:type="gramEnd"/>
      <w:r w:rsidRPr="00A60DD0">
        <w:rPr>
          <w:rFonts w:ascii="Times New Roman" w:eastAsia="Times New Roman" w:hAnsi="Times New Roman"/>
          <w:sz w:val="24"/>
          <w:szCs w:val="24"/>
          <w:lang w:eastAsia="tr-TR"/>
        </w:rPr>
        <w:t xml:space="preserve"> ve 7/1, 7/2, 7/3 ve 24/1 maddeleri,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6502 sayılı Tüketicinin Korunması Hakkında Kanun'un 61 inci maddesi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sz w:val="24"/>
          <w:szCs w:val="24"/>
          <w:lang w:eastAsia="tr-TR"/>
        </w:rPr>
        <w:t>hükümlerine</w:t>
      </w:r>
      <w:proofErr w:type="gramEnd"/>
      <w:r w:rsidRPr="00A60DD0">
        <w:rPr>
          <w:rFonts w:ascii="Times New Roman" w:eastAsia="Times New Roman" w:hAnsi="Times New Roman"/>
          <w:sz w:val="24"/>
          <w:szCs w:val="24"/>
          <w:lang w:eastAsia="tr-TR"/>
        </w:rPr>
        <w:t xml:space="preserve"> aykırı olduğuna</w:t>
      </w:r>
      <w:r w:rsidRPr="00A60DD0">
        <w:rPr>
          <w:rFonts w:ascii="Times New Roman" w:eastAsia="Times New Roman" w:hAnsi="Times New Roman"/>
          <w:b/>
          <w:sz w:val="24"/>
          <w:szCs w:val="24"/>
          <w:lang w:eastAsia="tr-TR"/>
        </w:rPr>
        <w:t>,</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Buna göre, reklam veren </w:t>
      </w:r>
      <w:r w:rsidRPr="00A60DD0">
        <w:rPr>
          <w:rFonts w:ascii="Times New Roman" w:eastAsia="Times New Roman" w:hAnsi="Times New Roman"/>
          <w:b/>
          <w:sz w:val="24"/>
          <w:szCs w:val="24"/>
          <w:lang w:eastAsia="tr-TR"/>
        </w:rPr>
        <w:t xml:space="preserve">ING Bank A.Ş. </w:t>
      </w:r>
      <w:r w:rsidRPr="00A60DD0">
        <w:rPr>
          <w:rFonts w:ascii="Times New Roman" w:eastAsia="Times New Roman" w:hAnsi="Times New Roman"/>
          <w:sz w:val="24"/>
          <w:szCs w:val="24"/>
          <w:lang w:eastAsia="tr-TR"/>
        </w:rPr>
        <w:t xml:space="preserve">hakkında, 6502 sayılı Kanun’un 63 üncü ve 77/12 nci maddeleri </w:t>
      </w:r>
      <w:r>
        <w:rPr>
          <w:rFonts w:ascii="Times New Roman" w:eastAsia="Times New Roman" w:hAnsi="Times New Roman"/>
          <w:sz w:val="24"/>
          <w:szCs w:val="24"/>
          <w:lang w:eastAsia="tr-TR"/>
        </w:rPr>
        <w:t>uyarınca</w:t>
      </w:r>
      <w:r w:rsidRPr="00A60DD0">
        <w:rPr>
          <w:rFonts w:ascii="Times New Roman" w:eastAsia="Times New Roman" w:hAnsi="Times New Roman"/>
          <w:b/>
          <w:sz w:val="24"/>
          <w:szCs w:val="24"/>
          <w:lang w:eastAsia="tr-TR"/>
        </w:rPr>
        <w:t xml:space="preserve"> </w:t>
      </w:r>
      <w:r>
        <w:rPr>
          <w:rFonts w:ascii="Times New Roman" w:eastAsia="Times New Roman" w:hAnsi="Times New Roman"/>
          <w:b/>
          <w:sz w:val="24"/>
          <w:szCs w:val="24"/>
          <w:lang w:eastAsia="tr-TR"/>
        </w:rPr>
        <w:t xml:space="preserve">220.220-TL </w:t>
      </w:r>
      <w:r w:rsidRPr="00A60DD0">
        <w:rPr>
          <w:rFonts w:ascii="Times New Roman" w:eastAsia="Times New Roman" w:hAnsi="Times New Roman"/>
          <w:b/>
          <w:bCs/>
          <w:sz w:val="24"/>
          <w:szCs w:val="24"/>
          <w:lang w:eastAsia="tr-TR"/>
        </w:rPr>
        <w:t>(İkiyüzyirmibinikiyüzyirmi Türk Lirası</w:t>
      </w:r>
      <w:r w:rsidRPr="00A60DD0">
        <w:rPr>
          <w:rFonts w:ascii="Times New Roman" w:eastAsia="Times New Roman" w:hAnsi="Times New Roman"/>
          <w:b/>
          <w:sz w:val="24"/>
          <w:szCs w:val="24"/>
          <w:lang w:eastAsia="tr-TR"/>
        </w:rPr>
        <w:t xml:space="preserve">) idari para ve anılan reklamları durdurma cezaları </w:t>
      </w:r>
      <w:r w:rsidRPr="00A60DD0">
        <w:rPr>
          <w:rFonts w:ascii="Times New Roman" w:eastAsia="Times New Roman" w:hAnsi="Times New Roman"/>
          <w:sz w:val="24"/>
          <w:szCs w:val="24"/>
          <w:lang w:eastAsia="tr-TR"/>
        </w:rPr>
        <w:t>verilmesine karar verilmiştir.</w:t>
      </w:r>
    </w:p>
    <w:p w:rsidR="006F2354" w:rsidRDefault="006F2354" w:rsidP="000B260C">
      <w:pPr>
        <w:spacing w:after="0" w:line="240" w:lineRule="auto"/>
        <w:jc w:val="both"/>
        <w:rPr>
          <w:rFonts w:ascii="Times New Roman" w:eastAsia="Times New Roman" w:hAnsi="Times New Roman"/>
          <w:sz w:val="24"/>
          <w:szCs w:val="24"/>
          <w:lang w:eastAsia="tr-TR"/>
        </w:rPr>
      </w:pPr>
    </w:p>
    <w:p w:rsidR="006F2354" w:rsidRPr="00A60DD0" w:rsidRDefault="006F2354"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b/>
          <w:iCs/>
          <w:sz w:val="24"/>
          <w:szCs w:val="24"/>
          <w:u w:val="single"/>
          <w:lang w:eastAsia="tr-TR"/>
        </w:rPr>
      </w:pPr>
      <w:r w:rsidRPr="00A60DD0">
        <w:rPr>
          <w:rFonts w:ascii="Times New Roman" w:eastAsia="Times New Roman" w:hAnsi="Times New Roman"/>
          <w:b/>
          <w:iCs/>
          <w:sz w:val="24"/>
          <w:szCs w:val="24"/>
          <w:u w:val="single"/>
          <w:lang w:eastAsia="tr-TR"/>
        </w:rPr>
        <w:t>KOZMETİK VE TEMİZLİK ÜRÜNLERİ</w:t>
      </w:r>
    </w:p>
    <w:p w:rsidR="000B260C" w:rsidRPr="00A60DD0" w:rsidRDefault="000B260C" w:rsidP="000B260C">
      <w:pPr>
        <w:spacing w:after="0" w:line="240" w:lineRule="auto"/>
        <w:jc w:val="both"/>
        <w:rPr>
          <w:rFonts w:ascii="Times New Roman" w:eastAsia="Times New Roman" w:hAnsi="Times New Roman"/>
          <w:b/>
          <w:iCs/>
          <w:sz w:val="24"/>
          <w:szCs w:val="24"/>
          <w:u w:val="single"/>
          <w:lang w:eastAsia="tr-TR"/>
        </w:rPr>
      </w:pPr>
    </w:p>
    <w:p w:rsidR="000B260C" w:rsidRPr="00A60DD0" w:rsidRDefault="000B260C" w:rsidP="000B260C">
      <w:pPr>
        <w:spacing w:after="0" w:line="240" w:lineRule="auto"/>
        <w:jc w:val="both"/>
        <w:rPr>
          <w:rFonts w:ascii="Times New Roman" w:eastAsia="Times New Roman" w:hAnsi="Times New Roman"/>
          <w:b/>
          <w:iCs/>
          <w:sz w:val="24"/>
          <w:szCs w:val="24"/>
          <w:lang w:eastAsia="tr-TR"/>
        </w:rPr>
      </w:pPr>
      <w:r w:rsidRPr="00A60DD0">
        <w:rPr>
          <w:rFonts w:ascii="Times New Roman" w:eastAsia="Times New Roman" w:hAnsi="Times New Roman"/>
          <w:b/>
          <w:iCs/>
          <w:sz w:val="24"/>
          <w:szCs w:val="24"/>
          <w:lang w:eastAsia="tr-TR"/>
        </w:rPr>
        <w:t>14)</w:t>
      </w:r>
    </w:p>
    <w:p w:rsidR="000B260C" w:rsidRPr="00A60DD0" w:rsidRDefault="000B260C" w:rsidP="000B260C">
      <w:pPr>
        <w:spacing w:after="0" w:line="240" w:lineRule="auto"/>
        <w:jc w:val="both"/>
        <w:rPr>
          <w:rFonts w:ascii="Times New Roman" w:eastAsia="Times New Roman" w:hAnsi="Times New Roman"/>
          <w:b/>
          <w:iCs/>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Dosya No: 2014/1865</w:t>
      </w:r>
    </w:p>
    <w:p w:rsidR="000B260C" w:rsidRPr="00A60DD0" w:rsidRDefault="000B260C" w:rsidP="000B260C">
      <w:pPr>
        <w:spacing w:after="0" w:line="240" w:lineRule="auto"/>
        <w:jc w:val="both"/>
        <w:rPr>
          <w:rFonts w:ascii="Times New Roman" w:eastAsia="Times New Roman" w:hAnsi="Times New Roman"/>
          <w:b/>
          <w:color w:val="000000"/>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Hayat Kimya Sanayi A.Ş.</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color w:val="000000"/>
          <w:sz w:val="24"/>
          <w:szCs w:val="24"/>
          <w:lang w:val="x-none" w:eastAsia="x-none"/>
        </w:rPr>
        <w:t xml:space="preserve">Şikayet Edilen Reklam: </w:t>
      </w:r>
      <w:r w:rsidRPr="006D444B">
        <w:rPr>
          <w:rFonts w:ascii="Times New Roman" w:eastAsia="Times New Roman" w:hAnsi="Times New Roman"/>
          <w:b/>
          <w:i/>
          <w:sz w:val="24"/>
          <w:szCs w:val="24"/>
          <w:lang w:eastAsia="tr-TR"/>
        </w:rPr>
        <w:t xml:space="preserve">“Bingo Matik Sıvı Erguvan Esintisi” </w:t>
      </w:r>
      <w:r w:rsidRPr="006D444B">
        <w:rPr>
          <w:rFonts w:ascii="Times New Roman" w:eastAsia="Times New Roman" w:hAnsi="Times New Roman"/>
          <w:sz w:val="24"/>
          <w:szCs w:val="24"/>
          <w:lang w:eastAsia="tr-TR"/>
        </w:rPr>
        <w:t>ve</w:t>
      </w:r>
      <w:r w:rsidRPr="006D444B">
        <w:rPr>
          <w:rFonts w:ascii="Times New Roman" w:eastAsia="Times New Roman" w:hAnsi="Times New Roman"/>
          <w:b/>
          <w:i/>
          <w:sz w:val="24"/>
          <w:szCs w:val="24"/>
          <w:lang w:eastAsia="tr-TR"/>
        </w:rPr>
        <w:t xml:space="preserve"> “Bingo Matik Sıvı Parfümsüz”</w:t>
      </w:r>
      <w:r w:rsidRPr="00A60DD0">
        <w:rPr>
          <w:rFonts w:ascii="Times New Roman" w:eastAsia="Times New Roman" w:hAnsi="Times New Roman"/>
          <w:sz w:val="24"/>
          <w:szCs w:val="24"/>
          <w:lang w:eastAsia="tr-TR"/>
        </w:rPr>
        <w:t xml:space="preserve"> isimli sıvı deterja</w:t>
      </w:r>
      <w:r>
        <w:rPr>
          <w:rFonts w:ascii="Times New Roman" w:eastAsia="Times New Roman" w:hAnsi="Times New Roman"/>
          <w:sz w:val="24"/>
          <w:szCs w:val="24"/>
          <w:lang w:eastAsia="tr-TR"/>
        </w:rPr>
        <w:t>n ürünlere ait ürün ambalajları</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2013-2014</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Ürün ambalajı.</w:t>
      </w:r>
      <w:proofErr w:type="gramEnd"/>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sz w:val="24"/>
          <w:szCs w:val="24"/>
          <w:lang w:eastAsia="tr-TR"/>
        </w:rPr>
        <w:t>“Bingo Matik Sıvı Erguvan Esintisi” ve “Bingo Matik Sıvı Parfümsüz” isimli ürünlerin paketlerinin arka etiket yüzünde “Sabun Bazlı” ibaresinin yer aldığı, ürünlerin etiketlerinde yer alan içerik bilgileri incelendiğinde, ürünlerin içerdiği yüzey aktif maddelerin oranının; %5-15 oranında Aniyonik aktif madde ve %5-15 oranında ise Noniyonik aktif madde olmak üzere toplamda %10 ila %30 arasında değiştiği, buna karşılık ürünlerin içeriğinde yer alan sabun miktarının ise %5’den daha az olduğu tespit edilmiştir.</w:t>
      </w:r>
      <w:proofErr w:type="gramEnd"/>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Default="000B260C" w:rsidP="000B260C">
      <w:pPr>
        <w:spacing w:after="0" w:line="240" w:lineRule="auto"/>
        <w:jc w:val="both"/>
        <w:rPr>
          <w:rFonts w:ascii="Times New Roman" w:eastAsia="Times New Roman" w:hAnsi="Times New Roman"/>
          <w:b/>
          <w:sz w:val="24"/>
          <w:szCs w:val="24"/>
          <w:u w:val="single"/>
          <w:lang w:eastAsia="tr-TR"/>
        </w:rPr>
      </w:pPr>
      <w:r w:rsidRPr="00A60DD0">
        <w:rPr>
          <w:rFonts w:ascii="Times New Roman" w:eastAsia="Times New Roman" w:hAnsi="Times New Roman"/>
          <w:b/>
          <w:color w:val="000000"/>
          <w:sz w:val="24"/>
          <w:szCs w:val="24"/>
          <w:lang w:val="x-none" w:eastAsia="x-none"/>
        </w:rPr>
        <w:t>Değerlendirme/Karar:</w:t>
      </w:r>
      <w:r w:rsidRPr="00A60DD0">
        <w:rPr>
          <w:rFonts w:ascii="Times New Roman" w:eastAsia="Times New Roman" w:hAnsi="Times New Roman"/>
          <w:color w:val="000000"/>
          <w:sz w:val="24"/>
          <w:szCs w:val="24"/>
          <w:lang w:eastAsia="x-none"/>
        </w:rPr>
        <w:t xml:space="preserve"> </w:t>
      </w:r>
      <w:r w:rsidRPr="00A60DD0">
        <w:rPr>
          <w:rFonts w:ascii="Times New Roman" w:eastAsia="Times New Roman" w:hAnsi="Times New Roman"/>
          <w:b/>
          <w:i/>
          <w:sz w:val="24"/>
          <w:szCs w:val="24"/>
          <w:lang w:eastAsia="tr-TR"/>
        </w:rPr>
        <w:t>“Bingo Matik Sıvı Erguvan Esintisi”</w:t>
      </w:r>
      <w:r w:rsidRPr="00A60DD0">
        <w:rPr>
          <w:rFonts w:ascii="Times New Roman" w:eastAsia="Times New Roman" w:hAnsi="Times New Roman"/>
          <w:sz w:val="24"/>
          <w:szCs w:val="24"/>
          <w:lang w:eastAsia="tr-TR"/>
        </w:rPr>
        <w:t xml:space="preserve"> ve </w:t>
      </w:r>
      <w:r w:rsidRPr="00A60DD0">
        <w:rPr>
          <w:rFonts w:ascii="Times New Roman" w:eastAsia="Times New Roman" w:hAnsi="Times New Roman"/>
          <w:b/>
          <w:i/>
          <w:sz w:val="24"/>
          <w:szCs w:val="24"/>
          <w:lang w:eastAsia="tr-TR"/>
        </w:rPr>
        <w:t>“Bingo Matik Sıvı Parfümsüz”</w:t>
      </w:r>
      <w:r w:rsidRPr="00A60DD0">
        <w:rPr>
          <w:rFonts w:ascii="Times New Roman" w:eastAsia="Times New Roman" w:hAnsi="Times New Roman"/>
          <w:sz w:val="24"/>
          <w:szCs w:val="24"/>
          <w:lang w:eastAsia="tr-TR"/>
        </w:rPr>
        <w:t xml:space="preserve"> isimli ürünlerin paketlerinin arka etiket yüzünde </w:t>
      </w:r>
      <w:r w:rsidRPr="00A60DD0">
        <w:rPr>
          <w:rFonts w:ascii="Times New Roman" w:eastAsia="Times New Roman" w:hAnsi="Times New Roman"/>
          <w:b/>
          <w:i/>
          <w:sz w:val="24"/>
          <w:szCs w:val="24"/>
          <w:lang w:eastAsia="tr-TR"/>
        </w:rPr>
        <w:t>“Sabun Bazlı”</w:t>
      </w:r>
      <w:r w:rsidRPr="00A60DD0">
        <w:rPr>
          <w:rFonts w:ascii="Times New Roman" w:eastAsia="Times New Roman" w:hAnsi="Times New Roman"/>
          <w:sz w:val="24"/>
          <w:szCs w:val="24"/>
          <w:lang w:eastAsia="tr-TR"/>
        </w:rPr>
        <w:t xml:space="preserve"> ibaresinin yer aldığı, ürünlerin etiketlerinde yer alan içerik bilgileri incelendiğinde, ürünlerin içerdiği yüzey aktif maddelerin oranının; %5-15 oranında Aniyonik aktif madde ve %5-15 oranında ise Noniyonik aktif madde olmak üzere toplamda %10 ila %30 arasında değiştiği, buna karşılık ürünlerin içeriğinde yer alan sabun miktarının ise %5’den daha az olduğu, bu bağlamda  “</w:t>
      </w:r>
      <w:r w:rsidRPr="00A60DD0">
        <w:rPr>
          <w:rFonts w:ascii="Times New Roman" w:eastAsia="Times New Roman" w:hAnsi="Times New Roman"/>
          <w:b/>
          <w:sz w:val="24"/>
          <w:szCs w:val="24"/>
          <w:lang w:eastAsia="tr-TR"/>
        </w:rPr>
        <w:t>sabun bazlı” ifadesinin kullanılabilmesi için ürün bileşiminde kullanılan sabun oranının yüzey aktif maddelerden daha fazla olması gerektiği,</w:t>
      </w: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b/>
          <w:sz w:val="24"/>
          <w:szCs w:val="24"/>
          <w:u w:val="single"/>
          <w:lang w:eastAsia="tr-TR"/>
        </w:rPr>
        <w:t>bu nedenle sabun ve yüzey aktif maddelerin ürün içeriğindeki kullanım miktarları kıyaslandığında “sabun bazlı” ifadesinin kullanımının tüketicileri aldatıcı ve yanıltıcı nitelikte olduğu,</w:t>
      </w:r>
    </w:p>
    <w:p w:rsidR="000B260C" w:rsidRPr="00A60DD0" w:rsidRDefault="000B260C" w:rsidP="000B260C">
      <w:pPr>
        <w:spacing w:after="0" w:line="240" w:lineRule="auto"/>
        <w:jc w:val="both"/>
        <w:rPr>
          <w:rFonts w:ascii="Times New Roman" w:eastAsia="Times New Roman" w:hAnsi="Times New Roman"/>
          <w:b/>
          <w:sz w:val="24"/>
          <w:szCs w:val="24"/>
          <w:u w:val="single"/>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Açıklanan nedenlerle inceleme konusu ürün etiketlerinde yer alan “sabun </w:t>
      </w:r>
      <w:proofErr w:type="gramStart"/>
      <w:r w:rsidRPr="00A60DD0">
        <w:rPr>
          <w:rFonts w:ascii="Times New Roman" w:eastAsia="Times New Roman" w:hAnsi="Times New Roman"/>
          <w:sz w:val="24"/>
          <w:szCs w:val="24"/>
          <w:lang w:eastAsia="tr-TR"/>
        </w:rPr>
        <w:t>bazlı</w:t>
      </w:r>
      <w:proofErr w:type="gramEnd"/>
      <w:r w:rsidRPr="00A60DD0">
        <w:rPr>
          <w:rFonts w:ascii="Times New Roman" w:eastAsia="Times New Roman" w:hAnsi="Times New Roman"/>
          <w:sz w:val="24"/>
          <w:szCs w:val="24"/>
          <w:lang w:eastAsia="tr-TR"/>
        </w:rPr>
        <w:t>” ifadesinin;</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hAnsi="Times New Roman"/>
          <w:sz w:val="24"/>
          <w:szCs w:val="24"/>
        </w:rPr>
      </w:pPr>
      <w:r w:rsidRPr="00A60DD0">
        <w:rPr>
          <w:rFonts w:ascii="Times New Roman" w:eastAsia="Andale Sans UI" w:hAnsi="Times New Roman"/>
          <w:kern w:val="1"/>
          <w:sz w:val="24"/>
          <w:szCs w:val="24"/>
        </w:rPr>
        <w:t xml:space="preserve">- İnceleme konusu reklamların yayınlandığı dönemde yürürlükte bulunan mülga Ticari Reklam ve İlanlara İlişkin İlkeler ve Uygulama Esaslarına Dair Yönetmeliğin </w:t>
      </w:r>
      <w:r w:rsidRPr="00A60DD0">
        <w:rPr>
          <w:rFonts w:ascii="Times New Roman" w:hAnsi="Times New Roman"/>
          <w:sz w:val="24"/>
          <w:szCs w:val="24"/>
        </w:rPr>
        <w:t>5/a, 5/e, 7/a, 7/c, 7/g, 13 üncü ve 21 inci maddeleri,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6502 sayılı Tüketicinin Korunması Hakkında Kanun'un 61 inci maddesi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rPr>
      </w:pPr>
      <w:proofErr w:type="gramStart"/>
      <w:r w:rsidRPr="00A60DD0">
        <w:rPr>
          <w:rFonts w:ascii="Times New Roman" w:eastAsia="Andale Sans UI" w:hAnsi="Times New Roman"/>
          <w:kern w:val="1"/>
          <w:sz w:val="24"/>
          <w:szCs w:val="24"/>
        </w:rPr>
        <w:t>hükümlerine</w:t>
      </w:r>
      <w:proofErr w:type="gramEnd"/>
      <w:r w:rsidRPr="00A60DD0">
        <w:rPr>
          <w:rFonts w:ascii="Times New Roman" w:eastAsia="Andale Sans UI" w:hAnsi="Times New Roman"/>
          <w:kern w:val="1"/>
          <w:sz w:val="24"/>
          <w:szCs w:val="24"/>
        </w:rPr>
        <w:t xml:space="preserve"> aykırı olduğuna</w:t>
      </w:r>
      <w:r w:rsidRPr="00A60DD0">
        <w:rPr>
          <w:rFonts w:ascii="Times New Roman" w:eastAsia="Andale Sans UI" w:hAnsi="Times New Roman"/>
          <w:b/>
          <w:kern w:val="1"/>
          <w:sz w:val="24"/>
          <w:szCs w:val="24"/>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rPr>
      </w:pPr>
    </w:p>
    <w:p w:rsidR="000B260C" w:rsidRDefault="000B260C" w:rsidP="000B260C">
      <w:pPr>
        <w:spacing w:after="0" w:line="240" w:lineRule="auto"/>
        <w:jc w:val="both"/>
        <w:rPr>
          <w:rFonts w:ascii="Times New Roman" w:eastAsia="Andale Sans UI" w:hAnsi="Times New Roman"/>
          <w:kern w:val="1"/>
          <w:sz w:val="24"/>
          <w:szCs w:val="24"/>
        </w:rPr>
      </w:pPr>
      <w:r w:rsidRPr="00A60DD0">
        <w:rPr>
          <w:rFonts w:ascii="Times New Roman" w:eastAsia="Andale Sans UI" w:hAnsi="Times New Roman"/>
          <w:kern w:val="1"/>
          <w:sz w:val="24"/>
          <w:szCs w:val="24"/>
        </w:rPr>
        <w:t xml:space="preserve">Buna göre, reklam veren </w:t>
      </w:r>
      <w:r w:rsidRPr="00A60DD0">
        <w:rPr>
          <w:rFonts w:ascii="Times New Roman" w:eastAsia="Andale Sans UI" w:hAnsi="Times New Roman"/>
          <w:b/>
          <w:kern w:val="1"/>
          <w:sz w:val="24"/>
          <w:szCs w:val="24"/>
        </w:rPr>
        <w:t xml:space="preserve">Hayat Kimya Sanayi A.Ş. </w:t>
      </w:r>
      <w:r w:rsidRPr="00A60DD0">
        <w:rPr>
          <w:rFonts w:ascii="Times New Roman" w:eastAsia="Andale Sans UI" w:hAnsi="Times New Roman"/>
          <w:kern w:val="1"/>
          <w:sz w:val="24"/>
          <w:szCs w:val="24"/>
        </w:rPr>
        <w:t>hakkında, 6502 sa</w:t>
      </w:r>
      <w:r>
        <w:rPr>
          <w:rFonts w:ascii="Times New Roman" w:eastAsia="Andale Sans UI" w:hAnsi="Times New Roman"/>
          <w:kern w:val="1"/>
          <w:sz w:val="24"/>
          <w:szCs w:val="24"/>
        </w:rPr>
        <w:t xml:space="preserve">yılı Kanun’un 63 üncü ve 77/12 </w:t>
      </w:r>
      <w:r w:rsidRPr="00A60DD0">
        <w:rPr>
          <w:rFonts w:ascii="Times New Roman" w:eastAsia="Andale Sans UI" w:hAnsi="Times New Roman"/>
          <w:kern w:val="1"/>
          <w:sz w:val="24"/>
          <w:szCs w:val="24"/>
        </w:rPr>
        <w:t xml:space="preserve">nci maddeleri </w:t>
      </w:r>
      <w:r>
        <w:rPr>
          <w:rFonts w:ascii="Times New Roman" w:eastAsia="Andale Sans UI" w:hAnsi="Times New Roman"/>
          <w:kern w:val="1"/>
          <w:sz w:val="24"/>
          <w:szCs w:val="24"/>
        </w:rPr>
        <w:t>uyarınca</w:t>
      </w:r>
      <w:r w:rsidRPr="00A60DD0">
        <w:rPr>
          <w:rFonts w:ascii="Times New Roman" w:eastAsia="Andale Sans UI" w:hAnsi="Times New Roman"/>
          <w:kern w:val="1"/>
          <w:sz w:val="24"/>
          <w:szCs w:val="24"/>
        </w:rPr>
        <w:t xml:space="preserve"> </w:t>
      </w:r>
      <w:r w:rsidRPr="00A60DD0">
        <w:rPr>
          <w:rFonts w:ascii="Times New Roman" w:eastAsia="Andale Sans UI" w:hAnsi="Times New Roman"/>
          <w:b/>
          <w:kern w:val="1"/>
          <w:sz w:val="24"/>
          <w:szCs w:val="24"/>
        </w:rPr>
        <w:t xml:space="preserve">anılan reklamları durdurma cezası </w:t>
      </w:r>
      <w:r w:rsidRPr="00A60DD0">
        <w:rPr>
          <w:rFonts w:ascii="Times New Roman" w:eastAsia="Andale Sans UI" w:hAnsi="Times New Roman"/>
          <w:kern w:val="1"/>
          <w:sz w:val="24"/>
          <w:szCs w:val="24"/>
        </w:rPr>
        <w:t>verilmesine karar verilmiştir.</w:t>
      </w:r>
    </w:p>
    <w:p w:rsidR="000B260C" w:rsidRPr="00A60DD0" w:rsidRDefault="000B260C" w:rsidP="000B260C">
      <w:pPr>
        <w:spacing w:after="0" w:line="240" w:lineRule="auto"/>
        <w:jc w:val="both"/>
        <w:rPr>
          <w:rFonts w:ascii="Times New Roman" w:eastAsia="Andale Sans UI" w:hAnsi="Times New Roman"/>
          <w:kern w:val="1"/>
          <w:sz w:val="24"/>
          <w:szCs w:val="24"/>
        </w:rPr>
      </w:pPr>
    </w:p>
    <w:p w:rsidR="000B260C" w:rsidRDefault="000B260C" w:rsidP="000B260C">
      <w:pPr>
        <w:spacing w:after="0" w:line="240" w:lineRule="auto"/>
        <w:jc w:val="both"/>
        <w:rPr>
          <w:rFonts w:ascii="Times New Roman" w:eastAsia="Andale Sans UI" w:hAnsi="Times New Roman"/>
          <w:b/>
          <w:kern w:val="1"/>
          <w:sz w:val="24"/>
          <w:szCs w:val="24"/>
        </w:rPr>
      </w:pPr>
      <w:r w:rsidRPr="00A60DD0">
        <w:rPr>
          <w:rFonts w:ascii="Times New Roman" w:eastAsia="Andale Sans UI" w:hAnsi="Times New Roman"/>
          <w:b/>
          <w:kern w:val="1"/>
          <w:sz w:val="24"/>
          <w:szCs w:val="24"/>
        </w:rPr>
        <w:t>15)</w:t>
      </w:r>
    </w:p>
    <w:p w:rsidR="000B260C" w:rsidRPr="00A60DD0" w:rsidRDefault="000B260C" w:rsidP="000B260C">
      <w:pPr>
        <w:spacing w:after="0" w:line="240" w:lineRule="auto"/>
        <w:jc w:val="both"/>
        <w:rPr>
          <w:rFonts w:ascii="Times New Roman" w:eastAsia="Andale Sans UI" w:hAnsi="Times New Roman"/>
          <w:b/>
          <w:kern w:val="1"/>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Dosya No: </w:t>
      </w:r>
      <w:r w:rsidRPr="00A60DD0">
        <w:rPr>
          <w:rFonts w:ascii="Times New Roman" w:eastAsia="Times New Roman" w:hAnsi="Times New Roman"/>
          <w:b/>
          <w:sz w:val="24"/>
          <w:szCs w:val="24"/>
          <w:lang w:eastAsia="tr-TR"/>
        </w:rPr>
        <w:t>2014/1193</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spacing w:after="0" w:line="240" w:lineRule="auto"/>
        <w:jc w:val="both"/>
        <w:rPr>
          <w:rFonts w:ascii="Times New Roman" w:hAnsi="Times New Roman"/>
          <w:b/>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Elif Bitkisel Ürünler Sağlık Ltd. Şti.</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lang w:val="x-none"/>
        </w:rPr>
        <w:t xml:space="preserve">Şikayet Edilen Reklam: </w:t>
      </w:r>
      <w:r w:rsidRPr="00A60DD0">
        <w:rPr>
          <w:rFonts w:ascii="Times New Roman" w:hAnsi="Times New Roman"/>
          <w:sz w:val="24"/>
          <w:szCs w:val="24"/>
        </w:rPr>
        <w:t>www.dizyap.com adresli internet sitesinde “Diz-Yap Masaj Kremi” isimli kozmetik ürünün satışına yönelik yapılan tanıtımlar.</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 xml:space="preserve">Reklam Yayın Tarihi: </w:t>
      </w:r>
      <w:r w:rsidRPr="00A60DD0">
        <w:rPr>
          <w:rFonts w:ascii="Times New Roman" w:hAnsi="Times New Roman"/>
          <w:sz w:val="24"/>
          <w:szCs w:val="24"/>
        </w:rPr>
        <w:t>06.12.2013</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Yayınlandığı Mecra:</w:t>
      </w:r>
      <w:r w:rsidRPr="00A60DD0">
        <w:rPr>
          <w:rFonts w:ascii="Times New Roman" w:hAnsi="Times New Roman"/>
          <w:sz w:val="24"/>
          <w:szCs w:val="24"/>
        </w:rPr>
        <w:t xml:space="preserve"> İnternet</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hAnsi="Times New Roman"/>
          <w:sz w:val="24"/>
          <w:szCs w:val="24"/>
        </w:rPr>
        <w:t xml:space="preserve">www.dizyap.com adresli internet sitesinin 06.12.2013 tarihli görünümünde yer alan “Diz-Yap Masaj Kremi” isimli kozmetik ürüne ilişkin tanıtımlarda; </w:t>
      </w:r>
      <w:r w:rsidRPr="00A60DD0">
        <w:rPr>
          <w:rFonts w:ascii="Times New Roman" w:hAnsi="Times New Roman"/>
          <w:i/>
          <w:sz w:val="24"/>
          <w:szCs w:val="24"/>
        </w:rPr>
        <w:t xml:space="preserve">“Diz-yap Eklem Masaj Kremi İle Eklem Ağrılarına Son !” </w:t>
      </w:r>
      <w:r w:rsidRPr="00A60DD0">
        <w:rPr>
          <w:rFonts w:ascii="Times New Roman" w:hAnsi="Times New Roman"/>
          <w:sz w:val="24"/>
          <w:szCs w:val="24"/>
        </w:rPr>
        <w:t xml:space="preserve">ve </w:t>
      </w:r>
      <w:r w:rsidRPr="00A60DD0">
        <w:rPr>
          <w:rFonts w:ascii="Times New Roman" w:hAnsi="Times New Roman"/>
          <w:i/>
          <w:sz w:val="24"/>
          <w:szCs w:val="24"/>
        </w:rPr>
        <w:t>“Diz-Yap Krem: Eksilen eklem sıvısının yeniden oluşmasını sağlar. Eklemlerde ve kaslarda oluşan ağrıları yok eder.”</w:t>
      </w:r>
      <w:r w:rsidRPr="00A60DD0">
        <w:rPr>
          <w:rFonts w:ascii="Times New Roman" w:hAnsi="Times New Roman"/>
          <w:sz w:val="24"/>
          <w:szCs w:val="24"/>
        </w:rPr>
        <w:t xml:space="preserve">   ifadelerinin yer aldığı tespit edilmiştir.</w:t>
      </w:r>
    </w:p>
    <w:p w:rsidR="000B260C" w:rsidRPr="00A60DD0" w:rsidRDefault="000B260C" w:rsidP="000B260C">
      <w:pPr>
        <w:spacing w:after="0" w:line="240" w:lineRule="auto"/>
        <w:jc w:val="both"/>
        <w:rPr>
          <w:rFonts w:ascii="Times New Roman" w:hAnsi="Times New Roman"/>
          <w:bCs/>
          <w:sz w:val="24"/>
          <w:szCs w:val="24"/>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hAnsi="Times New Roman"/>
          <w:b/>
          <w:sz w:val="24"/>
          <w:szCs w:val="24"/>
          <w:lang w:val="x-none"/>
        </w:rPr>
        <w:t>Değerlendirme/Karar:</w:t>
      </w:r>
      <w:r w:rsidRPr="00A60DD0">
        <w:rPr>
          <w:rFonts w:ascii="Times New Roman" w:hAnsi="Times New Roman"/>
          <w:sz w:val="24"/>
          <w:szCs w:val="24"/>
        </w:rPr>
        <w:t xml:space="preserve"> </w:t>
      </w:r>
      <w:r w:rsidRPr="00A60DD0">
        <w:rPr>
          <w:rFonts w:ascii="Times New Roman" w:eastAsia="Times New Roman" w:hAnsi="Times New Roman"/>
          <w:sz w:val="24"/>
          <w:szCs w:val="24"/>
          <w:lang w:eastAsia="tr-TR"/>
        </w:rPr>
        <w:t xml:space="preserve">www.dizyap.com adresli internet sitesinin 06.12.2013 tarihli görünümünde yer alan “Diz-Yap Masaj Kremi” isimli kozmetik ürüne ilişkin tanıtımlarda; </w:t>
      </w:r>
      <w:r w:rsidRPr="00A60DD0">
        <w:rPr>
          <w:rFonts w:ascii="Times New Roman" w:eastAsia="Times New Roman" w:hAnsi="Times New Roman"/>
          <w:i/>
          <w:sz w:val="24"/>
          <w:szCs w:val="24"/>
          <w:lang w:eastAsia="tr-TR"/>
        </w:rPr>
        <w:t xml:space="preserve">“Diz-yap Eklem Masaj Kremi İle Eklem Ağrılarına Son !” </w:t>
      </w:r>
      <w:proofErr w:type="gramStart"/>
      <w:r w:rsidRPr="00A60DD0">
        <w:rPr>
          <w:rFonts w:ascii="Times New Roman" w:eastAsia="Times New Roman" w:hAnsi="Times New Roman"/>
          <w:sz w:val="24"/>
          <w:szCs w:val="24"/>
          <w:lang w:eastAsia="tr-TR"/>
        </w:rPr>
        <w:t>ve</w:t>
      </w:r>
      <w:proofErr w:type="gramEnd"/>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i/>
          <w:sz w:val="24"/>
          <w:szCs w:val="24"/>
          <w:lang w:eastAsia="tr-TR"/>
        </w:rPr>
        <w:t>“Diz-Yap Krem: Eksilen eklem sıvısının yeniden oluşmasını sağlar. Eklemlerde ve kaslarda oluşan ağrıları yok eder.”</w:t>
      </w:r>
      <w:r w:rsidRPr="00A60DD0">
        <w:rPr>
          <w:rFonts w:ascii="Times New Roman" w:eastAsia="Times New Roman" w:hAnsi="Times New Roman"/>
          <w:sz w:val="24"/>
          <w:szCs w:val="24"/>
          <w:lang w:eastAsia="tr-TR"/>
        </w:rPr>
        <w:t xml:space="preserve">   ifadelerinin yer aldığı,</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Kozmetik Mevzuatına tabi bulunan tüm kozmetik ürünlerin, insan vücudunun dış kısımlarına uygulanan ve </w:t>
      </w:r>
      <w:r w:rsidRPr="00A60DD0">
        <w:rPr>
          <w:rFonts w:ascii="Times New Roman" w:eastAsia="Times New Roman" w:hAnsi="Times New Roman"/>
          <w:b/>
          <w:sz w:val="24"/>
          <w:szCs w:val="24"/>
          <w:lang w:eastAsia="tr-TR"/>
        </w:rPr>
        <w:t>etkileri geçici olan</w:t>
      </w:r>
      <w:r w:rsidRPr="00A60DD0">
        <w:rPr>
          <w:rFonts w:ascii="Times New Roman" w:eastAsia="Times New Roman" w:hAnsi="Times New Roman"/>
          <w:sz w:val="24"/>
          <w:szCs w:val="24"/>
          <w:lang w:eastAsia="tr-TR"/>
        </w:rPr>
        <w:t xml:space="preserve"> ürünler olması gerektiği; bu bağlamda, inceleme konusu tanıtımlarda yer alan</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b/>
          <w:i/>
          <w:sz w:val="24"/>
          <w:szCs w:val="24"/>
          <w:lang w:eastAsia="tr-TR"/>
        </w:rPr>
        <w:t xml:space="preserve">Eklem Ağrılarına Son !” </w:t>
      </w:r>
      <w:r w:rsidRPr="00A60DD0">
        <w:rPr>
          <w:rFonts w:ascii="Times New Roman" w:eastAsia="Times New Roman" w:hAnsi="Times New Roman"/>
          <w:sz w:val="24"/>
          <w:szCs w:val="24"/>
          <w:lang w:eastAsia="tr-TR"/>
        </w:rPr>
        <w:t xml:space="preserve">ve </w:t>
      </w:r>
      <w:r w:rsidRPr="00A60DD0">
        <w:rPr>
          <w:rFonts w:ascii="Times New Roman" w:eastAsia="Times New Roman" w:hAnsi="Times New Roman"/>
          <w:b/>
          <w:i/>
          <w:sz w:val="24"/>
          <w:szCs w:val="24"/>
          <w:lang w:eastAsia="tr-TR"/>
        </w:rPr>
        <w:t xml:space="preserve">“Eksilen eklem sıvısının yeniden oluşmasını sağlar. Eklemlerde ve kaslarda oluşan ağrıları yok eder.” </w:t>
      </w:r>
      <w:r w:rsidRPr="00A60DD0">
        <w:rPr>
          <w:rFonts w:ascii="Times New Roman" w:eastAsia="Times New Roman" w:hAnsi="Times New Roman"/>
          <w:b/>
          <w:sz w:val="24"/>
          <w:szCs w:val="24"/>
          <w:lang w:eastAsia="tr-TR"/>
        </w:rPr>
        <w:t>ifadelerinin tedaviye yönelik olması nedeniyle ilgili mevzuatta belirtilen kozmetik ürün tanımını aşan ve yanıltıcı nitelikte değerlendirildiği,</w:t>
      </w:r>
      <w:r w:rsidRPr="00A60DD0">
        <w:rPr>
          <w:rFonts w:ascii="Times New Roman" w:eastAsia="Times New Roman" w:hAnsi="Times New Roman"/>
          <w:sz w:val="24"/>
          <w:szCs w:val="24"/>
          <w:lang w:eastAsia="tr-TR"/>
        </w:rPr>
        <w:t xml:space="preserve"> </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Açıklanan nedenlerle söz konusu reklamların,</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Kozmetik Yönetmeliği’nin 4 üncü ve 10 uncu maddeleri,</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 Sağlık Beyanları ile Satışa Sunulan Ürünlerin Sağlık Beyanları Hakkında Yönetmelik’in </w:t>
      </w:r>
      <w:proofErr w:type="gramStart"/>
      <w:r w:rsidRPr="00A60DD0">
        <w:rPr>
          <w:rFonts w:ascii="Times New Roman" w:hAnsi="Times New Roman"/>
          <w:sz w:val="24"/>
          <w:szCs w:val="24"/>
        </w:rPr>
        <w:t>5  inci</w:t>
      </w:r>
      <w:proofErr w:type="gramEnd"/>
      <w:r w:rsidRPr="00A60DD0">
        <w:rPr>
          <w:rFonts w:ascii="Times New Roman" w:hAnsi="Times New Roman"/>
          <w:sz w:val="24"/>
          <w:szCs w:val="24"/>
        </w:rPr>
        <w:t xml:space="preserve"> ve 7 inci maddeleri,</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İnceleme konusu reklamların yayınlandığı dönemde yürürlükte bulunan mülga Ticari Reklam ve İlanlara İlişkin İlkeler ve Uygulama Esaslarına Dair Yönetmeliğin 5/a, 5/e, 7/a, 7/c ve 21 inci maddeleri,</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İnceleme konusu reklamların yayınlandığı dönemde yürürlükte bulunan mülga 4077 sayılı Tüketicinin Korunması Hakkında Kanun’un 16 ıncı maddesi,</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 </w:t>
      </w:r>
      <w:r w:rsidRPr="00A60DD0">
        <w:rPr>
          <w:rFonts w:ascii="Times New Roman" w:hAnsi="Times New Roman"/>
          <w:sz w:val="24"/>
          <w:szCs w:val="24"/>
        </w:rPr>
        <w:t>6502 sayılı Tüketicinin Korunması Hakkında Kanun'un 61 inci maddesi</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sz w:val="24"/>
          <w:szCs w:val="24"/>
        </w:rPr>
        <w:t>hükümlerine</w:t>
      </w:r>
      <w:proofErr w:type="gramEnd"/>
      <w:r w:rsidRPr="00A60DD0">
        <w:rPr>
          <w:rFonts w:ascii="Times New Roman" w:hAnsi="Times New Roman"/>
          <w:sz w:val="24"/>
          <w:szCs w:val="24"/>
        </w:rPr>
        <w:t xml:space="preserve"> aykırı olduğuna</w:t>
      </w:r>
      <w:r w:rsidRPr="00A60DD0">
        <w:rPr>
          <w:rFonts w:ascii="Times New Roman" w:hAnsi="Times New Roman"/>
          <w:b/>
          <w:sz w:val="24"/>
          <w:szCs w:val="24"/>
        </w:rPr>
        <w:t>,</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Buna göre, reklam veren </w:t>
      </w:r>
      <w:r w:rsidRPr="00A60DD0">
        <w:rPr>
          <w:rFonts w:ascii="Times New Roman" w:hAnsi="Times New Roman"/>
          <w:b/>
          <w:sz w:val="24"/>
          <w:szCs w:val="24"/>
        </w:rPr>
        <w:t xml:space="preserve">Elif Bitkisel Ürünler Sağlık Ltd. Şti. </w:t>
      </w:r>
      <w:r w:rsidRPr="00A60DD0">
        <w:rPr>
          <w:rFonts w:ascii="Times New Roman" w:hAnsi="Times New Roman"/>
          <w:sz w:val="24"/>
          <w:szCs w:val="24"/>
        </w:rPr>
        <w:t>hakkında, 6502 sa</w:t>
      </w:r>
      <w:r>
        <w:rPr>
          <w:rFonts w:ascii="Times New Roman" w:hAnsi="Times New Roman"/>
          <w:sz w:val="24"/>
          <w:szCs w:val="24"/>
        </w:rPr>
        <w:t xml:space="preserve">yılı Kanun’un 63 üncü ve 77/12 </w:t>
      </w:r>
      <w:r w:rsidRPr="00A60DD0">
        <w:rPr>
          <w:rFonts w:ascii="Times New Roman" w:hAnsi="Times New Roman"/>
          <w:sz w:val="24"/>
          <w:szCs w:val="24"/>
        </w:rPr>
        <w:t>nci maddeleri ve 4077 sayılı Kanun’un 17 nci ve 25</w:t>
      </w:r>
      <w:r>
        <w:rPr>
          <w:rFonts w:ascii="Times New Roman" w:hAnsi="Times New Roman"/>
          <w:sz w:val="24"/>
          <w:szCs w:val="24"/>
        </w:rPr>
        <w:t xml:space="preserve">/8 inci maddesi uyarınca </w:t>
      </w:r>
      <w:r w:rsidRPr="00A60DD0">
        <w:rPr>
          <w:rFonts w:ascii="Times New Roman" w:hAnsi="Times New Roman"/>
          <w:b/>
          <w:sz w:val="24"/>
          <w:szCs w:val="24"/>
        </w:rPr>
        <w:t xml:space="preserve">anılan reklamları durdurma cezası </w:t>
      </w:r>
      <w:r w:rsidRPr="00A60DD0">
        <w:rPr>
          <w:rFonts w:ascii="Times New Roman" w:hAnsi="Times New Roman"/>
          <w:sz w:val="24"/>
          <w:szCs w:val="24"/>
        </w:rPr>
        <w:t>verilmesine karar verilmiştir.</w:t>
      </w:r>
    </w:p>
    <w:p w:rsidR="000B260C" w:rsidRPr="00A60DD0" w:rsidRDefault="000B260C" w:rsidP="000B260C">
      <w:pPr>
        <w:spacing w:after="0" w:line="240" w:lineRule="auto"/>
        <w:jc w:val="both"/>
        <w:rPr>
          <w:rFonts w:ascii="Times New Roman" w:eastAsia="Andale Sans UI" w:hAnsi="Times New Roman"/>
          <w:b/>
          <w:bCs/>
          <w:kern w:val="1"/>
          <w:sz w:val="24"/>
          <w:szCs w:val="24"/>
        </w:rPr>
      </w:pPr>
    </w:p>
    <w:p w:rsidR="000B260C" w:rsidRDefault="000B260C" w:rsidP="000B260C">
      <w:pPr>
        <w:spacing w:after="0" w:line="240" w:lineRule="auto"/>
        <w:jc w:val="both"/>
        <w:rPr>
          <w:rFonts w:ascii="Times New Roman" w:eastAsia="Andale Sans UI" w:hAnsi="Times New Roman"/>
          <w:b/>
          <w:bCs/>
          <w:kern w:val="1"/>
          <w:sz w:val="24"/>
          <w:szCs w:val="24"/>
        </w:rPr>
      </w:pPr>
      <w:r w:rsidRPr="00A60DD0">
        <w:rPr>
          <w:rFonts w:ascii="Times New Roman" w:eastAsia="Andale Sans UI" w:hAnsi="Times New Roman"/>
          <w:b/>
          <w:bCs/>
          <w:kern w:val="1"/>
          <w:sz w:val="24"/>
          <w:szCs w:val="24"/>
        </w:rPr>
        <w:t>16)</w:t>
      </w:r>
    </w:p>
    <w:p w:rsidR="000B260C" w:rsidRPr="00A60DD0" w:rsidRDefault="000B260C" w:rsidP="000B260C">
      <w:pPr>
        <w:spacing w:after="0" w:line="240" w:lineRule="auto"/>
        <w:jc w:val="both"/>
        <w:rPr>
          <w:rFonts w:ascii="Times New Roman" w:eastAsia="Andale Sans UI" w:hAnsi="Times New Roman"/>
          <w:b/>
          <w:bCs/>
          <w:kern w:val="1"/>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Dosya No: 2014/1399</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spacing w:after="0" w:line="240" w:lineRule="auto"/>
        <w:jc w:val="both"/>
        <w:rPr>
          <w:rFonts w:ascii="Times New Roman" w:hAnsi="Times New Roman"/>
          <w:b/>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Gruppal İnternet Hizmetleri ve Turizm Ltd. Şti.</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lang w:val="x-none"/>
        </w:rPr>
        <w:t xml:space="preserve">Şikayet Edilen Reklam: </w:t>
      </w:r>
      <w:r w:rsidRPr="00A60DD0">
        <w:rPr>
          <w:rFonts w:ascii="Times New Roman" w:eastAsia="Times New Roman" w:hAnsi="Times New Roman"/>
          <w:sz w:val="24"/>
          <w:szCs w:val="24"/>
          <w:lang w:eastAsia="tr-TR"/>
        </w:rPr>
        <w:t>www.gruppal.com adresli internet sitesinde yer alan “Bonal-F Plus Gel” isimli kozmetik ürünün satışına yönelik yapılan tanıtımlar.</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 xml:space="preserve">Reklam Yayın Tarihi: </w:t>
      </w:r>
      <w:r w:rsidRPr="00A60DD0">
        <w:rPr>
          <w:rFonts w:ascii="Times New Roman" w:hAnsi="Times New Roman"/>
          <w:sz w:val="24"/>
          <w:szCs w:val="24"/>
        </w:rPr>
        <w:t>14.11.2013</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Yayınlandığı Mecra:</w:t>
      </w:r>
      <w:r w:rsidRPr="00A60DD0">
        <w:rPr>
          <w:rFonts w:ascii="Times New Roman" w:hAnsi="Times New Roman"/>
          <w:sz w:val="24"/>
          <w:szCs w:val="24"/>
        </w:rPr>
        <w:t xml:space="preserve"> İnternet</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eastAsia="Times New Roman" w:hAnsi="Times New Roman"/>
          <w:sz w:val="24"/>
          <w:szCs w:val="24"/>
          <w:lang w:eastAsia="tr-TR"/>
        </w:rPr>
        <w:t xml:space="preserve">www.gruppal.com adresli internet sitesinin 14.11.2013 tarihli görünümünde yer alan </w:t>
      </w:r>
      <w:r w:rsidRPr="00A60DD0">
        <w:rPr>
          <w:rFonts w:ascii="Times New Roman" w:eastAsia="Times New Roman" w:hAnsi="Times New Roman"/>
          <w:b/>
          <w:i/>
          <w:sz w:val="24"/>
          <w:szCs w:val="24"/>
          <w:lang w:eastAsia="tr-TR"/>
        </w:rPr>
        <w:t>“Bonal-F Plus Gel”</w:t>
      </w:r>
      <w:r w:rsidRPr="00A60DD0">
        <w:rPr>
          <w:rFonts w:ascii="Times New Roman" w:eastAsia="Times New Roman" w:hAnsi="Times New Roman"/>
          <w:sz w:val="24"/>
          <w:szCs w:val="24"/>
          <w:lang w:eastAsia="tr-TR"/>
        </w:rPr>
        <w:t xml:space="preserve"> isimli kozmetik ürünün satışına yönelik yapılan tanıtımlarda; </w:t>
      </w:r>
      <w:r w:rsidRPr="00A60DD0">
        <w:rPr>
          <w:rFonts w:ascii="Times New Roman" w:eastAsia="Times New Roman" w:hAnsi="Times New Roman"/>
          <w:i/>
          <w:sz w:val="24"/>
          <w:szCs w:val="24"/>
          <w:lang w:eastAsia="tr-TR"/>
        </w:rPr>
        <w:t xml:space="preserve">“Günün Fırsatı: Vücudunuzdaki </w:t>
      </w:r>
      <w:r w:rsidRPr="00A60DD0">
        <w:rPr>
          <w:rFonts w:ascii="Times New Roman" w:eastAsia="Times New Roman" w:hAnsi="Times New Roman"/>
          <w:b/>
          <w:i/>
          <w:sz w:val="24"/>
          <w:szCs w:val="24"/>
          <w:lang w:eastAsia="tr-TR"/>
        </w:rPr>
        <w:t>çatlaklardan kolayca kurtulmanızı sağlayacak</w:t>
      </w:r>
      <w:r w:rsidRPr="00A60DD0">
        <w:rPr>
          <w:rFonts w:ascii="Times New Roman" w:eastAsia="Times New Roman" w:hAnsi="Times New Roman"/>
          <w:i/>
          <w:sz w:val="24"/>
          <w:szCs w:val="24"/>
          <w:lang w:eastAsia="tr-TR"/>
        </w:rPr>
        <w:t xml:space="preserve"> Bonal-F Plus Gel sadece 54.90 TL</w:t>
      </w:r>
      <w:proofErr w:type="gramStart"/>
      <w:r w:rsidRPr="00A60DD0">
        <w:rPr>
          <w:rFonts w:ascii="Times New Roman" w:eastAsia="Times New Roman" w:hAnsi="Times New Roman"/>
          <w:i/>
          <w:sz w:val="24"/>
          <w:szCs w:val="24"/>
          <w:lang w:eastAsia="tr-TR"/>
        </w:rPr>
        <w:t>!...</w:t>
      </w:r>
      <w:proofErr w:type="gramEnd"/>
      <w:r w:rsidRPr="00A60DD0">
        <w:rPr>
          <w:rFonts w:ascii="Times New Roman" w:eastAsia="Times New Roman" w:hAnsi="Times New Roman"/>
          <w:b/>
          <w:i/>
          <w:sz w:val="24"/>
          <w:szCs w:val="24"/>
          <w:lang w:eastAsia="tr-TR"/>
        </w:rPr>
        <w:t>Çatlakları giderir,</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lang w:eastAsia="tr-TR"/>
        </w:rPr>
        <w:t>kırışıklıkları önler,</w:t>
      </w:r>
      <w:r w:rsidRPr="00A60DD0">
        <w:rPr>
          <w:rFonts w:ascii="Times New Roman" w:eastAsia="Times New Roman" w:hAnsi="Times New Roman"/>
          <w:i/>
          <w:sz w:val="24"/>
          <w:szCs w:val="24"/>
          <w:lang w:eastAsia="tr-TR"/>
        </w:rPr>
        <w:t xml:space="preserve"> cildi güçlendirir, sağlık kazandırır…</w:t>
      </w:r>
      <w:r w:rsidRPr="00A60DD0">
        <w:rPr>
          <w:rFonts w:ascii="Times New Roman" w:eastAsia="Times New Roman" w:hAnsi="Times New Roman"/>
          <w:b/>
          <w:i/>
          <w:sz w:val="24"/>
          <w:szCs w:val="24"/>
          <w:lang w:eastAsia="tr-TR"/>
        </w:rPr>
        <w:t>Anti selülit</w:t>
      </w:r>
      <w:r w:rsidRPr="00A60DD0">
        <w:rPr>
          <w:rFonts w:ascii="Times New Roman" w:eastAsia="Times New Roman" w:hAnsi="Times New Roman"/>
          <w:i/>
          <w:sz w:val="24"/>
          <w:szCs w:val="24"/>
          <w:lang w:eastAsia="tr-TR"/>
        </w:rPr>
        <w:t>…</w:t>
      </w:r>
      <w:r w:rsidRPr="00A60DD0">
        <w:rPr>
          <w:rFonts w:ascii="Times New Roman" w:eastAsia="Times New Roman" w:hAnsi="Times New Roman"/>
          <w:b/>
          <w:i/>
          <w:sz w:val="24"/>
          <w:szCs w:val="24"/>
          <w:lang w:eastAsia="tr-TR"/>
        </w:rPr>
        <w:t>Çatlaklarınızdan kurtulun</w:t>
      </w:r>
      <w:r w:rsidRPr="00A60DD0">
        <w:rPr>
          <w:rFonts w:ascii="Times New Roman" w:eastAsia="Times New Roman" w:hAnsi="Times New Roman"/>
          <w:i/>
          <w:sz w:val="24"/>
          <w:szCs w:val="24"/>
          <w:lang w:eastAsia="tr-TR"/>
        </w:rPr>
        <w:t>, yaza özgür girin!”</w:t>
      </w:r>
      <w:r w:rsidRPr="00A60DD0">
        <w:rPr>
          <w:rFonts w:ascii="Times New Roman" w:eastAsia="Times New Roman" w:hAnsi="Times New Roman"/>
          <w:sz w:val="24"/>
          <w:szCs w:val="24"/>
          <w:lang w:eastAsia="tr-TR"/>
        </w:rPr>
        <w:t xml:space="preserve"> ifadelerinin yer aldığı </w:t>
      </w:r>
      <w:r w:rsidRPr="00A60DD0">
        <w:rPr>
          <w:rFonts w:ascii="Times New Roman" w:hAnsi="Times New Roman"/>
          <w:sz w:val="24"/>
          <w:szCs w:val="24"/>
        </w:rPr>
        <w:t>tespit edilmiştir.</w:t>
      </w:r>
    </w:p>
    <w:p w:rsidR="006F2354" w:rsidRDefault="006F2354" w:rsidP="000B260C">
      <w:pPr>
        <w:spacing w:after="0" w:line="240" w:lineRule="auto"/>
        <w:jc w:val="both"/>
        <w:rPr>
          <w:rFonts w:ascii="Times New Roman" w:hAnsi="Times New Roman"/>
          <w:b/>
          <w:sz w:val="24"/>
          <w:szCs w:val="24"/>
          <w:lang w:val="x-none"/>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lang w:val="x-none"/>
        </w:rPr>
        <w:t>Değerlendirme/Karar:</w:t>
      </w:r>
      <w:r w:rsidRPr="00A60DD0">
        <w:rPr>
          <w:rFonts w:ascii="Times New Roman" w:hAnsi="Times New Roman"/>
          <w:sz w:val="24"/>
          <w:szCs w:val="24"/>
        </w:rPr>
        <w:t xml:space="preserve"> www.gruppal.com adresli internet sitesinin 14.11.2013 tarihli görünümünde yer alan </w:t>
      </w:r>
      <w:r w:rsidRPr="00A60DD0">
        <w:rPr>
          <w:rFonts w:ascii="Times New Roman" w:hAnsi="Times New Roman"/>
          <w:b/>
          <w:i/>
          <w:sz w:val="24"/>
          <w:szCs w:val="24"/>
        </w:rPr>
        <w:t>“Bonal-F Plus Gel”</w:t>
      </w:r>
      <w:r w:rsidRPr="00A60DD0">
        <w:rPr>
          <w:rFonts w:ascii="Times New Roman" w:hAnsi="Times New Roman"/>
          <w:sz w:val="24"/>
          <w:szCs w:val="24"/>
        </w:rPr>
        <w:t xml:space="preserve"> isimli kozmetik ürünün satışına yönelik yapılan tanıtımlarda; </w:t>
      </w:r>
      <w:r w:rsidRPr="00A60DD0">
        <w:rPr>
          <w:rFonts w:ascii="Times New Roman" w:hAnsi="Times New Roman"/>
          <w:i/>
          <w:sz w:val="24"/>
          <w:szCs w:val="24"/>
        </w:rPr>
        <w:t xml:space="preserve">“Günün Fırsatı: Vücudunuzdaki </w:t>
      </w:r>
      <w:r w:rsidRPr="00A60DD0">
        <w:rPr>
          <w:rFonts w:ascii="Times New Roman" w:hAnsi="Times New Roman"/>
          <w:b/>
          <w:i/>
          <w:sz w:val="24"/>
          <w:szCs w:val="24"/>
        </w:rPr>
        <w:t>çatlaklardan kolayca kurtulmanızı sağlayacak</w:t>
      </w:r>
      <w:r w:rsidRPr="00A60DD0">
        <w:rPr>
          <w:rFonts w:ascii="Times New Roman" w:hAnsi="Times New Roman"/>
          <w:i/>
          <w:sz w:val="24"/>
          <w:szCs w:val="24"/>
        </w:rPr>
        <w:t xml:space="preserve"> Bonal-F Plus Gel sadece 54.90 TL!...</w:t>
      </w:r>
      <w:r w:rsidRPr="00A60DD0">
        <w:rPr>
          <w:rFonts w:ascii="Times New Roman" w:hAnsi="Times New Roman"/>
          <w:b/>
          <w:i/>
          <w:sz w:val="24"/>
          <w:szCs w:val="24"/>
        </w:rPr>
        <w:t>Çatlakları giderir,</w:t>
      </w:r>
      <w:r w:rsidRPr="00A60DD0">
        <w:rPr>
          <w:rFonts w:ascii="Times New Roman" w:hAnsi="Times New Roman"/>
          <w:i/>
          <w:sz w:val="24"/>
          <w:szCs w:val="24"/>
        </w:rPr>
        <w:t xml:space="preserve"> </w:t>
      </w:r>
      <w:r w:rsidRPr="00A60DD0">
        <w:rPr>
          <w:rFonts w:ascii="Times New Roman" w:hAnsi="Times New Roman"/>
          <w:b/>
          <w:i/>
          <w:sz w:val="24"/>
          <w:szCs w:val="24"/>
        </w:rPr>
        <w:t>kırışıklıkları önler,</w:t>
      </w:r>
      <w:r w:rsidRPr="00A60DD0">
        <w:rPr>
          <w:rFonts w:ascii="Times New Roman" w:hAnsi="Times New Roman"/>
          <w:i/>
          <w:sz w:val="24"/>
          <w:szCs w:val="24"/>
        </w:rPr>
        <w:t xml:space="preserve"> cildi güçlendirir, sağlık kazandırır…</w:t>
      </w:r>
      <w:r w:rsidRPr="00A60DD0">
        <w:rPr>
          <w:rFonts w:ascii="Times New Roman" w:hAnsi="Times New Roman"/>
          <w:b/>
          <w:i/>
          <w:sz w:val="24"/>
          <w:szCs w:val="24"/>
        </w:rPr>
        <w:t xml:space="preserve"> Anti selülit</w:t>
      </w:r>
      <w:r w:rsidRPr="00A60DD0">
        <w:rPr>
          <w:rFonts w:ascii="Times New Roman" w:hAnsi="Times New Roman"/>
          <w:i/>
          <w:sz w:val="24"/>
          <w:szCs w:val="24"/>
        </w:rPr>
        <w:t>…</w:t>
      </w:r>
      <w:r w:rsidRPr="00A60DD0">
        <w:rPr>
          <w:rFonts w:ascii="Times New Roman" w:hAnsi="Times New Roman"/>
          <w:b/>
          <w:i/>
          <w:sz w:val="24"/>
          <w:szCs w:val="24"/>
        </w:rPr>
        <w:t xml:space="preserve"> Çatlaklarınızdan kurtulun</w:t>
      </w:r>
      <w:r w:rsidRPr="00A60DD0">
        <w:rPr>
          <w:rFonts w:ascii="Times New Roman" w:hAnsi="Times New Roman"/>
          <w:i/>
          <w:sz w:val="24"/>
          <w:szCs w:val="24"/>
        </w:rPr>
        <w:t>, yaza özgür girin!”</w:t>
      </w:r>
      <w:r w:rsidRPr="00A60DD0">
        <w:rPr>
          <w:rFonts w:ascii="Times New Roman" w:hAnsi="Times New Roman"/>
          <w:sz w:val="24"/>
          <w:szCs w:val="24"/>
        </w:rPr>
        <w:t xml:space="preserve">   ifadelerinin yer aldığı,</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sz w:val="24"/>
          <w:szCs w:val="24"/>
        </w:rPr>
        <w:t xml:space="preserve">Kozmetik Mevzuatına tabi bulunan tüm kozmetik ürünlerin, insan vücudunun dış kısımlarına uygulanan ve </w:t>
      </w:r>
      <w:r w:rsidRPr="00A60DD0">
        <w:rPr>
          <w:rFonts w:ascii="Times New Roman" w:hAnsi="Times New Roman"/>
          <w:b/>
          <w:sz w:val="24"/>
          <w:szCs w:val="24"/>
        </w:rPr>
        <w:t>etkileri geçici olan</w:t>
      </w:r>
      <w:r w:rsidRPr="00A60DD0">
        <w:rPr>
          <w:rFonts w:ascii="Times New Roman" w:hAnsi="Times New Roman"/>
          <w:sz w:val="24"/>
          <w:szCs w:val="24"/>
        </w:rPr>
        <w:t xml:space="preserve"> ürünler olması gerektiği; bu bağlamda, inceleme konusu tanıtımlarda yer alan</w:t>
      </w:r>
      <w:r w:rsidRPr="00A60DD0">
        <w:rPr>
          <w:rFonts w:ascii="Times New Roman" w:hAnsi="Times New Roman"/>
          <w:b/>
          <w:sz w:val="24"/>
          <w:szCs w:val="24"/>
        </w:rPr>
        <w:t xml:space="preserve"> “</w:t>
      </w:r>
      <w:r w:rsidRPr="00A60DD0">
        <w:rPr>
          <w:rFonts w:ascii="Times New Roman" w:hAnsi="Times New Roman"/>
          <w:b/>
          <w:i/>
          <w:sz w:val="24"/>
          <w:szCs w:val="24"/>
        </w:rPr>
        <w:t xml:space="preserve">Çatlakları giderir”, “kırışıklıkları önler”, “Anti selülit” </w:t>
      </w:r>
      <w:r w:rsidRPr="00A60DD0">
        <w:rPr>
          <w:rFonts w:ascii="Times New Roman" w:hAnsi="Times New Roman"/>
          <w:sz w:val="24"/>
          <w:szCs w:val="24"/>
        </w:rPr>
        <w:t xml:space="preserve">ve </w:t>
      </w:r>
      <w:r w:rsidRPr="00A60DD0">
        <w:rPr>
          <w:rFonts w:ascii="Times New Roman" w:hAnsi="Times New Roman"/>
          <w:b/>
          <w:i/>
          <w:sz w:val="24"/>
          <w:szCs w:val="24"/>
        </w:rPr>
        <w:t xml:space="preserve">”Çatlaklarınızdan kurtulun.” </w:t>
      </w:r>
      <w:r w:rsidRPr="00A60DD0">
        <w:rPr>
          <w:rFonts w:ascii="Times New Roman" w:hAnsi="Times New Roman"/>
          <w:b/>
          <w:sz w:val="24"/>
          <w:szCs w:val="24"/>
        </w:rPr>
        <w:t>ifadelerinin tedaviye yönelik olması nedeniyle ilgili mevzuatta belirtilen kozmetik ürün tanımını aşan ve yanıltıcı nitelikte değerlendirildiği,</w:t>
      </w:r>
      <w:r w:rsidRPr="00A60DD0">
        <w:rPr>
          <w:rFonts w:ascii="Times New Roman" w:hAnsi="Times New Roman"/>
          <w:sz w:val="24"/>
          <w:szCs w:val="24"/>
        </w:rPr>
        <w:t xml:space="preserve"> </w:t>
      </w:r>
      <w:proofErr w:type="gramEnd"/>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Açıklanan nedenlerle söz konusu reklamların,</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Kozmetik Yönetmeliği’nin 4 üncü ve 10 uncu maddeleri,</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 Sağlık Beyanları ile Satışa Sunulan Ürünlerin Sağlık Beyanları Hakkında Yönetmelik’in </w:t>
      </w:r>
      <w:proofErr w:type="gramStart"/>
      <w:r w:rsidRPr="00A60DD0">
        <w:rPr>
          <w:rFonts w:ascii="Times New Roman" w:hAnsi="Times New Roman"/>
          <w:sz w:val="24"/>
          <w:szCs w:val="24"/>
        </w:rPr>
        <w:t>5  inci</w:t>
      </w:r>
      <w:proofErr w:type="gramEnd"/>
      <w:r w:rsidRPr="00A60DD0">
        <w:rPr>
          <w:rFonts w:ascii="Times New Roman" w:hAnsi="Times New Roman"/>
          <w:sz w:val="24"/>
          <w:szCs w:val="24"/>
        </w:rPr>
        <w:t xml:space="preserve"> ve 7 inci maddeleri,</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İnceleme konusu reklamların yayınlandığı dönemde yürürlükte bulunan mülga Ticari Reklam ve İlanlara İlişkin İlkeler ve Uygulama Esaslarına Dair Yönetmeliğin 5/a, 5/e, 7/a, 7/c ve 21 inci maddeleri,</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İnceleme konusu reklamların yayınlandığı dönemde yürürlükte bulunan mülga 4077 sayılı Tüketicinin Korunması Hakkında Kanun’un 16 ıncı maddesi,</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 </w:t>
      </w:r>
      <w:r w:rsidRPr="00A60DD0">
        <w:rPr>
          <w:rFonts w:ascii="Times New Roman" w:hAnsi="Times New Roman"/>
          <w:sz w:val="24"/>
          <w:szCs w:val="24"/>
        </w:rPr>
        <w:t>6502 sayılı Tüketicinin Korunması Hakkında Kanun'un 61 inci maddesi</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sz w:val="24"/>
          <w:szCs w:val="24"/>
        </w:rPr>
        <w:t>hükümlerine</w:t>
      </w:r>
      <w:proofErr w:type="gramEnd"/>
      <w:r w:rsidRPr="00A60DD0">
        <w:rPr>
          <w:rFonts w:ascii="Times New Roman" w:hAnsi="Times New Roman"/>
          <w:sz w:val="24"/>
          <w:szCs w:val="24"/>
        </w:rPr>
        <w:t xml:space="preserve"> aykırı olduğuna</w:t>
      </w:r>
      <w:r w:rsidRPr="00A60DD0">
        <w:rPr>
          <w:rFonts w:ascii="Times New Roman" w:hAnsi="Times New Roman"/>
          <w:b/>
          <w:sz w:val="24"/>
          <w:szCs w:val="24"/>
        </w:rPr>
        <w:t>,</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b/>
          <w:bCs/>
          <w:sz w:val="24"/>
          <w:szCs w:val="24"/>
        </w:rPr>
      </w:pPr>
      <w:r w:rsidRPr="00A60DD0">
        <w:rPr>
          <w:rFonts w:ascii="Times New Roman" w:hAnsi="Times New Roman"/>
          <w:sz w:val="24"/>
          <w:szCs w:val="24"/>
        </w:rPr>
        <w:t xml:space="preserve">Buna göre, reklam veren </w:t>
      </w:r>
      <w:r w:rsidRPr="00A60DD0">
        <w:rPr>
          <w:rFonts w:ascii="Times New Roman" w:hAnsi="Times New Roman"/>
          <w:b/>
          <w:sz w:val="24"/>
          <w:szCs w:val="24"/>
        </w:rPr>
        <w:t xml:space="preserve">Gruppal İnternet Hizmetleri ve Turizm Ltd. Şti. </w:t>
      </w:r>
      <w:r w:rsidRPr="00A60DD0">
        <w:rPr>
          <w:rFonts w:ascii="Times New Roman" w:hAnsi="Times New Roman"/>
          <w:sz w:val="24"/>
          <w:szCs w:val="24"/>
        </w:rPr>
        <w:t>hakkında, 6502 sa</w:t>
      </w:r>
      <w:r>
        <w:rPr>
          <w:rFonts w:ascii="Times New Roman" w:hAnsi="Times New Roman"/>
          <w:sz w:val="24"/>
          <w:szCs w:val="24"/>
        </w:rPr>
        <w:t xml:space="preserve">yılı Kanun’un 63 üncü ve 77/12 </w:t>
      </w:r>
      <w:r w:rsidRPr="00A60DD0">
        <w:rPr>
          <w:rFonts w:ascii="Times New Roman" w:hAnsi="Times New Roman"/>
          <w:sz w:val="24"/>
          <w:szCs w:val="24"/>
        </w:rPr>
        <w:t>nci maddeleri ve 4077 sayılı Kanun’un 17 nci ve 25</w:t>
      </w:r>
      <w:r>
        <w:rPr>
          <w:rFonts w:ascii="Times New Roman" w:hAnsi="Times New Roman"/>
          <w:sz w:val="24"/>
          <w:szCs w:val="24"/>
        </w:rPr>
        <w:t>/8 inci maddesi uyarınca</w:t>
      </w:r>
      <w:r w:rsidRPr="00A60DD0">
        <w:rPr>
          <w:rFonts w:ascii="Times New Roman" w:hAnsi="Times New Roman"/>
          <w:sz w:val="24"/>
          <w:szCs w:val="24"/>
        </w:rPr>
        <w:t xml:space="preserve"> </w:t>
      </w:r>
      <w:r w:rsidRPr="00A60DD0">
        <w:rPr>
          <w:rFonts w:ascii="Times New Roman" w:hAnsi="Times New Roman"/>
          <w:b/>
          <w:sz w:val="24"/>
          <w:szCs w:val="24"/>
        </w:rPr>
        <w:t xml:space="preserve">anılan reklamları durdurma cezası </w:t>
      </w:r>
      <w:r w:rsidRPr="00A60DD0">
        <w:rPr>
          <w:rFonts w:ascii="Times New Roman" w:hAnsi="Times New Roman"/>
          <w:sz w:val="24"/>
          <w:szCs w:val="24"/>
        </w:rPr>
        <w:t>verilmesine karar verilmiştir.</w:t>
      </w:r>
    </w:p>
    <w:p w:rsidR="000B260C" w:rsidRPr="00A60DD0" w:rsidRDefault="000B260C" w:rsidP="000B260C">
      <w:pPr>
        <w:spacing w:after="0" w:line="240" w:lineRule="auto"/>
        <w:jc w:val="both"/>
        <w:rPr>
          <w:rFonts w:ascii="Times New Roman" w:eastAsia="Andale Sans UI" w:hAnsi="Times New Roman"/>
          <w:b/>
          <w:bCs/>
          <w:kern w:val="1"/>
          <w:sz w:val="24"/>
          <w:szCs w:val="24"/>
        </w:rPr>
      </w:pPr>
    </w:p>
    <w:p w:rsidR="000B260C" w:rsidRDefault="000B260C" w:rsidP="000B260C">
      <w:pPr>
        <w:spacing w:after="0" w:line="240" w:lineRule="auto"/>
        <w:jc w:val="both"/>
        <w:rPr>
          <w:rFonts w:ascii="Times New Roman" w:eastAsia="Andale Sans UI" w:hAnsi="Times New Roman"/>
          <w:b/>
          <w:bCs/>
          <w:kern w:val="1"/>
          <w:sz w:val="24"/>
          <w:szCs w:val="24"/>
        </w:rPr>
      </w:pPr>
      <w:r w:rsidRPr="00A60DD0">
        <w:rPr>
          <w:rFonts w:ascii="Times New Roman" w:eastAsia="Andale Sans UI" w:hAnsi="Times New Roman"/>
          <w:b/>
          <w:bCs/>
          <w:kern w:val="1"/>
          <w:sz w:val="24"/>
          <w:szCs w:val="24"/>
        </w:rPr>
        <w:t>17)</w:t>
      </w:r>
    </w:p>
    <w:p w:rsidR="000B260C" w:rsidRPr="00A60DD0" w:rsidRDefault="000B260C" w:rsidP="000B260C">
      <w:pPr>
        <w:spacing w:after="0" w:line="240" w:lineRule="auto"/>
        <w:jc w:val="both"/>
        <w:rPr>
          <w:rFonts w:ascii="Times New Roman" w:eastAsia="Andale Sans UI" w:hAnsi="Times New Roman"/>
          <w:b/>
          <w:bCs/>
          <w:kern w:val="1"/>
          <w:sz w:val="24"/>
          <w:szCs w:val="24"/>
        </w:rPr>
      </w:pPr>
    </w:p>
    <w:p w:rsidR="000B260C" w:rsidRDefault="000B260C" w:rsidP="000B260C">
      <w:pPr>
        <w:spacing w:after="0" w:line="240" w:lineRule="auto"/>
        <w:rPr>
          <w:rFonts w:ascii="Times New Roman" w:hAnsi="Times New Roman"/>
          <w:b/>
          <w:sz w:val="24"/>
          <w:szCs w:val="24"/>
        </w:rPr>
      </w:pPr>
      <w:r w:rsidRPr="00A60DD0">
        <w:rPr>
          <w:rFonts w:ascii="Times New Roman" w:hAnsi="Times New Roman"/>
          <w:b/>
          <w:sz w:val="24"/>
          <w:szCs w:val="24"/>
        </w:rPr>
        <w:t>Dosya No: 2013/1139</w:t>
      </w:r>
    </w:p>
    <w:p w:rsidR="000B260C" w:rsidRPr="00A60DD0" w:rsidRDefault="000B260C" w:rsidP="000B260C">
      <w:pPr>
        <w:spacing w:after="0" w:line="240" w:lineRule="auto"/>
        <w:rPr>
          <w:rFonts w:ascii="Times New Roman" w:hAnsi="Times New Roman"/>
          <w:sz w:val="24"/>
          <w:szCs w:val="24"/>
        </w:rPr>
      </w:pPr>
    </w:p>
    <w:p w:rsidR="000B260C" w:rsidRDefault="000B260C" w:rsidP="000B260C">
      <w:pPr>
        <w:spacing w:after="0" w:line="240" w:lineRule="auto"/>
        <w:jc w:val="both"/>
        <w:rPr>
          <w:rFonts w:ascii="Times New Roman" w:hAnsi="Times New Roman"/>
          <w:b/>
          <w:sz w:val="24"/>
          <w:szCs w:val="24"/>
          <w:shd w:val="clear" w:color="auto" w:fill="FFFFFF"/>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hAnsi="Times New Roman"/>
          <w:b/>
          <w:color w:val="000000"/>
          <w:sz w:val="24"/>
          <w:szCs w:val="24"/>
        </w:rPr>
        <w:t xml:space="preserve"> </w:t>
      </w:r>
      <w:r w:rsidRPr="00A60DD0">
        <w:rPr>
          <w:rFonts w:ascii="Times New Roman" w:hAnsi="Times New Roman"/>
          <w:b/>
          <w:sz w:val="24"/>
          <w:szCs w:val="24"/>
          <w:shd w:val="clear" w:color="auto" w:fill="FFFFFF"/>
        </w:rPr>
        <w:t>Amway Türkiye Ltd.</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sz w:val="24"/>
          <w:szCs w:val="24"/>
        </w:rPr>
        <w:t xml:space="preserve"> </w:t>
      </w:r>
      <w:r w:rsidRPr="006D444B">
        <w:rPr>
          <w:rFonts w:ascii="Times New Roman" w:hAnsi="Times New Roman"/>
          <w:b/>
          <w:i/>
          <w:sz w:val="24"/>
          <w:szCs w:val="24"/>
        </w:rPr>
        <w:t>“Amway”</w:t>
      </w:r>
      <w:r w:rsidRPr="00A60DD0">
        <w:rPr>
          <w:rFonts w:ascii="Times New Roman" w:hAnsi="Times New Roman"/>
          <w:i/>
          <w:sz w:val="24"/>
          <w:szCs w:val="24"/>
        </w:rPr>
        <w:t xml:space="preserve"> </w:t>
      </w:r>
      <w:r w:rsidRPr="00A60DD0">
        <w:rPr>
          <w:rFonts w:ascii="Times New Roman" w:hAnsi="Times New Roman"/>
          <w:sz w:val="24"/>
          <w:szCs w:val="24"/>
        </w:rPr>
        <w:t xml:space="preserve">markalı ürünlere ilişkin olarak </w:t>
      </w:r>
      <w:hyperlink r:id="rId19" w:history="1">
        <w:r w:rsidRPr="00F023B6">
          <w:rPr>
            <w:rStyle w:val="Kpr"/>
            <w:rFonts w:ascii="Times New Roman" w:hAnsi="Times New Roman"/>
            <w:sz w:val="24"/>
            <w:szCs w:val="24"/>
          </w:rPr>
          <w:t>www.amway.com.tr</w:t>
        </w:r>
      </w:hyperlink>
      <w:r>
        <w:rPr>
          <w:rFonts w:ascii="Times New Roman" w:hAnsi="Times New Roman"/>
          <w:sz w:val="24"/>
          <w:szCs w:val="24"/>
        </w:rPr>
        <w:t xml:space="preserve"> </w:t>
      </w:r>
      <w:r w:rsidRPr="00A60DD0">
        <w:rPr>
          <w:rFonts w:ascii="Times New Roman" w:hAnsi="Times New Roman"/>
          <w:sz w:val="24"/>
          <w:szCs w:val="24"/>
        </w:rPr>
        <w:t>adresli internet sitesinde yer alan tanıtımlar</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rPr>
          <w:rFonts w:ascii="Times New Roman" w:hAnsi="Times New Roman"/>
          <w:sz w:val="24"/>
          <w:szCs w:val="24"/>
        </w:rPr>
      </w:pPr>
      <w:r w:rsidRPr="00A60DD0">
        <w:rPr>
          <w:rFonts w:ascii="Times New Roman" w:hAnsi="Times New Roman"/>
          <w:b/>
          <w:sz w:val="24"/>
          <w:szCs w:val="24"/>
        </w:rPr>
        <w:t xml:space="preserve">Reklam Yayın Tarihi: </w:t>
      </w:r>
      <w:r w:rsidRPr="00A60DD0">
        <w:rPr>
          <w:rFonts w:ascii="Times New Roman" w:hAnsi="Times New Roman"/>
          <w:sz w:val="24"/>
          <w:szCs w:val="24"/>
        </w:rPr>
        <w:t>18.09.2013, 19.06.2014</w:t>
      </w:r>
    </w:p>
    <w:p w:rsidR="000B260C" w:rsidRPr="00A60DD0" w:rsidRDefault="000B260C" w:rsidP="000B260C">
      <w:pPr>
        <w:spacing w:after="0" w:line="240" w:lineRule="auto"/>
        <w:rPr>
          <w:rFonts w:ascii="Times New Roman" w:hAnsi="Times New Roman"/>
          <w:sz w:val="24"/>
          <w:szCs w:val="24"/>
        </w:rPr>
      </w:pPr>
    </w:p>
    <w:p w:rsidR="000B260C" w:rsidRDefault="000B260C" w:rsidP="000B260C">
      <w:pPr>
        <w:spacing w:after="0" w:line="240" w:lineRule="auto"/>
        <w:rPr>
          <w:rFonts w:ascii="Times New Roman" w:hAnsi="Times New Roman"/>
          <w:sz w:val="24"/>
          <w:szCs w:val="24"/>
        </w:rPr>
      </w:pPr>
      <w:r w:rsidRPr="00A60DD0">
        <w:rPr>
          <w:rFonts w:ascii="Times New Roman" w:hAnsi="Times New Roman"/>
          <w:b/>
          <w:sz w:val="24"/>
          <w:szCs w:val="24"/>
        </w:rPr>
        <w:t xml:space="preserve">Yayınlandığı Mecra: </w:t>
      </w:r>
      <w:r w:rsidRPr="00A60DD0">
        <w:rPr>
          <w:rFonts w:ascii="Times New Roman" w:hAnsi="Times New Roman"/>
          <w:sz w:val="24"/>
          <w:szCs w:val="24"/>
        </w:rPr>
        <w:t>İnternet</w:t>
      </w:r>
    </w:p>
    <w:p w:rsidR="000B260C" w:rsidRPr="00A60DD0" w:rsidRDefault="000B260C" w:rsidP="000B260C">
      <w:pPr>
        <w:spacing w:after="0" w:line="240" w:lineRule="auto"/>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Tespitler:</w:t>
      </w:r>
      <w:r w:rsidRPr="00A60DD0">
        <w:rPr>
          <w:rFonts w:ascii="Times New Roman" w:hAnsi="Times New Roman"/>
          <w:sz w:val="24"/>
          <w:szCs w:val="24"/>
        </w:rPr>
        <w:t xml:space="preserve"> </w:t>
      </w:r>
      <w:r w:rsidRPr="00A60DD0">
        <w:rPr>
          <w:rFonts w:ascii="Times New Roman" w:hAnsi="Times New Roman"/>
          <w:i/>
          <w:sz w:val="24"/>
          <w:szCs w:val="24"/>
        </w:rPr>
        <w:t xml:space="preserve">“Amway” </w:t>
      </w:r>
      <w:r w:rsidRPr="00A60DD0">
        <w:rPr>
          <w:rFonts w:ascii="Times New Roman" w:hAnsi="Times New Roman"/>
          <w:sz w:val="24"/>
          <w:szCs w:val="24"/>
        </w:rPr>
        <w:t>markalı ürünlere ilişkin olarak www.amway.com.tr adresli internet sitesinde; “</w:t>
      </w:r>
      <w:r w:rsidRPr="00A60DD0">
        <w:rPr>
          <w:rFonts w:ascii="Times New Roman" w:hAnsi="Times New Roman"/>
          <w:b/>
          <w:bCs/>
          <w:i/>
          <w:sz w:val="24"/>
          <w:szCs w:val="24"/>
          <w:bdr w:val="none" w:sz="0" w:space="0" w:color="auto" w:frame="1"/>
        </w:rPr>
        <w:t>ZOOM™ Konsantre Sprey Temizleyici</w:t>
      </w:r>
      <w:r w:rsidRPr="00A60DD0">
        <w:rPr>
          <w:rFonts w:ascii="Times New Roman" w:hAnsi="Times New Roman"/>
          <w:bCs/>
          <w:i/>
          <w:sz w:val="24"/>
          <w:szCs w:val="24"/>
          <w:bdr w:val="none" w:sz="0" w:space="0" w:color="auto" w:frame="1"/>
        </w:rPr>
        <w:t> </w:t>
      </w:r>
      <w:r w:rsidRPr="00A60DD0">
        <w:rPr>
          <w:rFonts w:ascii="Times New Roman" w:hAnsi="Times New Roman"/>
          <w:i/>
          <w:sz w:val="24"/>
          <w:szCs w:val="24"/>
        </w:rPr>
        <w:t xml:space="preserve">ağır kirler için idealdir. Zift ve yağ lekelerini bile çıkarır. </w:t>
      </w:r>
      <w:r w:rsidRPr="00A60DD0">
        <w:rPr>
          <w:rFonts w:ascii="Times New Roman" w:hAnsi="Times New Roman"/>
          <w:b/>
          <w:bCs/>
          <w:i/>
          <w:sz w:val="24"/>
          <w:szCs w:val="24"/>
          <w:bdr w:val="none" w:sz="0" w:space="0" w:color="auto" w:frame="1"/>
        </w:rPr>
        <w:t>AMWAY™ Jel Fırın Temizleyicisi</w:t>
      </w:r>
      <w:r w:rsidRPr="00A60DD0">
        <w:rPr>
          <w:rFonts w:ascii="Times New Roman" w:hAnsi="Times New Roman"/>
          <w:bCs/>
          <w:i/>
          <w:sz w:val="24"/>
          <w:szCs w:val="24"/>
          <w:bdr w:val="none" w:sz="0" w:space="0" w:color="auto" w:frame="1"/>
        </w:rPr>
        <w:t> </w:t>
      </w:r>
      <w:r w:rsidRPr="00A60DD0">
        <w:rPr>
          <w:rFonts w:ascii="Times New Roman" w:hAnsi="Times New Roman"/>
          <w:i/>
          <w:sz w:val="24"/>
          <w:szCs w:val="24"/>
        </w:rPr>
        <w:t>fırının içerisindeki yanmış yiyecek kalıntılarını 30 dakika içinde kaldırır ve yumuşatır. </w:t>
      </w:r>
      <w:r w:rsidRPr="00A60DD0">
        <w:rPr>
          <w:rFonts w:ascii="Times New Roman" w:hAnsi="Times New Roman"/>
          <w:i/>
          <w:sz w:val="24"/>
          <w:szCs w:val="24"/>
          <w:shd w:val="clear" w:color="auto" w:fill="FFFFFF"/>
        </w:rPr>
        <w:t xml:space="preserve"> </w:t>
      </w:r>
      <w:r w:rsidRPr="00A60DD0">
        <w:rPr>
          <w:rFonts w:ascii="Times New Roman" w:hAnsi="Times New Roman"/>
          <w:b/>
          <w:i/>
          <w:sz w:val="24"/>
          <w:szCs w:val="24"/>
          <w:shd w:val="clear" w:color="auto" w:fill="FFFFFF"/>
        </w:rPr>
        <w:t>ARTISTRY IDEAL RADIANCE</w:t>
      </w:r>
      <w:r w:rsidRPr="00A60DD0">
        <w:rPr>
          <w:rFonts w:ascii="Times New Roman" w:hAnsi="Times New Roman"/>
          <w:i/>
          <w:sz w:val="24"/>
          <w:szCs w:val="24"/>
          <w:shd w:val="clear" w:color="auto" w:fill="FFFFFF"/>
        </w:rPr>
        <w:t xml:space="preserve"> Bu çok </w:t>
      </w:r>
      <w:proofErr w:type="gramStart"/>
      <w:r w:rsidRPr="00A60DD0">
        <w:rPr>
          <w:rFonts w:ascii="Times New Roman" w:hAnsi="Times New Roman"/>
          <w:i/>
          <w:sz w:val="24"/>
          <w:szCs w:val="24"/>
          <w:shd w:val="clear" w:color="auto" w:fill="FFFFFF"/>
        </w:rPr>
        <w:t>konsantre</w:t>
      </w:r>
      <w:proofErr w:type="gramEnd"/>
      <w:r w:rsidRPr="00A60DD0">
        <w:rPr>
          <w:rFonts w:ascii="Times New Roman" w:hAnsi="Times New Roman"/>
          <w:i/>
          <w:sz w:val="24"/>
          <w:szCs w:val="24"/>
          <w:shd w:val="clear" w:color="auto" w:fill="FFFFFF"/>
        </w:rPr>
        <w:t xml:space="preserve"> formül en inatçı koyu lekeleri ve renk farklılaşmasını yok etmek için çalışarak daha dengeli ve parlak bir cilt tonu yaratır. Lekeler için Aydınlatıcı en inatçı koyu lekeleri ve renk farklılaşmasını hedef almak üzere formüle edilmiştir. Sabah ve akşam kullanılmak için tasarlanan bu </w:t>
      </w:r>
      <w:proofErr w:type="gramStart"/>
      <w:r w:rsidRPr="00A60DD0">
        <w:rPr>
          <w:rFonts w:ascii="Times New Roman" w:hAnsi="Times New Roman"/>
          <w:i/>
          <w:sz w:val="24"/>
          <w:szCs w:val="24"/>
          <w:shd w:val="clear" w:color="auto" w:fill="FFFFFF"/>
        </w:rPr>
        <w:t>konsantre</w:t>
      </w:r>
      <w:proofErr w:type="gramEnd"/>
      <w:r w:rsidRPr="00A60DD0">
        <w:rPr>
          <w:rFonts w:ascii="Times New Roman" w:hAnsi="Times New Roman"/>
          <w:i/>
          <w:sz w:val="24"/>
          <w:szCs w:val="24"/>
          <w:shd w:val="clear" w:color="auto" w:fill="FFFFFF"/>
        </w:rPr>
        <w:t xml:space="preserve"> formül iki saat gibi kısa bir sürede cilt yüzeyinin en çok etkilenen tabakalarına derinlemesine ulaşarak bir gün gibi bir sürede cildin renk farklılaşması faaliyetlerine etki eder. *Sonuç ölçülebilen düzeyde daha açık ve daha parlak cilt, dengeli cilt rengi ve artan ışıltıdır. </w:t>
      </w:r>
      <w:r w:rsidRPr="00A60DD0">
        <w:rPr>
          <w:rFonts w:ascii="Times New Roman" w:hAnsi="Times New Roman"/>
          <w:b/>
          <w:i/>
          <w:sz w:val="24"/>
          <w:szCs w:val="24"/>
          <w:shd w:val="clear" w:color="auto" w:fill="FFFFFF"/>
        </w:rPr>
        <w:t>ARTISTRY IDEAL RADIANCE Aydınlatıcı Yoğun Nemlendirici Krem</w:t>
      </w:r>
      <w:r w:rsidRPr="00A60DD0">
        <w:rPr>
          <w:rFonts w:ascii="Times New Roman" w:hAnsi="Times New Roman"/>
          <w:i/>
          <w:sz w:val="24"/>
          <w:szCs w:val="24"/>
          <w:shd w:val="clear" w:color="auto" w:fill="FFFFFF"/>
        </w:rPr>
        <w:t xml:space="preserve"> cilt tonunun eşitliğini geliştirmek, renk farklılıklarını düzeltmek ve aydınlığı desteklemek için çalışır, bütün bunları yaparken cildi nemlendirerek su desteği sağlar. Aydınlatıcı Yoğun Nemlendirici Krem gün boyunca nem seviyesinde hızlı bir artış sağlar, ışıltıda gelişme sağlanmasına yardım eder ve cildin aydınlık görüntüsüne katkı yapar. Gece boyunca susuzluğu önler, cildin ertesi güne zinde, sağlıklı ve karşılaşacağı sorunlara hazır duruma gelmesini sağlar. </w:t>
      </w:r>
      <w:r w:rsidRPr="00A60DD0">
        <w:rPr>
          <w:rFonts w:ascii="Times New Roman" w:hAnsi="Times New Roman"/>
          <w:b/>
          <w:i/>
          <w:sz w:val="24"/>
          <w:szCs w:val="24"/>
          <w:shd w:val="clear" w:color="auto" w:fill="FFFFFF"/>
        </w:rPr>
        <w:t>ARTISTRY IDEAL RADIANCE™ Aydınlatıcı Öz;</w:t>
      </w:r>
      <w:r w:rsidRPr="00A60DD0">
        <w:rPr>
          <w:rFonts w:ascii="Times New Roman" w:hAnsi="Times New Roman"/>
          <w:i/>
          <w:sz w:val="24"/>
          <w:szCs w:val="24"/>
          <w:shd w:val="clear" w:color="auto" w:fill="FFFFFF"/>
        </w:rPr>
        <w:t xml:space="preserve"> Renk farklılıklarını önemli ölçüde azaltan ve nem düzeylerini hızla artırarak benzersiz parlaklık gücü sağlayan ipeksi, çabuk emilen bir </w:t>
      </w:r>
      <w:proofErr w:type="gramStart"/>
      <w:r w:rsidRPr="00A60DD0">
        <w:rPr>
          <w:rFonts w:ascii="Times New Roman" w:hAnsi="Times New Roman"/>
          <w:i/>
          <w:sz w:val="24"/>
          <w:szCs w:val="24"/>
          <w:shd w:val="clear" w:color="auto" w:fill="FFFFFF"/>
        </w:rPr>
        <w:t>konsantre</w:t>
      </w:r>
      <w:proofErr w:type="gramEnd"/>
      <w:r w:rsidRPr="00A60DD0">
        <w:rPr>
          <w:rFonts w:ascii="Times New Roman" w:hAnsi="Times New Roman"/>
          <w:i/>
          <w:sz w:val="24"/>
          <w:szCs w:val="24"/>
          <w:shd w:val="clear" w:color="auto" w:fill="FFFFFF"/>
        </w:rPr>
        <w:t>. Sonuçta cilt daha duru, eşit renkli ve ışıltılı görünür. </w:t>
      </w:r>
      <w:r w:rsidRPr="00A60DD0">
        <w:rPr>
          <w:rFonts w:ascii="Times New Roman" w:hAnsi="Times New Roman"/>
          <w:b/>
          <w:i/>
          <w:sz w:val="24"/>
          <w:szCs w:val="24"/>
          <w:shd w:val="clear" w:color="auto" w:fill="FFFFFF"/>
        </w:rPr>
        <w:t>ARTISTRY IDEAL RADIANCE™ Power System;</w:t>
      </w:r>
      <w:r w:rsidRPr="00A60DD0">
        <w:rPr>
          <w:rFonts w:ascii="Times New Roman" w:hAnsi="Times New Roman"/>
          <w:i/>
          <w:sz w:val="24"/>
          <w:szCs w:val="24"/>
          <w:shd w:val="clear" w:color="auto" w:fill="FFFFFF"/>
        </w:rPr>
        <w:t xml:space="preserve"> Daha aydınlık ciltten fayda sağlamak için gereken şey sadece 7 gündür - ARTISTRY IDEAL RADIANCE Power System güçlü bitkiselleri bilimsel buluşlarla birleştirerek cilt aydınlığını ortaya çıkarır. Bu güçlü fakat nazik cilt bakım sistemiyle koyu lekelere ve renk farklılaşmasına elveda deyin. </w:t>
      </w:r>
      <w:r w:rsidRPr="00A60DD0">
        <w:rPr>
          <w:rFonts w:ascii="Times New Roman" w:hAnsi="Times New Roman"/>
          <w:b/>
          <w:i/>
          <w:sz w:val="24"/>
          <w:szCs w:val="24"/>
          <w:shd w:val="clear" w:color="auto" w:fill="FFFFFF"/>
        </w:rPr>
        <w:t>ARTISTRY IDEAL RADIANCE Power System Aydınlatıcı Öz,</w:t>
      </w:r>
      <w:r w:rsidRPr="00A60DD0">
        <w:rPr>
          <w:rFonts w:ascii="Times New Roman" w:hAnsi="Times New Roman"/>
          <w:i/>
          <w:sz w:val="24"/>
          <w:szCs w:val="24"/>
          <w:shd w:val="clear" w:color="auto" w:fill="FFFFFF"/>
        </w:rPr>
        <w:t xml:space="preserve"> Lekeler için Aydınlatıcı ve Aydınlatıcı Yoğun Nemlendirici Kremi bir araya getirerek cilt yüzeyinin 3 katmanını hedefleyen aydınlatıcı bir deneyim sunar, koyu lekelerin ve renk farklılığının görünüşünü azaltır, cilt tonunun eşitliğini geliştirir ve cildin iç ışıltısının ortaya çıkacağı noktaya ihtiyaç duyulan nemi sağlar. </w:t>
      </w:r>
      <w:r w:rsidRPr="00A60DD0">
        <w:rPr>
          <w:rFonts w:ascii="Times New Roman" w:hAnsi="Times New Roman"/>
          <w:b/>
          <w:i/>
          <w:sz w:val="24"/>
          <w:szCs w:val="24"/>
          <w:shd w:val="clear" w:color="auto" w:fill="FFFFFF"/>
        </w:rPr>
        <w:t>ARTISTRY YOUTH XTEND Power Sistem -2;</w:t>
      </w:r>
      <w:r w:rsidRPr="00A60DD0">
        <w:rPr>
          <w:rFonts w:ascii="Times New Roman" w:hAnsi="Times New Roman"/>
          <w:i/>
          <w:sz w:val="24"/>
          <w:szCs w:val="24"/>
          <w:shd w:val="clear" w:color="auto" w:fill="FFFFFF"/>
        </w:rPr>
        <w:t xml:space="preserve"> </w:t>
      </w:r>
      <w:r w:rsidRPr="00A60DD0">
        <w:rPr>
          <w:rFonts w:ascii="Times New Roman" w:hAnsi="Times New Roman"/>
          <w:i/>
          <w:kern w:val="36"/>
          <w:sz w:val="24"/>
          <w:szCs w:val="24"/>
        </w:rPr>
        <w:t> </w:t>
      </w:r>
      <w:r w:rsidRPr="00A60DD0">
        <w:rPr>
          <w:rFonts w:ascii="Times New Roman" w:hAnsi="Times New Roman"/>
          <w:i/>
          <w:sz w:val="24"/>
          <w:szCs w:val="24"/>
          <w:shd w:val="clear" w:color="auto" w:fill="FFFFFF"/>
        </w:rPr>
        <w:t>ARTISTRY YOUTH XTEND  serisinin Koruyucu Losyon, Yoğun Besleyici Gece Losyonu, Yoğun Besleyici Göz Kremi ve Konsantre Serumdan oluşan dört en etkili ürününün güçlü bir bileşimi olan Power System'i - sadece bir hafta - kullandıktan sonra daha genç görünen cildi hissedeceksiniz. ARTISTRY YOUTH XTEND Power System erken yaşlanma </w:t>
      </w:r>
      <w:r w:rsidRPr="00A60DD0">
        <w:rPr>
          <w:rFonts w:ascii="Times New Roman" w:hAnsi="Times New Roman"/>
          <w:i/>
          <w:sz w:val="24"/>
          <w:szCs w:val="24"/>
          <w:bdr w:val="none" w:sz="0" w:space="0" w:color="auto" w:frame="1"/>
          <w:shd w:val="clear" w:color="auto" w:fill="FFFFFF"/>
        </w:rPr>
        <w:t>belirtileri </w:t>
      </w:r>
      <w:r w:rsidRPr="00A60DD0">
        <w:rPr>
          <w:rFonts w:ascii="Times New Roman" w:hAnsi="Times New Roman"/>
          <w:i/>
          <w:sz w:val="24"/>
          <w:szCs w:val="24"/>
          <w:shd w:val="clear" w:color="auto" w:fill="FFFFFF"/>
        </w:rPr>
        <w:t xml:space="preserve">geciktirici cilt bakımında bir devrimdir - dört çok etkili ürünün güçlü bileşimini kullanarak insanlar bir hafta gibi kısa bir sürede hemen fark edilen daha genç görünen cildi hissedecekler. Hızlı sonuçlar verdiği kanıtlanmış olan Power System beslenme, nemlenme ve koruma yönünden </w:t>
      </w:r>
      <w:proofErr w:type="gramStart"/>
      <w:r w:rsidRPr="00A60DD0">
        <w:rPr>
          <w:rFonts w:ascii="Times New Roman" w:hAnsi="Times New Roman"/>
          <w:i/>
          <w:sz w:val="24"/>
          <w:szCs w:val="24"/>
          <w:shd w:val="clear" w:color="auto" w:fill="FFFFFF"/>
        </w:rPr>
        <w:t>optimum</w:t>
      </w:r>
      <w:proofErr w:type="gramEnd"/>
      <w:r w:rsidRPr="00A60DD0">
        <w:rPr>
          <w:rFonts w:ascii="Times New Roman" w:hAnsi="Times New Roman"/>
          <w:i/>
          <w:sz w:val="24"/>
          <w:szCs w:val="24"/>
          <w:shd w:val="clear" w:color="auto" w:fill="FFFFFF"/>
        </w:rPr>
        <w:t xml:space="preserve"> bir karışımdır. Hızlı sonuçlar almak isteyen ve ciltlerinin görünüşünü geliştirmeye çalışanlar için Power System cilt bakım rejimine 'mutlaka' eklenmesi gereken bir unsurdur.</w:t>
      </w:r>
      <w:r w:rsidRPr="00A60DD0">
        <w:rPr>
          <w:rFonts w:ascii="Times New Roman" w:hAnsi="Times New Roman"/>
          <w:i/>
          <w:kern w:val="36"/>
          <w:sz w:val="24"/>
          <w:szCs w:val="24"/>
        </w:rPr>
        <w:t xml:space="preserve"> </w:t>
      </w:r>
      <w:r w:rsidRPr="00A60DD0">
        <w:rPr>
          <w:rFonts w:ascii="Times New Roman" w:hAnsi="Times New Roman"/>
          <w:i/>
          <w:sz w:val="24"/>
          <w:szCs w:val="24"/>
          <w:shd w:val="clear" w:color="auto" w:fill="FFFFFF"/>
        </w:rPr>
        <w:t xml:space="preserve">ARTISTRY YOUTH XTEND Power System -1; </w:t>
      </w:r>
      <w:r w:rsidRPr="00A60DD0">
        <w:rPr>
          <w:rFonts w:ascii="Times New Roman" w:hAnsi="Times New Roman"/>
          <w:i/>
          <w:kern w:val="36"/>
          <w:sz w:val="24"/>
          <w:szCs w:val="24"/>
        </w:rPr>
        <w:t> </w:t>
      </w:r>
      <w:r w:rsidRPr="00A60DD0">
        <w:rPr>
          <w:rFonts w:ascii="Times New Roman" w:hAnsi="Times New Roman"/>
          <w:i/>
          <w:sz w:val="24"/>
          <w:szCs w:val="24"/>
          <w:shd w:val="clear" w:color="auto" w:fill="FFFFFF"/>
        </w:rPr>
        <w:t>ARTISTRY YOUTH XTEND  serisinin Koruyucu Krem, Yoğun Besleyici Gece Kremi, Yoğun Besleyici Göz Kremi ve Konsantre Serumdan oluşan dört en etkili ürününün güçlü bir bileşimi olan Power System'i - sadece bir hafta - kullandıktan sonra daha genç görünen cildi hissedeceksiniz. </w:t>
      </w:r>
      <w:r w:rsidRPr="00A60DD0">
        <w:rPr>
          <w:rFonts w:ascii="Times New Roman" w:hAnsi="Times New Roman"/>
          <w:b/>
          <w:i/>
          <w:sz w:val="24"/>
          <w:szCs w:val="24"/>
          <w:shd w:val="clear" w:color="auto" w:fill="FFFFFF"/>
        </w:rPr>
        <w:t>ARTISTRY™ YOUTH XTEND™ Yumuşatıcı Tonik;</w:t>
      </w:r>
      <w:r w:rsidRPr="00A60DD0">
        <w:rPr>
          <w:rFonts w:ascii="Times New Roman" w:hAnsi="Times New Roman"/>
          <w:i/>
          <w:sz w:val="24"/>
          <w:szCs w:val="24"/>
          <w:shd w:val="clear" w:color="auto" w:fill="FFFFFF"/>
        </w:rPr>
        <w:t xml:space="preserve"> Tüm cilt tipleri için ideal Artistry’nin Youth Xtend Yumuşatıcı Tonik ürünü cildi devrimci Youth Xtend serisi ürünlerinin sağlayacağı erken yaşlanma geciktirici faydalara mükemmel bir şekilde hazırlar. Her günün başlangıcında ve sonunda kullanmak için tasarlanan Yumuşatıcı Tonik değerli nemin ciltte tutulmasına yardım eder, cildi pürüzsüzleştirir ve yumuşatır, böylece cildi yumuşak ve güçlü hissedilir bırakır ve genç bir görünüm sağlamak üzere bir sonraki aşamaya hazırlar.  </w:t>
      </w:r>
      <w:r w:rsidRPr="00A60DD0">
        <w:rPr>
          <w:rFonts w:ascii="Times New Roman" w:hAnsi="Times New Roman"/>
          <w:b/>
          <w:i/>
          <w:sz w:val="24"/>
          <w:szCs w:val="24"/>
          <w:shd w:val="clear" w:color="auto" w:fill="FFFFFF"/>
        </w:rPr>
        <w:t>ARTISTRY™ YOUTH XTEND™ Konsantre Serum;</w:t>
      </w:r>
      <w:r w:rsidRPr="00A60DD0">
        <w:rPr>
          <w:rFonts w:ascii="Times New Roman" w:hAnsi="Times New Roman"/>
          <w:i/>
          <w:sz w:val="24"/>
          <w:szCs w:val="24"/>
          <w:shd w:val="clear" w:color="auto" w:fill="FFFFFF"/>
        </w:rPr>
        <w:t xml:space="preserve"> Nadir ve değerli bileşenlerle formüle edilen güçlü erken yaşlanma geciktirici serum, ince çizgilerin ve kırışıkların görünüşünü </w:t>
      </w:r>
      <w:r w:rsidRPr="00A60DD0">
        <w:rPr>
          <w:rFonts w:ascii="Times New Roman" w:hAnsi="Times New Roman"/>
          <w:bCs/>
          <w:i/>
          <w:sz w:val="24"/>
          <w:szCs w:val="24"/>
          <w:bdr w:val="none" w:sz="0" w:space="0" w:color="auto" w:frame="1"/>
          <w:shd w:val="clear" w:color="auto" w:fill="FFFFFF"/>
        </w:rPr>
        <w:t>rahatlatır</w:t>
      </w:r>
      <w:r w:rsidRPr="00A60DD0">
        <w:rPr>
          <w:rFonts w:ascii="Times New Roman" w:hAnsi="Times New Roman"/>
          <w:b/>
          <w:i/>
          <w:sz w:val="24"/>
          <w:szCs w:val="24"/>
          <w:shd w:val="clear" w:color="auto" w:fill="FFFFFF"/>
        </w:rPr>
        <w:t> </w:t>
      </w:r>
      <w:r w:rsidRPr="00A60DD0">
        <w:rPr>
          <w:rFonts w:ascii="Times New Roman" w:hAnsi="Times New Roman"/>
          <w:i/>
          <w:sz w:val="24"/>
          <w:szCs w:val="24"/>
          <w:shd w:val="clear" w:color="auto" w:fill="FFFFFF"/>
        </w:rPr>
        <w:t>ve cildin daha uzun süre genç kalmasına yardım eder. Bütün cilt tipleri için ideal Artistry'nin Youth Xtend Konsantre Serumu cildin geleceğini yeniden programlamaya yardım için özel olarak formüle edilmiştir. Cildi besler ve güçlendirir, daha sağlıklı, daha yumuşak ve daha parlak görünür </w:t>
      </w:r>
      <w:r w:rsidRPr="00A60DD0">
        <w:rPr>
          <w:rFonts w:ascii="Times New Roman" w:hAnsi="Times New Roman"/>
          <w:iCs/>
          <w:sz w:val="24"/>
          <w:szCs w:val="24"/>
          <w:bdr w:val="none" w:sz="0" w:space="0" w:color="auto" w:frame="1"/>
          <w:shd w:val="clear" w:color="auto" w:fill="FFFFFF"/>
        </w:rPr>
        <w:t>ve</w:t>
      </w:r>
      <w:r w:rsidRPr="00A60DD0">
        <w:rPr>
          <w:rFonts w:ascii="Times New Roman" w:hAnsi="Times New Roman"/>
          <w:i/>
          <w:sz w:val="24"/>
          <w:szCs w:val="24"/>
          <w:shd w:val="clear" w:color="auto" w:fill="FFFFFF"/>
        </w:rPr>
        <w:t>  hissedilir durumda bırakır. Fevkalade etkin erken yaşlanma geciktirici bir ürün olan Konsantre Serum ince çizgilerin ve kırışıkların görünüşünü hedef alır ve etkin bir şekilde </w:t>
      </w:r>
      <w:r w:rsidRPr="00A60DD0">
        <w:rPr>
          <w:rFonts w:ascii="Times New Roman" w:hAnsi="Times New Roman"/>
          <w:bCs/>
          <w:i/>
          <w:sz w:val="24"/>
          <w:szCs w:val="24"/>
          <w:bdr w:val="none" w:sz="0" w:space="0" w:color="auto" w:frame="1"/>
          <w:shd w:val="clear" w:color="auto" w:fill="FFFFFF"/>
        </w:rPr>
        <w:t>rahatlatarak</w:t>
      </w:r>
      <w:r w:rsidRPr="00A60DD0">
        <w:rPr>
          <w:rFonts w:ascii="Times New Roman" w:hAnsi="Times New Roman"/>
          <w:b/>
          <w:bCs/>
          <w:i/>
          <w:sz w:val="24"/>
          <w:szCs w:val="24"/>
          <w:bdr w:val="none" w:sz="0" w:space="0" w:color="auto" w:frame="1"/>
          <w:shd w:val="clear" w:color="auto" w:fill="FFFFFF"/>
        </w:rPr>
        <w:t> </w:t>
      </w:r>
      <w:r w:rsidRPr="00A60DD0">
        <w:rPr>
          <w:rFonts w:ascii="Times New Roman" w:hAnsi="Times New Roman"/>
          <w:i/>
          <w:sz w:val="24"/>
          <w:szCs w:val="24"/>
          <w:shd w:val="clear" w:color="auto" w:fill="FFFFFF"/>
        </w:rPr>
        <w:t>daha genç bir görünümü destekler ve artırır. </w:t>
      </w:r>
      <w:r w:rsidRPr="00A60DD0">
        <w:rPr>
          <w:rFonts w:ascii="Times New Roman" w:hAnsi="Times New Roman"/>
          <w:b/>
          <w:i/>
          <w:sz w:val="24"/>
          <w:szCs w:val="24"/>
          <w:shd w:val="clear" w:color="auto" w:fill="FFFFFF"/>
        </w:rPr>
        <w:t>ARTISTRY™ YOUTH XTEND™ Koruyucu Krem;</w:t>
      </w:r>
      <w:r w:rsidRPr="00A60DD0">
        <w:rPr>
          <w:rFonts w:ascii="Times New Roman" w:hAnsi="Times New Roman"/>
          <w:i/>
          <w:sz w:val="24"/>
          <w:szCs w:val="24"/>
          <w:shd w:val="clear" w:color="auto" w:fill="FFFFFF"/>
        </w:rPr>
        <w:t xml:space="preserve"> normal ve kuru cildi günlük yıpratıcı çevresel hasar ve erken yaşlanma etkilerine karşı korumak için özel olarak formüle edilmiştir. Sabah kullanıldığında Koruyucu Krem SPF 15 içerir ve doğal yumuşatıcıların ve antioksidanların benzersiz bileşimi hızlı tempolu yaşamsal ve çevresel </w:t>
      </w:r>
      <w:r w:rsidRPr="00A60DD0">
        <w:rPr>
          <w:rFonts w:ascii="Times New Roman" w:hAnsi="Times New Roman"/>
          <w:bCs/>
          <w:i/>
          <w:sz w:val="24"/>
          <w:szCs w:val="24"/>
          <w:bdr w:val="none" w:sz="0" w:space="0" w:color="auto" w:frame="1"/>
          <w:shd w:val="clear" w:color="auto" w:fill="FFFFFF"/>
        </w:rPr>
        <w:t>zararlara</w:t>
      </w:r>
      <w:r w:rsidRPr="00A60DD0">
        <w:rPr>
          <w:rFonts w:ascii="Times New Roman" w:hAnsi="Times New Roman"/>
          <w:b/>
          <w:i/>
          <w:sz w:val="24"/>
          <w:szCs w:val="24"/>
          <w:shd w:val="clear" w:color="auto" w:fill="FFFFFF"/>
        </w:rPr>
        <w:t> </w:t>
      </w:r>
      <w:r w:rsidRPr="00A60DD0">
        <w:rPr>
          <w:rFonts w:ascii="Times New Roman" w:hAnsi="Times New Roman"/>
          <w:i/>
          <w:sz w:val="24"/>
          <w:szCs w:val="24"/>
          <w:shd w:val="clear" w:color="auto" w:fill="FFFFFF"/>
        </w:rPr>
        <w:t xml:space="preserve">karşı  tüm gün boyunca koruma sağlar. </w:t>
      </w:r>
      <w:r w:rsidRPr="00A60DD0">
        <w:rPr>
          <w:rFonts w:ascii="Times New Roman" w:hAnsi="Times New Roman"/>
          <w:b/>
          <w:i/>
          <w:sz w:val="24"/>
          <w:szCs w:val="24"/>
          <w:shd w:val="clear" w:color="auto" w:fill="FFFFFF"/>
        </w:rPr>
        <w:t>ARTISTRY™ YOUTH XTEND™ Yoğun Besleyici Gece Losyonu</w:t>
      </w:r>
      <w:r w:rsidRPr="00A60DD0">
        <w:rPr>
          <w:rFonts w:ascii="Times New Roman" w:hAnsi="Times New Roman"/>
          <w:i/>
          <w:sz w:val="24"/>
          <w:szCs w:val="24"/>
          <w:shd w:val="clear" w:color="auto" w:fill="FFFFFF"/>
        </w:rPr>
        <w:t xml:space="preserve">; </w:t>
      </w:r>
      <w:r w:rsidRPr="00A60DD0">
        <w:rPr>
          <w:rFonts w:ascii="Times New Roman" w:hAnsi="Times New Roman"/>
          <w:bCs/>
          <w:i/>
          <w:sz w:val="24"/>
          <w:szCs w:val="24"/>
          <w:bdr w:val="none" w:sz="0" w:space="0" w:color="auto" w:frame="1"/>
          <w:shd w:val="clear" w:color="auto" w:fill="FFFFFF"/>
        </w:rPr>
        <w:t>Cildin</w:t>
      </w:r>
      <w:r w:rsidRPr="00A60DD0">
        <w:rPr>
          <w:rFonts w:ascii="Times New Roman" w:hAnsi="Times New Roman"/>
          <w:b/>
          <w:bCs/>
          <w:i/>
          <w:sz w:val="24"/>
          <w:szCs w:val="24"/>
          <w:bdr w:val="none" w:sz="0" w:space="0" w:color="auto" w:frame="1"/>
          <w:shd w:val="clear" w:color="auto" w:fill="FFFFFF"/>
        </w:rPr>
        <w:t> </w:t>
      </w:r>
      <w:r w:rsidRPr="00A60DD0">
        <w:rPr>
          <w:rFonts w:ascii="Times New Roman" w:hAnsi="Times New Roman"/>
          <w:i/>
          <w:sz w:val="24"/>
          <w:szCs w:val="24"/>
          <w:shd w:val="clear" w:color="auto" w:fill="FFFFFF"/>
        </w:rPr>
        <w:t>daha uzun süre daha genç görünmesine yardım eden lüks ve hafif bir losyon. Akşamları uygulanan bu hafif  losyon gece boyunca çalışır ve </w:t>
      </w:r>
      <w:r w:rsidRPr="00A60DD0">
        <w:rPr>
          <w:rFonts w:ascii="Times New Roman" w:hAnsi="Times New Roman"/>
          <w:bCs/>
          <w:i/>
          <w:sz w:val="24"/>
          <w:szCs w:val="24"/>
          <w:bdr w:val="none" w:sz="0" w:space="0" w:color="auto" w:frame="1"/>
          <w:shd w:val="clear" w:color="auto" w:fill="FFFFFF"/>
        </w:rPr>
        <w:t>cildinizin</w:t>
      </w:r>
      <w:r w:rsidRPr="00A60DD0">
        <w:rPr>
          <w:rFonts w:ascii="Times New Roman" w:hAnsi="Times New Roman"/>
          <w:b/>
          <w:i/>
          <w:sz w:val="24"/>
          <w:szCs w:val="24"/>
          <w:shd w:val="clear" w:color="auto" w:fill="FFFFFF"/>
        </w:rPr>
        <w:t xml:space="preserve"> </w:t>
      </w:r>
      <w:r w:rsidRPr="00A60DD0">
        <w:rPr>
          <w:rFonts w:ascii="Times New Roman" w:hAnsi="Times New Roman"/>
          <w:i/>
          <w:sz w:val="24"/>
          <w:szCs w:val="24"/>
          <w:shd w:val="clear" w:color="auto" w:fill="FFFFFF"/>
        </w:rPr>
        <w:t>geleceğini yeniden programlar, ince çizgilerin ve kırışıkların görünüşünü </w:t>
      </w:r>
      <w:r w:rsidRPr="00A60DD0">
        <w:rPr>
          <w:rFonts w:ascii="Times New Roman" w:hAnsi="Times New Roman"/>
          <w:bCs/>
          <w:i/>
          <w:sz w:val="24"/>
          <w:szCs w:val="24"/>
          <w:bdr w:val="none" w:sz="0" w:space="0" w:color="auto" w:frame="1"/>
          <w:shd w:val="clear" w:color="auto" w:fill="FFFFFF"/>
        </w:rPr>
        <w:t>rahatlatır.</w:t>
      </w:r>
      <w:r w:rsidRPr="00A60DD0">
        <w:rPr>
          <w:rFonts w:ascii="Times New Roman" w:hAnsi="Times New Roman"/>
          <w:i/>
          <w:sz w:val="24"/>
          <w:szCs w:val="24"/>
          <w:shd w:val="clear" w:color="auto" w:fill="FFFFFF"/>
        </w:rPr>
        <w:t xml:space="preserve"> Yoğun Besleyici Gece Losyonu bütün bunları </w:t>
      </w:r>
      <w:proofErr w:type="gramStart"/>
      <w:r w:rsidRPr="00A60DD0">
        <w:rPr>
          <w:rFonts w:ascii="Times New Roman" w:hAnsi="Times New Roman"/>
          <w:i/>
          <w:sz w:val="24"/>
          <w:szCs w:val="24"/>
          <w:shd w:val="clear" w:color="auto" w:fill="FFFFFF"/>
        </w:rPr>
        <w:t>konsantre</w:t>
      </w:r>
      <w:proofErr w:type="gramEnd"/>
      <w:r w:rsidRPr="00A60DD0">
        <w:rPr>
          <w:rFonts w:ascii="Times New Roman" w:hAnsi="Times New Roman"/>
          <w:i/>
          <w:sz w:val="24"/>
          <w:szCs w:val="24"/>
          <w:shd w:val="clear" w:color="auto" w:fill="FFFFFF"/>
        </w:rPr>
        <w:t xml:space="preserve"> dozda nem sağlayarak ve cildi daha taze görünür ve daha güçlü hissedilir tutarak gerçekleştirir. </w:t>
      </w:r>
      <w:r w:rsidRPr="00A60DD0">
        <w:rPr>
          <w:rFonts w:ascii="Times New Roman" w:hAnsi="Times New Roman"/>
          <w:b/>
          <w:i/>
          <w:sz w:val="24"/>
          <w:szCs w:val="24"/>
          <w:shd w:val="clear" w:color="auto" w:fill="FFFFFF"/>
        </w:rPr>
        <w:t>ARTISTRY™ YOUTH XTEND™ Köpüklü Temizleyici;</w:t>
      </w:r>
      <w:r w:rsidRPr="00A60DD0">
        <w:rPr>
          <w:rFonts w:ascii="Times New Roman" w:hAnsi="Times New Roman"/>
          <w:i/>
          <w:sz w:val="24"/>
          <w:szCs w:val="24"/>
          <w:shd w:val="clear" w:color="auto" w:fill="FFFFFF"/>
        </w:rPr>
        <w:t xml:space="preserve"> Nazik fakat tamamen etkili Artistry Youth Xtend Köpüklü Temizleyici makyajı ve gündüz ve gece boyunca birikmiş olan gözenekleri tıkayan kirleri yok etmek için lüks bir yöntemidir. Tüm cilt tipleri için uygun Köpüklü Temizleyici cildi temizlemekle kalmaz aynı zamanda rahatlatır ve yumuşatır. Ayrıca temizleyici ürün zengin, lüks bir köpüğe dönüştüğünde nemlendirici bileşenler etkinleşir ve temiz cilde doğrudan ulaşarak maksimum emilimi ve nemlenmeyi garantiler. </w:t>
      </w:r>
      <w:r w:rsidRPr="00A60DD0">
        <w:rPr>
          <w:rFonts w:ascii="Times New Roman" w:hAnsi="Times New Roman"/>
          <w:b/>
          <w:i/>
          <w:sz w:val="24"/>
          <w:szCs w:val="24"/>
          <w:shd w:val="clear" w:color="auto" w:fill="FFFFFF"/>
        </w:rPr>
        <w:t>ARTISTRY™ YOUTH XTEND™ Koruyucu Losyon;</w:t>
      </w:r>
      <w:r w:rsidRPr="00A60DD0">
        <w:rPr>
          <w:rFonts w:ascii="Times New Roman" w:hAnsi="Times New Roman"/>
          <w:i/>
          <w:sz w:val="24"/>
          <w:szCs w:val="24"/>
          <w:shd w:val="clear" w:color="auto" w:fill="FFFFFF"/>
        </w:rPr>
        <w:t xml:space="preserve"> Hafif, </w:t>
      </w:r>
      <w:r w:rsidRPr="00A60DD0">
        <w:rPr>
          <w:rFonts w:ascii="Times New Roman" w:hAnsi="Times New Roman"/>
          <w:bCs/>
          <w:i/>
          <w:sz w:val="24"/>
          <w:szCs w:val="24"/>
          <w:bdr w:val="none" w:sz="0" w:space="0" w:color="auto" w:frame="1"/>
          <w:shd w:val="clear" w:color="auto" w:fill="FFFFFF"/>
        </w:rPr>
        <w:t>antioksidanlarca zengin</w:t>
      </w:r>
      <w:r w:rsidRPr="00A60DD0">
        <w:rPr>
          <w:rFonts w:ascii="Times New Roman" w:hAnsi="Times New Roman"/>
          <w:i/>
          <w:sz w:val="24"/>
          <w:szCs w:val="24"/>
          <w:shd w:val="clear" w:color="auto" w:fill="FFFFFF"/>
        </w:rPr>
        <w:t> gündüz losyonu cilde çevresel hasara karşı kalkan işlevi sunar, ince çizgilerin ve kırışıkların </w:t>
      </w:r>
      <w:r w:rsidRPr="00A60DD0">
        <w:rPr>
          <w:rFonts w:ascii="Times New Roman" w:hAnsi="Times New Roman"/>
          <w:bCs/>
          <w:i/>
          <w:sz w:val="24"/>
          <w:szCs w:val="24"/>
          <w:bdr w:val="none" w:sz="0" w:space="0" w:color="auto" w:frame="1"/>
          <w:shd w:val="clear" w:color="auto" w:fill="FFFFFF"/>
        </w:rPr>
        <w:t>önlenmesine yardımcı olur.</w:t>
      </w:r>
      <w:r w:rsidRPr="00A60DD0">
        <w:rPr>
          <w:rFonts w:ascii="Times New Roman" w:hAnsi="Times New Roman"/>
          <w:b/>
          <w:i/>
          <w:kern w:val="36"/>
          <w:sz w:val="24"/>
          <w:szCs w:val="24"/>
        </w:rPr>
        <w:t xml:space="preserve"> </w:t>
      </w:r>
      <w:r w:rsidRPr="00A60DD0">
        <w:rPr>
          <w:rFonts w:ascii="Times New Roman" w:hAnsi="Times New Roman"/>
          <w:b/>
          <w:bCs/>
          <w:i/>
          <w:sz w:val="24"/>
          <w:szCs w:val="24"/>
          <w:bdr w:val="none" w:sz="0" w:space="0" w:color="auto" w:frame="1"/>
          <w:shd w:val="clear" w:color="auto" w:fill="FFFFFF"/>
        </w:rPr>
        <w:t xml:space="preserve">ARTISTRY™ YOUTH XTEND™ Yoğun Besleyici Göz Kremi; </w:t>
      </w:r>
      <w:r w:rsidRPr="00A60DD0">
        <w:rPr>
          <w:rFonts w:ascii="Times New Roman" w:hAnsi="Times New Roman"/>
          <w:i/>
          <w:sz w:val="24"/>
          <w:szCs w:val="24"/>
          <w:shd w:val="clear" w:color="auto" w:fill="FFFFFF"/>
        </w:rPr>
        <w:t xml:space="preserve">Zengin nemlendirici krem göz çevresindeki hassas cilt üzerinde bulunan ince hatların ve kırışıkların görünüşünü </w:t>
      </w:r>
      <w:r w:rsidRPr="00A60DD0">
        <w:rPr>
          <w:rFonts w:ascii="Times New Roman" w:hAnsi="Times New Roman"/>
          <w:bCs/>
          <w:i/>
          <w:sz w:val="24"/>
          <w:szCs w:val="24"/>
          <w:bdr w:val="none" w:sz="0" w:space="0" w:color="auto" w:frame="1"/>
          <w:shd w:val="clear" w:color="auto" w:fill="FFFFFF"/>
        </w:rPr>
        <w:t>rahatlatarak</w:t>
      </w:r>
      <w:r w:rsidRPr="00A60DD0">
        <w:rPr>
          <w:rFonts w:ascii="Times New Roman" w:hAnsi="Times New Roman"/>
          <w:b/>
          <w:i/>
          <w:sz w:val="24"/>
          <w:szCs w:val="24"/>
          <w:shd w:val="clear" w:color="auto" w:fill="FFFFFF"/>
        </w:rPr>
        <w:t> </w:t>
      </w:r>
      <w:r w:rsidRPr="00A60DD0">
        <w:rPr>
          <w:rFonts w:ascii="Times New Roman" w:hAnsi="Times New Roman"/>
          <w:i/>
          <w:sz w:val="24"/>
          <w:szCs w:val="24"/>
          <w:shd w:val="clear" w:color="auto" w:fill="FFFFFF"/>
        </w:rPr>
        <w:t>parlak, genç bir görünümü destekler. Sabah veya akşam kullanmak için tasarlanan Yoğun Besleyici Göz Kremi doğa ile bilimin güçlerini birleştirerek </w:t>
      </w:r>
      <w:r w:rsidRPr="00A60DD0">
        <w:rPr>
          <w:rFonts w:ascii="Times New Roman" w:hAnsi="Times New Roman"/>
          <w:bCs/>
          <w:i/>
          <w:sz w:val="24"/>
          <w:szCs w:val="24"/>
          <w:bdr w:val="none" w:sz="0" w:space="0" w:color="auto" w:frame="1"/>
          <w:shd w:val="clear" w:color="auto" w:fill="FFFFFF"/>
        </w:rPr>
        <w:t>cildi</w:t>
      </w:r>
      <w:r w:rsidRPr="00A60DD0">
        <w:rPr>
          <w:rFonts w:ascii="Times New Roman" w:hAnsi="Times New Roman"/>
          <w:b/>
          <w:i/>
          <w:sz w:val="24"/>
          <w:szCs w:val="24"/>
          <w:shd w:val="clear" w:color="auto" w:fill="FFFFFF"/>
        </w:rPr>
        <w:t> </w:t>
      </w:r>
      <w:r w:rsidRPr="00A60DD0">
        <w:rPr>
          <w:rFonts w:ascii="Times New Roman" w:hAnsi="Times New Roman"/>
          <w:i/>
          <w:sz w:val="24"/>
          <w:szCs w:val="24"/>
          <w:shd w:val="clear" w:color="auto" w:fill="FFFFFF"/>
        </w:rPr>
        <w:t xml:space="preserve">onarır. </w:t>
      </w:r>
      <w:r w:rsidRPr="00A60DD0">
        <w:rPr>
          <w:rFonts w:ascii="Times New Roman" w:hAnsi="Times New Roman"/>
          <w:b/>
          <w:i/>
          <w:sz w:val="24"/>
          <w:szCs w:val="24"/>
          <w:shd w:val="clear" w:color="auto" w:fill="FFFFFF"/>
        </w:rPr>
        <w:t>ARTISTRY YOUTH XTEND Yoğun Besleyici Gece Kremi</w:t>
      </w:r>
      <w:r w:rsidRPr="00A60DD0">
        <w:rPr>
          <w:rFonts w:ascii="Times New Roman" w:hAnsi="Times New Roman"/>
          <w:i/>
          <w:sz w:val="24"/>
          <w:szCs w:val="24"/>
          <w:shd w:val="clear" w:color="auto" w:fill="FFFFFF"/>
        </w:rPr>
        <w:t xml:space="preserve"> cildinizin geleceğinin yeniden programlanmasına yardım için gece boyunca çalışır. Güçlü doğal bileşenlerle ileri bilimsel formülün hassas dengesi gece boyunca cildin yeniden canlanmasına, nemlenmesine ve güçlenmesine yardım eder. </w:t>
      </w:r>
      <w:r w:rsidRPr="00A60DD0">
        <w:rPr>
          <w:rFonts w:ascii="Times New Roman" w:hAnsi="Times New Roman"/>
          <w:b/>
          <w:i/>
          <w:sz w:val="24"/>
          <w:szCs w:val="24"/>
          <w:shd w:val="clear" w:color="auto" w:fill="FFFFFF"/>
        </w:rPr>
        <w:t>ARTISTRY™ essentials Yenileyici Göz Kremi;</w:t>
      </w:r>
      <w:r w:rsidRPr="00A60DD0">
        <w:rPr>
          <w:rFonts w:ascii="Times New Roman" w:hAnsi="Times New Roman"/>
          <w:i/>
          <w:sz w:val="24"/>
          <w:szCs w:val="24"/>
          <w:shd w:val="clear" w:color="auto" w:fill="FFFFFF"/>
        </w:rPr>
        <w:t xml:space="preserve"> Göz çevresindeki koyu halkaların, </w:t>
      </w:r>
      <w:proofErr w:type="gramStart"/>
      <w:r w:rsidRPr="00A60DD0">
        <w:rPr>
          <w:rFonts w:ascii="Times New Roman" w:hAnsi="Times New Roman"/>
          <w:i/>
          <w:sz w:val="24"/>
          <w:szCs w:val="24"/>
          <w:shd w:val="clear" w:color="auto" w:fill="FFFFFF"/>
        </w:rPr>
        <w:t>göz altı</w:t>
      </w:r>
      <w:proofErr w:type="gramEnd"/>
      <w:r w:rsidRPr="00A60DD0">
        <w:rPr>
          <w:rFonts w:ascii="Times New Roman" w:hAnsi="Times New Roman"/>
          <w:i/>
          <w:sz w:val="24"/>
          <w:szCs w:val="24"/>
          <w:shd w:val="clear" w:color="auto" w:fill="FFFFFF"/>
        </w:rPr>
        <w:t xml:space="preserve"> şişkinliğinin ve göz kenarı bölgesindeki ince çizgilerin görünüşünü rahatlatan hafif, yağ içermeyen bir göz çevresi  nemlendiricisi. </w:t>
      </w:r>
      <w:r w:rsidRPr="00A60DD0">
        <w:rPr>
          <w:rFonts w:ascii="Times New Roman" w:hAnsi="Times New Roman"/>
          <w:b/>
          <w:i/>
          <w:sz w:val="24"/>
          <w:szCs w:val="24"/>
          <w:shd w:val="clear" w:color="auto" w:fill="FFFFFF"/>
        </w:rPr>
        <w:t>ARTISTRY™ essentials Anti Blemish;</w:t>
      </w:r>
      <w:r w:rsidRPr="00A60DD0">
        <w:rPr>
          <w:rFonts w:ascii="Times New Roman" w:hAnsi="Times New Roman"/>
          <w:i/>
          <w:sz w:val="24"/>
          <w:szCs w:val="24"/>
          <w:shd w:val="clear" w:color="auto" w:fill="FFFFFF"/>
        </w:rPr>
        <w:t xml:space="preserve"> ARTISTRY essentials Cilt Lekelerine Karşı Etkili Jel cildi durulayan, cildi zenginleştiren bir bakım ürünü olarak lekelerin giderilmesine ve önlenmesine yardım ederken cildi yatıştırır ve rahatlatır. Hedefe yönelik bu bakım lekelerle nokta savaşı yapar ve sivilcelerin cilt yüzeyine çıkmasını önler. </w:t>
      </w:r>
      <w:r w:rsidRPr="00A60DD0">
        <w:rPr>
          <w:rFonts w:ascii="Times New Roman" w:hAnsi="Times New Roman"/>
          <w:b/>
          <w:i/>
          <w:sz w:val="24"/>
          <w:szCs w:val="24"/>
          <w:shd w:val="clear" w:color="auto" w:fill="FFFFFF"/>
        </w:rPr>
        <w:t>ARTISTRY™ Creme LuXury Göz Kremi;</w:t>
      </w:r>
      <w:r w:rsidRPr="00A60DD0">
        <w:rPr>
          <w:rFonts w:ascii="Times New Roman" w:hAnsi="Times New Roman"/>
          <w:i/>
          <w:sz w:val="24"/>
          <w:szCs w:val="24"/>
          <w:shd w:val="clear" w:color="auto" w:fill="FFFFFF"/>
        </w:rPr>
        <w:t xml:space="preserve"> özgün bir bileşenler karışımı kullanarak en son teknolojiyi sunan zengin ve lüks bir nemlendirici kremdir. Lüks doku, yüksek kaliteli ambalaj ve dönüşüm yaratan sonuçlarla göz çevresinde  360 derece kapsamlı erken yaşlanma karşıtı bakım sağlar. </w:t>
      </w:r>
      <w:r w:rsidRPr="00A60DD0">
        <w:rPr>
          <w:rFonts w:ascii="Times New Roman" w:hAnsi="Times New Roman"/>
          <w:b/>
          <w:i/>
          <w:sz w:val="24"/>
          <w:szCs w:val="24"/>
          <w:shd w:val="clear" w:color="auto" w:fill="FFFFFF"/>
        </w:rPr>
        <w:t>ARTISTRY™ Intensive Skincare 14 gece özel onarım programı;</w:t>
      </w:r>
      <w:r w:rsidRPr="00A60DD0">
        <w:rPr>
          <w:rFonts w:ascii="Times New Roman" w:hAnsi="Times New Roman"/>
          <w:i/>
          <w:sz w:val="24"/>
          <w:szCs w:val="24"/>
          <w:shd w:val="clear" w:color="auto" w:fill="FFFFFF"/>
        </w:rPr>
        <w:t xml:space="preserve"> Kendi evinizin rahat ortamında profesyonel bir cilt yenileme kürünün tüm faydalarını sunan ARTISTRY Intensive Skincare 14 Gece Özel Onarım Programı size daha genç görünen bir cilt sağlamak üzere tasarlanan en son buluşumuzdur.  Üç ayda bir uygulanan bu yoğun kür mevcut hasarı düzelten normal onarım sürecine göre daha hızlı hareket ederken aynı zamanda gelecek hasarlara karşı cildin savunmasına yardım eder ve cildin günlük bir bakım rejimine tepkisini güçlendirir. </w:t>
      </w:r>
      <w:r w:rsidRPr="00A60DD0">
        <w:rPr>
          <w:rFonts w:ascii="Times New Roman" w:hAnsi="Times New Roman"/>
          <w:b/>
          <w:i/>
          <w:sz w:val="24"/>
          <w:szCs w:val="24"/>
          <w:shd w:val="clear" w:color="auto" w:fill="FFFFFF"/>
        </w:rPr>
        <w:t>ARTISTRY Intensive Skincare Yenileyici Peeling,</w:t>
      </w:r>
      <w:r w:rsidRPr="00A60DD0">
        <w:rPr>
          <w:rFonts w:ascii="Times New Roman" w:hAnsi="Times New Roman"/>
          <w:i/>
          <w:sz w:val="24"/>
          <w:szCs w:val="24"/>
          <w:shd w:val="clear" w:color="auto" w:fill="FFFFFF"/>
        </w:rPr>
        <w:t xml:space="preserve"> heyecan verici yeni Intensive Skincare serimiz kapsamında çıkarılan ilk üründür. Intensive skincare ürünlerinin tümü olgun ciltlerin ince çizgiler ve kırışıklıklar, sarkmalar, cilt rengi dengesizlikleri ve pürüzlü cilt dokusu gibi kendine özgü sorunlarını ve yaşlandıkça bütün kadınların eninde sonunda karşı karşıya kaldığı diğer sorunları özel olarak hedefleyen, erken yaşlanmaya karşı etkili ileri düzeyde faydalar sunarlar. Ürünün altı hafta süresince haftada iki kez kullanılması, yaşlanmakta olan cilde aşağıdaki ekstra faydaları sağlar: </w:t>
      </w:r>
      <w:r w:rsidRPr="00A60DD0">
        <w:rPr>
          <w:rFonts w:ascii="Times New Roman" w:hAnsi="Times New Roman"/>
          <w:i/>
          <w:sz w:val="24"/>
          <w:szCs w:val="24"/>
        </w:rPr>
        <w:t xml:space="preserve">Sıkılık derecesinde gelişme-Cilt duruluğunda artış-İnce çizgilerin görünümünde rahatlama-Daha renk dengeli bir cilt tonu- Yaşlılık lekelerinin görünümünde azalma. </w:t>
      </w:r>
      <w:r w:rsidRPr="00A60DD0">
        <w:rPr>
          <w:rFonts w:ascii="Times New Roman" w:hAnsi="Times New Roman"/>
          <w:b/>
          <w:i/>
          <w:sz w:val="24"/>
          <w:szCs w:val="24"/>
        </w:rPr>
        <w:t>ARTISTRY essentials Alfa Hidroksi Serum;</w:t>
      </w:r>
      <w:r w:rsidRPr="00A60DD0">
        <w:rPr>
          <w:rFonts w:ascii="Times New Roman" w:hAnsi="Times New Roman"/>
          <w:i/>
          <w:sz w:val="24"/>
          <w:szCs w:val="24"/>
        </w:rPr>
        <w:t xml:space="preserve"> </w:t>
      </w:r>
      <w:r w:rsidRPr="00A60DD0">
        <w:rPr>
          <w:rFonts w:ascii="Times New Roman" w:hAnsi="Times New Roman"/>
          <w:i/>
          <w:sz w:val="24"/>
          <w:szCs w:val="24"/>
          <w:shd w:val="clear" w:color="auto" w:fill="FFFFFF"/>
        </w:rPr>
        <w:t xml:space="preserve">Acerola kirazlarından üretilen AHA’lar cildin ölü tabakasının soyulmasına yardımcıolur ve doğal bir anti-oksidan kaynağı sağlar. </w:t>
      </w:r>
      <w:r w:rsidRPr="00A60DD0">
        <w:rPr>
          <w:rFonts w:ascii="Times New Roman" w:hAnsi="Times New Roman"/>
          <w:b/>
          <w:i/>
          <w:sz w:val="24"/>
          <w:szCs w:val="24"/>
          <w:shd w:val="clear" w:color="auto" w:fill="FFFFFF"/>
        </w:rPr>
        <w:t>ARTISTRY SPF 15 El Kremi;</w:t>
      </w:r>
      <w:r w:rsidRPr="00A60DD0">
        <w:rPr>
          <w:rFonts w:ascii="Times New Roman" w:hAnsi="Times New Roman"/>
          <w:i/>
          <w:sz w:val="24"/>
          <w:szCs w:val="24"/>
          <w:shd w:val="clear" w:color="auto" w:fill="FFFFFF"/>
        </w:rPr>
        <w:t xml:space="preserve"> Yaşlanmaya meydan okuyan bu el bakım ürünü  ellerinizi derhal nemlendirir, onarır ve korur. El  Kremi ince çizgilerin görünüşünü azaltır, güneş  lekelerini yok eder ve lekelerin oluşmasını  önlerken elleri neme doyurur. </w:t>
      </w:r>
      <w:r w:rsidRPr="00A60DD0">
        <w:rPr>
          <w:rFonts w:ascii="Times New Roman" w:hAnsi="Times New Roman"/>
          <w:b/>
          <w:i/>
          <w:sz w:val="24"/>
          <w:szCs w:val="24"/>
          <w:shd w:val="clear" w:color="auto" w:fill="FFFFFF"/>
        </w:rPr>
        <w:t>ARTISTRY Creme LuXury;</w:t>
      </w:r>
      <w:r w:rsidRPr="00A60DD0">
        <w:rPr>
          <w:rFonts w:ascii="Times New Roman" w:hAnsi="Times New Roman"/>
          <w:i/>
          <w:sz w:val="24"/>
          <w:szCs w:val="24"/>
          <w:shd w:val="clear" w:color="auto" w:fill="FFFFFF"/>
        </w:rPr>
        <w:t xml:space="preserve">  cildin 15 yıla kadar daha genç görünmesine yardım eder. ARTISTRY Creme LuXury cilt bakım ürünü ile eşi görülmemiş performansı ve cilt değişimindeki son mükemmelliği görün. Prestijli cilt bakımının geleceğini tanımlar. Bilim ve teknolojideki en ileri keşifleri uygulayarak cildinizin daha genç görünmesine yardım eder. Klinik testlerden geçmiştir. </w:t>
      </w:r>
      <w:r w:rsidRPr="00A60DD0">
        <w:rPr>
          <w:rFonts w:ascii="Times New Roman" w:hAnsi="Times New Roman"/>
          <w:b/>
          <w:i/>
          <w:sz w:val="24"/>
          <w:szCs w:val="24"/>
          <w:shd w:val="clear" w:color="auto" w:fill="FFFFFF"/>
        </w:rPr>
        <w:t>Vitamin C and Wild Yam;</w:t>
      </w:r>
      <w:r w:rsidRPr="00A60DD0">
        <w:rPr>
          <w:rFonts w:ascii="Times New Roman" w:hAnsi="Times New Roman"/>
          <w:i/>
          <w:sz w:val="24"/>
          <w:szCs w:val="24"/>
          <w:shd w:val="clear" w:color="auto" w:fill="FFFFFF"/>
        </w:rPr>
        <w:t xml:space="preserve"> Hassas göz bölgesi, dudak/ağız bölgesindeki kırışıklıklar için özel olarak geliştirilmiş yağ içermeyen bölgesel bir kür</w:t>
      </w:r>
      <w:r w:rsidRPr="00A60DD0">
        <w:rPr>
          <w:rFonts w:ascii="Times New Roman" w:hAnsi="Times New Roman"/>
          <w:b/>
          <w:i/>
          <w:sz w:val="24"/>
          <w:szCs w:val="24"/>
          <w:shd w:val="clear" w:color="auto" w:fill="FFFFFF"/>
        </w:rPr>
        <w:t>. ARTISTRY Cildi Tamamlayıcı Losyon;</w:t>
      </w:r>
      <w:r w:rsidRPr="00A60DD0">
        <w:rPr>
          <w:rFonts w:ascii="Times New Roman" w:hAnsi="Times New Roman"/>
          <w:i/>
          <w:sz w:val="24"/>
          <w:szCs w:val="24"/>
          <w:shd w:val="clear" w:color="auto" w:fill="FFFFFF"/>
        </w:rPr>
        <w:t xml:space="preserve"> hafif bir losyon olup, cildin doğal yenilenme sürecini hızlandırarak, daha genç görünen bir cilt yaratır. Uygulandığında cilt dokusunda derhal göze çarpan bir gelişme sağlar. İnce çizgilerin görüşünü azaltır, cildin rengini ve ışıltısını geliştirir. </w:t>
      </w:r>
      <w:r w:rsidRPr="00A60DD0">
        <w:rPr>
          <w:rFonts w:ascii="Times New Roman" w:hAnsi="Times New Roman"/>
          <w:b/>
          <w:i/>
          <w:sz w:val="24"/>
          <w:szCs w:val="24"/>
          <w:shd w:val="clear" w:color="auto" w:fill="FFFFFF"/>
        </w:rPr>
        <w:t>Beautycycle™ Nemlendirici ve Yenileyici Gündüz Kremi;</w:t>
      </w:r>
      <w:r w:rsidRPr="00A60DD0">
        <w:rPr>
          <w:rFonts w:ascii="Times New Roman" w:hAnsi="Times New Roman"/>
          <w:i/>
          <w:sz w:val="24"/>
          <w:szCs w:val="24"/>
          <w:shd w:val="clear" w:color="auto" w:fill="FFFFFF"/>
        </w:rPr>
        <w:t xml:space="preserve"> Geniş Aralıklı SPF 15 UVB/UVA cildin çevresel hasara ve serbest radikal hasarına karşı korunmasına yardım eder. </w:t>
      </w:r>
      <w:r w:rsidRPr="00A60DD0">
        <w:rPr>
          <w:rFonts w:ascii="Times New Roman" w:hAnsi="Times New Roman"/>
          <w:b/>
          <w:i/>
          <w:sz w:val="24"/>
          <w:szCs w:val="24"/>
          <w:shd w:val="clear" w:color="auto" w:fill="FFFFFF"/>
        </w:rPr>
        <w:t>Beautycycle™ Nemlendirici ve Yenileyici Gece Kremi;</w:t>
      </w:r>
      <w:r w:rsidRPr="00A60DD0">
        <w:rPr>
          <w:rFonts w:ascii="Times New Roman" w:hAnsi="Times New Roman"/>
          <w:i/>
          <w:sz w:val="24"/>
          <w:szCs w:val="24"/>
          <w:shd w:val="clear" w:color="auto" w:fill="FFFFFF"/>
        </w:rPr>
        <w:t xml:space="preserve"> Nem bağlayıcı elementler cildin sıkılaşmasına yardım ederken Glükosamin, Deniz Bitkiselleri ve Maya Özütü siz uyurken cilt renginin dengelenmesine yardım eder. Cilde bir gecelik antioksidan E Vitamini ve yumuşatıcı B Vitamini dozu sağlar. Nem tutulmasından kaynaklanan kuruluğun neden olduğu ince çizgilerin kaybolmasına yardım eder. </w:t>
      </w:r>
      <w:r w:rsidRPr="00A60DD0">
        <w:rPr>
          <w:rFonts w:ascii="Times New Roman" w:hAnsi="Times New Roman"/>
          <w:b/>
          <w:i/>
          <w:sz w:val="24"/>
          <w:szCs w:val="24"/>
          <w:shd w:val="clear" w:color="auto" w:fill="FFFFFF"/>
        </w:rPr>
        <w:t>Beautycycle™ Erken yaşlanmaya karşı tonik;</w:t>
      </w:r>
      <w:r w:rsidRPr="00A60DD0">
        <w:rPr>
          <w:rFonts w:ascii="Times New Roman" w:hAnsi="Times New Roman"/>
          <w:i/>
          <w:sz w:val="24"/>
          <w:szCs w:val="24"/>
          <w:shd w:val="clear" w:color="auto" w:fill="FFFFFF"/>
        </w:rPr>
        <w:t xml:space="preserve"> Antioksidan E Vitamini içeren bu ferahlatıcı tonik serbest radikal hasarına karşı bir koruma kalkanı oluşmasına yardım ederken oksijen veren elementler gözle fark edilebilen yaşlanma belirtileri ile savaşa yardım eder ve cilde ışıltısını geri kazandırır. </w:t>
      </w:r>
      <w:r w:rsidRPr="00A60DD0">
        <w:rPr>
          <w:rFonts w:ascii="Times New Roman" w:hAnsi="Times New Roman"/>
          <w:b/>
          <w:i/>
          <w:sz w:val="24"/>
          <w:szCs w:val="24"/>
          <w:shd w:val="clear" w:color="auto" w:fill="FFFFFF"/>
        </w:rPr>
        <w:t>Beautycycle™ Erken yaşlanmaya karşı göz kremi;</w:t>
      </w:r>
      <w:r w:rsidRPr="00A60DD0">
        <w:rPr>
          <w:rFonts w:ascii="Times New Roman" w:hAnsi="Times New Roman"/>
          <w:i/>
          <w:sz w:val="24"/>
          <w:szCs w:val="24"/>
          <w:shd w:val="clear" w:color="auto" w:fill="FFFFFF"/>
        </w:rPr>
        <w:t xml:space="preserve"> Enerji veren elementler içeren bu hafif, serinletici krem, A, B, E Vitaminleri ve Echinacea ile birleşerek hassas göz bölgesinin tazelenmesine yardım eder. Koyu renkli doku ve şişkinlik gözlerden uzak kalırken, kırışıklarda rahatlama görülür. </w:t>
      </w:r>
      <w:r w:rsidRPr="00A60DD0">
        <w:rPr>
          <w:rFonts w:ascii="Times New Roman" w:hAnsi="Times New Roman"/>
          <w:b/>
          <w:i/>
          <w:sz w:val="24"/>
          <w:szCs w:val="24"/>
          <w:shd w:val="clear" w:color="auto" w:fill="FFFFFF"/>
        </w:rPr>
        <w:t xml:space="preserve">Beautycycle™ Erken yaşlanmaya karşı onarıcı gündüz kremi SPF 15; </w:t>
      </w:r>
      <w:r w:rsidRPr="00A60DD0">
        <w:rPr>
          <w:rFonts w:ascii="Times New Roman" w:hAnsi="Times New Roman"/>
          <w:i/>
          <w:sz w:val="24"/>
          <w:szCs w:val="24"/>
        </w:rPr>
        <w:t xml:space="preserve">Cildin daha derin soluk almasını ve daha genç görünmesini sağlar. Oksijen veren elementler cildin güçlenmesine yardım eder, gözle fark edilebilen yaşlanma belirtileri ile savaşır ve ileride oluşabilecek yaşlanma belirtilerinin önlenmesine yardım eder. Daha az gözle fark edilebilen ince çizgiler nedeniyle cilt daha sağlıklı hissedilir. E vitamini tahriş olmuş cildin yatışmasına yardım eder. Geniş aralıklı SPF 15 UVB/UVA cildin çevresel hasara ve serbest radikal hasarına karşı korunmasına yardım eder. Cilt bakımlı hissedilir ve aydınlık görünür. </w:t>
      </w:r>
      <w:r w:rsidRPr="00A60DD0">
        <w:rPr>
          <w:rFonts w:ascii="Times New Roman" w:hAnsi="Times New Roman"/>
          <w:b/>
          <w:i/>
          <w:sz w:val="24"/>
          <w:szCs w:val="24"/>
          <w:shd w:val="clear" w:color="auto" w:fill="FFFFFF"/>
        </w:rPr>
        <w:t>SATINIQUE™ Boyalı Saçlar için Onarıcı Saç Kremi;</w:t>
      </w:r>
      <w:r w:rsidRPr="00A60DD0">
        <w:rPr>
          <w:rFonts w:ascii="Times New Roman" w:hAnsi="Times New Roman"/>
          <w:i/>
          <w:sz w:val="24"/>
          <w:szCs w:val="24"/>
          <w:shd w:val="clear" w:color="auto" w:fill="FFFFFF"/>
        </w:rPr>
        <w:t xml:space="preserve"> Şampuan ve saç kremi sistemi nazik temizlik ve kremleme sağlayarak saçı korur, güçlendirir ve onarırken saç renginin korunmasına ve parlaklığın artmasına yardım eder. Sorunlu saç dirilir. Renk daha uzun süre daha aslına yakın durumda kalır. SATINIQUE™ Boyalı Saçlar için Onarıcı Sistem hasarlı veya boyayla işlem görmüş saçlar için mükemmeldir.</w:t>
      </w:r>
      <w:r w:rsidRPr="00A60DD0">
        <w:rPr>
          <w:rFonts w:ascii="Times New Roman" w:hAnsi="Times New Roman"/>
          <w:i/>
          <w:kern w:val="36"/>
          <w:sz w:val="24"/>
          <w:szCs w:val="24"/>
        </w:rPr>
        <w:t xml:space="preserve"> </w:t>
      </w:r>
      <w:r w:rsidRPr="00A60DD0">
        <w:rPr>
          <w:rFonts w:ascii="Times New Roman" w:hAnsi="Times New Roman"/>
          <w:b/>
          <w:i/>
          <w:sz w:val="24"/>
          <w:szCs w:val="24"/>
          <w:shd w:val="clear" w:color="auto" w:fill="FFFFFF"/>
        </w:rPr>
        <w:t>SATINIQUE Saç Derisi Serumu;</w:t>
      </w:r>
      <w:r w:rsidRPr="00A60DD0">
        <w:rPr>
          <w:rFonts w:ascii="Times New Roman" w:hAnsi="Times New Roman"/>
          <w:i/>
          <w:sz w:val="24"/>
          <w:szCs w:val="24"/>
          <w:shd w:val="clear" w:color="auto" w:fill="FFFFFF"/>
        </w:rPr>
        <w:t xml:space="preserve"> </w:t>
      </w:r>
      <w:r w:rsidRPr="00A60DD0">
        <w:rPr>
          <w:rFonts w:ascii="Times New Roman" w:hAnsi="Times New Roman"/>
          <w:i/>
          <w:sz w:val="24"/>
          <w:szCs w:val="24"/>
        </w:rPr>
        <w:t xml:space="preserve">Saçınız ve saç deriniz için güzel ve uzun süreli bir çözüm! SATINIQUE Saç Derisi Serumu daha güçlü, daha düzgün, daha sağlıklı görünen saçlar yaratılmasına yardım etmek için saç derinizin yumuşaklığını geliştirmek üzere hızla çalışır. Gözle fark edilebilen sonuçlar: Tek bir uygulama bile saçı ipeksi bırakır – saç büyük oranda düzgündür ve taranması çok daha daha kolaydır! 15 günlük Yeniden Canlandırma Planının (gün aşırı kullanım) takip edilmesinden sonra kullanıcıların kuru saç derisi dökülmesinde* önemli ölçüde azalma görülmüştür.  İlk saat içinde nemlenmede maksimum seviyede artış görülmüştür – nemlenme 24 saate kadar dayanır! </w:t>
      </w:r>
      <w:r w:rsidRPr="00A60DD0">
        <w:rPr>
          <w:rFonts w:ascii="Times New Roman" w:hAnsi="Times New Roman"/>
          <w:b/>
          <w:i/>
          <w:sz w:val="24"/>
          <w:szCs w:val="24"/>
        </w:rPr>
        <w:t>SATINIQUE™ Çift Etkili Koruyucu Sprey;</w:t>
      </w:r>
      <w:r w:rsidRPr="00A60DD0">
        <w:rPr>
          <w:rFonts w:ascii="Times New Roman" w:hAnsi="Times New Roman"/>
          <w:i/>
          <w:sz w:val="24"/>
          <w:szCs w:val="24"/>
        </w:rPr>
        <w:t xml:space="preserve"> her uygulanışında saçları UV ışınlarının ve başka ışınların zararlı etkilerinden korur. </w:t>
      </w:r>
      <w:r w:rsidRPr="00A60DD0">
        <w:rPr>
          <w:rFonts w:ascii="Times New Roman" w:hAnsi="Times New Roman"/>
          <w:b/>
          <w:i/>
          <w:sz w:val="24"/>
          <w:szCs w:val="24"/>
        </w:rPr>
        <w:t>SATINIQUE™ Saç Dökülmesine Karşı Saç Kremi;</w:t>
      </w:r>
      <w:r w:rsidRPr="00A60DD0">
        <w:rPr>
          <w:rFonts w:ascii="Times New Roman" w:hAnsi="Times New Roman"/>
          <w:i/>
          <w:sz w:val="24"/>
          <w:szCs w:val="24"/>
        </w:rPr>
        <w:t xml:space="preserve"> </w:t>
      </w:r>
      <w:r w:rsidRPr="00A60DD0">
        <w:rPr>
          <w:rFonts w:ascii="Times New Roman" w:hAnsi="Times New Roman"/>
          <w:i/>
          <w:sz w:val="24"/>
          <w:szCs w:val="24"/>
          <w:shd w:val="clear" w:color="auto" w:fill="FFFFFF"/>
        </w:rPr>
        <w:t xml:space="preserve">Şımartıcı şampuan ve saç kremi saç derisine* enerji verir ve uyarır, böylece daha dolgun, daha kalın görünen saçı destekler ve kırılma nedeniyle gerçekleşen saç kaybının azalmasına yardım eder. Saçı eski, doğal, sağlıklı görünen durumuna geri döndüren ENERJUVE içerir. </w:t>
      </w:r>
      <w:r w:rsidRPr="00A60DD0">
        <w:rPr>
          <w:rFonts w:ascii="Times New Roman" w:hAnsi="Times New Roman"/>
          <w:b/>
          <w:i/>
          <w:sz w:val="24"/>
          <w:szCs w:val="24"/>
        </w:rPr>
        <w:t>TOLSOM</w:t>
      </w:r>
      <w:r w:rsidRPr="00A60DD0">
        <w:rPr>
          <w:rFonts w:ascii="Times New Roman" w:hAnsi="Times New Roman"/>
          <w:i/>
          <w:sz w:val="24"/>
          <w:szCs w:val="24"/>
        </w:rPr>
        <w:t xml:space="preserve"> </w:t>
      </w:r>
      <w:r w:rsidRPr="00A60DD0">
        <w:rPr>
          <w:rFonts w:ascii="Times New Roman" w:hAnsi="Times New Roman"/>
          <w:b/>
          <w:i/>
          <w:sz w:val="24"/>
          <w:szCs w:val="24"/>
        </w:rPr>
        <w:t>- Cildi Rahatlatıcı Losyon;</w:t>
      </w:r>
      <w:r w:rsidRPr="00A60DD0">
        <w:rPr>
          <w:rFonts w:ascii="Times New Roman" w:hAnsi="Times New Roman"/>
          <w:i/>
          <w:sz w:val="24"/>
          <w:szCs w:val="24"/>
        </w:rPr>
        <w:t xml:space="preserve"> </w:t>
      </w:r>
      <w:r w:rsidRPr="00A60DD0">
        <w:rPr>
          <w:rFonts w:ascii="Times New Roman" w:hAnsi="Times New Roman"/>
          <w:i/>
          <w:sz w:val="24"/>
          <w:szCs w:val="24"/>
          <w:shd w:val="clear" w:color="auto" w:fill="FFFFFF"/>
        </w:rPr>
        <w:t xml:space="preserve">Cilt bakımına TOLSOM Cildi Rahatlatıcı  Losyon ile başlayın, cilt dokunuzda derhal  bir gelişme fark edeceksiniz. Bunun  nedeni, doğal cilt yenileme sürecini  güçlendiren patent başvurusu yapılmış,  özgün, asit içermeyen teknolojidir.  Özellikle erkekler için formüle edilmiş – ferah  narenciye kokulu ve sekiz nemlendirici, iki yağ  kontrol edici bileşene sahip T-10 Kompleksi ile  formüle edilmiş olan bu üstün performanslı losyon  cildi pürüzsüzleştirir ve nemlendirir.  Düzenli kullandığınızda cilt renginizin hızla geliştiğini fark  edeceksiniz. Çevrenizdeki insanlar da bu gelişmeyi fark  edeceklerdir. </w:t>
      </w:r>
      <w:r w:rsidRPr="00A60DD0">
        <w:rPr>
          <w:rFonts w:ascii="Times New Roman" w:hAnsi="Times New Roman"/>
          <w:b/>
          <w:i/>
          <w:sz w:val="24"/>
          <w:szCs w:val="24"/>
          <w:shd w:val="clear" w:color="auto" w:fill="FFFFFF"/>
        </w:rPr>
        <w:t>BODY SERIES/Ferahlatıcı Kokulu Terlemeye Karşı Roll-On Deodorant;</w:t>
      </w:r>
      <w:r w:rsidRPr="00A60DD0">
        <w:rPr>
          <w:rFonts w:ascii="Times New Roman" w:hAnsi="Times New Roman"/>
          <w:i/>
          <w:sz w:val="24"/>
          <w:szCs w:val="24"/>
          <w:shd w:val="clear" w:color="auto" w:fill="FFFFFF"/>
        </w:rPr>
        <w:t xml:space="preserve"> 48 saat boyunca istenmeyen kötü kokulara karşı koruyan roll-on başlıklı deodorant ve ter önleyici. </w:t>
      </w:r>
      <w:r w:rsidRPr="00A60DD0">
        <w:rPr>
          <w:rFonts w:ascii="Times New Roman" w:hAnsi="Times New Roman"/>
          <w:b/>
          <w:i/>
          <w:sz w:val="24"/>
          <w:szCs w:val="24"/>
          <w:shd w:val="clear" w:color="auto" w:fill="FFFFFF"/>
        </w:rPr>
        <w:t>BODY SERIES - Nemlendirici El ve Vücut Losyonu;</w:t>
      </w:r>
      <w:r w:rsidRPr="00A60DD0">
        <w:rPr>
          <w:rFonts w:ascii="Times New Roman" w:hAnsi="Times New Roman"/>
          <w:i/>
          <w:sz w:val="24"/>
          <w:szCs w:val="24"/>
          <w:shd w:val="clear" w:color="auto" w:fill="FFFFFF"/>
        </w:rPr>
        <w:t xml:space="preserve"> Bu losyon, 2 saat içerisinde ciltte olumlu etkiler yapabileceğini ispatlamak üzere klinik testlerden geçirilmiştir. Cildi güneşin zararlı UVA ve UVB ışınlarına karşı korur. </w:t>
      </w:r>
      <w:r w:rsidRPr="00A60DD0">
        <w:rPr>
          <w:rFonts w:ascii="Times New Roman" w:hAnsi="Times New Roman"/>
          <w:b/>
          <w:i/>
          <w:sz w:val="24"/>
          <w:szCs w:val="24"/>
          <w:shd w:val="clear" w:color="auto" w:fill="FFFFFF"/>
        </w:rPr>
        <w:t>BODY SERIES - Ferahlatıcı Kokulu Terlemeye karşı Deodorant Sprey;</w:t>
      </w:r>
      <w:r w:rsidRPr="00A60DD0">
        <w:rPr>
          <w:rFonts w:ascii="Times New Roman" w:hAnsi="Times New Roman"/>
          <w:i/>
          <w:sz w:val="24"/>
          <w:szCs w:val="24"/>
          <w:shd w:val="clear" w:color="auto" w:fill="FFFFFF"/>
        </w:rPr>
        <w:t xml:space="preserve"> 48 saat boyunca istenmeyen kötü kokulara karşı koruyan ter önleyici sprey deodorant. </w:t>
      </w:r>
      <w:r w:rsidRPr="00A60DD0">
        <w:rPr>
          <w:rFonts w:ascii="Times New Roman" w:hAnsi="Times New Roman"/>
          <w:b/>
          <w:i/>
          <w:sz w:val="24"/>
          <w:szCs w:val="24"/>
          <w:shd w:val="clear" w:color="auto" w:fill="FFFFFF"/>
        </w:rPr>
        <w:t xml:space="preserve">GLISTER Çok İşlevli Florürlü Diş Macunu; </w:t>
      </w:r>
      <w:r w:rsidRPr="00A60DD0">
        <w:rPr>
          <w:rFonts w:ascii="Times New Roman" w:hAnsi="Times New Roman"/>
          <w:i/>
          <w:sz w:val="24"/>
          <w:szCs w:val="24"/>
          <w:shd w:val="clear" w:color="auto" w:fill="FFFFFF"/>
        </w:rPr>
        <w:t xml:space="preserve"> dişleri temizleyen, parlatan, diş lekelerini yok eden, nefesi ferahlatan, bakteri plaklarıyla savaşan ve çürüklerin oluşumunu önlemeye yardımcı olan çok özel bir formül olarak üretilmiştir. GLISTER ağız bakım ürünleri, diş çürüklerini ve dişeti hastalıklarını önlemek üzere mükemmel çalışarak bütün aileniz için ağız sağlığı ve </w:t>
      </w:r>
      <w:proofErr w:type="gramStart"/>
      <w:r w:rsidRPr="00A60DD0">
        <w:rPr>
          <w:rFonts w:ascii="Times New Roman" w:hAnsi="Times New Roman"/>
          <w:i/>
          <w:sz w:val="24"/>
          <w:szCs w:val="24"/>
          <w:shd w:val="clear" w:color="auto" w:fill="FFFFFF"/>
        </w:rPr>
        <w:t>hijyeni</w:t>
      </w:r>
      <w:proofErr w:type="gramEnd"/>
      <w:r w:rsidRPr="00A60DD0">
        <w:rPr>
          <w:rFonts w:ascii="Times New Roman" w:hAnsi="Times New Roman"/>
          <w:i/>
          <w:sz w:val="24"/>
          <w:szCs w:val="24"/>
          <w:shd w:val="clear" w:color="auto" w:fill="FFFFFF"/>
        </w:rPr>
        <w:t xml:space="preserve"> sağlar. Dişlerin ve dişetlerinin nasıl sağlıklı tutulabileceği ve plak birikiminin nasıl önlenebileceğine yönelik yıllar süre araştırmalar sonucunda, en çok satan florürlü diş macunumuz, Geliştirilmiş Diş Fırçası, çocuklar için titizlikle tasarlanmış diş fırçalarımız, Ferahlatıcı Ağız Spreyi, Konsantre Ağız Bakım Suyu ve GLISTER Diş İpi de </w:t>
      </w:r>
      <w:proofErr w:type="gramStart"/>
      <w:r w:rsidRPr="00A60DD0">
        <w:rPr>
          <w:rFonts w:ascii="Times New Roman" w:hAnsi="Times New Roman"/>
          <w:i/>
          <w:sz w:val="24"/>
          <w:szCs w:val="24"/>
          <w:shd w:val="clear" w:color="auto" w:fill="FFFFFF"/>
        </w:rPr>
        <w:t>dahil</w:t>
      </w:r>
      <w:proofErr w:type="gramEnd"/>
      <w:r w:rsidRPr="00A60DD0">
        <w:rPr>
          <w:rFonts w:ascii="Times New Roman" w:hAnsi="Times New Roman"/>
          <w:i/>
          <w:sz w:val="24"/>
          <w:szCs w:val="24"/>
          <w:shd w:val="clear" w:color="auto" w:fill="FFFFFF"/>
        </w:rPr>
        <w:t xml:space="preserve"> olmak üzere yüksek etkinlik seviyesine sahip ağız sağlığı ürünlerimiz ortaya çıkmıştır. Etkili leke çıkarma ve diş minesine zarar vermeden parlatma için geliştirilmiş GLISTER Florürlü Diş Macunu, çay, kahve ve tütün lekelerini çıkararak, dişlerinizi bembeyaz, gülümsemenizi daha parlak kılar. Plak oluşumuna neden olan bakterileri önlemek üzere cila etkisi yaratan ürünümüz diş çürümelerinin ve dişeti hastalıklarının önlenmesine yardımcı olur. </w:t>
      </w:r>
      <w:r w:rsidRPr="00A60DD0">
        <w:rPr>
          <w:rFonts w:ascii="Times New Roman" w:hAnsi="Times New Roman"/>
          <w:bCs/>
          <w:i/>
          <w:sz w:val="24"/>
          <w:szCs w:val="24"/>
          <w:bdr w:val="none" w:sz="0" w:space="0" w:color="auto" w:frame="1"/>
          <w:shd w:val="clear" w:color="auto" w:fill="FFFFFF"/>
        </w:rPr>
        <w:t>GLISTER ağız bakım ürünleriyle plak oluşumunu azaltın ve nefesinizi ferahlatın</w:t>
      </w:r>
      <w:r w:rsidRPr="00A60DD0">
        <w:rPr>
          <w:rFonts w:ascii="Times New Roman" w:hAnsi="Times New Roman"/>
          <w:b/>
          <w:bCs/>
          <w:i/>
          <w:sz w:val="24"/>
          <w:szCs w:val="24"/>
          <w:bdr w:val="none" w:sz="0" w:space="0" w:color="auto" w:frame="1"/>
          <w:shd w:val="clear" w:color="auto" w:fill="FFFFFF"/>
        </w:rPr>
        <w:t xml:space="preserve">. </w:t>
      </w:r>
      <w:r w:rsidRPr="00A60DD0">
        <w:rPr>
          <w:rFonts w:ascii="Times New Roman" w:hAnsi="Times New Roman"/>
          <w:b/>
          <w:i/>
          <w:sz w:val="24"/>
          <w:szCs w:val="24"/>
          <w:shd w:val="clear" w:color="auto" w:fill="FFFFFF"/>
        </w:rPr>
        <w:t xml:space="preserve">The eSpring™ Su Arıtma </w:t>
      </w:r>
      <w:proofErr w:type="gramStart"/>
      <w:r w:rsidRPr="00A60DD0">
        <w:rPr>
          <w:rFonts w:ascii="Times New Roman" w:hAnsi="Times New Roman"/>
          <w:b/>
          <w:i/>
          <w:sz w:val="24"/>
          <w:szCs w:val="24"/>
          <w:shd w:val="clear" w:color="auto" w:fill="FFFFFF"/>
        </w:rPr>
        <w:t>Sistemi</w:t>
      </w:r>
      <w:r w:rsidRPr="00A60DD0">
        <w:rPr>
          <w:rFonts w:ascii="Times New Roman" w:hAnsi="Times New Roman"/>
          <w:i/>
          <w:sz w:val="24"/>
          <w:szCs w:val="24"/>
          <w:shd w:val="clear" w:color="auto" w:fill="FFFFFF"/>
        </w:rPr>
        <w:t xml:space="preserve"> …ve</w:t>
      </w:r>
      <w:proofErr w:type="gramEnd"/>
      <w:r w:rsidRPr="00A60DD0">
        <w:rPr>
          <w:rFonts w:ascii="Times New Roman" w:hAnsi="Times New Roman"/>
          <w:i/>
          <w:sz w:val="24"/>
          <w:szCs w:val="24"/>
          <w:shd w:val="clear" w:color="auto" w:fill="FFFFFF"/>
        </w:rPr>
        <w:t xml:space="preserve"> sudaki bakteri ve virüsleri yok eder.(…)olası 140'tan fazla sağlığa zararlı kirleticileri yok eder. Su arıtma kartuşunun içindeki ultraviyole ampul, içme suyumuzda mevcut olması olası bakteri ve virüslerin %99.99'undan fazlasını öldürür.</w:t>
      </w:r>
      <w:r w:rsidRPr="00A60DD0">
        <w:rPr>
          <w:rFonts w:ascii="Times New Roman" w:hAnsi="Times New Roman"/>
          <w:i/>
          <w:sz w:val="24"/>
          <w:szCs w:val="24"/>
        </w:rPr>
        <w:t>”</w:t>
      </w:r>
      <w:r w:rsidRPr="00A60DD0">
        <w:rPr>
          <w:rFonts w:ascii="Times New Roman" w:hAnsi="Times New Roman"/>
          <w:sz w:val="24"/>
          <w:szCs w:val="24"/>
        </w:rPr>
        <w:t xml:space="preserve"> şeklinde ifadelere yer verildiği</w:t>
      </w:r>
      <w:r w:rsidRPr="00A60DD0">
        <w:rPr>
          <w:rFonts w:ascii="Times New Roman" w:hAnsi="Times New Roman"/>
          <w:b/>
          <w:sz w:val="24"/>
          <w:szCs w:val="24"/>
        </w:rPr>
        <w:t xml:space="preserve"> </w:t>
      </w:r>
      <w:r w:rsidRPr="00A60DD0">
        <w:rPr>
          <w:rFonts w:ascii="Times New Roman" w:hAnsi="Times New Roman"/>
          <w:sz w:val="24"/>
          <w:szCs w:val="24"/>
        </w:rPr>
        <w:t>tespit edilmiştir.</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bCs/>
          <w:sz w:val="24"/>
          <w:szCs w:val="24"/>
        </w:rPr>
      </w:pPr>
      <w:proofErr w:type="gramStart"/>
      <w:r w:rsidRPr="00A60DD0">
        <w:rPr>
          <w:rFonts w:ascii="Times New Roman" w:hAnsi="Times New Roman"/>
          <w:b/>
          <w:sz w:val="24"/>
          <w:szCs w:val="24"/>
        </w:rPr>
        <w:t>Değerlendirme/Karar:</w:t>
      </w:r>
      <w:r w:rsidRPr="00A60DD0">
        <w:rPr>
          <w:rFonts w:ascii="Times New Roman" w:hAnsi="Times New Roman"/>
          <w:sz w:val="24"/>
          <w:szCs w:val="24"/>
        </w:rPr>
        <w:t xml:space="preserve"> </w:t>
      </w:r>
      <w:r w:rsidRPr="00A60DD0">
        <w:rPr>
          <w:rFonts w:ascii="Times New Roman" w:hAnsi="Times New Roman"/>
          <w:i/>
          <w:sz w:val="24"/>
          <w:szCs w:val="24"/>
        </w:rPr>
        <w:t xml:space="preserve">“Amway” </w:t>
      </w:r>
      <w:r w:rsidRPr="00A60DD0">
        <w:rPr>
          <w:rFonts w:ascii="Times New Roman" w:hAnsi="Times New Roman"/>
          <w:sz w:val="24"/>
          <w:szCs w:val="24"/>
        </w:rPr>
        <w:t>markalı ürünlere ilişkin olarak www.amway.com.tr adresli internet sitesinde, “</w:t>
      </w:r>
      <w:r w:rsidRPr="00A60DD0">
        <w:rPr>
          <w:rFonts w:ascii="Times New Roman" w:hAnsi="Times New Roman"/>
          <w:b/>
          <w:bCs/>
          <w:i/>
          <w:sz w:val="24"/>
          <w:szCs w:val="24"/>
          <w:bdr w:val="none" w:sz="0" w:space="0" w:color="auto" w:frame="1"/>
        </w:rPr>
        <w:t>ZOOM™ Konsantre Sprey Temizleyici</w:t>
      </w:r>
      <w:r w:rsidRPr="00A60DD0">
        <w:rPr>
          <w:rFonts w:ascii="Times New Roman" w:hAnsi="Times New Roman"/>
          <w:sz w:val="24"/>
          <w:szCs w:val="24"/>
        </w:rPr>
        <w:t xml:space="preserve">, </w:t>
      </w:r>
      <w:r w:rsidRPr="00A60DD0">
        <w:rPr>
          <w:rFonts w:ascii="Times New Roman" w:hAnsi="Times New Roman"/>
          <w:b/>
          <w:bCs/>
          <w:i/>
          <w:sz w:val="24"/>
          <w:szCs w:val="24"/>
          <w:bdr w:val="none" w:sz="0" w:space="0" w:color="auto" w:frame="1"/>
        </w:rPr>
        <w:t xml:space="preserve">AMWAY™ Jel Fırın Temizleyicisi, </w:t>
      </w:r>
      <w:r w:rsidRPr="00A60DD0">
        <w:rPr>
          <w:rFonts w:ascii="Times New Roman" w:hAnsi="Times New Roman"/>
          <w:b/>
          <w:i/>
          <w:sz w:val="24"/>
          <w:szCs w:val="24"/>
          <w:shd w:val="clear" w:color="auto" w:fill="FFFFFF"/>
        </w:rPr>
        <w:t xml:space="preserve">ARTISTRY IDEAL RADIANCE, ARTISTRY YOUTH XTEND, ARTISTRY™ Essentials, ARTISTRY™ Creme LuXury, ARTISTRY™ Intensive Skincare, ARTISTRY SPF 15 El Kremi, Vitamin C and Wild Yam, ARTISTRY Cildi Tamamlayıcı Losyon, Beautycycle™, SATINIQUE™, </w:t>
      </w:r>
      <w:r w:rsidRPr="00A60DD0">
        <w:rPr>
          <w:rFonts w:ascii="Times New Roman" w:hAnsi="Times New Roman"/>
          <w:b/>
          <w:i/>
          <w:sz w:val="24"/>
          <w:szCs w:val="24"/>
        </w:rPr>
        <w:t xml:space="preserve">TOLSOM, BODY SERIES, </w:t>
      </w:r>
      <w:r w:rsidRPr="00A60DD0">
        <w:rPr>
          <w:rFonts w:ascii="Times New Roman" w:hAnsi="Times New Roman"/>
          <w:b/>
          <w:i/>
          <w:sz w:val="24"/>
          <w:szCs w:val="24"/>
          <w:shd w:val="clear" w:color="auto" w:fill="FFFFFF"/>
        </w:rPr>
        <w:t xml:space="preserve">GLISTER” </w:t>
      </w:r>
      <w:r w:rsidRPr="00A60DD0">
        <w:rPr>
          <w:rFonts w:ascii="Times New Roman" w:hAnsi="Times New Roman"/>
          <w:sz w:val="24"/>
          <w:szCs w:val="24"/>
          <w:shd w:val="clear" w:color="auto" w:fill="FFFFFF"/>
        </w:rPr>
        <w:t>markalı ürünlere ilişkin olarak</w:t>
      </w:r>
      <w:r w:rsidRPr="00A60DD0">
        <w:rPr>
          <w:rFonts w:ascii="Times New Roman" w:hAnsi="Times New Roman"/>
          <w:b/>
          <w:i/>
          <w:sz w:val="24"/>
          <w:szCs w:val="24"/>
          <w:shd w:val="clear" w:color="auto" w:fill="FFFFFF"/>
        </w:rPr>
        <w:t xml:space="preserve"> </w:t>
      </w:r>
      <w:r w:rsidRPr="00A60DD0">
        <w:rPr>
          <w:rFonts w:ascii="Times New Roman" w:hAnsi="Times New Roman"/>
          <w:sz w:val="24"/>
          <w:szCs w:val="24"/>
        </w:rPr>
        <w:t xml:space="preserve">yukarıda belirtilen ispata muhtaç ifadelere yer verildiği ancak tüm bu iddiaların </w:t>
      </w:r>
      <w:r w:rsidRPr="00A60DD0">
        <w:rPr>
          <w:rFonts w:ascii="Times New Roman" w:hAnsi="Times New Roman"/>
          <w:bCs/>
          <w:sz w:val="24"/>
          <w:szCs w:val="24"/>
        </w:rPr>
        <w:t>“bilimsel çalışma” ve “test sonuçları” ile ispatlanamadığı,</w:t>
      </w:r>
      <w:proofErr w:type="gramEnd"/>
    </w:p>
    <w:p w:rsidR="006F2354" w:rsidRPr="00A60DD0" w:rsidRDefault="006F2354"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Diğer taraftan anılan internet sitesinde yer alan “</w:t>
      </w:r>
      <w:r w:rsidRPr="00A60DD0">
        <w:rPr>
          <w:rFonts w:ascii="Times New Roman" w:hAnsi="Times New Roman"/>
          <w:i/>
          <w:sz w:val="24"/>
          <w:szCs w:val="24"/>
          <w:shd w:val="clear" w:color="auto" w:fill="FFFFFF"/>
        </w:rPr>
        <w:t xml:space="preserve">The eSpring™ Su Arıtma Sistemi” </w:t>
      </w:r>
      <w:r w:rsidRPr="00A60DD0">
        <w:rPr>
          <w:rFonts w:ascii="Times New Roman" w:hAnsi="Times New Roman"/>
          <w:sz w:val="24"/>
          <w:szCs w:val="24"/>
          <w:shd w:val="clear" w:color="auto" w:fill="FFFFFF"/>
        </w:rPr>
        <w:t xml:space="preserve">markalı ürüne ilişkin olarak; </w:t>
      </w:r>
      <w:r w:rsidRPr="00A60DD0">
        <w:rPr>
          <w:rFonts w:ascii="Times New Roman" w:hAnsi="Times New Roman"/>
          <w:i/>
          <w:sz w:val="24"/>
          <w:szCs w:val="24"/>
          <w:shd w:val="clear" w:color="auto" w:fill="FFFFFF"/>
        </w:rPr>
        <w:t>“The eSpring™ Su Arıtma Sistemi</w:t>
      </w:r>
      <w:r w:rsidRPr="00A60DD0">
        <w:rPr>
          <w:rFonts w:ascii="Times New Roman" w:hAnsi="Times New Roman"/>
          <w:i/>
          <w:color w:val="FF0000"/>
          <w:sz w:val="24"/>
          <w:szCs w:val="24"/>
          <w:shd w:val="clear" w:color="auto" w:fill="FFFFFF"/>
        </w:rPr>
        <w:t xml:space="preserve"> </w:t>
      </w:r>
      <w:proofErr w:type="gramStart"/>
      <w:r w:rsidRPr="00A60DD0">
        <w:rPr>
          <w:rFonts w:ascii="Times New Roman" w:hAnsi="Times New Roman"/>
          <w:i/>
          <w:sz w:val="24"/>
          <w:szCs w:val="24"/>
          <w:shd w:val="clear" w:color="auto" w:fill="FFFFFF"/>
        </w:rPr>
        <w:t>….</w:t>
      </w:r>
      <w:proofErr w:type="gramEnd"/>
      <w:r w:rsidRPr="00A60DD0">
        <w:rPr>
          <w:rFonts w:ascii="Times New Roman" w:hAnsi="Times New Roman"/>
          <w:i/>
          <w:sz w:val="24"/>
          <w:szCs w:val="24"/>
          <w:shd w:val="clear" w:color="auto" w:fill="FFFFFF"/>
        </w:rPr>
        <w:t>ve sudaki bakteri ve virüsleri yok eder.(…)olası 140'tan fazla sağlığa zararlı kirleticileri yok eder.</w:t>
      </w:r>
      <w:r w:rsidRPr="00A60DD0">
        <w:rPr>
          <w:rFonts w:ascii="Times New Roman" w:hAnsi="Times New Roman"/>
          <w:i/>
          <w:color w:val="FF0000"/>
          <w:sz w:val="24"/>
          <w:szCs w:val="24"/>
          <w:shd w:val="clear" w:color="auto" w:fill="FFFFFF"/>
        </w:rPr>
        <w:t xml:space="preserve"> </w:t>
      </w:r>
      <w:proofErr w:type="gramStart"/>
      <w:r w:rsidRPr="00A60DD0">
        <w:rPr>
          <w:rFonts w:ascii="Times New Roman" w:hAnsi="Times New Roman"/>
          <w:i/>
          <w:sz w:val="24"/>
          <w:szCs w:val="24"/>
          <w:shd w:val="clear" w:color="auto" w:fill="FFFFFF"/>
        </w:rPr>
        <w:t>Su arıtma kartuşunun içindeki ultraviyole ampul, içme suyumuzda mevcut olması olası bakteri ve virüslerin %99.99'undan fazlasını öldürür</w:t>
      </w:r>
      <w:r w:rsidRPr="00A60DD0">
        <w:rPr>
          <w:rFonts w:ascii="Times New Roman" w:hAnsi="Times New Roman"/>
          <w:i/>
          <w:sz w:val="24"/>
          <w:szCs w:val="24"/>
        </w:rPr>
        <w:t xml:space="preserve">.” </w:t>
      </w:r>
      <w:r w:rsidRPr="00A60DD0">
        <w:rPr>
          <w:rFonts w:ascii="Times New Roman" w:hAnsi="Times New Roman"/>
          <w:sz w:val="24"/>
          <w:szCs w:val="24"/>
        </w:rPr>
        <w:t xml:space="preserve">şeklinde ifadelere yer verildiği, ancak tanıtımlarda yer alan ifadelerin </w:t>
      </w:r>
      <w:r w:rsidRPr="00A60DD0">
        <w:rPr>
          <w:rFonts w:ascii="Times New Roman" w:hAnsi="Times New Roman"/>
          <w:b/>
          <w:sz w:val="24"/>
          <w:szCs w:val="24"/>
        </w:rPr>
        <w:t>“aktif madde içermeyen biyosidal ürünler”</w:t>
      </w:r>
      <w:r w:rsidRPr="00A60DD0">
        <w:rPr>
          <w:rFonts w:ascii="Times New Roman" w:hAnsi="Times New Roman"/>
          <w:sz w:val="24"/>
          <w:szCs w:val="24"/>
        </w:rPr>
        <w:t xml:space="preserve"> için kullanılabileceği, söz konusu ürünlerin piyasaya arzı ve reklamının yapılabilmesi için de Sağlık Bakanlığına bildirimde bulunma zorunluluğu olduğu; ancak söz konusu ürün için bildirim yapılmadan reklam ve tanıtım yapıldığı, dolayısıyla bahse konu tanıtımların;</w:t>
      </w:r>
      <w:proofErr w:type="gramEnd"/>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rPr>
          <w:rFonts w:ascii="Times New Roman" w:hAnsi="Times New Roman"/>
          <w:sz w:val="24"/>
          <w:szCs w:val="24"/>
        </w:rPr>
      </w:pPr>
      <w:r w:rsidRPr="00A60DD0">
        <w:rPr>
          <w:rFonts w:ascii="Times New Roman" w:hAnsi="Times New Roman"/>
          <w:sz w:val="24"/>
          <w:szCs w:val="24"/>
        </w:rPr>
        <w:t>- Aktif Madde İçermeyen Biyosidal Ürünler Tebliğinin 6, 14 ve 15</w:t>
      </w:r>
      <w:r w:rsidRPr="00A60DD0">
        <w:rPr>
          <w:rFonts w:ascii="Times New Roman" w:hAnsi="Times New Roman"/>
          <w:b/>
          <w:sz w:val="24"/>
          <w:szCs w:val="24"/>
        </w:rPr>
        <w:t xml:space="preserve"> </w:t>
      </w:r>
      <w:r w:rsidRPr="00A60DD0">
        <w:rPr>
          <w:rFonts w:ascii="Times New Roman" w:hAnsi="Times New Roman"/>
          <w:sz w:val="24"/>
          <w:szCs w:val="24"/>
        </w:rPr>
        <w:t>inci maddeleri,</w:t>
      </w:r>
    </w:p>
    <w:p w:rsidR="000B260C" w:rsidRPr="00A60DD0" w:rsidRDefault="000B260C" w:rsidP="000B260C">
      <w:pPr>
        <w:spacing w:after="0" w:line="240" w:lineRule="auto"/>
        <w:rPr>
          <w:rFonts w:ascii="Times New Roman" w:hAnsi="Times New Roman"/>
          <w:sz w:val="24"/>
          <w:szCs w:val="24"/>
        </w:rPr>
      </w:pPr>
    </w:p>
    <w:p w:rsidR="000B260C" w:rsidRDefault="000B260C" w:rsidP="000B260C">
      <w:pPr>
        <w:shd w:val="clear" w:color="auto" w:fill="FFFFFF"/>
        <w:spacing w:after="0" w:line="240" w:lineRule="auto"/>
        <w:jc w:val="both"/>
        <w:rPr>
          <w:rFonts w:ascii="Times New Roman" w:hAnsi="Times New Roman"/>
          <w:spacing w:val="-1"/>
          <w:sz w:val="24"/>
          <w:szCs w:val="24"/>
        </w:rPr>
      </w:pPr>
      <w:r w:rsidRPr="00A60DD0">
        <w:rPr>
          <w:rFonts w:ascii="Times New Roman" w:hAnsi="Times New Roman"/>
          <w:spacing w:val="-1"/>
          <w:sz w:val="24"/>
          <w:szCs w:val="24"/>
        </w:rPr>
        <w:t>-</w:t>
      </w:r>
      <w:r w:rsidRPr="00A60DD0">
        <w:rPr>
          <w:rFonts w:ascii="Times New Roman" w:hAnsi="Times New Roman"/>
          <w:sz w:val="24"/>
          <w:szCs w:val="24"/>
        </w:rPr>
        <w:t xml:space="preserve"> İnceleme konusu reklamların yayınlandığı dönemde yürürlükte bulunan mülga </w:t>
      </w:r>
      <w:r w:rsidRPr="00A60DD0">
        <w:rPr>
          <w:rFonts w:ascii="Times New Roman" w:hAnsi="Times New Roman"/>
          <w:spacing w:val="-1"/>
          <w:sz w:val="24"/>
          <w:szCs w:val="24"/>
        </w:rPr>
        <w:t xml:space="preserve">Ticari Reklam ve İlanlara İlişkin İlkeler ve Uygulama Esaslarına Dair Yönetmeliğin 5/a, 5/e, 7/a, 7/c, 7/g, 13 ve 21 inci maddeleri, </w:t>
      </w:r>
    </w:p>
    <w:p w:rsidR="000B260C" w:rsidRPr="00A60DD0" w:rsidRDefault="000B260C" w:rsidP="000B260C">
      <w:pPr>
        <w:shd w:val="clear" w:color="auto" w:fill="FFFFFF"/>
        <w:spacing w:after="0" w:line="240" w:lineRule="auto"/>
        <w:jc w:val="both"/>
        <w:rPr>
          <w:rFonts w:ascii="Times New Roman" w:hAnsi="Times New Roman"/>
          <w:spacing w:val="-1"/>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İnceleme konusu reklamların yayınlandığı dönemde yürürlükte bulunan mülga 4077 Sayılı Tüketicinin Korunması Hakkında Kanun'un 16 ncı maddesi,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  6502 sayılı Tüketicinin Korunması Hakkında Kanun'un 61 inci maddesi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  </w:t>
      </w:r>
      <w:proofErr w:type="gramStart"/>
      <w:r w:rsidRPr="00A60DD0">
        <w:rPr>
          <w:rFonts w:ascii="Times New Roman" w:hAnsi="Times New Roman"/>
          <w:sz w:val="24"/>
          <w:szCs w:val="24"/>
        </w:rPr>
        <w:t>hükümlerine</w:t>
      </w:r>
      <w:proofErr w:type="gramEnd"/>
      <w:r w:rsidRPr="00A60DD0">
        <w:rPr>
          <w:rFonts w:ascii="Times New Roman" w:hAnsi="Times New Roman"/>
          <w:sz w:val="24"/>
          <w:szCs w:val="24"/>
        </w:rPr>
        <w:t xml:space="preserve"> aykırı olduğuna,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color w:val="000000"/>
          <w:sz w:val="24"/>
          <w:szCs w:val="24"/>
        </w:rPr>
        <w:t>Buna göre, reklam veren</w:t>
      </w:r>
      <w:r w:rsidRPr="00A60DD0">
        <w:rPr>
          <w:rFonts w:ascii="Times New Roman" w:hAnsi="Times New Roman"/>
          <w:sz w:val="24"/>
          <w:szCs w:val="24"/>
        </w:rPr>
        <w:t xml:space="preserve"> </w:t>
      </w:r>
      <w:r w:rsidRPr="00A60DD0">
        <w:rPr>
          <w:rFonts w:ascii="Times New Roman" w:hAnsi="Times New Roman"/>
          <w:b/>
          <w:sz w:val="24"/>
          <w:szCs w:val="24"/>
          <w:shd w:val="clear" w:color="auto" w:fill="FFFFFF"/>
        </w:rPr>
        <w:t xml:space="preserve">Amway Türkiye Ltd. </w:t>
      </w:r>
      <w:r w:rsidRPr="00A60DD0">
        <w:rPr>
          <w:rFonts w:ascii="Times New Roman" w:hAnsi="Times New Roman"/>
          <w:color w:val="000000"/>
          <w:sz w:val="24"/>
          <w:szCs w:val="24"/>
        </w:rPr>
        <w:t xml:space="preserve">hakkında, </w:t>
      </w:r>
      <w:r w:rsidRPr="00A60DD0">
        <w:rPr>
          <w:rFonts w:ascii="Times New Roman" w:hAnsi="Times New Roman"/>
          <w:sz w:val="24"/>
          <w:szCs w:val="24"/>
        </w:rPr>
        <w:t xml:space="preserve">6502 sayılı Kanun’un 63 üncü ve 77/12 inci maddeleri ile mülga 4077 sayılı Kanunun 17 nci ve 25 inci maddeleri uyarınca </w:t>
      </w:r>
      <w:r w:rsidRPr="00A60DD0">
        <w:rPr>
          <w:rStyle w:val="Gl"/>
          <w:rFonts w:ascii="Times New Roman" w:hAnsi="Times New Roman"/>
          <w:sz w:val="24"/>
          <w:szCs w:val="24"/>
        </w:rPr>
        <w:t xml:space="preserve">anılan reklamları durdurma cezası </w:t>
      </w:r>
      <w:r w:rsidRPr="00A60DD0">
        <w:rPr>
          <w:rFonts w:ascii="Times New Roman" w:hAnsi="Times New Roman"/>
          <w:sz w:val="24"/>
          <w:szCs w:val="24"/>
        </w:rPr>
        <w:t>verilmesine</w:t>
      </w:r>
      <w:r w:rsidRPr="00A60DD0">
        <w:rPr>
          <w:rFonts w:ascii="Times New Roman" w:hAnsi="Times New Roman"/>
          <w:b/>
          <w:sz w:val="24"/>
          <w:szCs w:val="24"/>
        </w:rPr>
        <w:t xml:space="preserve"> </w:t>
      </w:r>
      <w:r w:rsidRPr="00A60DD0">
        <w:rPr>
          <w:rFonts w:ascii="Times New Roman" w:hAnsi="Times New Roman"/>
          <w:sz w:val="24"/>
          <w:szCs w:val="24"/>
        </w:rPr>
        <w:t xml:space="preserve">karar verilmiştir.  </w:t>
      </w:r>
    </w:p>
    <w:p w:rsidR="000B260C" w:rsidRDefault="000B260C" w:rsidP="000B260C">
      <w:pPr>
        <w:spacing w:after="0" w:line="240" w:lineRule="auto"/>
        <w:jc w:val="both"/>
        <w:rPr>
          <w:rFonts w:ascii="Times New Roman" w:hAnsi="Times New Roman"/>
          <w:sz w:val="24"/>
          <w:szCs w:val="24"/>
        </w:rPr>
      </w:pPr>
    </w:p>
    <w:p w:rsidR="00773F15" w:rsidRDefault="00773F15" w:rsidP="000B260C">
      <w:pPr>
        <w:spacing w:after="0" w:line="240" w:lineRule="auto"/>
        <w:jc w:val="both"/>
        <w:rPr>
          <w:rFonts w:ascii="Times New Roman" w:hAnsi="Times New Roman"/>
          <w:sz w:val="24"/>
          <w:szCs w:val="24"/>
        </w:rPr>
      </w:pPr>
    </w:p>
    <w:p w:rsidR="00773F15" w:rsidRPr="00A60DD0" w:rsidRDefault="00773F15"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18)</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rPr>
          <w:rFonts w:ascii="Times New Roman" w:hAnsi="Times New Roman"/>
          <w:b/>
          <w:sz w:val="24"/>
          <w:szCs w:val="24"/>
        </w:rPr>
      </w:pPr>
      <w:r w:rsidRPr="00A60DD0">
        <w:rPr>
          <w:rFonts w:ascii="Times New Roman" w:hAnsi="Times New Roman"/>
          <w:b/>
          <w:sz w:val="24"/>
          <w:szCs w:val="24"/>
        </w:rPr>
        <w:t>Dosya No: 2014/34</w:t>
      </w:r>
    </w:p>
    <w:p w:rsidR="000B260C" w:rsidRPr="00A60DD0" w:rsidRDefault="000B260C" w:rsidP="000B260C">
      <w:pPr>
        <w:spacing w:after="0" w:line="240" w:lineRule="auto"/>
        <w:rPr>
          <w:rFonts w:ascii="Times New Roman" w:hAnsi="Times New Roman"/>
          <w:sz w:val="24"/>
          <w:szCs w:val="24"/>
        </w:rPr>
      </w:pPr>
    </w:p>
    <w:p w:rsidR="000B260C" w:rsidRDefault="000B260C" w:rsidP="000B260C">
      <w:pPr>
        <w:spacing w:after="0" w:line="240" w:lineRule="auto"/>
        <w:jc w:val="both"/>
        <w:rPr>
          <w:rFonts w:ascii="Times New Roman" w:hAnsi="Times New Roman"/>
          <w:b/>
          <w:sz w:val="24"/>
          <w:szCs w:val="24"/>
          <w:shd w:val="clear" w:color="auto" w:fill="FFFFFF"/>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hAnsi="Times New Roman"/>
          <w:b/>
          <w:color w:val="000000"/>
          <w:sz w:val="24"/>
          <w:szCs w:val="24"/>
        </w:rPr>
        <w:t xml:space="preserve"> </w:t>
      </w:r>
      <w:r w:rsidRPr="00A60DD0">
        <w:rPr>
          <w:rFonts w:ascii="Times New Roman" w:hAnsi="Times New Roman"/>
          <w:b/>
          <w:sz w:val="24"/>
          <w:szCs w:val="24"/>
          <w:shd w:val="clear" w:color="auto" w:fill="FFFFFF"/>
        </w:rPr>
        <w:t>Nermin YILMAZ</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tabs>
          <w:tab w:val="left" w:pos="0"/>
        </w:tabs>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sz w:val="24"/>
          <w:szCs w:val="24"/>
        </w:rPr>
        <w:t xml:space="preserve"> </w:t>
      </w:r>
      <w:hyperlink r:id="rId20" w:history="1">
        <w:r w:rsidRPr="00F023B6">
          <w:rPr>
            <w:rStyle w:val="Kpr"/>
            <w:rFonts w:ascii="Times New Roman" w:hAnsi="Times New Roman"/>
            <w:sz w:val="24"/>
            <w:szCs w:val="24"/>
          </w:rPr>
          <w:t>www.ilacpedia.com</w:t>
        </w:r>
      </w:hyperlink>
      <w:r>
        <w:rPr>
          <w:rFonts w:ascii="Times New Roman" w:hAnsi="Times New Roman"/>
          <w:sz w:val="24"/>
          <w:szCs w:val="24"/>
        </w:rPr>
        <w:t xml:space="preserve"> </w:t>
      </w:r>
      <w:r w:rsidRPr="00A60DD0">
        <w:rPr>
          <w:rFonts w:ascii="Times New Roman" w:hAnsi="Times New Roman"/>
          <w:sz w:val="24"/>
          <w:szCs w:val="24"/>
        </w:rPr>
        <w:t>adresli internet sitesinde yer alan muhtelif ürünlere</w:t>
      </w:r>
      <w:r w:rsidRPr="00A60DD0">
        <w:rPr>
          <w:rFonts w:ascii="Times New Roman" w:hAnsi="Times New Roman"/>
          <w:i/>
          <w:sz w:val="24"/>
          <w:szCs w:val="24"/>
        </w:rPr>
        <w:t xml:space="preserve"> </w:t>
      </w:r>
      <w:r w:rsidRPr="00A60DD0">
        <w:rPr>
          <w:rFonts w:ascii="Times New Roman" w:hAnsi="Times New Roman"/>
          <w:sz w:val="24"/>
          <w:szCs w:val="24"/>
        </w:rPr>
        <w:t>ilişkin tanıtımlar</w:t>
      </w:r>
    </w:p>
    <w:p w:rsidR="000B260C" w:rsidRPr="00A60DD0" w:rsidRDefault="000B260C" w:rsidP="000B260C">
      <w:pPr>
        <w:tabs>
          <w:tab w:val="left" w:pos="0"/>
        </w:tabs>
        <w:spacing w:after="0" w:line="240" w:lineRule="auto"/>
        <w:jc w:val="both"/>
        <w:rPr>
          <w:rFonts w:ascii="Times New Roman" w:hAnsi="Times New Roman"/>
          <w:b/>
          <w:sz w:val="24"/>
          <w:szCs w:val="24"/>
        </w:rPr>
      </w:pPr>
    </w:p>
    <w:p w:rsidR="000B260C" w:rsidRDefault="000B260C" w:rsidP="000B260C">
      <w:pPr>
        <w:spacing w:after="0" w:line="240" w:lineRule="auto"/>
        <w:rPr>
          <w:rFonts w:ascii="Times New Roman" w:hAnsi="Times New Roman"/>
          <w:sz w:val="24"/>
          <w:szCs w:val="24"/>
        </w:rPr>
      </w:pPr>
      <w:r w:rsidRPr="00A60DD0">
        <w:rPr>
          <w:rFonts w:ascii="Times New Roman" w:hAnsi="Times New Roman"/>
          <w:b/>
          <w:sz w:val="24"/>
          <w:szCs w:val="24"/>
        </w:rPr>
        <w:t xml:space="preserve">Reklam Yayın Tarihi: </w:t>
      </w:r>
      <w:r w:rsidRPr="00A60DD0">
        <w:rPr>
          <w:rFonts w:ascii="Times New Roman" w:hAnsi="Times New Roman"/>
          <w:sz w:val="24"/>
          <w:szCs w:val="24"/>
        </w:rPr>
        <w:t>28.11.2013, 17.03.2014, 14.05.2014 ve 04.12.2014</w:t>
      </w:r>
    </w:p>
    <w:p w:rsidR="000B260C" w:rsidRPr="00A60DD0" w:rsidRDefault="000B260C" w:rsidP="000B260C">
      <w:pPr>
        <w:spacing w:after="0" w:line="240" w:lineRule="auto"/>
        <w:rPr>
          <w:rFonts w:ascii="Times New Roman" w:hAnsi="Times New Roman"/>
          <w:sz w:val="24"/>
          <w:szCs w:val="24"/>
        </w:rPr>
      </w:pPr>
    </w:p>
    <w:p w:rsidR="000B260C" w:rsidRDefault="000B260C" w:rsidP="000B260C">
      <w:pPr>
        <w:spacing w:after="0" w:line="240" w:lineRule="auto"/>
        <w:rPr>
          <w:rFonts w:ascii="Times New Roman" w:hAnsi="Times New Roman"/>
          <w:sz w:val="24"/>
          <w:szCs w:val="24"/>
        </w:rPr>
      </w:pPr>
      <w:r w:rsidRPr="00A60DD0">
        <w:rPr>
          <w:rFonts w:ascii="Times New Roman" w:hAnsi="Times New Roman"/>
          <w:b/>
          <w:sz w:val="24"/>
          <w:szCs w:val="24"/>
        </w:rPr>
        <w:t xml:space="preserve">Yayınlandığı Mecra: </w:t>
      </w:r>
      <w:r w:rsidRPr="00A60DD0">
        <w:rPr>
          <w:rFonts w:ascii="Times New Roman" w:hAnsi="Times New Roman"/>
          <w:sz w:val="24"/>
          <w:szCs w:val="24"/>
        </w:rPr>
        <w:t>İnternet</w:t>
      </w:r>
    </w:p>
    <w:p w:rsidR="000B260C" w:rsidRPr="00A60DD0" w:rsidRDefault="000B260C" w:rsidP="000B260C">
      <w:pPr>
        <w:spacing w:after="0" w:line="240" w:lineRule="auto"/>
        <w:rPr>
          <w:rFonts w:ascii="Times New Roman" w:hAnsi="Times New Roman"/>
          <w:sz w:val="24"/>
          <w:szCs w:val="24"/>
        </w:rPr>
      </w:pPr>
    </w:p>
    <w:p w:rsidR="000B260C" w:rsidRDefault="000B260C" w:rsidP="000B260C">
      <w:pPr>
        <w:spacing w:after="0" w:line="240" w:lineRule="auto"/>
        <w:jc w:val="both"/>
        <w:rPr>
          <w:rFonts w:ascii="Times New Roman" w:hAnsi="Times New Roman"/>
          <w:color w:val="000000"/>
          <w:sz w:val="24"/>
          <w:szCs w:val="24"/>
        </w:rPr>
      </w:pPr>
      <w:r w:rsidRPr="00A60DD0">
        <w:rPr>
          <w:rFonts w:ascii="Times New Roman" w:hAnsi="Times New Roman"/>
          <w:b/>
          <w:sz w:val="24"/>
          <w:szCs w:val="24"/>
        </w:rPr>
        <w:t>Tespitler:</w:t>
      </w:r>
      <w:r w:rsidRPr="00A60DD0">
        <w:rPr>
          <w:rFonts w:ascii="Times New Roman" w:hAnsi="Times New Roman"/>
          <w:sz w:val="24"/>
          <w:szCs w:val="24"/>
        </w:rPr>
        <w:t xml:space="preserve"> www.ilacpedia.com adresli internet sitesinde </w:t>
      </w:r>
      <w:r w:rsidRPr="00A60DD0">
        <w:rPr>
          <w:rFonts w:ascii="Times New Roman" w:hAnsi="Times New Roman"/>
          <w:b/>
          <w:i/>
          <w:sz w:val="24"/>
          <w:szCs w:val="24"/>
        </w:rPr>
        <w:t>“Ave Jel Krem”</w:t>
      </w:r>
      <w:r w:rsidRPr="00A60DD0">
        <w:rPr>
          <w:rFonts w:ascii="Times New Roman" w:hAnsi="Times New Roman"/>
          <w:sz w:val="24"/>
          <w:szCs w:val="24"/>
        </w:rPr>
        <w:t xml:space="preserve"> isimli ürüne ilişkin olarak; </w:t>
      </w:r>
      <w:r w:rsidRPr="00A60DD0">
        <w:rPr>
          <w:rFonts w:ascii="Times New Roman" w:hAnsi="Times New Roman"/>
          <w:i/>
          <w:sz w:val="24"/>
          <w:szCs w:val="24"/>
        </w:rPr>
        <w:t>“Eklemleri destekleyici maddeler olan Glukozamin ve Kondroitin ile</w:t>
      </w:r>
      <w:r w:rsidRPr="00A60DD0">
        <w:rPr>
          <w:rFonts w:ascii="Times New Roman" w:hAnsi="Times New Roman"/>
          <w:i/>
          <w:sz w:val="24"/>
          <w:szCs w:val="24"/>
        </w:rPr>
        <w:br/>
        <w:t>birlikte, doğal onarıcı esansiyel yağların (zencefil, okaliptus, rezene, lavanta,</w:t>
      </w:r>
      <w:r w:rsidRPr="00A60DD0">
        <w:rPr>
          <w:rFonts w:ascii="Times New Roman" w:hAnsi="Times New Roman"/>
          <w:i/>
          <w:sz w:val="24"/>
          <w:szCs w:val="24"/>
        </w:rPr>
        <w:br/>
        <w:t xml:space="preserve">ceviz, mentol, portakal yağları) karışımını içermektedir. Glukozamin ve Kondroitin vücudumuzdaki bağ dokusunun iki temel yapı taşı olup, eklemlerimizin vazgeçilmez </w:t>
      </w:r>
      <w:proofErr w:type="gramStart"/>
      <w:r w:rsidRPr="00A60DD0">
        <w:rPr>
          <w:rFonts w:ascii="Times New Roman" w:hAnsi="Times New Roman"/>
          <w:i/>
          <w:sz w:val="24"/>
          <w:szCs w:val="24"/>
        </w:rPr>
        <w:t>elemanlarıdır.Bu</w:t>
      </w:r>
      <w:proofErr w:type="gramEnd"/>
      <w:r w:rsidRPr="00A60DD0">
        <w:rPr>
          <w:rFonts w:ascii="Times New Roman" w:hAnsi="Times New Roman"/>
          <w:i/>
          <w:sz w:val="24"/>
          <w:szCs w:val="24"/>
        </w:rPr>
        <w:t xml:space="preserve"> iki molekül osteoartrit'in olumsuz etkilerini azaltmakta ve kıkırdak yapısını güçlendirmektedir. Glukozaminin eklemlerdeki en önemli fizyolojik fonksiyonu kıkırdak bileşiklerinin oluşumunu ve kıkırdağa kükürt girişini sağlamaktadır. Sonuç olarak kıkırdağın sadece oluşumunda değil beslenmesinde de önemli bir yol oynar. Kondroitinin osteoartritin </w:t>
      </w:r>
      <w:proofErr w:type="gramStart"/>
      <w:r w:rsidRPr="00A60DD0">
        <w:rPr>
          <w:rFonts w:ascii="Times New Roman" w:hAnsi="Times New Roman"/>
          <w:i/>
          <w:sz w:val="24"/>
          <w:szCs w:val="24"/>
        </w:rPr>
        <w:t>semptomlarını</w:t>
      </w:r>
      <w:proofErr w:type="gramEnd"/>
      <w:r w:rsidRPr="00A60DD0">
        <w:rPr>
          <w:rFonts w:ascii="Times New Roman" w:hAnsi="Times New Roman"/>
          <w:i/>
          <w:sz w:val="24"/>
          <w:szCs w:val="24"/>
        </w:rPr>
        <w:t xml:space="preserve"> azaltıcı, ilerleyişini yavaşlatıcı veya tersine çevirici etkisi vardır.</w:t>
      </w:r>
      <w:r w:rsidRPr="00A60DD0">
        <w:rPr>
          <w:rFonts w:ascii="Times New Roman" w:hAnsi="Times New Roman"/>
          <w:i/>
          <w:color w:val="363834"/>
          <w:sz w:val="24"/>
          <w:szCs w:val="24"/>
          <w:shd w:val="clear" w:color="auto" w:fill="FFFFFF"/>
        </w:rPr>
        <w:t xml:space="preserve"> </w:t>
      </w:r>
      <w:r w:rsidRPr="00A60DD0">
        <w:rPr>
          <w:rFonts w:ascii="Times New Roman" w:hAnsi="Times New Roman"/>
          <w:i/>
          <w:sz w:val="24"/>
          <w:szCs w:val="24"/>
        </w:rPr>
        <w:t xml:space="preserve">AVE JEL KREM, Sağlıklı eklem fonksiyonu ve kıkırdak harabiyetinin engellenmesinde katkıda bulunmak amacı </w:t>
      </w:r>
      <w:proofErr w:type="gramStart"/>
      <w:r w:rsidRPr="00A60DD0">
        <w:rPr>
          <w:rFonts w:ascii="Times New Roman" w:hAnsi="Times New Roman"/>
          <w:i/>
          <w:sz w:val="24"/>
          <w:szCs w:val="24"/>
        </w:rPr>
        <w:t>ile,</w:t>
      </w:r>
      <w:proofErr w:type="gramEnd"/>
      <w:r w:rsidRPr="00A60DD0">
        <w:rPr>
          <w:rFonts w:ascii="Times New Roman" w:hAnsi="Times New Roman"/>
          <w:i/>
          <w:sz w:val="24"/>
          <w:szCs w:val="24"/>
        </w:rPr>
        <w:t xml:space="preserve"> özellikle osteoartrit tedavisine yardımcı olarak kullanılır.”</w:t>
      </w:r>
      <w:r w:rsidRPr="00A60DD0">
        <w:rPr>
          <w:rFonts w:ascii="Times New Roman" w:hAnsi="Times New Roman"/>
          <w:sz w:val="24"/>
          <w:szCs w:val="24"/>
        </w:rPr>
        <w:t xml:space="preserve"> şeklinde, </w:t>
      </w:r>
      <w:r w:rsidRPr="00A60DD0">
        <w:rPr>
          <w:rFonts w:ascii="Times New Roman" w:hAnsi="Times New Roman"/>
          <w:b/>
          <w:i/>
          <w:sz w:val="24"/>
          <w:szCs w:val="24"/>
        </w:rPr>
        <w:t>“Chondurax Jel”</w:t>
      </w:r>
      <w:r w:rsidRPr="00A60DD0">
        <w:rPr>
          <w:rFonts w:ascii="Times New Roman" w:hAnsi="Times New Roman"/>
          <w:sz w:val="24"/>
          <w:szCs w:val="24"/>
        </w:rPr>
        <w:t xml:space="preserve"> isimli ürüne ilişkin olarak; </w:t>
      </w:r>
      <w:r w:rsidRPr="00A60DD0">
        <w:rPr>
          <w:rFonts w:ascii="Times New Roman" w:hAnsi="Times New Roman"/>
          <w:i/>
          <w:sz w:val="24"/>
          <w:szCs w:val="24"/>
        </w:rPr>
        <w:t xml:space="preserve">“Eklemleri destekleyici maddeler olan glukosamine ve chondroitin ile birlikte doğal onarıcı esansiyel yağların (zencefil, okaliptus, rezane, lavanta, ceviz, mentol, portakal yağları) karışımını içermektedir. Glukosamine ve chondroitin vücudumuzdaki bağ dokusunun iki temel yapı taşı olup eklemlerimizin vazgeçilmez elemanlarıdır. Bu iki molekül osteoartritin olumsuz etkilerini azaltmakta ve kıkırdak yapısını güçlendirmektedir. Glukosamine eklemlerdeki en önemli fizyolojik fonksiyonu kıkırdak bileşiklerinin oluşumunu ve kıkırdağa kükürt girişini sağlamaktadır. Sonuç olarak kıkırdağın sadece oluşumunda değil, beslenmesinde de önemli bir rol oynar. Chondroitinin osteoartritin </w:t>
      </w:r>
      <w:proofErr w:type="gramStart"/>
      <w:r w:rsidRPr="00A60DD0">
        <w:rPr>
          <w:rFonts w:ascii="Times New Roman" w:hAnsi="Times New Roman"/>
          <w:i/>
          <w:sz w:val="24"/>
          <w:szCs w:val="24"/>
        </w:rPr>
        <w:t>semptomlarının</w:t>
      </w:r>
      <w:proofErr w:type="gramEnd"/>
      <w:r w:rsidRPr="00A60DD0">
        <w:rPr>
          <w:rFonts w:ascii="Times New Roman" w:hAnsi="Times New Roman"/>
          <w:i/>
          <w:sz w:val="24"/>
          <w:szCs w:val="24"/>
        </w:rPr>
        <w:t xml:space="preserve"> azaltıcı, ilerleyişini yavaşlatıcı veya tersine çevirici etkisi vardır. </w:t>
      </w:r>
      <w:proofErr w:type="gramStart"/>
      <w:r w:rsidRPr="00A60DD0">
        <w:rPr>
          <w:rFonts w:ascii="Times New Roman" w:hAnsi="Times New Roman"/>
          <w:i/>
          <w:sz w:val="24"/>
          <w:szCs w:val="24"/>
        </w:rPr>
        <w:t>Chondurax jel krem; sağlıklı eklem fonksiyonu ve kıkırdak harabiyetinin engellenmesinde katkıda bulunmak amacı ile özellikle osteoartrit tedavisine yardımcı olarak kullanılır.”</w:t>
      </w:r>
      <w:r w:rsidRPr="00A60DD0">
        <w:rPr>
          <w:rFonts w:ascii="Times New Roman" w:hAnsi="Times New Roman"/>
          <w:sz w:val="24"/>
          <w:szCs w:val="24"/>
        </w:rPr>
        <w:t xml:space="preserve"> şeklinde, </w:t>
      </w:r>
      <w:r w:rsidRPr="00A60DD0">
        <w:rPr>
          <w:rFonts w:ascii="Times New Roman" w:hAnsi="Times New Roman"/>
          <w:b/>
          <w:i/>
          <w:sz w:val="24"/>
          <w:szCs w:val="24"/>
        </w:rPr>
        <w:t>“Gazason Masaj Yağı”</w:t>
      </w:r>
      <w:r w:rsidRPr="00A60DD0">
        <w:rPr>
          <w:rFonts w:ascii="Times New Roman" w:hAnsi="Times New Roman"/>
          <w:sz w:val="24"/>
          <w:szCs w:val="24"/>
        </w:rPr>
        <w:t xml:space="preserve"> isimli, ürüne ilişkin olarak </w:t>
      </w:r>
      <w:r w:rsidRPr="00A60DD0">
        <w:rPr>
          <w:rFonts w:ascii="Times New Roman" w:hAnsi="Times New Roman"/>
          <w:i/>
          <w:sz w:val="24"/>
          <w:szCs w:val="24"/>
        </w:rPr>
        <w:t>“GAZASON bebek masaj yağı ile yapacağınız masaj bebeğinizin gaz ve gaz ağrılarını önlemeye yardımcı olarak bebeğinizi rahatlatır.”</w:t>
      </w:r>
      <w:r w:rsidRPr="00A60DD0">
        <w:rPr>
          <w:rFonts w:ascii="Times New Roman" w:hAnsi="Times New Roman"/>
          <w:sz w:val="24"/>
          <w:szCs w:val="24"/>
        </w:rPr>
        <w:t xml:space="preserve"> şeklinde ve </w:t>
      </w:r>
      <w:r w:rsidRPr="00A60DD0">
        <w:rPr>
          <w:rFonts w:ascii="Times New Roman" w:hAnsi="Times New Roman"/>
          <w:b/>
          <w:i/>
          <w:sz w:val="24"/>
          <w:szCs w:val="24"/>
        </w:rPr>
        <w:t>“Gold Lanolin Krem”</w:t>
      </w:r>
      <w:r w:rsidRPr="00A60DD0">
        <w:rPr>
          <w:rFonts w:ascii="Times New Roman" w:hAnsi="Times New Roman"/>
          <w:sz w:val="24"/>
          <w:szCs w:val="24"/>
        </w:rPr>
        <w:t xml:space="preserve"> isimli ürüne ilişkin olarak; </w:t>
      </w:r>
      <w:r w:rsidRPr="00A60DD0">
        <w:rPr>
          <w:rFonts w:ascii="Times New Roman" w:hAnsi="Times New Roman"/>
          <w:i/>
          <w:sz w:val="24"/>
          <w:szCs w:val="24"/>
        </w:rPr>
        <w:t xml:space="preserve">“…Gerek su emme özelliği gerekse diğer özellikleri sayesinde yumuşatıcı, yatıştırıcı ve yara iyileştirici olarak kullanılır. </w:t>
      </w:r>
      <w:proofErr w:type="gramEnd"/>
      <w:r w:rsidRPr="00A60DD0">
        <w:rPr>
          <w:rFonts w:ascii="Times New Roman" w:hAnsi="Times New Roman"/>
          <w:i/>
          <w:sz w:val="24"/>
          <w:szCs w:val="24"/>
        </w:rPr>
        <w:t xml:space="preserve">Gold lanolin burada yer almayan diğer tedavi edici amaçlar için de kullanılıyor olabilir” </w:t>
      </w:r>
      <w:r w:rsidRPr="00A60DD0">
        <w:rPr>
          <w:rFonts w:ascii="Times New Roman" w:hAnsi="Times New Roman"/>
          <w:color w:val="000000"/>
          <w:sz w:val="24"/>
          <w:szCs w:val="24"/>
        </w:rPr>
        <w:t>şeklinde,</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tabs>
          <w:tab w:val="left" w:pos="1080"/>
        </w:tabs>
        <w:spacing w:after="0" w:line="240" w:lineRule="auto"/>
        <w:ind w:right="-2"/>
        <w:jc w:val="both"/>
        <w:rPr>
          <w:rFonts w:ascii="Times New Roman" w:hAnsi="Times New Roman"/>
          <w:sz w:val="24"/>
          <w:szCs w:val="24"/>
        </w:rPr>
      </w:pPr>
      <w:r w:rsidRPr="00A60DD0">
        <w:rPr>
          <w:rFonts w:ascii="Times New Roman" w:hAnsi="Times New Roman"/>
          <w:b/>
          <w:i/>
          <w:sz w:val="24"/>
          <w:szCs w:val="24"/>
        </w:rPr>
        <w:t>“Zincomega Şurup”</w:t>
      </w:r>
      <w:r w:rsidRPr="00A60DD0">
        <w:rPr>
          <w:rFonts w:ascii="Times New Roman" w:hAnsi="Times New Roman"/>
          <w:i/>
          <w:sz w:val="24"/>
          <w:szCs w:val="24"/>
        </w:rPr>
        <w:t xml:space="preserve"> </w:t>
      </w:r>
      <w:r w:rsidRPr="00A60DD0">
        <w:rPr>
          <w:rFonts w:ascii="Times New Roman" w:hAnsi="Times New Roman"/>
          <w:sz w:val="24"/>
          <w:szCs w:val="24"/>
        </w:rPr>
        <w:t xml:space="preserve">isimli ürüne ilişkin olarak; </w:t>
      </w:r>
      <w:r w:rsidRPr="00A60DD0">
        <w:rPr>
          <w:rFonts w:ascii="Times New Roman" w:hAnsi="Times New Roman"/>
          <w:i/>
          <w:sz w:val="24"/>
          <w:szCs w:val="24"/>
        </w:rPr>
        <w:t>“ZİNCOMEGA® Şurup, çocuklarda zihinsel gelişime, sinir sisteminin güçlenmesine, göz gelişimine ve enerji metabolizmasına yardımcıdır. ”</w:t>
      </w:r>
      <w:r w:rsidRPr="00A60DD0">
        <w:rPr>
          <w:rFonts w:ascii="Times New Roman" w:hAnsi="Times New Roman"/>
          <w:sz w:val="24"/>
          <w:szCs w:val="24"/>
        </w:rPr>
        <w:t xml:space="preserve"> şeklinde ve </w:t>
      </w:r>
      <w:r w:rsidRPr="00A60DD0">
        <w:rPr>
          <w:rFonts w:ascii="Times New Roman" w:hAnsi="Times New Roman"/>
          <w:b/>
          <w:i/>
          <w:sz w:val="24"/>
          <w:szCs w:val="24"/>
        </w:rPr>
        <w:t>“İmmuzinc Kapsül”</w:t>
      </w:r>
      <w:r w:rsidRPr="00A60DD0">
        <w:rPr>
          <w:rFonts w:ascii="Times New Roman" w:hAnsi="Times New Roman"/>
          <w:sz w:val="24"/>
          <w:szCs w:val="24"/>
        </w:rPr>
        <w:t xml:space="preserve"> isimli ürüne ilişkin olarak; </w:t>
      </w:r>
      <w:r w:rsidRPr="00A60DD0">
        <w:rPr>
          <w:rFonts w:ascii="Times New Roman" w:hAnsi="Times New Roman"/>
          <w:i/>
          <w:sz w:val="24"/>
          <w:szCs w:val="24"/>
        </w:rPr>
        <w:t xml:space="preserve">“İmmuzinc Kapsül beta glukan, ekinezya, propolis, mürver, çinko ve C vitamini’nden oluşan bir kapsüldür. İmmuzinc Kapsül bağışıklık sistemini güçlendiren; vücudun </w:t>
      </w:r>
      <w:proofErr w:type="gramStart"/>
      <w:r w:rsidRPr="00A60DD0">
        <w:rPr>
          <w:rFonts w:ascii="Times New Roman" w:hAnsi="Times New Roman"/>
          <w:i/>
          <w:sz w:val="24"/>
          <w:szCs w:val="24"/>
        </w:rPr>
        <w:t>enfeksiyonlara</w:t>
      </w:r>
      <w:proofErr w:type="gramEnd"/>
      <w:r w:rsidRPr="00A60DD0">
        <w:rPr>
          <w:rFonts w:ascii="Times New Roman" w:hAnsi="Times New Roman"/>
          <w:i/>
          <w:sz w:val="24"/>
          <w:szCs w:val="24"/>
        </w:rPr>
        <w:t xml:space="preserve"> ve dış uyaranlara karşı daha dirençli olmasına yardımcı olan bir üründür. Beta glukan vücut direncini artırarak, bağışıklık sistemini güçlendiren bir etken maddedir. Beta glukan insanlarda gelişen </w:t>
      </w:r>
      <w:proofErr w:type="gramStart"/>
      <w:r w:rsidRPr="00A60DD0">
        <w:rPr>
          <w:rFonts w:ascii="Times New Roman" w:hAnsi="Times New Roman"/>
          <w:i/>
          <w:sz w:val="24"/>
          <w:szCs w:val="24"/>
        </w:rPr>
        <w:t>enfeksiyonlara</w:t>
      </w:r>
      <w:proofErr w:type="gramEnd"/>
      <w:r w:rsidRPr="00A60DD0">
        <w:rPr>
          <w:rFonts w:ascii="Times New Roman" w:hAnsi="Times New Roman"/>
          <w:i/>
          <w:sz w:val="24"/>
          <w:szCs w:val="24"/>
        </w:rPr>
        <w:t xml:space="preserve"> karşı savunmadan sorumlu beyaz kan hücrelerini aktive eder ve beyaz kan hücrelerinin daha etkin savunma yapmasını sağlar. Ekinezya bağışıklık sistemini uyarır ve </w:t>
      </w:r>
      <w:proofErr w:type="gramStart"/>
      <w:r w:rsidRPr="00A60DD0">
        <w:rPr>
          <w:rFonts w:ascii="Times New Roman" w:hAnsi="Times New Roman"/>
          <w:i/>
          <w:sz w:val="24"/>
          <w:szCs w:val="24"/>
        </w:rPr>
        <w:t>enfeksiyona</w:t>
      </w:r>
      <w:proofErr w:type="gramEnd"/>
      <w:r w:rsidRPr="00A60DD0">
        <w:rPr>
          <w:rFonts w:ascii="Times New Roman" w:hAnsi="Times New Roman"/>
          <w:i/>
          <w:sz w:val="24"/>
          <w:szCs w:val="24"/>
        </w:rPr>
        <w:t xml:space="preserve"> karşı vücut direncinin artmasını sağlar. Propolis (arı reçinesi); arılar tarafından toplanan ve kovanı istilacı mikroplardan korumak için kaplamada kullandıkları, antibiyotik özelliğe sahip olduğu düşünülen bir reçinedir. Mürver çiçeği terletici, göğüs yumuşatıcı ve nezleye karşı yararlanılan bir bitkidir. C vitamini vücut tarafından üretilmeyen ve dışarıdan alınmasına ihtiyaç duyulan bir vitamindir. C vitamini doku onarımı için gereklidir. Ayrıca lipid, protein ve karnitin sentezi; vücudun </w:t>
      </w:r>
      <w:proofErr w:type="gramStart"/>
      <w:r w:rsidRPr="00A60DD0">
        <w:rPr>
          <w:rFonts w:ascii="Times New Roman" w:hAnsi="Times New Roman"/>
          <w:i/>
          <w:sz w:val="24"/>
          <w:szCs w:val="24"/>
        </w:rPr>
        <w:t>enfeksiyona</w:t>
      </w:r>
      <w:proofErr w:type="gramEnd"/>
      <w:r w:rsidRPr="00A60DD0">
        <w:rPr>
          <w:rFonts w:ascii="Times New Roman" w:hAnsi="Times New Roman"/>
          <w:i/>
          <w:sz w:val="24"/>
          <w:szCs w:val="24"/>
        </w:rPr>
        <w:t xml:space="preserve"> karşı dirençli olmasının sağlanması; kan damarlarının bütünlük ve işlevselliğinin korunması ve hücresel solunum C vitamini’ne gereksinim duyulan diğer durumlardır.</w:t>
      </w:r>
      <w:r w:rsidRPr="00A60DD0">
        <w:rPr>
          <w:rFonts w:ascii="Times New Roman" w:hAnsi="Times New Roman"/>
          <w:color w:val="363834"/>
          <w:sz w:val="24"/>
          <w:szCs w:val="24"/>
          <w:shd w:val="clear" w:color="auto" w:fill="FFFFFF"/>
        </w:rPr>
        <w:t xml:space="preserve"> </w:t>
      </w:r>
      <w:r w:rsidRPr="00A60DD0">
        <w:rPr>
          <w:rFonts w:ascii="Times New Roman" w:hAnsi="Times New Roman"/>
          <w:i/>
          <w:sz w:val="24"/>
          <w:szCs w:val="24"/>
        </w:rPr>
        <w:t>Çinko insan vücudunda bulunan pek çok farklı enzimin yapısına katılan ve bağışıklık sisteminde önemli rol oynayan bir mineraldir. Yara iyileşmesinde yavaşlama, cilt yaraları, bağışıklık sisteminde yetmezlik, büyümede gecikme, seksüel olgunlaşmada gecikme, saç dökülmesi, davranış bozuklukları ve gece körlüğü Çinko eksikliğinde görülen klinik belirtilerden bazılarıdır. İmmuzinc Kapsül aşağıdaki durumlar ile ilgili bir üründür: -bağışıklık sisteminin güçlendirilmesi.”</w:t>
      </w:r>
      <w:r w:rsidRPr="00A60DD0">
        <w:rPr>
          <w:rFonts w:ascii="Times New Roman" w:hAnsi="Times New Roman"/>
          <w:sz w:val="24"/>
          <w:szCs w:val="24"/>
        </w:rPr>
        <w:t xml:space="preserve"> şeklinde ifadelere yer verildiği</w:t>
      </w:r>
      <w:r w:rsidRPr="00A60DD0">
        <w:rPr>
          <w:rFonts w:ascii="Times New Roman" w:hAnsi="Times New Roman"/>
          <w:b/>
          <w:sz w:val="24"/>
          <w:szCs w:val="24"/>
        </w:rPr>
        <w:t xml:space="preserve"> </w:t>
      </w:r>
      <w:r w:rsidRPr="00A60DD0">
        <w:rPr>
          <w:rFonts w:ascii="Times New Roman" w:hAnsi="Times New Roman"/>
          <w:sz w:val="24"/>
          <w:szCs w:val="24"/>
        </w:rPr>
        <w:t>tespit edilmiştir.</w:t>
      </w:r>
    </w:p>
    <w:p w:rsidR="000B260C" w:rsidRPr="00A60DD0" w:rsidRDefault="000B260C" w:rsidP="000B260C">
      <w:pPr>
        <w:tabs>
          <w:tab w:val="left" w:pos="1080"/>
        </w:tabs>
        <w:spacing w:after="0" w:line="240" w:lineRule="auto"/>
        <w:ind w:right="-2"/>
        <w:jc w:val="both"/>
        <w:rPr>
          <w:rFonts w:ascii="Times New Roman" w:hAnsi="Times New Roman"/>
          <w:i/>
          <w:color w:val="000000"/>
          <w:sz w:val="24"/>
          <w:szCs w:val="24"/>
        </w:rPr>
      </w:pPr>
    </w:p>
    <w:p w:rsidR="000B260C" w:rsidRDefault="000B260C" w:rsidP="000B260C">
      <w:pPr>
        <w:pStyle w:val="Balk2"/>
        <w:keepNext w:val="0"/>
        <w:spacing w:before="0"/>
        <w:ind w:right="-2"/>
        <w:jc w:val="both"/>
        <w:rPr>
          <w:rFonts w:ascii="Times New Roman" w:eastAsia="Times New Roman" w:hAnsi="Times New Roman" w:cs="Times New Roman"/>
          <w:color w:val="auto"/>
          <w:sz w:val="24"/>
          <w:szCs w:val="24"/>
        </w:rPr>
      </w:pPr>
      <w:proofErr w:type="gramStart"/>
      <w:r w:rsidRPr="00A60DD0">
        <w:rPr>
          <w:rFonts w:ascii="Times New Roman" w:eastAsia="Times New Roman" w:hAnsi="Times New Roman" w:cs="Times New Roman"/>
          <w:b/>
          <w:color w:val="auto"/>
          <w:sz w:val="24"/>
          <w:szCs w:val="24"/>
        </w:rPr>
        <w:t>Değerlendirme/Karar:</w:t>
      </w:r>
      <w:r w:rsidRPr="00A60DD0">
        <w:rPr>
          <w:rFonts w:ascii="Times New Roman" w:eastAsia="Times New Roman" w:hAnsi="Times New Roman" w:cs="Times New Roman"/>
          <w:color w:val="auto"/>
          <w:sz w:val="24"/>
          <w:szCs w:val="24"/>
        </w:rPr>
        <w:t xml:space="preserve"> </w:t>
      </w:r>
      <w:r w:rsidRPr="00A60DD0">
        <w:rPr>
          <w:rFonts w:ascii="Times New Roman" w:eastAsia="Times New Roman" w:hAnsi="Times New Roman" w:cs="Times New Roman"/>
          <w:b/>
          <w:i/>
          <w:color w:val="auto"/>
          <w:sz w:val="24"/>
          <w:szCs w:val="24"/>
        </w:rPr>
        <w:t>“Ave Jel Krem”</w:t>
      </w:r>
      <w:r w:rsidRPr="00A60DD0">
        <w:rPr>
          <w:rFonts w:ascii="Times New Roman" w:eastAsia="Times New Roman" w:hAnsi="Times New Roman" w:cs="Times New Roman"/>
          <w:color w:val="auto"/>
          <w:sz w:val="24"/>
          <w:szCs w:val="24"/>
        </w:rPr>
        <w:t xml:space="preserve">, </w:t>
      </w:r>
      <w:r w:rsidRPr="00A60DD0">
        <w:rPr>
          <w:rFonts w:ascii="Times New Roman" w:eastAsia="Times New Roman" w:hAnsi="Times New Roman" w:cs="Times New Roman"/>
          <w:b/>
          <w:i/>
          <w:color w:val="auto"/>
          <w:sz w:val="24"/>
          <w:szCs w:val="24"/>
        </w:rPr>
        <w:t>“Chondurax Jel”,</w:t>
      </w:r>
      <w:r w:rsidRPr="00A60DD0">
        <w:rPr>
          <w:rFonts w:ascii="Times New Roman" w:eastAsia="Times New Roman" w:hAnsi="Times New Roman" w:cs="Times New Roman"/>
          <w:color w:val="auto"/>
          <w:sz w:val="24"/>
          <w:szCs w:val="24"/>
        </w:rPr>
        <w:t xml:space="preserve"> </w:t>
      </w:r>
      <w:r w:rsidRPr="00A60DD0">
        <w:rPr>
          <w:rFonts w:ascii="Times New Roman" w:hAnsi="Times New Roman" w:cs="Times New Roman"/>
          <w:b/>
          <w:i/>
          <w:color w:val="auto"/>
          <w:sz w:val="24"/>
          <w:szCs w:val="24"/>
        </w:rPr>
        <w:t>“Gazason Masaj Yağı”</w:t>
      </w:r>
      <w:r w:rsidRPr="00A60DD0">
        <w:rPr>
          <w:rFonts w:ascii="Times New Roman" w:eastAsia="Times New Roman" w:hAnsi="Times New Roman" w:cs="Times New Roman"/>
          <w:color w:val="auto"/>
          <w:sz w:val="24"/>
          <w:szCs w:val="24"/>
        </w:rPr>
        <w:t xml:space="preserve"> ve</w:t>
      </w:r>
      <w:r w:rsidRPr="00A60DD0">
        <w:rPr>
          <w:rFonts w:ascii="Times New Roman" w:hAnsi="Times New Roman" w:cs="Times New Roman"/>
          <w:color w:val="000000"/>
          <w:sz w:val="24"/>
          <w:szCs w:val="24"/>
        </w:rPr>
        <w:t xml:space="preserve"> </w:t>
      </w:r>
      <w:r w:rsidRPr="00A60DD0">
        <w:rPr>
          <w:rFonts w:ascii="Times New Roman" w:hAnsi="Times New Roman" w:cs="Times New Roman"/>
          <w:b/>
          <w:i/>
          <w:color w:val="000000"/>
          <w:sz w:val="24"/>
          <w:szCs w:val="24"/>
          <w:shd w:val="clear" w:color="auto" w:fill="FFFFFF"/>
        </w:rPr>
        <w:t>“Gold Lanolin Krem”</w:t>
      </w:r>
      <w:r w:rsidRPr="00A60DD0">
        <w:rPr>
          <w:rFonts w:ascii="Times New Roman" w:eastAsia="Times New Roman" w:hAnsi="Times New Roman" w:cs="Times New Roman"/>
          <w:color w:val="auto"/>
          <w:sz w:val="24"/>
          <w:szCs w:val="24"/>
        </w:rPr>
        <w:t xml:space="preserve"> markalı ürünlere ilişkin olarak www.ilacpedia.com adresli internet sitesinde yukarıda belirtilen ifadelere yer verildiği dolayısıyla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 </w:t>
      </w:r>
      <w:proofErr w:type="gramEnd"/>
    </w:p>
    <w:p w:rsidR="006F2354" w:rsidRDefault="006F2354"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sz w:val="24"/>
          <w:szCs w:val="24"/>
        </w:rPr>
        <w:t xml:space="preserve">www.ilacpedia.com adresli internet sitesinde yer alan </w:t>
      </w:r>
      <w:r w:rsidRPr="00A60DD0">
        <w:rPr>
          <w:rFonts w:ascii="Times New Roman" w:hAnsi="Times New Roman"/>
          <w:b/>
          <w:i/>
          <w:sz w:val="24"/>
          <w:szCs w:val="24"/>
        </w:rPr>
        <w:t>“ZincOmega Şurup”</w:t>
      </w:r>
      <w:r w:rsidRPr="00A60DD0">
        <w:rPr>
          <w:rFonts w:ascii="Times New Roman" w:hAnsi="Times New Roman"/>
          <w:sz w:val="24"/>
          <w:szCs w:val="24"/>
        </w:rPr>
        <w:t xml:space="preserve"> ve </w:t>
      </w:r>
      <w:r w:rsidRPr="00A60DD0">
        <w:rPr>
          <w:rFonts w:ascii="Times New Roman" w:hAnsi="Times New Roman"/>
          <w:b/>
          <w:i/>
          <w:sz w:val="24"/>
          <w:szCs w:val="24"/>
        </w:rPr>
        <w:t>“İmmuzinc Kapsül”</w:t>
      </w:r>
      <w:r w:rsidRPr="00A60DD0">
        <w:rPr>
          <w:rFonts w:ascii="Times New Roman" w:hAnsi="Times New Roman"/>
          <w:sz w:val="24"/>
          <w:szCs w:val="24"/>
          <w:shd w:val="clear" w:color="auto" w:fill="FFFFFF"/>
        </w:rPr>
        <w:t xml:space="preserve"> </w:t>
      </w:r>
      <w:r w:rsidRPr="00A60DD0">
        <w:rPr>
          <w:rFonts w:ascii="Times New Roman" w:hAnsi="Times New Roman"/>
          <w:sz w:val="24"/>
          <w:szCs w:val="24"/>
        </w:rPr>
        <w:t xml:space="preserve">isimli ürünlere ilişkin olarak endikasyon belirten sağlık beyanlarına yer verildiği, böylece “takviye edici gıda” kapsamında piyasaya sürülen söz konusu ürünlere </w:t>
      </w:r>
      <w:r w:rsidRPr="00A60DD0">
        <w:rPr>
          <w:rFonts w:ascii="Times New Roman" w:hAnsi="Times New Roman"/>
          <w:sz w:val="24"/>
          <w:szCs w:val="24"/>
          <w:lang w:eastAsia="ar-SA"/>
        </w:rPr>
        <w:t>tedavi edici bir anlam yüklendiği</w:t>
      </w:r>
      <w:r w:rsidRPr="00A60DD0">
        <w:rPr>
          <w:rFonts w:ascii="Times New Roman" w:hAnsi="Times New Roman"/>
          <w:sz w:val="24"/>
          <w:szCs w:val="24"/>
        </w:rPr>
        <w:t xml:space="preserve"> ve hekim kontrolünde tedavi edilmesi gereken bazı sağlık sorunlarının anılan ürünlerle tedavi edilebileceği </w:t>
      </w:r>
      <w:r w:rsidRPr="00A60DD0">
        <w:rPr>
          <w:rFonts w:ascii="Times New Roman" w:hAnsi="Times New Roman"/>
          <w:sz w:val="24"/>
          <w:szCs w:val="24"/>
          <w:lang w:eastAsia="ar-SA"/>
        </w:rPr>
        <w:t xml:space="preserve">ya da tedavisine yardımcı olunacağı </w:t>
      </w:r>
      <w:r w:rsidRPr="00A60DD0">
        <w:rPr>
          <w:rFonts w:ascii="Times New Roman" w:hAnsi="Times New Roman"/>
          <w:sz w:val="24"/>
          <w:szCs w:val="24"/>
        </w:rPr>
        <w:t>izleniminin oluşturulduğu, dolayısıyla yanıltıcı nitelikte değerlendirildiği;</w:t>
      </w:r>
      <w:proofErr w:type="gramEnd"/>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Diğer taraftan, söz konusu internet sitesinde beşeri tıbbi ürünlerin ve ilaçların </w:t>
      </w:r>
      <w:proofErr w:type="gramStart"/>
      <w:r w:rsidRPr="00A60DD0">
        <w:rPr>
          <w:rFonts w:ascii="Times New Roman" w:hAnsi="Times New Roman"/>
          <w:sz w:val="24"/>
          <w:szCs w:val="24"/>
        </w:rPr>
        <w:t>prospektüslerine</w:t>
      </w:r>
      <w:proofErr w:type="gramEnd"/>
      <w:r w:rsidRPr="00A60DD0">
        <w:rPr>
          <w:rFonts w:ascii="Times New Roman" w:hAnsi="Times New Roman"/>
          <w:sz w:val="24"/>
          <w:szCs w:val="24"/>
        </w:rPr>
        <w:t xml:space="preserve"> yer verildiği; ancak beşeri tıbbi ürün” veya “ilaç” kapsamında değerlendirilmesi gereken ürünlerin reklamının yapılmasının ise mevzuat gereği yasak olduğu, dolayısıyla söz konusu reklâm ve tanıtımların;</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hd w:val="clear" w:color="auto" w:fill="FFFFFF"/>
        <w:spacing w:after="0" w:line="240" w:lineRule="auto"/>
        <w:rPr>
          <w:rFonts w:ascii="Times New Roman" w:hAnsi="Times New Roman"/>
          <w:sz w:val="24"/>
          <w:szCs w:val="24"/>
        </w:rPr>
      </w:pPr>
      <w:r w:rsidRPr="00A60DD0">
        <w:rPr>
          <w:rFonts w:ascii="Times New Roman" w:hAnsi="Times New Roman"/>
          <w:spacing w:val="-1"/>
          <w:sz w:val="24"/>
          <w:szCs w:val="24"/>
        </w:rPr>
        <w:t xml:space="preserve">- </w:t>
      </w:r>
      <w:r w:rsidRPr="00A60DD0">
        <w:rPr>
          <w:rFonts w:ascii="Times New Roman" w:hAnsi="Times New Roman"/>
          <w:sz w:val="24"/>
          <w:szCs w:val="24"/>
        </w:rPr>
        <w:t>Kozmetik Yönetmeliğinin 4 ve 10 uncu maddeleri,</w:t>
      </w:r>
    </w:p>
    <w:p w:rsidR="000B260C" w:rsidRPr="00A60DD0" w:rsidRDefault="000B260C" w:rsidP="000B260C">
      <w:pPr>
        <w:shd w:val="clear" w:color="auto" w:fill="FFFFFF"/>
        <w:spacing w:after="0" w:line="240" w:lineRule="auto"/>
        <w:rPr>
          <w:rFonts w:ascii="Times New Roman" w:hAnsi="Times New Roman"/>
          <w:sz w:val="24"/>
          <w:szCs w:val="24"/>
        </w:rPr>
      </w:pPr>
    </w:p>
    <w:p w:rsidR="000B260C" w:rsidRDefault="000B260C" w:rsidP="000B260C">
      <w:pPr>
        <w:shd w:val="clear" w:color="auto" w:fill="FFFFFF"/>
        <w:spacing w:after="0" w:line="240" w:lineRule="auto"/>
        <w:rPr>
          <w:rFonts w:ascii="Times New Roman" w:hAnsi="Times New Roman"/>
          <w:sz w:val="24"/>
          <w:szCs w:val="24"/>
        </w:rPr>
      </w:pPr>
      <w:r w:rsidRPr="00A60DD0">
        <w:rPr>
          <w:rFonts w:ascii="Times New Roman" w:hAnsi="Times New Roman"/>
          <w:sz w:val="24"/>
          <w:szCs w:val="24"/>
        </w:rPr>
        <w:t>-</w:t>
      </w:r>
      <w:r w:rsidRPr="00A60DD0">
        <w:rPr>
          <w:rFonts w:ascii="Times New Roman" w:hAnsi="Times New Roman"/>
          <w:b/>
          <w:sz w:val="24"/>
          <w:szCs w:val="24"/>
        </w:rPr>
        <w:t xml:space="preserve"> </w:t>
      </w:r>
      <w:r w:rsidRPr="00A60DD0">
        <w:rPr>
          <w:rFonts w:ascii="Times New Roman" w:hAnsi="Times New Roman"/>
          <w:sz w:val="24"/>
          <w:szCs w:val="24"/>
        </w:rPr>
        <w:t>İspençiyari ve Tıbbi Müstahzarlar Kanununun 13 üncü maddesi,</w:t>
      </w:r>
    </w:p>
    <w:p w:rsidR="000B260C" w:rsidRPr="00A60DD0" w:rsidRDefault="000B260C" w:rsidP="000B260C">
      <w:pPr>
        <w:shd w:val="clear" w:color="auto" w:fill="FFFFFF"/>
        <w:spacing w:after="0" w:line="240" w:lineRule="auto"/>
        <w:rPr>
          <w:rFonts w:ascii="Times New Roman" w:hAnsi="Times New Roman"/>
          <w:sz w:val="24"/>
          <w:szCs w:val="24"/>
        </w:rPr>
      </w:pPr>
    </w:p>
    <w:p w:rsidR="000B260C" w:rsidRDefault="000B260C" w:rsidP="000B260C">
      <w:pPr>
        <w:shd w:val="clear" w:color="auto" w:fill="FFFFFF"/>
        <w:spacing w:after="0" w:line="240" w:lineRule="auto"/>
        <w:rPr>
          <w:rFonts w:ascii="Times New Roman" w:hAnsi="Times New Roman"/>
          <w:sz w:val="24"/>
          <w:szCs w:val="24"/>
        </w:rPr>
      </w:pPr>
      <w:r w:rsidRPr="00A60DD0">
        <w:rPr>
          <w:rFonts w:ascii="Times New Roman" w:hAnsi="Times New Roman"/>
          <w:sz w:val="24"/>
          <w:szCs w:val="24"/>
        </w:rPr>
        <w:t>-Sağlık Beyanı ile Satışa Sunulan Ürünlerin Sağlık Beyanları Hakkında Yönetmeliğin 5 ve 7 nci maddesi,</w:t>
      </w:r>
    </w:p>
    <w:p w:rsidR="000B260C" w:rsidRPr="00A60DD0" w:rsidRDefault="000B260C" w:rsidP="000B260C">
      <w:pPr>
        <w:shd w:val="clear" w:color="auto" w:fill="FFFFFF"/>
        <w:spacing w:after="0" w:line="240" w:lineRule="auto"/>
        <w:rPr>
          <w:rFonts w:ascii="Times New Roman" w:hAnsi="Times New Roman"/>
          <w:sz w:val="24"/>
          <w:szCs w:val="24"/>
        </w:rPr>
      </w:pPr>
    </w:p>
    <w:p w:rsidR="000B260C" w:rsidRDefault="000B260C" w:rsidP="000B260C">
      <w:pPr>
        <w:shd w:val="clear" w:color="auto" w:fill="FFFFFF"/>
        <w:spacing w:after="0" w:line="240" w:lineRule="auto"/>
        <w:rPr>
          <w:rFonts w:ascii="Times New Roman" w:hAnsi="Times New Roman"/>
          <w:sz w:val="24"/>
          <w:szCs w:val="24"/>
        </w:rPr>
      </w:pPr>
      <w:r w:rsidRPr="00A60DD0">
        <w:rPr>
          <w:rFonts w:ascii="Times New Roman" w:hAnsi="Times New Roman"/>
          <w:sz w:val="24"/>
          <w:szCs w:val="24"/>
        </w:rPr>
        <w:t>- Beşerî Tıbbi Ürünlerin Tanıtım Faaliyetleri Hakkında Yönetmeliğin 5 inci maddesi,</w:t>
      </w:r>
    </w:p>
    <w:p w:rsidR="000B260C" w:rsidRDefault="000B260C" w:rsidP="000B260C">
      <w:pPr>
        <w:shd w:val="clear" w:color="auto" w:fill="FFFFFF"/>
        <w:tabs>
          <w:tab w:val="left" w:pos="0"/>
        </w:tabs>
        <w:spacing w:after="0" w:line="240" w:lineRule="auto"/>
        <w:ind w:left="142" w:hanging="709"/>
        <w:jc w:val="both"/>
        <w:rPr>
          <w:rFonts w:ascii="Times New Roman" w:hAnsi="Times New Roman"/>
          <w:bCs/>
          <w:sz w:val="24"/>
          <w:szCs w:val="24"/>
        </w:rPr>
      </w:pPr>
      <w:r w:rsidRPr="00A60DD0">
        <w:rPr>
          <w:rFonts w:ascii="Times New Roman" w:hAnsi="Times New Roman"/>
          <w:sz w:val="24"/>
          <w:szCs w:val="24"/>
        </w:rPr>
        <w:t xml:space="preserve">          - 5996 sayılı </w:t>
      </w:r>
      <w:r w:rsidRPr="00A60DD0">
        <w:rPr>
          <w:rFonts w:ascii="Times New Roman" w:hAnsi="Times New Roman"/>
          <w:bCs/>
          <w:sz w:val="24"/>
          <w:szCs w:val="24"/>
        </w:rPr>
        <w:t>Veteriner Hizmetleri, Bitki Sağlığı, Gıda ve Yem Kanununun 24 üncü maddesi,</w:t>
      </w:r>
    </w:p>
    <w:p w:rsidR="000B260C" w:rsidRDefault="000B260C" w:rsidP="000B260C">
      <w:pPr>
        <w:shd w:val="clear" w:color="auto" w:fill="FFFFFF"/>
        <w:tabs>
          <w:tab w:val="left" w:pos="0"/>
        </w:tabs>
        <w:spacing w:after="0" w:line="240" w:lineRule="auto"/>
        <w:ind w:left="142" w:hanging="284"/>
        <w:jc w:val="both"/>
        <w:rPr>
          <w:rFonts w:ascii="Times New Roman" w:hAnsi="Times New Roman"/>
          <w:sz w:val="24"/>
          <w:szCs w:val="24"/>
        </w:rPr>
      </w:pPr>
    </w:p>
    <w:p w:rsidR="000B260C" w:rsidRDefault="000B260C" w:rsidP="000B260C">
      <w:pPr>
        <w:shd w:val="clear" w:color="auto" w:fill="FFFFFF"/>
        <w:tabs>
          <w:tab w:val="left" w:pos="0"/>
        </w:tabs>
        <w:spacing w:after="0" w:line="240" w:lineRule="auto"/>
        <w:ind w:left="142" w:hanging="284"/>
        <w:jc w:val="both"/>
        <w:rPr>
          <w:rFonts w:ascii="Times New Roman" w:hAnsi="Times New Roman"/>
          <w:bCs/>
          <w:sz w:val="24"/>
          <w:szCs w:val="24"/>
        </w:rPr>
      </w:pPr>
      <w:r w:rsidRPr="00A60DD0">
        <w:rPr>
          <w:rFonts w:ascii="Times New Roman" w:hAnsi="Times New Roman"/>
          <w:sz w:val="24"/>
          <w:szCs w:val="24"/>
        </w:rPr>
        <w:t xml:space="preserve">   - </w:t>
      </w:r>
      <w:r w:rsidRPr="00A60DD0">
        <w:rPr>
          <w:rFonts w:ascii="Times New Roman" w:hAnsi="Times New Roman"/>
          <w:bCs/>
          <w:sz w:val="24"/>
          <w:szCs w:val="24"/>
        </w:rPr>
        <w:t>29.12.2011 tarih ve 28157 sayılı Resmi Gazetede yayımlanarak yürürlüğe giren Türk Gıda Kodeksi Etiketleme Yönetmeliğinin 6 ncı maddesi,</w:t>
      </w:r>
    </w:p>
    <w:p w:rsidR="000B260C" w:rsidRPr="00A60DD0" w:rsidRDefault="000B260C" w:rsidP="000B260C">
      <w:pPr>
        <w:shd w:val="clear" w:color="auto" w:fill="FFFFFF"/>
        <w:tabs>
          <w:tab w:val="left" w:pos="0"/>
        </w:tabs>
        <w:spacing w:after="0" w:line="240" w:lineRule="auto"/>
        <w:ind w:left="142" w:hanging="284"/>
        <w:jc w:val="both"/>
        <w:rPr>
          <w:rFonts w:ascii="Times New Roman" w:hAnsi="Times New Roman"/>
          <w:bCs/>
          <w:sz w:val="24"/>
          <w:szCs w:val="24"/>
        </w:rPr>
      </w:pPr>
    </w:p>
    <w:p w:rsidR="000B260C" w:rsidRDefault="000B260C" w:rsidP="000B260C">
      <w:pPr>
        <w:shd w:val="clear" w:color="auto" w:fill="FFFFFF"/>
        <w:spacing w:after="0" w:line="240" w:lineRule="auto"/>
        <w:jc w:val="both"/>
        <w:rPr>
          <w:rFonts w:ascii="Times New Roman" w:hAnsi="Times New Roman"/>
          <w:spacing w:val="-1"/>
          <w:sz w:val="24"/>
          <w:szCs w:val="24"/>
        </w:rPr>
      </w:pPr>
      <w:r w:rsidRPr="00A60DD0">
        <w:rPr>
          <w:rFonts w:ascii="Times New Roman" w:hAnsi="Times New Roman"/>
          <w:spacing w:val="-1"/>
          <w:sz w:val="24"/>
          <w:szCs w:val="24"/>
        </w:rPr>
        <w:t xml:space="preserve"> -</w:t>
      </w:r>
      <w:r w:rsidRPr="00A60DD0">
        <w:rPr>
          <w:rFonts w:ascii="Times New Roman" w:hAnsi="Times New Roman"/>
          <w:sz w:val="24"/>
          <w:szCs w:val="24"/>
        </w:rPr>
        <w:t xml:space="preserve"> İnceleme konusu reklamların yayınlandığı dönemde yürürlükte bulunan mülga </w:t>
      </w:r>
      <w:r w:rsidRPr="00A60DD0">
        <w:rPr>
          <w:rFonts w:ascii="Times New Roman" w:hAnsi="Times New Roman"/>
          <w:spacing w:val="-1"/>
          <w:sz w:val="24"/>
          <w:szCs w:val="24"/>
        </w:rPr>
        <w:t xml:space="preserve">Ticari Reklam ve İlanlara İlişkin İlkeler ve Uygulama Esaslarına Dair Yönetmeliğin “Temel İlkeler” başlıklı 5/a, 5/e, 7/a, 7/c, 7/g, 13 ve 21 inci maddeleri, </w:t>
      </w:r>
    </w:p>
    <w:p w:rsidR="000B260C" w:rsidRPr="00A60DD0" w:rsidRDefault="000B260C" w:rsidP="000B260C">
      <w:pPr>
        <w:shd w:val="clear" w:color="auto" w:fill="FFFFFF"/>
        <w:spacing w:after="0" w:line="240" w:lineRule="auto"/>
        <w:jc w:val="both"/>
        <w:rPr>
          <w:rFonts w:ascii="Times New Roman" w:hAnsi="Times New Roman"/>
          <w:spacing w:val="-1"/>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 İnceleme konusu reklamların yayınlandığı dönemde yürürlükte bulunan mülga 4077 sayılı Tüketicinin Korunması Hakkında Kanun’un 16 ncı maddesi,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tabs>
          <w:tab w:val="left" w:pos="9900"/>
        </w:tabs>
        <w:spacing w:after="0" w:line="240" w:lineRule="auto"/>
        <w:jc w:val="both"/>
        <w:rPr>
          <w:rFonts w:ascii="Times New Roman" w:hAnsi="Times New Roman"/>
          <w:sz w:val="24"/>
          <w:szCs w:val="24"/>
        </w:rPr>
      </w:pPr>
      <w:r w:rsidRPr="00A60DD0">
        <w:rPr>
          <w:rFonts w:ascii="Times New Roman" w:hAnsi="Times New Roman"/>
          <w:sz w:val="24"/>
          <w:szCs w:val="24"/>
        </w:rPr>
        <w:t xml:space="preserve">- 6502 sayılı Tüketicinin Korunması Hakkında Kanun’un 61 inci maddesi </w:t>
      </w:r>
    </w:p>
    <w:p w:rsidR="006F2354" w:rsidRDefault="006F2354" w:rsidP="000B260C">
      <w:pPr>
        <w:tabs>
          <w:tab w:val="left" w:pos="9900"/>
        </w:tabs>
        <w:spacing w:after="0" w:line="240" w:lineRule="auto"/>
        <w:jc w:val="both"/>
        <w:rPr>
          <w:rFonts w:ascii="Times New Roman" w:hAnsi="Times New Roman"/>
          <w:sz w:val="24"/>
          <w:szCs w:val="24"/>
        </w:rPr>
      </w:pPr>
    </w:p>
    <w:p w:rsidR="000B260C" w:rsidRDefault="000B260C" w:rsidP="000B260C">
      <w:pPr>
        <w:tabs>
          <w:tab w:val="left" w:pos="9900"/>
        </w:tabs>
        <w:spacing w:after="0" w:line="240" w:lineRule="auto"/>
        <w:jc w:val="both"/>
        <w:rPr>
          <w:rFonts w:ascii="Times New Roman" w:hAnsi="Times New Roman"/>
          <w:sz w:val="24"/>
          <w:szCs w:val="24"/>
        </w:rPr>
      </w:pPr>
      <w:proofErr w:type="gramStart"/>
      <w:r w:rsidRPr="00A60DD0">
        <w:rPr>
          <w:rFonts w:ascii="Times New Roman" w:hAnsi="Times New Roman"/>
          <w:sz w:val="24"/>
          <w:szCs w:val="24"/>
        </w:rPr>
        <w:t>hükümlerine</w:t>
      </w:r>
      <w:proofErr w:type="gramEnd"/>
      <w:r w:rsidRPr="00A60DD0">
        <w:rPr>
          <w:rFonts w:ascii="Times New Roman" w:hAnsi="Times New Roman"/>
          <w:sz w:val="24"/>
          <w:szCs w:val="24"/>
        </w:rPr>
        <w:t xml:space="preserve"> aykırı olduğuna, </w:t>
      </w:r>
    </w:p>
    <w:p w:rsidR="000B260C" w:rsidRPr="00A60DD0" w:rsidRDefault="000B260C" w:rsidP="000B260C">
      <w:pPr>
        <w:tabs>
          <w:tab w:val="left" w:pos="9900"/>
        </w:tabs>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color w:val="000000"/>
          <w:sz w:val="24"/>
          <w:szCs w:val="24"/>
        </w:rPr>
        <w:t>Buna göre, reklam veren</w:t>
      </w:r>
      <w:r w:rsidRPr="00A60DD0">
        <w:rPr>
          <w:rFonts w:ascii="Times New Roman" w:hAnsi="Times New Roman"/>
          <w:sz w:val="24"/>
          <w:szCs w:val="24"/>
        </w:rPr>
        <w:t xml:space="preserve"> </w:t>
      </w:r>
      <w:r w:rsidRPr="00A60DD0">
        <w:rPr>
          <w:rFonts w:ascii="Times New Roman" w:hAnsi="Times New Roman"/>
          <w:b/>
          <w:sz w:val="24"/>
          <w:szCs w:val="24"/>
          <w:shd w:val="clear" w:color="auto" w:fill="FFFFFF"/>
        </w:rPr>
        <w:t>Nermin YILMAZ</w:t>
      </w:r>
      <w:r w:rsidRPr="00A60DD0">
        <w:rPr>
          <w:rFonts w:ascii="Times New Roman" w:hAnsi="Times New Roman"/>
          <w:color w:val="000000"/>
          <w:sz w:val="24"/>
          <w:szCs w:val="24"/>
        </w:rPr>
        <w:t xml:space="preserve"> hakkında, </w:t>
      </w:r>
      <w:r w:rsidRPr="00A60DD0">
        <w:rPr>
          <w:rFonts w:ascii="Times New Roman" w:hAnsi="Times New Roman"/>
          <w:sz w:val="24"/>
          <w:szCs w:val="24"/>
        </w:rPr>
        <w:t>6502 sa</w:t>
      </w:r>
      <w:r>
        <w:rPr>
          <w:rFonts w:ascii="Times New Roman" w:hAnsi="Times New Roman"/>
          <w:sz w:val="24"/>
          <w:szCs w:val="24"/>
        </w:rPr>
        <w:t xml:space="preserve">yılı Kanun’un 63 üncü ve 77/12 </w:t>
      </w:r>
      <w:r w:rsidRPr="00A60DD0">
        <w:rPr>
          <w:rFonts w:ascii="Times New Roman" w:hAnsi="Times New Roman"/>
          <w:sz w:val="24"/>
          <w:szCs w:val="24"/>
        </w:rPr>
        <w:t>nci maddeleri ile mülga 4077 sayılı Kanunun 17 nci ve 25</w:t>
      </w:r>
      <w:r>
        <w:rPr>
          <w:rFonts w:ascii="Times New Roman" w:hAnsi="Times New Roman"/>
          <w:sz w:val="24"/>
          <w:szCs w:val="24"/>
        </w:rPr>
        <w:t>/8</w:t>
      </w:r>
      <w:r w:rsidRPr="00A60DD0">
        <w:rPr>
          <w:rFonts w:ascii="Times New Roman" w:hAnsi="Times New Roman"/>
          <w:sz w:val="24"/>
          <w:szCs w:val="24"/>
        </w:rPr>
        <w:t xml:space="preserve"> inci maddeleri uyarınca </w:t>
      </w:r>
      <w:r w:rsidRPr="00A60DD0">
        <w:rPr>
          <w:rStyle w:val="Gl"/>
          <w:rFonts w:ascii="Times New Roman" w:hAnsi="Times New Roman"/>
          <w:sz w:val="24"/>
          <w:szCs w:val="24"/>
        </w:rPr>
        <w:t xml:space="preserve">anılan reklamları durdurma cezası </w:t>
      </w:r>
      <w:r w:rsidRPr="00A60DD0">
        <w:rPr>
          <w:rFonts w:ascii="Times New Roman" w:hAnsi="Times New Roman"/>
          <w:sz w:val="24"/>
          <w:szCs w:val="24"/>
        </w:rPr>
        <w:t>verilmesine</w:t>
      </w:r>
      <w:r w:rsidRPr="00A60DD0">
        <w:rPr>
          <w:rFonts w:ascii="Times New Roman" w:hAnsi="Times New Roman"/>
          <w:b/>
          <w:sz w:val="24"/>
          <w:szCs w:val="24"/>
        </w:rPr>
        <w:t xml:space="preserve"> </w:t>
      </w:r>
      <w:r w:rsidRPr="00A60DD0">
        <w:rPr>
          <w:rFonts w:ascii="Times New Roman" w:hAnsi="Times New Roman"/>
          <w:sz w:val="24"/>
          <w:szCs w:val="24"/>
        </w:rPr>
        <w:t xml:space="preserve">karar verilmiştir.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19)</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pStyle w:val="GvdeMetni"/>
        <w:spacing w:after="0" w:line="240" w:lineRule="auto"/>
        <w:jc w:val="both"/>
        <w:rPr>
          <w:rFonts w:ascii="Times New Roman" w:hAnsi="Times New Roman"/>
          <w:b/>
          <w:bCs/>
          <w:sz w:val="24"/>
          <w:szCs w:val="24"/>
        </w:rPr>
      </w:pPr>
      <w:r w:rsidRPr="00A60DD0">
        <w:rPr>
          <w:rFonts w:ascii="Times New Roman" w:hAnsi="Times New Roman"/>
          <w:b/>
          <w:bCs/>
          <w:sz w:val="24"/>
          <w:szCs w:val="24"/>
        </w:rPr>
        <w:t>Dosya No: 2015/34</w:t>
      </w:r>
    </w:p>
    <w:p w:rsidR="000B260C" w:rsidRPr="00A60DD0" w:rsidRDefault="000B260C" w:rsidP="000B260C">
      <w:pPr>
        <w:pStyle w:val="GvdeMetni"/>
        <w:spacing w:after="0" w:line="240" w:lineRule="auto"/>
        <w:jc w:val="both"/>
        <w:rPr>
          <w:rFonts w:ascii="Times New Roman" w:hAnsi="Times New Roman"/>
          <w:b/>
          <w:bCs/>
          <w:sz w:val="24"/>
          <w:szCs w:val="24"/>
        </w:rPr>
      </w:pPr>
    </w:p>
    <w:p w:rsidR="000B260C" w:rsidRPr="00A60DD0" w:rsidRDefault="000B260C" w:rsidP="000B260C">
      <w:pPr>
        <w:pStyle w:val="GvdeMetni"/>
        <w:spacing w:after="0" w:line="240" w:lineRule="auto"/>
        <w:jc w:val="both"/>
        <w:rPr>
          <w:rFonts w:ascii="Times New Roman" w:hAnsi="Times New Roman"/>
          <w:b/>
          <w:bCs/>
          <w:sz w:val="24"/>
          <w:szCs w:val="24"/>
        </w:rPr>
      </w:pPr>
      <w:proofErr w:type="gramStart"/>
      <w:r w:rsidRPr="00A60DD0">
        <w:rPr>
          <w:rFonts w:ascii="Times New Roman" w:hAnsi="Times New Roman"/>
          <w:b/>
          <w:bCs/>
          <w:sz w:val="24"/>
          <w:szCs w:val="24"/>
        </w:rPr>
        <w:t>Şikayet</w:t>
      </w:r>
      <w:proofErr w:type="gramEnd"/>
      <w:r w:rsidRPr="00A60DD0">
        <w:rPr>
          <w:rFonts w:ascii="Times New Roman" w:hAnsi="Times New Roman"/>
          <w:b/>
          <w:bCs/>
          <w:sz w:val="24"/>
          <w:szCs w:val="24"/>
        </w:rPr>
        <w:t xml:space="preserve"> Edilen: Sokak Hayvanları Koruma ve Kurtarma Derneği İktisadi İşletmesi</w:t>
      </w:r>
    </w:p>
    <w:p w:rsidR="000B260C" w:rsidRPr="00A60DD0" w:rsidRDefault="000B260C" w:rsidP="000B260C">
      <w:pPr>
        <w:pStyle w:val="GvdeMetni"/>
        <w:spacing w:after="0" w:line="240" w:lineRule="auto"/>
        <w:jc w:val="both"/>
        <w:rPr>
          <w:rFonts w:ascii="Times New Roman" w:hAnsi="Times New Roman"/>
          <w:bCs/>
          <w:sz w:val="24"/>
          <w:szCs w:val="24"/>
        </w:rPr>
      </w:pPr>
    </w:p>
    <w:p w:rsidR="000B260C" w:rsidRPr="00A60DD0" w:rsidRDefault="000B260C" w:rsidP="000B260C">
      <w:pPr>
        <w:pStyle w:val="GvdeMetni"/>
        <w:spacing w:after="0" w:line="240" w:lineRule="auto"/>
        <w:jc w:val="both"/>
        <w:rPr>
          <w:rFonts w:ascii="Times New Roman" w:hAnsi="Times New Roman"/>
          <w:bCs/>
          <w:sz w:val="24"/>
          <w:szCs w:val="24"/>
        </w:rPr>
      </w:pPr>
      <w:proofErr w:type="gramStart"/>
      <w:r w:rsidRPr="00A60DD0">
        <w:rPr>
          <w:rFonts w:ascii="Times New Roman" w:hAnsi="Times New Roman"/>
          <w:b/>
          <w:bCs/>
          <w:sz w:val="24"/>
          <w:szCs w:val="24"/>
        </w:rPr>
        <w:t>Şikayet</w:t>
      </w:r>
      <w:proofErr w:type="gramEnd"/>
      <w:r w:rsidRPr="00A60DD0">
        <w:rPr>
          <w:rFonts w:ascii="Times New Roman" w:hAnsi="Times New Roman"/>
          <w:b/>
          <w:bCs/>
          <w:sz w:val="24"/>
          <w:szCs w:val="24"/>
        </w:rPr>
        <w:t xml:space="preserve"> Edilen Reklam: </w:t>
      </w:r>
      <w:hyperlink r:id="rId21" w:history="1">
        <w:r w:rsidRPr="00A60DD0">
          <w:rPr>
            <w:rStyle w:val="Kpr"/>
            <w:rFonts w:ascii="Times New Roman" w:hAnsi="Times New Roman"/>
            <w:bCs/>
            <w:sz w:val="24"/>
            <w:szCs w:val="24"/>
          </w:rPr>
          <w:t>www.haykurshop.com</w:t>
        </w:r>
      </w:hyperlink>
      <w:r w:rsidRPr="00A60DD0">
        <w:rPr>
          <w:rFonts w:ascii="Times New Roman" w:hAnsi="Times New Roman"/>
          <w:bCs/>
          <w:sz w:val="24"/>
          <w:szCs w:val="24"/>
        </w:rPr>
        <w:t xml:space="preserve"> adresli internet sitesinde yer alan muhtelif gıda takviyeleri ve kozmetik ürünlere ilişkin tanıtımlar</w:t>
      </w:r>
    </w:p>
    <w:p w:rsidR="000B260C" w:rsidRPr="00A60DD0" w:rsidRDefault="000B260C" w:rsidP="000B260C">
      <w:pPr>
        <w:pStyle w:val="GvdeMetni"/>
        <w:spacing w:after="0" w:line="240" w:lineRule="auto"/>
        <w:jc w:val="both"/>
        <w:rPr>
          <w:rFonts w:ascii="Times New Roman" w:hAnsi="Times New Roman"/>
          <w:bCs/>
          <w:sz w:val="24"/>
          <w:szCs w:val="24"/>
        </w:rPr>
      </w:pPr>
    </w:p>
    <w:p w:rsidR="000B260C" w:rsidRPr="00A60DD0" w:rsidRDefault="000B260C" w:rsidP="000B260C">
      <w:pPr>
        <w:pStyle w:val="GvdeMetni"/>
        <w:spacing w:after="0" w:line="240" w:lineRule="auto"/>
        <w:jc w:val="both"/>
        <w:rPr>
          <w:rFonts w:ascii="Times New Roman" w:hAnsi="Times New Roman"/>
          <w:bCs/>
          <w:sz w:val="24"/>
          <w:szCs w:val="24"/>
        </w:rPr>
      </w:pPr>
      <w:r w:rsidRPr="00A60DD0">
        <w:rPr>
          <w:rFonts w:ascii="Times New Roman" w:hAnsi="Times New Roman"/>
          <w:b/>
          <w:bCs/>
          <w:sz w:val="24"/>
          <w:szCs w:val="24"/>
        </w:rPr>
        <w:t xml:space="preserve">Reklam Yayın Tarihi: </w:t>
      </w:r>
      <w:r w:rsidRPr="00A60DD0">
        <w:rPr>
          <w:rFonts w:ascii="Times New Roman" w:hAnsi="Times New Roman"/>
          <w:bCs/>
          <w:sz w:val="24"/>
          <w:szCs w:val="24"/>
        </w:rPr>
        <w:t>27.01.2015</w:t>
      </w:r>
    </w:p>
    <w:p w:rsidR="000B260C" w:rsidRPr="00A60DD0" w:rsidRDefault="000B260C" w:rsidP="000B260C">
      <w:pPr>
        <w:pStyle w:val="GvdeMetni"/>
        <w:spacing w:after="0" w:line="240" w:lineRule="auto"/>
        <w:jc w:val="both"/>
        <w:rPr>
          <w:rFonts w:ascii="Times New Roman" w:hAnsi="Times New Roman"/>
          <w:b/>
          <w:bCs/>
          <w:sz w:val="24"/>
          <w:szCs w:val="24"/>
        </w:rPr>
      </w:pPr>
    </w:p>
    <w:p w:rsidR="000B260C" w:rsidRPr="00A60DD0" w:rsidRDefault="000B260C" w:rsidP="000B260C">
      <w:pPr>
        <w:pStyle w:val="GvdeMetni"/>
        <w:spacing w:after="0" w:line="240" w:lineRule="auto"/>
        <w:jc w:val="both"/>
        <w:rPr>
          <w:rFonts w:ascii="Times New Roman" w:hAnsi="Times New Roman"/>
          <w:bCs/>
          <w:sz w:val="24"/>
          <w:szCs w:val="24"/>
        </w:rPr>
      </w:pPr>
      <w:r w:rsidRPr="00A60DD0">
        <w:rPr>
          <w:rFonts w:ascii="Times New Roman" w:hAnsi="Times New Roman"/>
          <w:b/>
          <w:bCs/>
          <w:sz w:val="24"/>
          <w:szCs w:val="24"/>
        </w:rPr>
        <w:t>Reklamın Yayınlandığı Mecra</w:t>
      </w:r>
      <w:r w:rsidRPr="00A60DD0">
        <w:rPr>
          <w:rFonts w:ascii="Times New Roman" w:hAnsi="Times New Roman"/>
          <w:bCs/>
          <w:sz w:val="24"/>
          <w:szCs w:val="24"/>
        </w:rPr>
        <w:t>: İnternet</w:t>
      </w:r>
    </w:p>
    <w:p w:rsidR="000B260C" w:rsidRPr="00A60DD0" w:rsidRDefault="000B260C" w:rsidP="000B260C">
      <w:pPr>
        <w:pStyle w:val="GvdeMetni"/>
        <w:spacing w:after="0" w:line="240" w:lineRule="auto"/>
        <w:jc w:val="both"/>
        <w:rPr>
          <w:rFonts w:ascii="Times New Roman" w:hAnsi="Times New Roman"/>
          <w:bCs/>
          <w:sz w:val="24"/>
          <w:szCs w:val="24"/>
        </w:rPr>
      </w:pPr>
    </w:p>
    <w:p w:rsidR="000B260C" w:rsidRPr="00A60DD0" w:rsidRDefault="000B260C" w:rsidP="000B260C">
      <w:pPr>
        <w:pStyle w:val="NormalWeb"/>
        <w:spacing w:before="0" w:after="0"/>
        <w:jc w:val="both"/>
        <w:rPr>
          <w:szCs w:val="24"/>
        </w:rPr>
      </w:pPr>
      <w:proofErr w:type="gramStart"/>
      <w:r w:rsidRPr="00A60DD0">
        <w:rPr>
          <w:b/>
          <w:szCs w:val="24"/>
        </w:rPr>
        <w:t xml:space="preserve">Tespitler:  </w:t>
      </w:r>
      <w:hyperlink r:id="rId22" w:history="1">
        <w:r w:rsidRPr="00A60DD0">
          <w:rPr>
            <w:rStyle w:val="Kpr"/>
            <w:rFonts w:eastAsia="Calibri"/>
            <w:szCs w:val="24"/>
          </w:rPr>
          <w:t>www.haykurshop.com</w:t>
        </w:r>
      </w:hyperlink>
      <w:r w:rsidRPr="00A60DD0">
        <w:rPr>
          <w:szCs w:val="24"/>
        </w:rPr>
        <w:t xml:space="preserve">  adresli internet sitesinin 27.01.2015 tarihli görünümünde yer alan </w:t>
      </w:r>
      <w:r w:rsidRPr="00A60DD0">
        <w:rPr>
          <w:b/>
          <w:szCs w:val="24"/>
        </w:rPr>
        <w:t>“Forever Gentleman’s Pride”</w:t>
      </w:r>
      <w:r w:rsidRPr="00A60DD0">
        <w:rPr>
          <w:i/>
          <w:szCs w:val="24"/>
        </w:rPr>
        <w:t xml:space="preserve"> </w:t>
      </w:r>
      <w:r w:rsidRPr="00A60DD0">
        <w:rPr>
          <w:szCs w:val="24"/>
        </w:rPr>
        <w:t>isimli ürüne ilişkin tanıtımlarda “</w:t>
      </w:r>
      <w:r w:rsidRPr="00A60DD0">
        <w:rPr>
          <w:i/>
          <w:szCs w:val="24"/>
        </w:rPr>
        <w:t>Tıraştan sonra, kuruyan ve tahriş olan cildinizi alkolsüz özel besleyici yağlarla ve nemlendiricilerle birlikte saf Aloe Vera Jel’inden oluşan formülü ile nemlendirerek yumuşak pürüzsüz bir cilt elde etmenize yardımcı olur.”</w:t>
      </w:r>
      <w:r w:rsidRPr="00A60DD0">
        <w:rPr>
          <w:szCs w:val="24"/>
        </w:rPr>
        <w:t xml:space="preserve"> ifadelerine, </w:t>
      </w:r>
      <w:r w:rsidRPr="00A60DD0">
        <w:rPr>
          <w:b/>
          <w:szCs w:val="24"/>
        </w:rPr>
        <w:t xml:space="preserve">“Forever Clean 9” </w:t>
      </w:r>
      <w:r w:rsidRPr="00A60DD0">
        <w:rPr>
          <w:i/>
          <w:szCs w:val="24"/>
        </w:rPr>
        <w:t xml:space="preserve"> </w:t>
      </w:r>
      <w:r w:rsidRPr="00A60DD0">
        <w:rPr>
          <w:szCs w:val="24"/>
        </w:rPr>
        <w:t>isimli ürüne ilişkin tanıtımlarda  “</w:t>
      </w:r>
      <w:r w:rsidRPr="00A60DD0">
        <w:rPr>
          <w:i/>
          <w:szCs w:val="24"/>
        </w:rPr>
        <w:t xml:space="preserve">İlk adım, vücuda destek olabilmek için aldığınız zararlı katkı maddeleri ve diğer kimyasal maddeleri kontrol etmek olmalıdır. Lifestyle 30’un uygulanması için ön hazırlık olan bu 9 günlük program, kilonuzun kontrolü için gerekli ürünleri ve desteği sağlar, ayrıca mutlu olma yolunda size yardımcı olur…” </w:t>
      </w:r>
      <w:r w:rsidRPr="00A60DD0">
        <w:rPr>
          <w:szCs w:val="24"/>
        </w:rPr>
        <w:t>ifadelerine ve</w:t>
      </w:r>
      <w:r w:rsidRPr="00A60DD0">
        <w:rPr>
          <w:i/>
          <w:szCs w:val="24"/>
        </w:rPr>
        <w:t xml:space="preserve"> </w:t>
      </w:r>
      <w:r w:rsidRPr="00A60DD0">
        <w:rPr>
          <w:b/>
          <w:i/>
          <w:szCs w:val="24"/>
        </w:rPr>
        <w:t>“ Forever Vanilla Delight”</w:t>
      </w:r>
      <w:r w:rsidRPr="00A60DD0">
        <w:rPr>
          <w:i/>
          <w:szCs w:val="24"/>
          <w:lang w:val="en-US"/>
        </w:rPr>
        <w:t xml:space="preserve"> </w:t>
      </w:r>
      <w:r w:rsidRPr="00A60DD0">
        <w:rPr>
          <w:szCs w:val="24"/>
        </w:rPr>
        <w:t xml:space="preserve">isimli ürüne ilişkin tanıtımlarda </w:t>
      </w:r>
      <w:r w:rsidRPr="00A60DD0">
        <w:rPr>
          <w:i/>
          <w:szCs w:val="24"/>
        </w:rPr>
        <w:t xml:space="preserve">“ Vanilya tatları ile günlük vitamin ve mineral ihtiyacınızı karşılayabileceğiniz alternatif bir lezzet, ideal kilonuzu korumanın ve enerjinize destek sağlamanın en pratik yolu! </w:t>
      </w:r>
      <w:proofErr w:type="gramEnd"/>
      <w:r w:rsidRPr="00A60DD0">
        <w:rPr>
          <w:i/>
          <w:szCs w:val="24"/>
        </w:rPr>
        <w:t>Düşük kalorili yemekler yanında günde 2 öğün Forever Lite içerek günlük besin ihtiyacınızı karşılayabilirsiniz</w:t>
      </w:r>
      <w:r w:rsidRPr="00A60DD0">
        <w:rPr>
          <w:szCs w:val="24"/>
        </w:rPr>
        <w:t>” ifadelerine ve muhtelif kozmetik ürünlere ve gıda takviyelerine ilişkin tanıtımlarda benzer nitelikte ifadelere yer verildiği tespit edilmiştir.</w:t>
      </w:r>
    </w:p>
    <w:p w:rsidR="000B260C" w:rsidRPr="00A60DD0" w:rsidRDefault="000B260C" w:rsidP="000B260C">
      <w:pPr>
        <w:pStyle w:val="NormalWeb"/>
        <w:spacing w:before="0" w:after="0"/>
        <w:jc w:val="both"/>
        <w:rPr>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Değerlendirme/Karar: </w:t>
      </w:r>
      <w:hyperlink r:id="rId23" w:history="1">
        <w:r w:rsidRPr="00A60DD0">
          <w:rPr>
            <w:rFonts w:ascii="Times New Roman" w:hAnsi="Times New Roman"/>
            <w:color w:val="0000FF"/>
            <w:sz w:val="24"/>
            <w:szCs w:val="24"/>
            <w:u w:val="single"/>
          </w:rPr>
          <w:t>www.haykurshop.com</w:t>
        </w:r>
      </w:hyperlink>
      <w:r w:rsidRPr="00A60DD0">
        <w:rPr>
          <w:rFonts w:ascii="Times New Roman" w:hAnsi="Times New Roman"/>
          <w:sz w:val="24"/>
          <w:szCs w:val="24"/>
        </w:rPr>
        <w:t xml:space="preserve"> adresli internet sitesinde yer alan </w:t>
      </w:r>
      <w:r w:rsidRPr="00A60DD0">
        <w:rPr>
          <w:rFonts w:ascii="Times New Roman" w:hAnsi="Times New Roman"/>
          <w:b/>
          <w:sz w:val="24"/>
          <w:szCs w:val="24"/>
        </w:rPr>
        <w:t>“Forever Gentleman’s Pride”</w:t>
      </w:r>
      <w:r w:rsidRPr="00A60DD0">
        <w:rPr>
          <w:rFonts w:ascii="Times New Roman" w:hAnsi="Times New Roman"/>
          <w:i/>
          <w:sz w:val="24"/>
          <w:szCs w:val="24"/>
        </w:rPr>
        <w:t xml:space="preserve"> </w:t>
      </w:r>
      <w:r w:rsidRPr="00A60DD0">
        <w:rPr>
          <w:rFonts w:ascii="Times New Roman" w:hAnsi="Times New Roman"/>
          <w:sz w:val="24"/>
          <w:szCs w:val="24"/>
        </w:rPr>
        <w:t>isimli ürüne ilişkin tanıtımlarda yer verilen; “</w:t>
      </w:r>
      <w:r w:rsidRPr="00A60DD0">
        <w:rPr>
          <w:rFonts w:ascii="Times New Roman" w:hAnsi="Times New Roman"/>
          <w:i/>
          <w:sz w:val="24"/>
          <w:szCs w:val="24"/>
        </w:rPr>
        <w:t>Tıraştan sonra, kuruyan ve tahriş olan cildinizi alkolsüz özel besleyici yağlarla ve nemlendiricilerle birlikte saf Aloe Vera Jel’inden oluşan formülü ile nemlendirerek yumuşak pürüzsüz bir cilt elde etmenize yardımcı olur.”</w:t>
      </w:r>
      <w:r w:rsidRPr="00A60DD0">
        <w:rPr>
          <w:rFonts w:ascii="Times New Roman" w:hAnsi="Times New Roman"/>
          <w:i/>
          <w:sz w:val="24"/>
          <w:szCs w:val="24"/>
          <w:lang w:val="en-US"/>
        </w:rPr>
        <w:t xml:space="preserve"> </w:t>
      </w:r>
      <w:r w:rsidRPr="00A60DD0">
        <w:rPr>
          <w:rFonts w:ascii="Times New Roman" w:hAnsi="Times New Roman"/>
          <w:sz w:val="24"/>
          <w:szCs w:val="24"/>
        </w:rPr>
        <w:t>İfadelerinin ispata muhtaç olduğu,</w:t>
      </w:r>
    </w:p>
    <w:p w:rsidR="000B260C" w:rsidRPr="00A60DD0" w:rsidRDefault="000B260C" w:rsidP="000B260C">
      <w:pPr>
        <w:spacing w:after="0" w:line="240" w:lineRule="auto"/>
        <w:jc w:val="both"/>
        <w:rPr>
          <w:rFonts w:ascii="Times New Roman" w:hAnsi="Times New Roman"/>
          <w:i/>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Diğer taraftan, </w:t>
      </w:r>
      <w:hyperlink r:id="rId24" w:history="1">
        <w:r w:rsidRPr="00A60DD0">
          <w:rPr>
            <w:rFonts w:ascii="Times New Roman" w:hAnsi="Times New Roman"/>
            <w:color w:val="0000FF"/>
            <w:sz w:val="24"/>
            <w:szCs w:val="24"/>
            <w:u w:val="single"/>
          </w:rPr>
          <w:t>www.haykurshop.com</w:t>
        </w:r>
      </w:hyperlink>
      <w:r w:rsidRPr="00A60DD0">
        <w:rPr>
          <w:rFonts w:ascii="Times New Roman" w:hAnsi="Times New Roman"/>
          <w:sz w:val="24"/>
          <w:szCs w:val="24"/>
        </w:rPr>
        <w:t xml:space="preserve"> adresli internet sitesinde yer alan </w:t>
      </w:r>
      <w:r w:rsidRPr="00A60DD0">
        <w:rPr>
          <w:rFonts w:ascii="Times New Roman" w:hAnsi="Times New Roman"/>
          <w:b/>
          <w:sz w:val="24"/>
          <w:szCs w:val="24"/>
        </w:rPr>
        <w:t>“Forever Clean 9”</w:t>
      </w:r>
      <w:r w:rsidRPr="00A60DD0">
        <w:rPr>
          <w:rFonts w:ascii="Times New Roman" w:hAnsi="Times New Roman"/>
          <w:i/>
          <w:sz w:val="24"/>
          <w:szCs w:val="24"/>
        </w:rPr>
        <w:t xml:space="preserve"> </w:t>
      </w:r>
      <w:r w:rsidRPr="00A60DD0">
        <w:rPr>
          <w:rFonts w:ascii="Times New Roman" w:hAnsi="Times New Roman"/>
          <w:sz w:val="24"/>
          <w:szCs w:val="24"/>
        </w:rPr>
        <w:t>isimli ürüne ilişkin tanıtımlarda; “</w:t>
      </w:r>
      <w:r w:rsidRPr="00A60DD0">
        <w:rPr>
          <w:rFonts w:ascii="Times New Roman" w:hAnsi="Times New Roman"/>
          <w:i/>
          <w:sz w:val="24"/>
          <w:szCs w:val="24"/>
        </w:rPr>
        <w:t xml:space="preserve">İlk adım, vücuda destek olabilmek için aldığınız zararlı katkı maddeleri ve diğer kimyasal maddeleri kontrol etmek olmalıdır. </w:t>
      </w:r>
      <w:proofErr w:type="gramStart"/>
      <w:r w:rsidRPr="00A60DD0">
        <w:rPr>
          <w:rFonts w:ascii="Times New Roman" w:hAnsi="Times New Roman"/>
          <w:i/>
          <w:sz w:val="24"/>
          <w:szCs w:val="24"/>
        </w:rPr>
        <w:t xml:space="preserve">Lifestyle 30’un uygulanması için ön hazırlık olan bu 9 günlük program, kilonuzun kontrolü için gerekli ürünleri ve desteği sağlar, ayrıca mutlu olma yolunda size yardımcı olur…” </w:t>
      </w:r>
      <w:r w:rsidRPr="00A60DD0">
        <w:rPr>
          <w:rFonts w:ascii="Times New Roman" w:hAnsi="Times New Roman"/>
          <w:sz w:val="24"/>
          <w:szCs w:val="24"/>
        </w:rPr>
        <w:t>ifadelerine ve</w:t>
      </w:r>
      <w:r w:rsidRPr="00A60DD0">
        <w:rPr>
          <w:rFonts w:ascii="Times New Roman" w:hAnsi="Times New Roman"/>
          <w:i/>
          <w:sz w:val="24"/>
          <w:szCs w:val="24"/>
        </w:rPr>
        <w:t xml:space="preserve"> </w:t>
      </w:r>
      <w:r w:rsidRPr="00A60DD0">
        <w:rPr>
          <w:rFonts w:ascii="Times New Roman" w:hAnsi="Times New Roman"/>
          <w:b/>
          <w:i/>
          <w:sz w:val="24"/>
          <w:szCs w:val="24"/>
        </w:rPr>
        <w:t>“ Forever Vanilla Delight”</w:t>
      </w:r>
      <w:r w:rsidRPr="00A60DD0">
        <w:rPr>
          <w:rFonts w:ascii="Times New Roman" w:hAnsi="Times New Roman"/>
          <w:i/>
          <w:sz w:val="24"/>
          <w:szCs w:val="24"/>
          <w:lang w:val="en-US"/>
        </w:rPr>
        <w:t xml:space="preserve"> </w:t>
      </w:r>
      <w:r w:rsidRPr="00A60DD0">
        <w:rPr>
          <w:rFonts w:ascii="Times New Roman" w:hAnsi="Times New Roman"/>
          <w:sz w:val="24"/>
          <w:szCs w:val="24"/>
        </w:rPr>
        <w:t xml:space="preserve">isimli ürüne ilişkin </w:t>
      </w:r>
      <w:r w:rsidRPr="00A60DD0">
        <w:rPr>
          <w:rFonts w:ascii="Times New Roman" w:hAnsi="Times New Roman"/>
          <w:i/>
          <w:sz w:val="24"/>
          <w:szCs w:val="24"/>
        </w:rPr>
        <w:t xml:space="preserve">“ Vanilya tatları ile günlük vitamin ve mineral ihtiyacınızı karşılayabileceğiniz alternatif bir lezzet, ideal kilonuzu korumanın ve enerjinize destek sağlamanın en pratik yolu! Düşük kalorili yemekler yanında günde 2 öğün Forever Lite içerek günlük besin ihtiyacınızı karşılayabilirsiniz…”  </w:t>
      </w:r>
      <w:r w:rsidRPr="00A60DD0">
        <w:rPr>
          <w:rFonts w:ascii="Times New Roman" w:hAnsi="Times New Roman"/>
          <w:sz w:val="24"/>
          <w:szCs w:val="24"/>
        </w:rPr>
        <w:t>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w:t>
      </w:r>
      <w:proofErr w:type="gramEnd"/>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Ayrıca, söz konusu internet sitesinde muhtelif kozmetik ürünlere ve gıda takviyelerine ilişkin tanıtımların ilgili mevzuata uygun olmadığı ve tanıtımlarda yer alan ifadelerin ispata muhtaç iddialar olduğu,</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sz w:val="24"/>
          <w:szCs w:val="24"/>
        </w:rPr>
        <w:t xml:space="preserve">Bununla birlikte, </w:t>
      </w:r>
      <w:hyperlink r:id="rId25" w:history="1">
        <w:r w:rsidRPr="00A60DD0">
          <w:rPr>
            <w:rFonts w:ascii="Times New Roman" w:hAnsi="Times New Roman"/>
            <w:color w:val="0000FF"/>
            <w:sz w:val="24"/>
            <w:szCs w:val="24"/>
            <w:u w:val="single"/>
          </w:rPr>
          <w:t>www.haykurshop.com</w:t>
        </w:r>
      </w:hyperlink>
      <w:r w:rsidRPr="00A60DD0">
        <w:rPr>
          <w:rFonts w:ascii="Times New Roman" w:hAnsi="Times New Roman"/>
          <w:sz w:val="24"/>
          <w:szCs w:val="24"/>
        </w:rPr>
        <w:t xml:space="preserve">  adresli internet sitesinde Forever Living Sağlık ve Güzellik Ürünleri Dağıtım Ltd. Şti. isimli firma adına satış yapıldığı algısı oluşturularak firmanın ticari itibarından haksız olarak faydalanıldığı ve Reklam Mevzuatına aykırılık içeren tanıtımlara yer verilerek Forever Living Sağlık ve Güzellik Ürünleri Dağıtım Ltd. Şti.’nin marka değerine zarar verildiği,</w:t>
      </w:r>
      <w:proofErr w:type="gramEnd"/>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Bu nedenle, inceleme konusu tanıtımların;</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widowControl w:val="0"/>
        <w:tabs>
          <w:tab w:val="left" w:pos="0"/>
        </w:tabs>
        <w:suppressAutoHyphens/>
        <w:spacing w:after="0" w:line="240" w:lineRule="auto"/>
        <w:jc w:val="both"/>
        <w:rPr>
          <w:rFonts w:ascii="Times New Roman" w:eastAsia="Andale Sans UI" w:hAnsi="Times New Roman"/>
          <w:kern w:val="2"/>
          <w:sz w:val="24"/>
          <w:szCs w:val="24"/>
        </w:rPr>
      </w:pPr>
      <w:r w:rsidRPr="00A60DD0">
        <w:rPr>
          <w:rFonts w:ascii="Times New Roman" w:eastAsia="Andale Sans UI" w:hAnsi="Times New Roman"/>
          <w:kern w:val="2"/>
          <w:sz w:val="24"/>
          <w:szCs w:val="24"/>
        </w:rPr>
        <w:t>-Kozmetik Yönetmeliğinin 4 üncü ve 10 uncu maddeleri,</w:t>
      </w:r>
    </w:p>
    <w:p w:rsidR="000B260C" w:rsidRPr="00A60DD0" w:rsidRDefault="000B260C" w:rsidP="000B260C">
      <w:pPr>
        <w:widowControl w:val="0"/>
        <w:tabs>
          <w:tab w:val="left" w:pos="0"/>
        </w:tabs>
        <w:suppressAutoHyphens/>
        <w:spacing w:after="0" w:line="240" w:lineRule="auto"/>
        <w:jc w:val="both"/>
        <w:rPr>
          <w:rFonts w:ascii="Times New Roman" w:eastAsia="Andale Sans UI" w:hAnsi="Times New Roman"/>
          <w:kern w:val="2"/>
          <w:sz w:val="24"/>
          <w:szCs w:val="24"/>
        </w:rPr>
      </w:pPr>
    </w:p>
    <w:p w:rsidR="000B260C" w:rsidRDefault="000B260C" w:rsidP="000B260C">
      <w:pPr>
        <w:widowControl w:val="0"/>
        <w:tabs>
          <w:tab w:val="left" w:pos="0"/>
        </w:tabs>
        <w:suppressAutoHyphens/>
        <w:spacing w:after="0" w:line="240" w:lineRule="auto"/>
        <w:jc w:val="both"/>
        <w:rPr>
          <w:rFonts w:ascii="Times New Roman" w:hAnsi="Times New Roman"/>
          <w:sz w:val="24"/>
          <w:szCs w:val="24"/>
        </w:rPr>
      </w:pPr>
      <w:r w:rsidRPr="00A60DD0">
        <w:rPr>
          <w:rFonts w:ascii="Times New Roman" w:eastAsia="Andale Sans UI" w:hAnsi="Times New Roman"/>
          <w:kern w:val="2"/>
          <w:sz w:val="24"/>
          <w:szCs w:val="24"/>
        </w:rPr>
        <w:t>-</w:t>
      </w:r>
      <w:r w:rsidRPr="00A60DD0">
        <w:rPr>
          <w:rFonts w:ascii="Times New Roman" w:hAnsi="Times New Roman"/>
          <w:sz w:val="24"/>
          <w:szCs w:val="24"/>
        </w:rPr>
        <w:t>Sağlık Beyanı ile Satışa Sunulan Ürünlerin Sağlık Beyanları Hakkında Yönetmeliğinin 4/c, 5 inci maddeleri,</w:t>
      </w:r>
    </w:p>
    <w:p w:rsidR="000B260C" w:rsidRPr="00A60DD0" w:rsidRDefault="000B260C" w:rsidP="000B260C">
      <w:pPr>
        <w:widowControl w:val="0"/>
        <w:tabs>
          <w:tab w:val="left" w:pos="0"/>
        </w:tabs>
        <w:suppressAutoHyphens/>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w:t>
      </w:r>
      <w:r w:rsidRPr="00A60DD0">
        <w:rPr>
          <w:rFonts w:ascii="Times New Roman" w:hAnsi="Times New Roman"/>
          <w:b/>
          <w:sz w:val="24"/>
          <w:szCs w:val="24"/>
        </w:rPr>
        <w:t xml:space="preserve"> </w:t>
      </w:r>
      <w:r w:rsidRPr="00A60DD0">
        <w:rPr>
          <w:rFonts w:ascii="Times New Roman" w:hAnsi="Times New Roman"/>
          <w:sz w:val="24"/>
          <w:szCs w:val="24"/>
        </w:rPr>
        <w:t>İspençiyari ve Tıbbi Müstahzarlar Kanununun 13 üncü maddesi,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Andale Sans UI" w:hAnsi="Times New Roman"/>
          <w:kern w:val="2"/>
          <w:sz w:val="24"/>
          <w:szCs w:val="24"/>
        </w:rPr>
      </w:pPr>
      <w:r w:rsidRPr="00A60DD0">
        <w:rPr>
          <w:rFonts w:ascii="Times New Roman" w:eastAsia="Andale Sans UI" w:hAnsi="Times New Roman"/>
          <w:spacing w:val="-1"/>
          <w:kern w:val="2"/>
          <w:sz w:val="24"/>
          <w:szCs w:val="24"/>
        </w:rPr>
        <w:t xml:space="preserve">- </w:t>
      </w:r>
      <w:r w:rsidRPr="00A60DD0">
        <w:rPr>
          <w:rFonts w:ascii="Times New Roman" w:eastAsia="Andale Sans UI" w:hAnsi="Times New Roman"/>
          <w:kern w:val="2"/>
          <w:sz w:val="24"/>
          <w:szCs w:val="24"/>
        </w:rPr>
        <w:t>5996 sayılı Veteriner Hizmetleri, Bitki Sağlığı, Gıda Ve Yem Kanununun 24/3 maddesi,</w:t>
      </w:r>
    </w:p>
    <w:p w:rsidR="000B260C" w:rsidRPr="00A60DD0" w:rsidRDefault="000B260C" w:rsidP="000B260C">
      <w:pPr>
        <w:spacing w:after="0" w:line="240" w:lineRule="auto"/>
        <w:jc w:val="both"/>
        <w:rPr>
          <w:rFonts w:ascii="Times New Roman" w:eastAsia="Andale Sans UI" w:hAnsi="Times New Roman"/>
          <w:kern w:val="2"/>
          <w:sz w:val="24"/>
          <w:szCs w:val="24"/>
        </w:rPr>
      </w:pPr>
    </w:p>
    <w:p w:rsidR="000B260C" w:rsidRDefault="000B260C" w:rsidP="000B260C">
      <w:pPr>
        <w:widowControl w:val="0"/>
        <w:tabs>
          <w:tab w:val="left" w:pos="0"/>
        </w:tabs>
        <w:suppressAutoHyphens/>
        <w:spacing w:after="0" w:line="240" w:lineRule="auto"/>
        <w:jc w:val="both"/>
        <w:rPr>
          <w:rFonts w:ascii="Times New Roman" w:hAnsi="Times New Roman"/>
          <w:sz w:val="24"/>
          <w:szCs w:val="24"/>
        </w:rPr>
      </w:pPr>
      <w:r w:rsidRPr="00A60DD0">
        <w:rPr>
          <w:rFonts w:ascii="Times New Roman" w:eastAsia="Andale Sans UI" w:hAnsi="Times New Roman"/>
          <w:kern w:val="2"/>
          <w:sz w:val="24"/>
          <w:szCs w:val="24"/>
        </w:rPr>
        <w:t>-</w:t>
      </w:r>
      <w:r w:rsidRPr="00A60DD0">
        <w:rPr>
          <w:rFonts w:ascii="Times New Roman" w:hAnsi="Times New Roman"/>
          <w:sz w:val="24"/>
          <w:szCs w:val="24"/>
        </w:rPr>
        <w:t xml:space="preserve"> Türk Gıda Kodeksi Etiketleme Yönetmeliğinin 6 ncı maddesi,</w:t>
      </w:r>
    </w:p>
    <w:p w:rsidR="000B260C" w:rsidRPr="00A60DD0" w:rsidRDefault="000B260C" w:rsidP="000B260C">
      <w:pPr>
        <w:widowControl w:val="0"/>
        <w:tabs>
          <w:tab w:val="left" w:pos="0"/>
        </w:tabs>
        <w:suppressAutoHyphens/>
        <w:spacing w:after="0" w:line="240" w:lineRule="auto"/>
        <w:jc w:val="both"/>
        <w:rPr>
          <w:rFonts w:ascii="Times New Roman" w:hAnsi="Times New Roman"/>
          <w:sz w:val="24"/>
          <w:szCs w:val="24"/>
        </w:rPr>
      </w:pPr>
    </w:p>
    <w:p w:rsidR="000B260C" w:rsidRPr="00A60DD0" w:rsidRDefault="000B260C" w:rsidP="000B260C">
      <w:pPr>
        <w:shd w:val="clear" w:color="auto" w:fill="FFFFFF"/>
        <w:spacing w:after="0" w:line="240" w:lineRule="auto"/>
        <w:contextualSpacing/>
        <w:jc w:val="both"/>
        <w:rPr>
          <w:rFonts w:ascii="Times New Roman" w:hAnsi="Times New Roman"/>
          <w:bCs/>
          <w:sz w:val="24"/>
          <w:szCs w:val="24"/>
        </w:rPr>
      </w:pPr>
      <w:proofErr w:type="gramStart"/>
      <w:r w:rsidRPr="00A60DD0">
        <w:rPr>
          <w:rFonts w:ascii="Times New Roman" w:hAnsi="Times New Roman"/>
          <w:sz w:val="24"/>
          <w:szCs w:val="24"/>
        </w:rPr>
        <w:t>-</w:t>
      </w:r>
      <w:r w:rsidRPr="00A60DD0">
        <w:rPr>
          <w:rFonts w:ascii="Times New Roman" w:hAnsi="Times New Roman"/>
          <w:bCs/>
          <w:sz w:val="24"/>
          <w:szCs w:val="24"/>
        </w:rPr>
        <w:t>10.01.2015 tarihli ve 29232 saylı Resmi Gazete’de yayınlanarak yürürlüğe giren Ticari Reklam ve Haksız Ticari Uygulamalar Yönetmeliğinin 5/1-a, 5/1-b, 5/1-f, 7/1, 7/2, 7/3, 7/4, 7/5-a, 7/5-c, 7/8, 9 uncu, 11 inci, 26 ncı ve 32 nci maddeleri,</w:t>
      </w:r>
      <w:proofErr w:type="gramEnd"/>
    </w:p>
    <w:p w:rsidR="000B260C" w:rsidRPr="00A60DD0" w:rsidRDefault="000B260C" w:rsidP="000B260C">
      <w:pPr>
        <w:shd w:val="clear" w:color="auto" w:fill="FFFFFF"/>
        <w:spacing w:after="0" w:line="240" w:lineRule="auto"/>
        <w:contextualSpacing/>
        <w:jc w:val="both"/>
        <w:rPr>
          <w:rFonts w:ascii="Times New Roman" w:hAnsi="Times New Roman"/>
          <w:bCs/>
          <w:sz w:val="24"/>
          <w:szCs w:val="24"/>
        </w:rPr>
      </w:pPr>
    </w:p>
    <w:p w:rsidR="000B260C" w:rsidRDefault="000B260C" w:rsidP="000B260C">
      <w:pPr>
        <w:spacing w:after="0" w:line="240" w:lineRule="auto"/>
        <w:jc w:val="both"/>
        <w:rPr>
          <w:rFonts w:ascii="Times New Roman" w:hAnsi="Times New Roman"/>
          <w:b/>
          <w:bCs/>
          <w:sz w:val="24"/>
          <w:szCs w:val="24"/>
        </w:rPr>
      </w:pPr>
      <w:r w:rsidRPr="00A60DD0">
        <w:rPr>
          <w:rFonts w:ascii="Times New Roman" w:eastAsia="Andale Sans UI" w:hAnsi="Times New Roman"/>
          <w:kern w:val="2"/>
          <w:sz w:val="24"/>
          <w:szCs w:val="24"/>
        </w:rPr>
        <w:t xml:space="preserve">- </w:t>
      </w:r>
      <w:r w:rsidRPr="00A60DD0">
        <w:rPr>
          <w:rFonts w:ascii="Times New Roman" w:hAnsi="Times New Roman"/>
          <w:bCs/>
          <w:sz w:val="24"/>
          <w:szCs w:val="24"/>
        </w:rPr>
        <w:t xml:space="preserve">6502 sayılı Tüketicinin Korunması Hakkında Kanun'un 61 inci maddesi  </w:t>
      </w:r>
      <w:r w:rsidRPr="00A60DD0">
        <w:rPr>
          <w:rFonts w:ascii="Times New Roman" w:hAnsi="Times New Roman"/>
          <w:b/>
          <w:bCs/>
          <w:sz w:val="24"/>
          <w:szCs w:val="24"/>
        </w:rPr>
        <w:t xml:space="preserve">  </w:t>
      </w:r>
    </w:p>
    <w:p w:rsidR="000B260C" w:rsidRPr="00A60DD0" w:rsidRDefault="000B260C" w:rsidP="000B260C">
      <w:pPr>
        <w:spacing w:after="0" w:line="240" w:lineRule="auto"/>
        <w:jc w:val="both"/>
        <w:rPr>
          <w:rFonts w:ascii="Times New Roman" w:hAnsi="Times New Roman"/>
          <w:b/>
          <w:bCs/>
          <w:sz w:val="24"/>
          <w:szCs w:val="24"/>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sz w:val="24"/>
          <w:szCs w:val="24"/>
        </w:rPr>
        <w:t>hükümlerine</w:t>
      </w:r>
      <w:proofErr w:type="gramEnd"/>
      <w:r w:rsidRPr="00A60DD0">
        <w:rPr>
          <w:rFonts w:ascii="Times New Roman" w:hAnsi="Times New Roman"/>
          <w:sz w:val="24"/>
          <w:szCs w:val="24"/>
        </w:rPr>
        <w:t xml:space="preserve"> aykırı olduğuna,</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Buna göre, reklam veren </w:t>
      </w:r>
      <w:r w:rsidRPr="00A60DD0">
        <w:rPr>
          <w:rFonts w:ascii="Times New Roman" w:hAnsi="Times New Roman"/>
          <w:b/>
          <w:bCs/>
          <w:sz w:val="24"/>
          <w:szCs w:val="24"/>
        </w:rPr>
        <w:t>Sokak Hayvanları Koruma ve Kurtarma Derneği İktisadi İşletmesi</w:t>
      </w:r>
      <w:r w:rsidRPr="00A60DD0">
        <w:rPr>
          <w:rFonts w:ascii="Times New Roman" w:hAnsi="Times New Roman"/>
          <w:bCs/>
          <w:iCs/>
          <w:color w:val="000000"/>
          <w:sz w:val="24"/>
          <w:szCs w:val="24"/>
        </w:rPr>
        <w:t xml:space="preserve"> hakkında</w:t>
      </w:r>
      <w:r w:rsidRPr="00A60DD0">
        <w:rPr>
          <w:rFonts w:ascii="Times New Roman" w:hAnsi="Times New Roman"/>
          <w:sz w:val="24"/>
          <w:szCs w:val="24"/>
        </w:rPr>
        <w:t xml:space="preserve">, 6502 sayılı Kanun’un 63 üncü ve 77/12 nci maddeleri uyarınca </w:t>
      </w:r>
      <w:r w:rsidRPr="00A60DD0">
        <w:rPr>
          <w:rStyle w:val="Gl"/>
          <w:rFonts w:ascii="Times New Roman" w:hAnsi="Times New Roman"/>
          <w:sz w:val="24"/>
          <w:szCs w:val="24"/>
        </w:rPr>
        <w:t>anılan reklamları durdurma cezası</w:t>
      </w:r>
      <w:r w:rsidRPr="00A60DD0">
        <w:rPr>
          <w:rFonts w:ascii="Times New Roman" w:hAnsi="Times New Roman"/>
          <w:sz w:val="24"/>
          <w:szCs w:val="24"/>
        </w:rPr>
        <w:t xml:space="preserve"> verilmesine</w:t>
      </w:r>
      <w:r w:rsidRPr="00A60DD0">
        <w:rPr>
          <w:rFonts w:ascii="Times New Roman" w:hAnsi="Times New Roman"/>
          <w:b/>
          <w:bCs/>
          <w:sz w:val="24"/>
          <w:szCs w:val="24"/>
        </w:rPr>
        <w:t xml:space="preserve"> </w:t>
      </w:r>
      <w:r w:rsidRPr="00A60DD0">
        <w:rPr>
          <w:rFonts w:ascii="Times New Roman" w:hAnsi="Times New Roman"/>
          <w:sz w:val="24"/>
          <w:szCs w:val="24"/>
        </w:rPr>
        <w:t>karar verilmiştir.</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20)</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Dosya No: 2015/145</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tabs>
          <w:tab w:val="left" w:pos="0"/>
        </w:tabs>
        <w:spacing w:after="0" w:line="240" w:lineRule="auto"/>
        <w:jc w:val="both"/>
        <w:rPr>
          <w:rFonts w:ascii="Times New Roman" w:hAnsi="Times New Roman"/>
          <w:b/>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eastAsia="Andale Sans UI" w:hAnsi="Times New Roman"/>
          <w:kern w:val="1"/>
          <w:sz w:val="24"/>
          <w:szCs w:val="24"/>
        </w:rPr>
        <w:t xml:space="preserve"> </w:t>
      </w:r>
      <w:r w:rsidRPr="00A60DD0">
        <w:rPr>
          <w:rFonts w:ascii="Times New Roman" w:hAnsi="Times New Roman"/>
          <w:b/>
          <w:sz w:val="24"/>
          <w:szCs w:val="24"/>
        </w:rPr>
        <w:t>Tülay KARAGÜLMEZ</w:t>
      </w:r>
    </w:p>
    <w:p w:rsidR="000B260C" w:rsidRPr="00A60DD0" w:rsidRDefault="000B260C" w:rsidP="000B260C">
      <w:pPr>
        <w:tabs>
          <w:tab w:val="left" w:pos="0"/>
        </w:tabs>
        <w:spacing w:after="0" w:line="240" w:lineRule="auto"/>
        <w:jc w:val="both"/>
        <w:rPr>
          <w:rFonts w:ascii="Times New Roman" w:hAnsi="Times New Roman"/>
          <w:b/>
          <w:sz w:val="24"/>
          <w:szCs w:val="24"/>
        </w:rPr>
      </w:pPr>
    </w:p>
    <w:p w:rsidR="000B260C" w:rsidRDefault="000B260C" w:rsidP="000B260C">
      <w:pPr>
        <w:tabs>
          <w:tab w:val="left" w:pos="0"/>
        </w:tabs>
        <w:spacing w:after="0" w:line="240" w:lineRule="auto"/>
        <w:jc w:val="both"/>
        <w:rPr>
          <w:rFonts w:ascii="Times New Roman" w:hAnsi="Times New Roman"/>
          <w:b/>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 </w:t>
      </w:r>
      <w:hyperlink r:id="rId26" w:history="1">
        <w:r w:rsidRPr="00A60DD0">
          <w:rPr>
            <w:rStyle w:val="Kpr"/>
            <w:rFonts w:ascii="Times New Roman" w:hAnsi="Times New Roman"/>
            <w:sz w:val="24"/>
            <w:szCs w:val="24"/>
          </w:rPr>
          <w:t>www.purneva.com</w:t>
        </w:r>
      </w:hyperlink>
      <w:r w:rsidRPr="00A60DD0">
        <w:rPr>
          <w:rFonts w:ascii="Times New Roman" w:hAnsi="Times New Roman"/>
          <w:b/>
          <w:sz w:val="24"/>
          <w:szCs w:val="24"/>
        </w:rPr>
        <w:t xml:space="preserve"> </w:t>
      </w:r>
      <w:r w:rsidRPr="00A60DD0">
        <w:rPr>
          <w:rFonts w:ascii="Times New Roman" w:eastAsia="Andale Sans UI" w:hAnsi="Times New Roman"/>
          <w:color w:val="000000"/>
          <w:kern w:val="1"/>
          <w:sz w:val="24"/>
          <w:szCs w:val="24"/>
        </w:rPr>
        <w:t xml:space="preserve">adresli internet sitesinde yer alan </w:t>
      </w:r>
      <w:r w:rsidRPr="00A60DD0">
        <w:rPr>
          <w:rFonts w:ascii="Times New Roman" w:eastAsia="Andale Sans UI" w:hAnsi="Times New Roman"/>
          <w:kern w:val="1"/>
          <w:sz w:val="24"/>
          <w:szCs w:val="24"/>
        </w:rPr>
        <w:t>muhtelif</w:t>
      </w:r>
      <w:r w:rsidRPr="00A60DD0">
        <w:rPr>
          <w:rFonts w:ascii="Times New Roman" w:eastAsia="Andale Sans UI" w:hAnsi="Times New Roman"/>
          <w:color w:val="000080"/>
          <w:kern w:val="1"/>
          <w:sz w:val="24"/>
          <w:szCs w:val="24"/>
        </w:rPr>
        <w:t xml:space="preserve"> </w:t>
      </w:r>
      <w:r w:rsidRPr="00A60DD0">
        <w:rPr>
          <w:rFonts w:ascii="Times New Roman" w:hAnsi="Times New Roman"/>
          <w:sz w:val="24"/>
          <w:szCs w:val="24"/>
        </w:rPr>
        <w:t>kozmetik ürünlere ve gıda takviyelerine</w:t>
      </w:r>
      <w:r w:rsidRPr="00A60DD0">
        <w:rPr>
          <w:rFonts w:ascii="Times New Roman" w:eastAsia="Andale Sans UI" w:hAnsi="Times New Roman"/>
          <w:kern w:val="1"/>
          <w:sz w:val="24"/>
          <w:szCs w:val="24"/>
        </w:rPr>
        <w:t xml:space="preserve"> ilişkin tanıtımlar</w:t>
      </w:r>
      <w:r w:rsidRPr="00A60DD0">
        <w:rPr>
          <w:rFonts w:ascii="Times New Roman" w:hAnsi="Times New Roman"/>
          <w:b/>
          <w:sz w:val="24"/>
          <w:szCs w:val="24"/>
        </w:rPr>
        <w:t xml:space="preserve"> </w:t>
      </w:r>
    </w:p>
    <w:p w:rsidR="000B260C" w:rsidRPr="00A60DD0" w:rsidRDefault="000B260C" w:rsidP="000B260C">
      <w:pPr>
        <w:tabs>
          <w:tab w:val="left" w:pos="0"/>
        </w:tabs>
        <w:spacing w:after="0" w:line="240" w:lineRule="auto"/>
        <w:jc w:val="both"/>
        <w:rPr>
          <w:rFonts w:ascii="Times New Roman" w:hAnsi="Times New Roman"/>
          <w:b/>
          <w:sz w:val="24"/>
          <w:szCs w:val="24"/>
        </w:rPr>
      </w:pPr>
    </w:p>
    <w:p w:rsidR="000B260C" w:rsidRDefault="000B260C" w:rsidP="000B260C">
      <w:pPr>
        <w:tabs>
          <w:tab w:val="left" w:pos="0"/>
        </w:tabs>
        <w:spacing w:after="0" w:line="240" w:lineRule="auto"/>
        <w:jc w:val="both"/>
        <w:rPr>
          <w:rFonts w:ascii="Times New Roman" w:hAnsi="Times New Roman"/>
          <w:sz w:val="24"/>
          <w:szCs w:val="24"/>
        </w:rPr>
      </w:pPr>
      <w:r w:rsidRPr="00A60DD0">
        <w:rPr>
          <w:rFonts w:ascii="Times New Roman" w:hAnsi="Times New Roman"/>
          <w:b/>
          <w:sz w:val="24"/>
          <w:szCs w:val="24"/>
        </w:rPr>
        <w:t xml:space="preserve">Reklam Yayın Tarihi: </w:t>
      </w:r>
      <w:r w:rsidRPr="00A60DD0">
        <w:rPr>
          <w:rFonts w:ascii="Times New Roman" w:hAnsi="Times New Roman"/>
          <w:sz w:val="24"/>
          <w:szCs w:val="24"/>
        </w:rPr>
        <w:t>12.02.2015</w:t>
      </w:r>
    </w:p>
    <w:p w:rsidR="000B260C" w:rsidRPr="00A60DD0" w:rsidRDefault="000B260C" w:rsidP="000B260C">
      <w:pPr>
        <w:tabs>
          <w:tab w:val="left" w:pos="0"/>
        </w:tabs>
        <w:spacing w:after="0" w:line="240" w:lineRule="auto"/>
        <w:jc w:val="both"/>
        <w:rPr>
          <w:rFonts w:ascii="Times New Roman" w:hAnsi="Times New Roman"/>
          <w:sz w:val="24"/>
          <w:szCs w:val="24"/>
        </w:rPr>
      </w:pPr>
    </w:p>
    <w:p w:rsidR="000B260C" w:rsidRDefault="000B260C" w:rsidP="000B260C">
      <w:pPr>
        <w:tabs>
          <w:tab w:val="left" w:pos="0"/>
          <w:tab w:val="left" w:pos="709"/>
        </w:tabs>
        <w:spacing w:after="0" w:line="240" w:lineRule="auto"/>
        <w:jc w:val="both"/>
        <w:rPr>
          <w:rFonts w:ascii="Times New Roman" w:hAnsi="Times New Roman"/>
          <w:sz w:val="24"/>
          <w:szCs w:val="24"/>
        </w:rPr>
      </w:pPr>
      <w:r w:rsidRPr="00A60DD0">
        <w:rPr>
          <w:rFonts w:ascii="Times New Roman" w:hAnsi="Times New Roman"/>
          <w:b/>
          <w:sz w:val="24"/>
          <w:szCs w:val="24"/>
        </w:rPr>
        <w:t>Reklamın Yayınlandığı Mecra:</w:t>
      </w:r>
      <w:r w:rsidRPr="00A60DD0">
        <w:rPr>
          <w:rFonts w:ascii="Times New Roman" w:hAnsi="Times New Roman"/>
          <w:sz w:val="24"/>
          <w:szCs w:val="24"/>
        </w:rPr>
        <w:t xml:space="preserve"> İnternet</w:t>
      </w:r>
    </w:p>
    <w:p w:rsidR="000B260C" w:rsidRPr="00A60DD0" w:rsidRDefault="000B260C" w:rsidP="000B260C">
      <w:pPr>
        <w:tabs>
          <w:tab w:val="left" w:pos="0"/>
          <w:tab w:val="left" w:pos="709"/>
        </w:tabs>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hAnsi="Times New Roman"/>
          <w:sz w:val="24"/>
          <w:szCs w:val="24"/>
        </w:rPr>
        <w:t xml:space="preserve"> </w:t>
      </w:r>
      <w:hyperlink r:id="rId27" w:history="1">
        <w:r w:rsidRPr="00A60DD0">
          <w:rPr>
            <w:rStyle w:val="Kpr"/>
            <w:rFonts w:ascii="Times New Roman" w:hAnsi="Times New Roman"/>
            <w:sz w:val="24"/>
            <w:szCs w:val="24"/>
          </w:rPr>
          <w:t>www.purneva.com</w:t>
        </w:r>
      </w:hyperlink>
      <w:r w:rsidRPr="00A60DD0">
        <w:rPr>
          <w:rFonts w:ascii="Times New Roman" w:hAnsi="Times New Roman"/>
          <w:sz w:val="24"/>
          <w:szCs w:val="24"/>
        </w:rPr>
        <w:t xml:space="preserve">  adresli internet sitesinde yer alan </w:t>
      </w:r>
      <w:r w:rsidRPr="00A60DD0">
        <w:rPr>
          <w:rFonts w:ascii="Times New Roman" w:hAnsi="Times New Roman"/>
          <w:b/>
          <w:sz w:val="24"/>
          <w:szCs w:val="24"/>
        </w:rPr>
        <w:t>“Dr. Rodzi Advance Formula Diş Macunu”</w:t>
      </w:r>
      <w:r w:rsidRPr="00A60DD0">
        <w:rPr>
          <w:rFonts w:ascii="Times New Roman" w:hAnsi="Times New Roman"/>
          <w:i/>
          <w:sz w:val="24"/>
          <w:szCs w:val="24"/>
        </w:rPr>
        <w:t xml:space="preserve"> </w:t>
      </w:r>
      <w:r w:rsidRPr="00A60DD0">
        <w:rPr>
          <w:rFonts w:ascii="Times New Roman" w:hAnsi="Times New Roman"/>
          <w:sz w:val="24"/>
          <w:szCs w:val="24"/>
        </w:rPr>
        <w:t>isimli ürüne ilişkin tanıtımlarda; “</w:t>
      </w:r>
      <w:r w:rsidRPr="00A60DD0">
        <w:rPr>
          <w:rFonts w:ascii="Times New Roman" w:hAnsi="Times New Roman"/>
          <w:i/>
          <w:sz w:val="24"/>
          <w:szCs w:val="24"/>
        </w:rPr>
        <w:t xml:space="preserve">Dr.Rodzi Advance Formula Diş Macunu uzun araştırmalar sonucu en yaygın ağız sorunlarının tamamını gidermek üzere üretilmiştir. İçeriğindeki nane, karanfil, doğal yollardan ağızdaki zararlı bakterileri yok etmektedir. </w:t>
      </w:r>
      <w:r w:rsidRPr="00A60DD0">
        <w:rPr>
          <w:rFonts w:ascii="Times New Roman" w:hAnsi="Times New Roman"/>
          <w:i/>
          <w:sz w:val="24"/>
          <w:szCs w:val="24"/>
          <w:u w:val="single"/>
        </w:rPr>
        <w:t>Nane özleri ve denizhıyarının hücre yenileme özelliği bakteri oluşumunu engeller,</w:t>
      </w:r>
      <w:r w:rsidRPr="00A60DD0">
        <w:rPr>
          <w:rFonts w:ascii="Times New Roman" w:hAnsi="Times New Roman"/>
          <w:i/>
          <w:sz w:val="24"/>
          <w:szCs w:val="24"/>
        </w:rPr>
        <w:t xml:space="preserve"> diş etinize bakım yapar. Çok kısa sürede ağız yaralarından kurtulduğunuzu siz de tecrübe edeceksiniz. </w:t>
      </w:r>
      <w:r w:rsidRPr="00A60DD0">
        <w:rPr>
          <w:rFonts w:ascii="Times New Roman" w:hAnsi="Times New Roman"/>
          <w:i/>
          <w:sz w:val="24"/>
          <w:szCs w:val="24"/>
          <w:u w:val="single"/>
        </w:rPr>
        <w:t xml:space="preserve">Denizhıyarı özü problemli bölgedeki hücreleri yenileyerek tedavi eder, kanın damarlarda toplanmasını engeller. </w:t>
      </w:r>
      <w:r w:rsidRPr="00A60DD0">
        <w:rPr>
          <w:rFonts w:ascii="Times New Roman" w:hAnsi="Times New Roman"/>
          <w:i/>
          <w:sz w:val="24"/>
          <w:szCs w:val="24"/>
        </w:rPr>
        <w:t xml:space="preserve">Tüm ağız ve diş sorunlarınız için size gereken tek ürün Dr.Rodzi Diş Macunudur. Tabloya bakarak bu sorunların giderilme sürelerini öğrenebilirsiniz. </w:t>
      </w:r>
      <w:r w:rsidRPr="00A60DD0">
        <w:rPr>
          <w:rFonts w:ascii="Times New Roman" w:hAnsi="Times New Roman"/>
          <w:i/>
          <w:sz w:val="24"/>
          <w:szCs w:val="24"/>
          <w:u w:val="single"/>
        </w:rPr>
        <w:t xml:space="preserve"> Gevşek dişleri sıkılaştırmak 7-14 gün. Dişeti kanaması 1-3 gün Bademcik iltihabı 2-3 gün Soğuk algınlığından kaynaklanan aşırı balgam: 2-3 gün 5. Ağız yarası: 1-3 gün 6. Boğaz ağrısı:1-3 gün 7. Apse tedavisi İltihapsız çiban 3-7 gün. İltihaplı çiban:1-3 gün. Yanıklar eğer acil müdahale yapılırsa hiçbir yara ve su toplamaz.</w:t>
      </w:r>
      <w:r w:rsidRPr="00A60DD0">
        <w:rPr>
          <w:rFonts w:ascii="Times New Roman" w:hAnsi="Times New Roman"/>
          <w:i/>
          <w:sz w:val="24"/>
          <w:szCs w:val="24"/>
        </w:rPr>
        <w:t>”</w:t>
      </w:r>
      <w:r w:rsidRPr="00A60DD0">
        <w:rPr>
          <w:rFonts w:ascii="Times New Roman" w:hAnsi="Times New Roman"/>
          <w:i/>
          <w:sz w:val="24"/>
          <w:szCs w:val="24"/>
          <w:lang w:val="en-US"/>
        </w:rPr>
        <w:t xml:space="preserve"> </w:t>
      </w:r>
      <w:r w:rsidRPr="00A60DD0">
        <w:rPr>
          <w:rFonts w:ascii="Times New Roman" w:hAnsi="Times New Roman"/>
          <w:sz w:val="24"/>
          <w:szCs w:val="24"/>
        </w:rPr>
        <w:t xml:space="preserve">ifadelerine, </w:t>
      </w:r>
      <w:r w:rsidRPr="00A60DD0">
        <w:rPr>
          <w:rFonts w:ascii="Times New Roman" w:hAnsi="Times New Roman"/>
          <w:b/>
          <w:sz w:val="24"/>
          <w:szCs w:val="24"/>
        </w:rPr>
        <w:t>“Aisha Hayat Antioksidan Yüz Serumu”</w:t>
      </w:r>
      <w:r w:rsidRPr="00A60DD0">
        <w:rPr>
          <w:rFonts w:ascii="Times New Roman" w:hAnsi="Times New Roman"/>
          <w:i/>
          <w:sz w:val="24"/>
          <w:szCs w:val="24"/>
        </w:rPr>
        <w:t xml:space="preserve"> </w:t>
      </w:r>
      <w:r w:rsidRPr="00A60DD0">
        <w:rPr>
          <w:rFonts w:ascii="Times New Roman" w:hAnsi="Times New Roman"/>
          <w:sz w:val="24"/>
          <w:szCs w:val="24"/>
        </w:rPr>
        <w:t>isimli ürüne ilişkin tanıtımlarda; “</w:t>
      </w:r>
      <w:r w:rsidRPr="00A60DD0">
        <w:rPr>
          <w:rFonts w:ascii="Times New Roman" w:hAnsi="Times New Roman"/>
          <w:i/>
          <w:sz w:val="24"/>
          <w:szCs w:val="24"/>
          <w:u w:val="single"/>
        </w:rPr>
        <w:t>Zayıflamış kan damarlarını güçlendirip normal sağlığına kavuşturur. Dolaşım bozukluklarını önleyip, düzeltmeye yardımcıdır,</w:t>
      </w:r>
      <w:r w:rsidRPr="00A60DD0">
        <w:rPr>
          <w:rFonts w:ascii="Times New Roman" w:hAnsi="Times New Roman"/>
          <w:i/>
          <w:sz w:val="24"/>
          <w:szCs w:val="24"/>
        </w:rPr>
        <w:t xml:space="preserve"> nemlendirici özelliği, yara, yanık, leke, akne problemlerinde, cilt lekelerinin tedavisinde etkilidir.”</w:t>
      </w:r>
      <w:r w:rsidRPr="00A60DD0">
        <w:rPr>
          <w:rFonts w:ascii="Times New Roman" w:hAnsi="Times New Roman"/>
          <w:sz w:val="24"/>
          <w:szCs w:val="24"/>
        </w:rPr>
        <w:t xml:space="preserve"> İfadelerine,</w:t>
      </w:r>
      <w:r w:rsidRPr="00A60DD0">
        <w:rPr>
          <w:rFonts w:ascii="Times New Roman" w:hAnsi="Times New Roman"/>
          <w:bCs/>
          <w:sz w:val="24"/>
          <w:szCs w:val="24"/>
        </w:rPr>
        <w:t xml:space="preserve"> </w:t>
      </w:r>
      <w:r w:rsidRPr="00A60DD0">
        <w:rPr>
          <w:rFonts w:ascii="Times New Roman" w:hAnsi="Times New Roman"/>
          <w:b/>
          <w:bCs/>
          <w:sz w:val="24"/>
          <w:szCs w:val="24"/>
        </w:rPr>
        <w:t>“Bitkisandığı Shea Butter-Karite Yağı”</w:t>
      </w:r>
      <w:r w:rsidRPr="00A60DD0">
        <w:rPr>
          <w:rFonts w:ascii="Times New Roman" w:hAnsi="Times New Roman"/>
          <w:bCs/>
          <w:sz w:val="24"/>
          <w:szCs w:val="24"/>
        </w:rPr>
        <w:t xml:space="preserve"> ürüne ilişkin tanıtımlarda; </w:t>
      </w:r>
      <w:r w:rsidRPr="00A60DD0">
        <w:rPr>
          <w:rFonts w:ascii="Times New Roman" w:hAnsi="Times New Roman"/>
          <w:bCs/>
          <w:i/>
          <w:sz w:val="24"/>
          <w:szCs w:val="24"/>
        </w:rPr>
        <w:t xml:space="preserve">“% 100 saf, doğal nemlendirici. Tüm vücut ve yüz için nemlendirici amaçlı kullanılabilir. İçeriğindeki yüksek miktarda A ve E vitamini sayesinde, kırışıklıklarla başetmek için kullanılabilir. (Ayrıca kolajen üretimini de arttırdığı yönünde iddialar var.) Çatlak, yara ve yanık izlerini nemlendirip, görüntünün düzeltilmesinde kullanılabilir. Nemlendirici etkisi sayesinde, cildin </w:t>
      </w:r>
      <w:proofErr w:type="gramStart"/>
      <w:r w:rsidRPr="00A60DD0">
        <w:rPr>
          <w:rFonts w:ascii="Times New Roman" w:hAnsi="Times New Roman"/>
          <w:bCs/>
          <w:i/>
          <w:sz w:val="24"/>
          <w:szCs w:val="24"/>
        </w:rPr>
        <w:t>rüzgar</w:t>
      </w:r>
      <w:proofErr w:type="gramEnd"/>
      <w:r w:rsidRPr="00A60DD0">
        <w:rPr>
          <w:rFonts w:ascii="Times New Roman" w:hAnsi="Times New Roman"/>
          <w:bCs/>
          <w:i/>
          <w:sz w:val="24"/>
          <w:szCs w:val="24"/>
        </w:rPr>
        <w:t>, güneş ve soğuğa karşı dayanıklılığı arttırır. Gözenekleri tıkamadan, kuru saç diplerinin nemlenmesini sağlar. Çok işlem gören saçların onarılmasında ve yumuşamasında etkilidir.”</w:t>
      </w:r>
      <w:r w:rsidRPr="00A60DD0">
        <w:rPr>
          <w:rFonts w:ascii="Times New Roman" w:hAnsi="Times New Roman"/>
          <w:sz w:val="24"/>
          <w:szCs w:val="24"/>
        </w:rPr>
        <w:t xml:space="preserve"> ifadelerine, </w:t>
      </w:r>
      <w:r w:rsidRPr="00A60DD0">
        <w:rPr>
          <w:rFonts w:ascii="Times New Roman" w:hAnsi="Times New Roman"/>
          <w:b/>
          <w:sz w:val="24"/>
          <w:szCs w:val="24"/>
        </w:rPr>
        <w:t>“Arazi Organik Karabaş Ada Çayı”</w:t>
      </w:r>
      <w:r w:rsidRPr="00A60DD0">
        <w:rPr>
          <w:rFonts w:ascii="Times New Roman" w:hAnsi="Times New Roman"/>
          <w:i/>
          <w:sz w:val="24"/>
          <w:szCs w:val="24"/>
        </w:rPr>
        <w:t xml:space="preserve"> </w:t>
      </w:r>
      <w:r w:rsidRPr="00A60DD0">
        <w:rPr>
          <w:rFonts w:ascii="Times New Roman" w:hAnsi="Times New Roman"/>
          <w:sz w:val="24"/>
          <w:szCs w:val="24"/>
        </w:rPr>
        <w:t>isimli ürüne ilişkin tanıtımlarda; “</w:t>
      </w:r>
      <w:r w:rsidRPr="00A60DD0">
        <w:rPr>
          <w:rFonts w:ascii="Times New Roman" w:hAnsi="Times New Roman"/>
          <w:i/>
          <w:sz w:val="24"/>
          <w:szCs w:val="24"/>
        </w:rPr>
        <w:t xml:space="preserve">Karabaş Otu Ada Çayı’nın Özellikleri: </w:t>
      </w:r>
      <w:r w:rsidRPr="00A60DD0">
        <w:rPr>
          <w:rFonts w:ascii="Times New Roman" w:hAnsi="Times New Roman"/>
          <w:i/>
          <w:sz w:val="24"/>
          <w:szCs w:val="24"/>
          <w:u w:val="single"/>
        </w:rPr>
        <w:t xml:space="preserve">Romatizma, yorgunluk, kan dolaşımı bozukluğu, yüksek tansiyon, sinirsel baş ağrısı, iç huzursuzluk, uykuya geçememe, balgam söktürücü, ağrı kesici, sinüzit, idrar yolları </w:t>
      </w:r>
      <w:proofErr w:type="gramStart"/>
      <w:r w:rsidRPr="00A60DD0">
        <w:rPr>
          <w:rFonts w:ascii="Times New Roman" w:hAnsi="Times New Roman"/>
          <w:i/>
          <w:sz w:val="24"/>
          <w:szCs w:val="24"/>
          <w:u w:val="single"/>
        </w:rPr>
        <w:t>enfeksiyonları</w:t>
      </w:r>
      <w:proofErr w:type="gramEnd"/>
      <w:r w:rsidRPr="00A60DD0">
        <w:rPr>
          <w:rFonts w:ascii="Times New Roman" w:hAnsi="Times New Roman"/>
          <w:i/>
          <w:sz w:val="24"/>
          <w:szCs w:val="24"/>
          <w:u w:val="single"/>
        </w:rPr>
        <w:t>, beyin tümörleri, akciğer ve kan kanserlerinde faydalıdır</w:t>
      </w:r>
      <w:r w:rsidRPr="00A60DD0">
        <w:rPr>
          <w:rFonts w:ascii="Times New Roman" w:hAnsi="Times New Roman"/>
          <w:i/>
          <w:sz w:val="24"/>
          <w:szCs w:val="24"/>
        </w:rPr>
        <w:t>”</w:t>
      </w:r>
      <w:r w:rsidRPr="00A60DD0">
        <w:rPr>
          <w:rFonts w:ascii="Times New Roman" w:hAnsi="Times New Roman"/>
          <w:i/>
          <w:sz w:val="24"/>
          <w:szCs w:val="24"/>
          <w:lang w:val="en-US"/>
        </w:rPr>
        <w:t xml:space="preserve"> </w:t>
      </w:r>
      <w:r w:rsidRPr="00A60DD0">
        <w:rPr>
          <w:rFonts w:ascii="Times New Roman" w:hAnsi="Times New Roman"/>
          <w:sz w:val="24"/>
          <w:szCs w:val="24"/>
          <w:lang w:val="en-US"/>
        </w:rPr>
        <w:t xml:space="preserve">ifadelerine </w:t>
      </w:r>
      <w:r w:rsidRPr="00A60DD0">
        <w:rPr>
          <w:rFonts w:ascii="Times New Roman" w:hAnsi="Times New Roman"/>
          <w:sz w:val="24"/>
          <w:szCs w:val="24"/>
        </w:rPr>
        <w:t>ve muhtelif kozmetik ürünlere ve gıda takviyelerine ilişkin tanıtımlarda benzer nitelikte ifadelere yer verildiği tespit edilmiştir.</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Değerlendirme/Karar: </w:t>
      </w:r>
      <w:hyperlink r:id="rId28" w:history="1">
        <w:r w:rsidRPr="00A60DD0">
          <w:rPr>
            <w:rFonts w:ascii="Times New Roman" w:hAnsi="Times New Roman"/>
            <w:color w:val="0000FF"/>
            <w:sz w:val="24"/>
            <w:szCs w:val="24"/>
            <w:u w:val="single"/>
          </w:rPr>
          <w:t>www.purneva.com</w:t>
        </w:r>
      </w:hyperlink>
      <w:r w:rsidRPr="00A60DD0">
        <w:rPr>
          <w:rFonts w:ascii="Times New Roman" w:hAnsi="Times New Roman"/>
          <w:sz w:val="24"/>
          <w:szCs w:val="24"/>
        </w:rPr>
        <w:t xml:space="preserve">  adresli internet sitesinde yer alan </w:t>
      </w:r>
      <w:r w:rsidRPr="00A60DD0">
        <w:rPr>
          <w:rFonts w:ascii="Times New Roman" w:hAnsi="Times New Roman"/>
          <w:b/>
          <w:sz w:val="24"/>
          <w:szCs w:val="24"/>
        </w:rPr>
        <w:t>“Dr. Rodzi Advance Formula Diş Macunu”</w:t>
      </w:r>
      <w:r w:rsidRPr="00A60DD0">
        <w:rPr>
          <w:rFonts w:ascii="Times New Roman" w:hAnsi="Times New Roman"/>
          <w:i/>
          <w:sz w:val="24"/>
          <w:szCs w:val="24"/>
        </w:rPr>
        <w:t xml:space="preserve"> </w:t>
      </w:r>
      <w:r w:rsidRPr="00A60DD0">
        <w:rPr>
          <w:rFonts w:ascii="Times New Roman" w:hAnsi="Times New Roman"/>
          <w:sz w:val="24"/>
          <w:szCs w:val="24"/>
        </w:rPr>
        <w:t>isimli ürüne ilişkin tanıtımlarda; “</w:t>
      </w:r>
      <w:r w:rsidRPr="00A60DD0">
        <w:rPr>
          <w:rFonts w:ascii="Times New Roman" w:hAnsi="Times New Roman"/>
          <w:i/>
          <w:sz w:val="24"/>
          <w:szCs w:val="24"/>
        </w:rPr>
        <w:t xml:space="preserve">Dr.Rodzi Advance Formula Diş Macunu uzun araştırmalar sonucu en yaygın ağız sorunlarının tamamını gidermek üzere üretilmiştir. İçeriğindeki nane, karanfil, doğal yollardan ağızdaki zararlı bakterileri yok etmektedir. </w:t>
      </w:r>
      <w:r w:rsidRPr="00A60DD0">
        <w:rPr>
          <w:rFonts w:ascii="Times New Roman" w:hAnsi="Times New Roman"/>
          <w:i/>
          <w:sz w:val="24"/>
          <w:szCs w:val="24"/>
          <w:u w:val="single"/>
        </w:rPr>
        <w:t>Nane özleri ve denizhıyarının hücre yenileme özelliği bakteri oluşumunu engeller,</w:t>
      </w:r>
      <w:r w:rsidRPr="00A60DD0">
        <w:rPr>
          <w:rFonts w:ascii="Times New Roman" w:hAnsi="Times New Roman"/>
          <w:i/>
          <w:sz w:val="24"/>
          <w:szCs w:val="24"/>
        </w:rPr>
        <w:t xml:space="preserve"> diş etinize bakım yapar. Çok kısa sürede ağız yaralarından kurtulduğunuzu siz de tecrübe edeceksiniz. </w:t>
      </w:r>
      <w:r w:rsidRPr="00A60DD0">
        <w:rPr>
          <w:rFonts w:ascii="Times New Roman" w:hAnsi="Times New Roman"/>
          <w:i/>
          <w:sz w:val="24"/>
          <w:szCs w:val="24"/>
          <w:u w:val="single"/>
        </w:rPr>
        <w:t xml:space="preserve">Denizhıyarı özü problemli bölgedeki hücreleri yenileyerek tedavi eder, kanın damarlarda toplanmasını engeller. </w:t>
      </w:r>
      <w:r w:rsidRPr="00A60DD0">
        <w:rPr>
          <w:rFonts w:ascii="Times New Roman" w:hAnsi="Times New Roman"/>
          <w:i/>
          <w:sz w:val="24"/>
          <w:szCs w:val="24"/>
        </w:rPr>
        <w:t xml:space="preserve">Tüm ağız ve diş sorunlarınız için size gereken tek ürün Dr.Rodzi Diş Macunudur. Tabloya bakarak bu sorunların giderilme sürelerini öğrenebilirsiniz. </w:t>
      </w:r>
      <w:r w:rsidRPr="00A60DD0">
        <w:rPr>
          <w:rFonts w:ascii="Times New Roman" w:hAnsi="Times New Roman"/>
          <w:i/>
          <w:sz w:val="24"/>
          <w:szCs w:val="24"/>
          <w:u w:val="single"/>
        </w:rPr>
        <w:t xml:space="preserve"> Gevşek dişleri sıkılaştırmak 7-14 gün. Dişeti kanaması 1-3 gün Bademcik iltihabı 2-3 gün Soğuk algınlığından kaynaklanan aşırı balgam: 2-3 gün 5. Ağız yarası: 1-3 gün 6. Boğaz ağrısı:1-3 gün 7. Apse tedavisi İltihapsız çiban 3-7 gün. İltihaplı çiban:1-3 gün. Yanıklar eğer acil müdahale yapılırsa hiçbir yara ve su toplamaz.</w:t>
      </w:r>
      <w:r w:rsidRPr="00A60DD0">
        <w:rPr>
          <w:rFonts w:ascii="Times New Roman" w:hAnsi="Times New Roman"/>
          <w:i/>
          <w:sz w:val="24"/>
          <w:szCs w:val="24"/>
        </w:rPr>
        <w:t>”</w:t>
      </w:r>
      <w:r w:rsidRPr="00A60DD0">
        <w:rPr>
          <w:rFonts w:ascii="Times New Roman" w:hAnsi="Times New Roman"/>
          <w:i/>
          <w:sz w:val="24"/>
          <w:szCs w:val="24"/>
          <w:lang w:val="en-US"/>
        </w:rPr>
        <w:t xml:space="preserve"> </w:t>
      </w:r>
      <w:r w:rsidRPr="00A60DD0">
        <w:rPr>
          <w:rFonts w:ascii="Times New Roman" w:hAnsi="Times New Roman"/>
          <w:sz w:val="24"/>
          <w:szCs w:val="24"/>
        </w:rPr>
        <w:t xml:space="preserve">ifadelerine, </w:t>
      </w:r>
      <w:r w:rsidRPr="00A60DD0">
        <w:rPr>
          <w:rFonts w:ascii="Times New Roman" w:hAnsi="Times New Roman"/>
          <w:b/>
          <w:sz w:val="24"/>
          <w:szCs w:val="24"/>
        </w:rPr>
        <w:t>“Aisha Hayat Antioksidan Yüz Serumu”</w:t>
      </w:r>
      <w:r w:rsidRPr="00A60DD0">
        <w:rPr>
          <w:rFonts w:ascii="Times New Roman" w:hAnsi="Times New Roman"/>
          <w:i/>
          <w:sz w:val="24"/>
          <w:szCs w:val="24"/>
        </w:rPr>
        <w:t xml:space="preserve"> </w:t>
      </w:r>
      <w:r w:rsidRPr="00A60DD0">
        <w:rPr>
          <w:rFonts w:ascii="Times New Roman" w:hAnsi="Times New Roman"/>
          <w:sz w:val="24"/>
          <w:szCs w:val="24"/>
        </w:rPr>
        <w:t>isimli ürüne ilişkin tanıtımlarda; “</w:t>
      </w:r>
      <w:r w:rsidRPr="00A60DD0">
        <w:rPr>
          <w:rFonts w:ascii="Times New Roman" w:hAnsi="Times New Roman"/>
          <w:i/>
          <w:sz w:val="24"/>
          <w:szCs w:val="24"/>
          <w:u w:val="single"/>
        </w:rPr>
        <w:t xml:space="preserve">Zayıflamış kan damarlarını güçlendirip normal sağlığına kavuşturur. </w:t>
      </w:r>
      <w:proofErr w:type="gramStart"/>
      <w:r w:rsidRPr="00A60DD0">
        <w:rPr>
          <w:rFonts w:ascii="Times New Roman" w:hAnsi="Times New Roman"/>
          <w:i/>
          <w:sz w:val="24"/>
          <w:szCs w:val="24"/>
          <w:u w:val="single"/>
        </w:rPr>
        <w:t>Dolaşım bozukluklarını önleyip, düzeltmeye yardımcıdır,</w:t>
      </w:r>
      <w:r w:rsidRPr="00A60DD0">
        <w:rPr>
          <w:rFonts w:ascii="Times New Roman" w:hAnsi="Times New Roman"/>
          <w:i/>
          <w:sz w:val="24"/>
          <w:szCs w:val="24"/>
        </w:rPr>
        <w:t xml:space="preserve"> nemlendirici özelliği, yara, yanık, leke, akne problemlerinde, cilt lekelerinin tedavisinde etkilidir.”</w:t>
      </w:r>
      <w:r w:rsidRPr="00A60DD0">
        <w:rPr>
          <w:rFonts w:ascii="Times New Roman" w:hAnsi="Times New Roman"/>
          <w:i/>
          <w:sz w:val="24"/>
          <w:szCs w:val="24"/>
          <w:lang w:val="en-US"/>
        </w:rPr>
        <w:t xml:space="preserve"> </w:t>
      </w:r>
      <w:r w:rsidRPr="00A60DD0">
        <w:rPr>
          <w:rFonts w:ascii="Times New Roman" w:hAnsi="Times New Roman"/>
          <w:sz w:val="24"/>
          <w:szCs w:val="24"/>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0B260C" w:rsidRPr="00A60DD0" w:rsidRDefault="000B260C" w:rsidP="000B260C">
      <w:pPr>
        <w:spacing w:after="0" w:line="240" w:lineRule="auto"/>
        <w:jc w:val="both"/>
        <w:rPr>
          <w:rFonts w:ascii="Times New Roman" w:hAnsi="Times New Roman"/>
          <w:color w:val="FF0000"/>
          <w:sz w:val="24"/>
          <w:szCs w:val="24"/>
        </w:rPr>
      </w:pPr>
    </w:p>
    <w:p w:rsidR="000B260C" w:rsidRDefault="000B260C" w:rsidP="000B260C">
      <w:pPr>
        <w:spacing w:after="0" w:line="240" w:lineRule="auto"/>
        <w:jc w:val="both"/>
        <w:rPr>
          <w:rFonts w:ascii="Times New Roman" w:hAnsi="Times New Roman"/>
          <w:bCs/>
          <w:sz w:val="24"/>
          <w:szCs w:val="24"/>
        </w:rPr>
      </w:pPr>
      <w:r w:rsidRPr="00A60DD0">
        <w:rPr>
          <w:rFonts w:ascii="Times New Roman" w:hAnsi="Times New Roman"/>
          <w:bCs/>
          <w:sz w:val="24"/>
          <w:szCs w:val="24"/>
        </w:rPr>
        <w:t xml:space="preserve">Bununla birlikte, </w:t>
      </w:r>
      <w:r w:rsidRPr="00A60DD0">
        <w:rPr>
          <w:rFonts w:ascii="Times New Roman" w:hAnsi="Times New Roman"/>
          <w:b/>
          <w:bCs/>
          <w:sz w:val="24"/>
          <w:szCs w:val="24"/>
        </w:rPr>
        <w:t>“Bitkisandığı Shea Butter-Karite Yağı”</w:t>
      </w:r>
      <w:r w:rsidRPr="00A60DD0">
        <w:rPr>
          <w:rFonts w:ascii="Times New Roman" w:hAnsi="Times New Roman"/>
          <w:bCs/>
          <w:sz w:val="24"/>
          <w:szCs w:val="24"/>
        </w:rPr>
        <w:t xml:space="preserve"> ürüne ilişkin tanıtımlarda yer verilen </w:t>
      </w:r>
      <w:r w:rsidRPr="00A60DD0">
        <w:rPr>
          <w:rFonts w:ascii="Times New Roman" w:hAnsi="Times New Roman"/>
          <w:bCs/>
          <w:i/>
          <w:sz w:val="24"/>
          <w:szCs w:val="24"/>
        </w:rPr>
        <w:t xml:space="preserve">“% 100 saf, doğal nemlendirici. Tüm vücut ve yüz için nemlendirici amaçlı kullanılabilir. İçeriğindeki yüksek miktarda A ve E vitamini sayesinde, kırışıklıklarla başetmek için kullanılabilir. (Ayrıca kolajen üretimini de arttırdığı yönünde iddialar var.) Çatlak, yara ve yanık izlerini nemlendirip, görüntünün düzeltilmesinde kullanılabilir. Nemlendirici etkisi sayesinde, cildin </w:t>
      </w:r>
      <w:proofErr w:type="gramStart"/>
      <w:r w:rsidRPr="00A60DD0">
        <w:rPr>
          <w:rFonts w:ascii="Times New Roman" w:hAnsi="Times New Roman"/>
          <w:bCs/>
          <w:i/>
          <w:sz w:val="24"/>
          <w:szCs w:val="24"/>
        </w:rPr>
        <w:t>rüzgar</w:t>
      </w:r>
      <w:proofErr w:type="gramEnd"/>
      <w:r w:rsidRPr="00A60DD0">
        <w:rPr>
          <w:rFonts w:ascii="Times New Roman" w:hAnsi="Times New Roman"/>
          <w:bCs/>
          <w:i/>
          <w:sz w:val="24"/>
          <w:szCs w:val="24"/>
        </w:rPr>
        <w:t>, güneş ve soğuğa karşı dayanıklılığı arttırır. Gözenekleri tıkamadan, kuru saç diplerinin nemlenmesini sağlar. Çok işlem gören saçların onarılmasında ve yumuşamasında etkilidir.”</w:t>
      </w:r>
      <w:r w:rsidRPr="00A60DD0">
        <w:rPr>
          <w:rFonts w:ascii="Times New Roman" w:hAnsi="Times New Roman"/>
          <w:bCs/>
          <w:sz w:val="24"/>
          <w:szCs w:val="24"/>
        </w:rPr>
        <w:t xml:space="preserve"> ifadelerinin ispata muhtaç olduğu,</w:t>
      </w:r>
    </w:p>
    <w:p w:rsidR="000B260C" w:rsidRPr="00A60DD0" w:rsidRDefault="000B260C" w:rsidP="000B260C">
      <w:pPr>
        <w:spacing w:after="0" w:line="240" w:lineRule="auto"/>
        <w:jc w:val="both"/>
        <w:rPr>
          <w:rFonts w:ascii="Times New Roman" w:hAnsi="Times New Roman"/>
          <w:bCs/>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Diğer taraftan, </w:t>
      </w:r>
      <w:hyperlink r:id="rId29" w:history="1">
        <w:r w:rsidRPr="00A60DD0">
          <w:rPr>
            <w:rFonts w:ascii="Times New Roman" w:hAnsi="Times New Roman"/>
            <w:color w:val="0000FF"/>
            <w:sz w:val="24"/>
            <w:szCs w:val="24"/>
            <w:u w:val="single"/>
          </w:rPr>
          <w:t>www.purneva.com</w:t>
        </w:r>
      </w:hyperlink>
      <w:r w:rsidRPr="00A60DD0">
        <w:rPr>
          <w:rFonts w:ascii="Times New Roman" w:hAnsi="Times New Roman"/>
          <w:sz w:val="24"/>
          <w:szCs w:val="24"/>
        </w:rPr>
        <w:t xml:space="preserve"> adresli internet sitesinde yer alan </w:t>
      </w:r>
      <w:r w:rsidRPr="00A60DD0">
        <w:rPr>
          <w:rFonts w:ascii="Times New Roman" w:hAnsi="Times New Roman"/>
          <w:b/>
          <w:sz w:val="24"/>
          <w:szCs w:val="24"/>
        </w:rPr>
        <w:t>“Arazi Organik Karabaş Ada Çayı”</w:t>
      </w:r>
      <w:r w:rsidRPr="00A60DD0">
        <w:rPr>
          <w:rFonts w:ascii="Times New Roman" w:hAnsi="Times New Roman"/>
          <w:i/>
          <w:sz w:val="24"/>
          <w:szCs w:val="24"/>
        </w:rPr>
        <w:t xml:space="preserve"> </w:t>
      </w:r>
      <w:r w:rsidRPr="00A60DD0">
        <w:rPr>
          <w:rFonts w:ascii="Times New Roman" w:hAnsi="Times New Roman"/>
          <w:sz w:val="24"/>
          <w:szCs w:val="24"/>
        </w:rPr>
        <w:t>isimli ürüne ilişkin tanıtımlarda; “</w:t>
      </w:r>
      <w:r w:rsidRPr="00A60DD0">
        <w:rPr>
          <w:rFonts w:ascii="Times New Roman" w:hAnsi="Times New Roman"/>
          <w:i/>
          <w:sz w:val="24"/>
          <w:szCs w:val="24"/>
        </w:rPr>
        <w:t xml:space="preserve">Karabaş Otu Ada Çayı’nın Özellikleri: </w:t>
      </w:r>
      <w:r w:rsidRPr="00A60DD0">
        <w:rPr>
          <w:rFonts w:ascii="Times New Roman" w:hAnsi="Times New Roman"/>
          <w:i/>
          <w:sz w:val="24"/>
          <w:szCs w:val="24"/>
          <w:u w:val="single"/>
        </w:rPr>
        <w:t xml:space="preserve">Romatizma, yorgunluk, kan dolaşımı bozukluğu, yüksek tansiyon, sinirsel baş ağrısı, iç huzursuzluk, uykuya geçememe, balgam söktürücü, ağrı kesici, sinüzit, idrar yolları </w:t>
      </w:r>
      <w:proofErr w:type="gramStart"/>
      <w:r w:rsidRPr="00A60DD0">
        <w:rPr>
          <w:rFonts w:ascii="Times New Roman" w:hAnsi="Times New Roman"/>
          <w:i/>
          <w:sz w:val="24"/>
          <w:szCs w:val="24"/>
          <w:u w:val="single"/>
        </w:rPr>
        <w:t>enfeksiyonları</w:t>
      </w:r>
      <w:proofErr w:type="gramEnd"/>
      <w:r w:rsidRPr="00A60DD0">
        <w:rPr>
          <w:rFonts w:ascii="Times New Roman" w:hAnsi="Times New Roman"/>
          <w:i/>
          <w:sz w:val="24"/>
          <w:szCs w:val="24"/>
          <w:u w:val="single"/>
        </w:rPr>
        <w:t>, beyin tümörleri, akciğer ve kan kanserlerinde faydalıdır.</w:t>
      </w:r>
      <w:r w:rsidRPr="00A60DD0">
        <w:rPr>
          <w:rFonts w:ascii="Times New Roman" w:hAnsi="Times New Roman"/>
          <w:i/>
          <w:sz w:val="24"/>
          <w:szCs w:val="24"/>
        </w:rPr>
        <w:t xml:space="preserve"> ”</w:t>
      </w:r>
      <w:r w:rsidRPr="00A60DD0">
        <w:rPr>
          <w:rFonts w:ascii="Times New Roman" w:hAnsi="Times New Roman"/>
          <w:i/>
          <w:sz w:val="24"/>
          <w:szCs w:val="24"/>
          <w:lang w:val="en-US"/>
        </w:rPr>
        <w:t xml:space="preserve"> </w:t>
      </w:r>
      <w:r w:rsidRPr="00A60DD0">
        <w:rPr>
          <w:rFonts w:ascii="Times New Roman" w:hAnsi="Times New Roman"/>
          <w:sz w:val="24"/>
          <w:szCs w:val="24"/>
        </w:rPr>
        <w:t>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w:t>
      </w: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Ayrıca, söz konusu internet sitesinde yer verilen diğer kozmetik ürünlere ve gıda takviyelerine ilişkin tanıtımların ilgili mevzuata uygun olmadığı ve tanıtımlarda yer alan ifadelerin ispata muhtaç iddialar olduğu,</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hd w:val="clear" w:color="auto" w:fill="FFFFFF"/>
        <w:tabs>
          <w:tab w:val="left" w:pos="709"/>
        </w:tabs>
        <w:spacing w:after="0" w:line="240" w:lineRule="auto"/>
        <w:jc w:val="both"/>
        <w:rPr>
          <w:rFonts w:ascii="Times New Roman" w:hAnsi="Times New Roman"/>
          <w:color w:val="000000"/>
          <w:sz w:val="24"/>
          <w:szCs w:val="24"/>
        </w:rPr>
      </w:pPr>
      <w:r w:rsidRPr="00A60DD0">
        <w:rPr>
          <w:rFonts w:ascii="Times New Roman" w:hAnsi="Times New Roman"/>
          <w:color w:val="000000"/>
          <w:sz w:val="24"/>
          <w:szCs w:val="24"/>
        </w:rPr>
        <w:t>Bu nedenle, inceleme konusu tanıtımların;</w:t>
      </w:r>
    </w:p>
    <w:p w:rsidR="000B260C" w:rsidRPr="00A60DD0" w:rsidRDefault="000B260C" w:rsidP="000B260C">
      <w:pPr>
        <w:shd w:val="clear" w:color="auto" w:fill="FFFFFF"/>
        <w:tabs>
          <w:tab w:val="left" w:pos="709"/>
        </w:tabs>
        <w:spacing w:after="0" w:line="240" w:lineRule="auto"/>
        <w:jc w:val="both"/>
        <w:rPr>
          <w:rFonts w:ascii="Times New Roman" w:hAnsi="Times New Roman"/>
          <w:color w:val="000000"/>
          <w:sz w:val="24"/>
          <w:szCs w:val="24"/>
        </w:rPr>
      </w:pPr>
    </w:p>
    <w:p w:rsidR="000B260C" w:rsidRDefault="000B260C" w:rsidP="000B260C">
      <w:pPr>
        <w:widowControl w:val="0"/>
        <w:tabs>
          <w:tab w:val="left" w:pos="0"/>
        </w:tabs>
        <w:suppressAutoHyphens/>
        <w:spacing w:after="0" w:line="240" w:lineRule="auto"/>
        <w:jc w:val="both"/>
        <w:rPr>
          <w:rFonts w:ascii="Times New Roman" w:eastAsia="Andale Sans UI" w:hAnsi="Times New Roman"/>
          <w:kern w:val="2"/>
          <w:sz w:val="24"/>
          <w:szCs w:val="24"/>
        </w:rPr>
      </w:pPr>
      <w:r w:rsidRPr="00A60DD0">
        <w:rPr>
          <w:rFonts w:ascii="Times New Roman" w:eastAsia="Andale Sans UI" w:hAnsi="Times New Roman"/>
          <w:kern w:val="2"/>
          <w:sz w:val="24"/>
          <w:szCs w:val="24"/>
        </w:rPr>
        <w:t>- Kozmetik Yönetmeliğinin 4 üncü ve 10 uncu maddeleri,</w:t>
      </w:r>
    </w:p>
    <w:p w:rsidR="000B260C" w:rsidRPr="00A60DD0" w:rsidRDefault="000B260C" w:rsidP="000B260C">
      <w:pPr>
        <w:widowControl w:val="0"/>
        <w:tabs>
          <w:tab w:val="left" w:pos="0"/>
        </w:tabs>
        <w:suppressAutoHyphens/>
        <w:spacing w:after="0" w:line="240" w:lineRule="auto"/>
        <w:jc w:val="both"/>
        <w:rPr>
          <w:rFonts w:ascii="Times New Roman" w:eastAsia="Andale Sans UI" w:hAnsi="Times New Roman"/>
          <w:kern w:val="2"/>
          <w:sz w:val="24"/>
          <w:szCs w:val="24"/>
        </w:rPr>
      </w:pPr>
    </w:p>
    <w:p w:rsidR="000B260C" w:rsidRDefault="000B260C" w:rsidP="000B260C">
      <w:pPr>
        <w:widowControl w:val="0"/>
        <w:tabs>
          <w:tab w:val="left" w:pos="0"/>
        </w:tabs>
        <w:suppressAutoHyphens/>
        <w:spacing w:after="0" w:line="240" w:lineRule="auto"/>
        <w:jc w:val="both"/>
        <w:rPr>
          <w:rFonts w:ascii="Times New Roman" w:hAnsi="Times New Roman"/>
          <w:sz w:val="24"/>
          <w:szCs w:val="24"/>
        </w:rPr>
      </w:pPr>
      <w:r w:rsidRPr="00A60DD0">
        <w:rPr>
          <w:rFonts w:ascii="Times New Roman" w:eastAsia="Andale Sans UI" w:hAnsi="Times New Roman"/>
          <w:kern w:val="2"/>
          <w:sz w:val="24"/>
          <w:szCs w:val="24"/>
        </w:rPr>
        <w:t xml:space="preserve">- </w:t>
      </w:r>
      <w:r w:rsidRPr="00A60DD0">
        <w:rPr>
          <w:rFonts w:ascii="Times New Roman" w:hAnsi="Times New Roman"/>
          <w:sz w:val="24"/>
          <w:szCs w:val="24"/>
        </w:rPr>
        <w:t>Sağlık Beyanı ile Satışa Sunulan Ürünlerin Sağlık Beyanları Hakkında Yönetmeliğinin 4/c, 5 inci ve 7 nci maddeleri,</w:t>
      </w:r>
    </w:p>
    <w:p w:rsidR="000B260C" w:rsidRPr="00A60DD0" w:rsidRDefault="000B260C" w:rsidP="000B260C">
      <w:pPr>
        <w:widowControl w:val="0"/>
        <w:tabs>
          <w:tab w:val="left" w:pos="0"/>
        </w:tabs>
        <w:suppressAutoHyphens/>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w:t>
      </w:r>
      <w:r w:rsidRPr="00A60DD0">
        <w:rPr>
          <w:rFonts w:ascii="Times New Roman" w:hAnsi="Times New Roman"/>
          <w:b/>
          <w:sz w:val="24"/>
          <w:szCs w:val="24"/>
        </w:rPr>
        <w:t xml:space="preserve"> </w:t>
      </w:r>
      <w:r w:rsidRPr="00A60DD0">
        <w:rPr>
          <w:rFonts w:ascii="Times New Roman" w:hAnsi="Times New Roman"/>
          <w:sz w:val="24"/>
          <w:szCs w:val="24"/>
        </w:rPr>
        <w:t>İspençiyari ve Tıbbi Müstahzarlar Kanununun 13 üncü maddesi,</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eastAsia="Andale Sans UI" w:hAnsi="Times New Roman"/>
          <w:kern w:val="2"/>
          <w:sz w:val="24"/>
          <w:szCs w:val="24"/>
        </w:rPr>
      </w:pPr>
      <w:r w:rsidRPr="00A60DD0">
        <w:rPr>
          <w:rFonts w:ascii="Times New Roman" w:eastAsia="Andale Sans UI" w:hAnsi="Times New Roman"/>
          <w:spacing w:val="-1"/>
          <w:kern w:val="2"/>
          <w:sz w:val="24"/>
          <w:szCs w:val="24"/>
        </w:rPr>
        <w:t xml:space="preserve">- </w:t>
      </w:r>
      <w:r w:rsidRPr="00A60DD0">
        <w:rPr>
          <w:rFonts w:ascii="Times New Roman" w:eastAsia="Andale Sans UI" w:hAnsi="Times New Roman"/>
          <w:kern w:val="2"/>
          <w:sz w:val="24"/>
          <w:szCs w:val="24"/>
        </w:rPr>
        <w:t>5996 sayılı Veteriner Hizmetleri, Bitki Sağlığı, Gıda Ve Yem Kanununun 24/3 maddesi,</w:t>
      </w:r>
    </w:p>
    <w:p w:rsidR="000B260C" w:rsidRDefault="000B260C" w:rsidP="000B260C">
      <w:pPr>
        <w:widowControl w:val="0"/>
        <w:tabs>
          <w:tab w:val="left" w:pos="0"/>
        </w:tabs>
        <w:suppressAutoHyphens/>
        <w:spacing w:after="0" w:line="240" w:lineRule="auto"/>
        <w:jc w:val="both"/>
        <w:rPr>
          <w:rFonts w:ascii="Times New Roman" w:hAnsi="Times New Roman"/>
          <w:sz w:val="24"/>
          <w:szCs w:val="24"/>
        </w:rPr>
      </w:pPr>
      <w:r w:rsidRPr="00A60DD0">
        <w:rPr>
          <w:rFonts w:ascii="Times New Roman" w:eastAsia="Andale Sans UI" w:hAnsi="Times New Roman"/>
          <w:kern w:val="2"/>
          <w:sz w:val="24"/>
          <w:szCs w:val="24"/>
        </w:rPr>
        <w:t>-</w:t>
      </w:r>
      <w:r w:rsidRPr="00A60DD0">
        <w:rPr>
          <w:rFonts w:ascii="Times New Roman" w:hAnsi="Times New Roman"/>
          <w:sz w:val="24"/>
          <w:szCs w:val="24"/>
        </w:rPr>
        <w:t xml:space="preserve"> Türk Gıda Kodeksi Etiketleme Yönetmeliğinin 6 ncı maddesi,</w:t>
      </w:r>
    </w:p>
    <w:p w:rsidR="000B260C" w:rsidRPr="00A60DD0" w:rsidRDefault="000B260C" w:rsidP="000B260C">
      <w:pPr>
        <w:widowControl w:val="0"/>
        <w:tabs>
          <w:tab w:val="left" w:pos="0"/>
        </w:tabs>
        <w:suppressAutoHyphens/>
        <w:spacing w:after="0" w:line="240" w:lineRule="auto"/>
        <w:jc w:val="both"/>
        <w:rPr>
          <w:rFonts w:ascii="Times New Roman" w:hAnsi="Times New Roman"/>
          <w:sz w:val="24"/>
          <w:szCs w:val="24"/>
        </w:rPr>
      </w:pPr>
    </w:p>
    <w:p w:rsidR="000B260C" w:rsidRPr="00A60DD0" w:rsidRDefault="000B260C" w:rsidP="000B260C">
      <w:pPr>
        <w:shd w:val="clear" w:color="auto" w:fill="FFFFFF"/>
        <w:spacing w:after="0" w:line="240" w:lineRule="auto"/>
        <w:contextualSpacing/>
        <w:jc w:val="both"/>
        <w:rPr>
          <w:rFonts w:ascii="Times New Roman" w:hAnsi="Times New Roman"/>
          <w:bCs/>
          <w:sz w:val="24"/>
          <w:szCs w:val="24"/>
        </w:rPr>
      </w:pPr>
      <w:r w:rsidRPr="00A60DD0">
        <w:rPr>
          <w:rFonts w:ascii="Times New Roman" w:hAnsi="Times New Roman"/>
          <w:sz w:val="24"/>
          <w:szCs w:val="24"/>
        </w:rPr>
        <w:t>-</w:t>
      </w:r>
      <w:r w:rsidRPr="00A60DD0">
        <w:rPr>
          <w:rFonts w:ascii="Times New Roman" w:hAnsi="Times New Roman"/>
          <w:bCs/>
          <w:sz w:val="24"/>
          <w:szCs w:val="24"/>
        </w:rPr>
        <w:t>10.01.2015 tarihli ve 29232 saylı Resmi Gazete ’de yayınlanarak yürürlüğe giren Ticari Reklam ve Haksız Ticari Uygulamalar Yönetmeliğinin 5/1-a, 5/1-b, 7/1, 7/2, 7/3, 7/4, 7/5-a, 7/8, 9 uncu, 26 ncı ve 32 nci maddeleri,</w:t>
      </w:r>
    </w:p>
    <w:p w:rsidR="000B260C" w:rsidRPr="00A60DD0" w:rsidRDefault="000B260C" w:rsidP="000B260C">
      <w:pPr>
        <w:shd w:val="clear" w:color="auto" w:fill="FFFFFF"/>
        <w:spacing w:after="0" w:line="240" w:lineRule="auto"/>
        <w:contextualSpacing/>
        <w:jc w:val="both"/>
        <w:rPr>
          <w:rFonts w:ascii="Times New Roman" w:hAnsi="Times New Roman"/>
          <w:bCs/>
          <w:sz w:val="24"/>
          <w:szCs w:val="24"/>
        </w:rPr>
      </w:pPr>
    </w:p>
    <w:p w:rsidR="000B260C" w:rsidRDefault="000B260C" w:rsidP="000B260C">
      <w:pPr>
        <w:widowControl w:val="0"/>
        <w:tabs>
          <w:tab w:val="left" w:pos="0"/>
        </w:tabs>
        <w:suppressAutoHyphens/>
        <w:spacing w:after="0" w:line="240" w:lineRule="auto"/>
        <w:jc w:val="both"/>
        <w:rPr>
          <w:rFonts w:ascii="Times New Roman" w:hAnsi="Times New Roman"/>
          <w:bCs/>
          <w:sz w:val="24"/>
          <w:szCs w:val="24"/>
        </w:rPr>
      </w:pPr>
      <w:r w:rsidRPr="00A60DD0">
        <w:rPr>
          <w:rFonts w:ascii="Times New Roman" w:eastAsia="Andale Sans UI" w:hAnsi="Times New Roman"/>
          <w:kern w:val="2"/>
          <w:sz w:val="24"/>
          <w:szCs w:val="24"/>
        </w:rPr>
        <w:t xml:space="preserve">- </w:t>
      </w:r>
      <w:r w:rsidRPr="00A60DD0">
        <w:rPr>
          <w:rFonts w:ascii="Times New Roman" w:hAnsi="Times New Roman"/>
          <w:bCs/>
          <w:sz w:val="24"/>
          <w:szCs w:val="24"/>
        </w:rPr>
        <w:t>6502 sayılı Tüketicinin Korunması Hakkında Kanun'un 61 inci maddesi</w:t>
      </w:r>
    </w:p>
    <w:p w:rsidR="000B260C" w:rsidRPr="00A60DD0" w:rsidRDefault="000B260C" w:rsidP="000B260C">
      <w:pPr>
        <w:widowControl w:val="0"/>
        <w:tabs>
          <w:tab w:val="left" w:pos="0"/>
        </w:tabs>
        <w:suppressAutoHyphens/>
        <w:spacing w:after="0" w:line="240" w:lineRule="auto"/>
        <w:jc w:val="both"/>
        <w:rPr>
          <w:rFonts w:ascii="Times New Roman" w:hAnsi="Times New Roman"/>
          <w:bCs/>
          <w:sz w:val="24"/>
          <w:szCs w:val="24"/>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sz w:val="24"/>
          <w:szCs w:val="24"/>
        </w:rPr>
        <w:t>hükümlerine</w:t>
      </w:r>
      <w:proofErr w:type="gramEnd"/>
      <w:r w:rsidRPr="00A60DD0">
        <w:rPr>
          <w:rFonts w:ascii="Times New Roman" w:hAnsi="Times New Roman"/>
          <w:sz w:val="24"/>
          <w:szCs w:val="24"/>
        </w:rPr>
        <w:t xml:space="preserve"> aykırı olduğuna,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Buna göre, reklam veren </w:t>
      </w:r>
      <w:r w:rsidRPr="00A60DD0">
        <w:rPr>
          <w:rFonts w:ascii="Times New Roman" w:hAnsi="Times New Roman"/>
          <w:b/>
          <w:bCs/>
          <w:iCs/>
          <w:color w:val="000000"/>
          <w:sz w:val="24"/>
          <w:szCs w:val="24"/>
        </w:rPr>
        <w:t xml:space="preserve">Tülay KARAGÜLMEZ </w:t>
      </w:r>
      <w:r w:rsidRPr="00A60DD0">
        <w:rPr>
          <w:rFonts w:ascii="Times New Roman" w:hAnsi="Times New Roman"/>
          <w:sz w:val="24"/>
          <w:szCs w:val="24"/>
        </w:rPr>
        <w:t xml:space="preserve">hakkında, 6502 sayılı Kanun’un 63 üncü </w:t>
      </w:r>
      <w:r w:rsidRPr="00A60DD0">
        <w:rPr>
          <w:rFonts w:ascii="Times New Roman" w:hAnsi="Times New Roman"/>
          <w:color w:val="000000"/>
          <w:sz w:val="24"/>
          <w:szCs w:val="24"/>
        </w:rPr>
        <w:t xml:space="preserve">ve 77/12 nci maddeleri uyarınca </w:t>
      </w:r>
      <w:r w:rsidRPr="00A60DD0">
        <w:rPr>
          <w:rStyle w:val="Gl"/>
          <w:rFonts w:ascii="Times New Roman" w:hAnsi="Times New Roman"/>
          <w:sz w:val="24"/>
          <w:szCs w:val="24"/>
        </w:rPr>
        <w:t>anılan reklamları durdurma cezası</w:t>
      </w:r>
      <w:r w:rsidRPr="00A60DD0">
        <w:rPr>
          <w:rFonts w:ascii="Times New Roman" w:hAnsi="Times New Roman"/>
          <w:sz w:val="24"/>
          <w:szCs w:val="24"/>
        </w:rPr>
        <w:t xml:space="preserve"> verilmesine</w:t>
      </w:r>
      <w:r w:rsidRPr="00A60DD0">
        <w:rPr>
          <w:rFonts w:ascii="Times New Roman" w:hAnsi="Times New Roman"/>
          <w:b/>
          <w:bCs/>
          <w:sz w:val="24"/>
          <w:szCs w:val="24"/>
        </w:rPr>
        <w:t xml:space="preserve"> </w:t>
      </w:r>
      <w:r w:rsidRPr="00A60DD0">
        <w:rPr>
          <w:rFonts w:ascii="Times New Roman" w:hAnsi="Times New Roman"/>
          <w:sz w:val="24"/>
          <w:szCs w:val="24"/>
        </w:rPr>
        <w:t>karar verilmiştir.</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b/>
          <w:color w:val="000000"/>
          <w:sz w:val="24"/>
          <w:szCs w:val="24"/>
        </w:rPr>
      </w:pPr>
      <w:r w:rsidRPr="00A60DD0">
        <w:rPr>
          <w:rFonts w:ascii="Times New Roman" w:hAnsi="Times New Roman"/>
          <w:b/>
          <w:color w:val="000000"/>
          <w:sz w:val="24"/>
          <w:szCs w:val="24"/>
        </w:rPr>
        <w:t>21)</w:t>
      </w:r>
    </w:p>
    <w:p w:rsidR="000B260C" w:rsidRPr="00A60DD0" w:rsidRDefault="000B260C" w:rsidP="000B260C">
      <w:pPr>
        <w:spacing w:after="0" w:line="240" w:lineRule="auto"/>
        <w:jc w:val="both"/>
        <w:rPr>
          <w:rFonts w:ascii="Times New Roman" w:hAnsi="Times New Roman"/>
          <w:b/>
          <w:color w:val="000000"/>
          <w:sz w:val="24"/>
          <w:szCs w:val="24"/>
        </w:rPr>
      </w:pPr>
    </w:p>
    <w:p w:rsidR="000B260C" w:rsidRDefault="000B260C" w:rsidP="000B260C">
      <w:pPr>
        <w:tabs>
          <w:tab w:val="left" w:pos="0"/>
        </w:tabs>
        <w:spacing w:after="0" w:line="240" w:lineRule="auto"/>
        <w:jc w:val="both"/>
        <w:rPr>
          <w:rFonts w:ascii="Times New Roman" w:hAnsi="Times New Roman"/>
          <w:b/>
          <w:sz w:val="24"/>
          <w:szCs w:val="24"/>
        </w:rPr>
      </w:pPr>
      <w:r w:rsidRPr="00A60DD0">
        <w:rPr>
          <w:rFonts w:ascii="Times New Roman" w:hAnsi="Times New Roman"/>
          <w:b/>
          <w:sz w:val="24"/>
          <w:szCs w:val="24"/>
        </w:rPr>
        <w:t>Dosya No: 2014/1249</w:t>
      </w:r>
    </w:p>
    <w:p w:rsidR="000B260C" w:rsidRPr="00A60DD0" w:rsidRDefault="000B260C" w:rsidP="000B260C">
      <w:pPr>
        <w:tabs>
          <w:tab w:val="left" w:pos="0"/>
        </w:tabs>
        <w:spacing w:after="0" w:line="240" w:lineRule="auto"/>
        <w:jc w:val="both"/>
        <w:rPr>
          <w:rFonts w:ascii="Times New Roman" w:hAnsi="Times New Roman"/>
          <w:sz w:val="24"/>
          <w:szCs w:val="24"/>
        </w:rPr>
      </w:pPr>
    </w:p>
    <w:p w:rsidR="000B260C" w:rsidRDefault="000B260C" w:rsidP="000B260C">
      <w:pPr>
        <w:tabs>
          <w:tab w:val="left" w:pos="0"/>
        </w:tabs>
        <w:spacing w:after="0" w:line="240" w:lineRule="auto"/>
        <w:jc w:val="both"/>
        <w:rPr>
          <w:rFonts w:ascii="Times New Roman" w:hAnsi="Times New Roman"/>
          <w:b/>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eastAsia="Andale Sans UI" w:hAnsi="Times New Roman"/>
          <w:kern w:val="1"/>
          <w:sz w:val="24"/>
          <w:szCs w:val="24"/>
        </w:rPr>
        <w:t xml:space="preserve"> </w:t>
      </w:r>
      <w:r w:rsidRPr="00A60DD0">
        <w:rPr>
          <w:rFonts w:ascii="Times New Roman" w:hAnsi="Times New Roman"/>
          <w:b/>
          <w:sz w:val="24"/>
          <w:szCs w:val="24"/>
        </w:rPr>
        <w:t>İmmunat Doğal Sağlık Ürünleri İml. İhr. İth. Ve Tic. Ltd. Şti.</w:t>
      </w:r>
    </w:p>
    <w:p w:rsidR="000B260C" w:rsidRPr="00A60DD0" w:rsidRDefault="000B260C" w:rsidP="000B260C">
      <w:pPr>
        <w:tabs>
          <w:tab w:val="left" w:pos="0"/>
        </w:tabs>
        <w:spacing w:after="0" w:line="240" w:lineRule="auto"/>
        <w:jc w:val="both"/>
        <w:rPr>
          <w:rFonts w:ascii="Times New Roman" w:hAnsi="Times New Roman"/>
          <w:b/>
          <w:sz w:val="24"/>
          <w:szCs w:val="24"/>
        </w:rPr>
      </w:pPr>
    </w:p>
    <w:p w:rsidR="000B260C" w:rsidRDefault="000B260C" w:rsidP="000B260C">
      <w:pPr>
        <w:tabs>
          <w:tab w:val="left" w:pos="0"/>
        </w:tabs>
        <w:spacing w:after="0" w:line="240" w:lineRule="auto"/>
        <w:jc w:val="both"/>
        <w:rPr>
          <w:rFonts w:ascii="Times New Roman" w:eastAsia="Andale Sans UI" w:hAnsi="Times New Roman"/>
          <w:kern w:val="1"/>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 </w:t>
      </w:r>
      <w:hyperlink r:id="rId30" w:history="1">
        <w:r w:rsidRPr="00A60DD0">
          <w:rPr>
            <w:rStyle w:val="Kpr"/>
            <w:rFonts w:ascii="Times New Roman" w:hAnsi="Times New Roman"/>
            <w:sz w:val="24"/>
            <w:szCs w:val="24"/>
          </w:rPr>
          <w:t>www.zeytinyapragiekstrakti.gen.tr</w:t>
        </w:r>
      </w:hyperlink>
      <w:r w:rsidRPr="00A60DD0">
        <w:rPr>
          <w:rFonts w:ascii="Times New Roman" w:hAnsi="Times New Roman"/>
          <w:sz w:val="24"/>
          <w:szCs w:val="24"/>
        </w:rPr>
        <w:t xml:space="preserve"> adresli internet sitesinde yer alan </w:t>
      </w:r>
      <w:r w:rsidRPr="00A60DD0">
        <w:rPr>
          <w:rFonts w:ascii="Times New Roman" w:hAnsi="Times New Roman"/>
          <w:b/>
          <w:i/>
          <w:sz w:val="24"/>
          <w:szCs w:val="24"/>
        </w:rPr>
        <w:t>“Zeytin Yaprağı Ekstraktı”</w:t>
      </w:r>
      <w:r w:rsidRPr="00A60DD0">
        <w:rPr>
          <w:rFonts w:ascii="Times New Roman" w:hAnsi="Times New Roman"/>
          <w:sz w:val="24"/>
          <w:szCs w:val="24"/>
        </w:rPr>
        <w:t xml:space="preserve">  adlı ürüne ait tanıtımlar </w:t>
      </w:r>
      <w:r w:rsidRPr="00A60DD0">
        <w:rPr>
          <w:rFonts w:ascii="Times New Roman" w:eastAsia="Andale Sans UI" w:hAnsi="Times New Roman"/>
          <w:kern w:val="1"/>
          <w:sz w:val="24"/>
          <w:szCs w:val="24"/>
        </w:rPr>
        <w:t xml:space="preserve"> </w:t>
      </w:r>
    </w:p>
    <w:p w:rsidR="000B260C" w:rsidRPr="00A60DD0" w:rsidRDefault="000B260C" w:rsidP="000B260C">
      <w:pPr>
        <w:tabs>
          <w:tab w:val="left" w:pos="0"/>
        </w:tabs>
        <w:spacing w:after="0" w:line="240" w:lineRule="auto"/>
        <w:jc w:val="both"/>
        <w:rPr>
          <w:rFonts w:ascii="Times New Roman" w:hAnsi="Times New Roman"/>
          <w:b/>
          <w:sz w:val="24"/>
          <w:szCs w:val="24"/>
        </w:rPr>
      </w:pPr>
    </w:p>
    <w:p w:rsidR="000B260C" w:rsidRDefault="000B260C" w:rsidP="000B260C">
      <w:pPr>
        <w:tabs>
          <w:tab w:val="left" w:pos="0"/>
        </w:tabs>
        <w:spacing w:after="0" w:line="240" w:lineRule="auto"/>
        <w:jc w:val="both"/>
        <w:rPr>
          <w:rFonts w:ascii="Times New Roman" w:hAnsi="Times New Roman"/>
          <w:sz w:val="24"/>
          <w:szCs w:val="24"/>
        </w:rPr>
      </w:pPr>
      <w:r w:rsidRPr="00A60DD0">
        <w:rPr>
          <w:rFonts w:ascii="Times New Roman" w:hAnsi="Times New Roman"/>
          <w:b/>
          <w:sz w:val="24"/>
          <w:szCs w:val="24"/>
        </w:rPr>
        <w:t xml:space="preserve">Reklam Yayın Tarihi: </w:t>
      </w:r>
      <w:r w:rsidRPr="00A60DD0">
        <w:rPr>
          <w:rFonts w:ascii="Times New Roman" w:hAnsi="Times New Roman"/>
          <w:sz w:val="24"/>
          <w:szCs w:val="24"/>
        </w:rPr>
        <w:t>08.09.2014</w:t>
      </w:r>
    </w:p>
    <w:p w:rsidR="000B260C" w:rsidRPr="00A60DD0" w:rsidRDefault="000B260C" w:rsidP="000B260C">
      <w:pPr>
        <w:tabs>
          <w:tab w:val="left" w:pos="0"/>
        </w:tabs>
        <w:spacing w:after="0" w:line="240" w:lineRule="auto"/>
        <w:jc w:val="both"/>
        <w:rPr>
          <w:rFonts w:ascii="Times New Roman" w:hAnsi="Times New Roman"/>
          <w:sz w:val="24"/>
          <w:szCs w:val="24"/>
        </w:rPr>
      </w:pPr>
    </w:p>
    <w:p w:rsidR="000B260C" w:rsidRDefault="000B260C" w:rsidP="000B260C">
      <w:pPr>
        <w:shd w:val="clear" w:color="auto" w:fill="FFFFFF"/>
        <w:tabs>
          <w:tab w:val="left" w:pos="0"/>
          <w:tab w:val="left" w:pos="709"/>
        </w:tabs>
        <w:spacing w:after="0" w:line="240" w:lineRule="auto"/>
        <w:jc w:val="both"/>
        <w:rPr>
          <w:rFonts w:ascii="Times New Roman" w:hAnsi="Times New Roman"/>
          <w:sz w:val="24"/>
          <w:szCs w:val="24"/>
        </w:rPr>
      </w:pPr>
      <w:r w:rsidRPr="00A60DD0">
        <w:rPr>
          <w:rFonts w:ascii="Times New Roman" w:hAnsi="Times New Roman"/>
          <w:b/>
          <w:sz w:val="24"/>
          <w:szCs w:val="24"/>
        </w:rPr>
        <w:t>Reklamın Yayınlandığı Mecra:</w:t>
      </w:r>
      <w:r w:rsidRPr="00A60DD0">
        <w:rPr>
          <w:rFonts w:ascii="Times New Roman" w:hAnsi="Times New Roman"/>
          <w:sz w:val="24"/>
          <w:szCs w:val="24"/>
        </w:rPr>
        <w:t xml:space="preserve"> İnternet </w:t>
      </w:r>
    </w:p>
    <w:p w:rsidR="000B260C" w:rsidRPr="00A60DD0" w:rsidRDefault="000B260C" w:rsidP="000B260C">
      <w:pPr>
        <w:shd w:val="clear" w:color="auto" w:fill="FFFFFF"/>
        <w:tabs>
          <w:tab w:val="left" w:pos="0"/>
          <w:tab w:val="left" w:pos="709"/>
        </w:tabs>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color w:val="000000"/>
          <w:sz w:val="24"/>
          <w:szCs w:val="24"/>
        </w:rPr>
      </w:pPr>
      <w:r w:rsidRPr="00A60DD0">
        <w:rPr>
          <w:rFonts w:ascii="Times New Roman" w:hAnsi="Times New Roman"/>
          <w:b/>
          <w:sz w:val="24"/>
          <w:szCs w:val="24"/>
        </w:rPr>
        <w:t xml:space="preserve">Tespitler: </w:t>
      </w:r>
      <w:hyperlink r:id="rId31" w:history="1">
        <w:r w:rsidRPr="00A60DD0">
          <w:rPr>
            <w:rStyle w:val="Kpr"/>
            <w:rFonts w:ascii="Times New Roman" w:hAnsi="Times New Roman"/>
            <w:sz w:val="24"/>
            <w:szCs w:val="24"/>
          </w:rPr>
          <w:t>www.</w:t>
        </w:r>
      </w:hyperlink>
      <w:r w:rsidRPr="00A60DD0">
        <w:rPr>
          <w:rStyle w:val="Kpr"/>
          <w:rFonts w:ascii="Times New Roman" w:hAnsi="Times New Roman"/>
          <w:sz w:val="24"/>
          <w:szCs w:val="24"/>
        </w:rPr>
        <w:t>zeytinyapragiekstrakti.gen.tr</w:t>
      </w:r>
      <w:r w:rsidRPr="00A60DD0">
        <w:rPr>
          <w:rFonts w:ascii="Times New Roman" w:hAnsi="Times New Roman"/>
          <w:sz w:val="24"/>
          <w:szCs w:val="24"/>
        </w:rPr>
        <w:t xml:space="preserve"> adresli internet sitesinin 08.09.2014 tarihli görünümünde yer alan</w:t>
      </w:r>
      <w:r w:rsidRPr="00A60DD0">
        <w:rPr>
          <w:rFonts w:ascii="Times New Roman" w:hAnsi="Times New Roman"/>
          <w:i/>
          <w:iCs/>
          <w:sz w:val="24"/>
          <w:szCs w:val="24"/>
        </w:rPr>
        <w:t xml:space="preserve"> </w:t>
      </w:r>
      <w:r w:rsidRPr="00A60DD0">
        <w:rPr>
          <w:rFonts w:ascii="Times New Roman" w:hAnsi="Times New Roman"/>
          <w:b/>
          <w:bCs/>
          <w:i/>
          <w:iCs/>
          <w:sz w:val="24"/>
          <w:szCs w:val="24"/>
        </w:rPr>
        <w:t>"</w:t>
      </w:r>
      <w:r w:rsidRPr="00A60DD0">
        <w:rPr>
          <w:rFonts w:ascii="Times New Roman" w:hAnsi="Times New Roman"/>
          <w:bCs/>
          <w:i/>
          <w:iCs/>
          <w:sz w:val="24"/>
          <w:szCs w:val="24"/>
        </w:rPr>
        <w:t xml:space="preserve">Zeytin Yaprağı Ekstrakti- Kolesterolünüzü düşürür. Kolesterolü dengelemeye yardımcı olur. Şeker hastalığında çok faydalı olduğu bilinmektedir. Tansiyon düzenleyici olarak da bilinir. Ateş düşürücü olarak kullanılır. Karaciğer fonksiyonlarına destek verir. İshal, ülser, siyatikte kullanılır. Damar genişletici özelliği ile damar sertliği tedavisinde tercih edilir. Vücut direncini artırıcı özelliği bilinmektedir. İştah açıcı özelliği vardır. Hazımsızlık gidericidir ve karın ağrısını giderebilir. İdrar söktürücü özelliği ile üreyi azaltabilir. Zeytin yaprağı ekstraktı doğal yolla bağışıklık güçlendiren mükemmel bir üründür. Yapısındaki fenolik bileşikler ve flavonaidler metabolik savunma gücünü arttırarak bağışıklık sisteminin devreye girmesini ve hastalığı sistemin kendi kendisine yenmesini sağlar. Elenoik asit içeriği ile de bakteri hücre duvarını parçalayarak antimikrobiyal etki sağlamaktadır. Habis yaralarda, ağız içi uçuklarda, bağırsak problemleri ve solucanlarda kullanılabilmesi bu özelliğinden kaynaklıdır. Ayrıca soğuk algınlığı, grip, mantar </w:t>
      </w:r>
      <w:proofErr w:type="gramStart"/>
      <w:r w:rsidRPr="00A60DD0">
        <w:rPr>
          <w:rFonts w:ascii="Times New Roman" w:hAnsi="Times New Roman"/>
          <w:bCs/>
          <w:i/>
          <w:iCs/>
          <w:sz w:val="24"/>
          <w:szCs w:val="24"/>
        </w:rPr>
        <w:t>enfeksiyonları</w:t>
      </w:r>
      <w:proofErr w:type="gramEnd"/>
      <w:r w:rsidRPr="00A60DD0">
        <w:rPr>
          <w:rFonts w:ascii="Times New Roman" w:hAnsi="Times New Roman"/>
          <w:bCs/>
          <w:i/>
          <w:iCs/>
          <w:sz w:val="24"/>
          <w:szCs w:val="24"/>
        </w:rPr>
        <w:t xml:space="preserve">, viral enfeksiyonlar, epstein-barr, zona gibi hastalıkların tedavisinde de kullanılmaktadır. Serbest radikaller vücudumuza dışarıdan sigara, alkol, kirli hava, vs. ile veya vücutta gerçekleşen bazı kimyasal reaksiyonlar oluşarak zarar verebilirler. Zeytin yaprağı ekstraktı fenolik yapıda bir bileşen içerdiği için fenolik hidroksil grupları ile harika bir antioksidan etki gösterir.  Bu şekilde serbest radikalleri tutarak birçok hastalığın önüne geçilebilir. Aksi takdirde serbest radikaller sağlam hücrelerin, hücre zarını deforme ederek kontrolsüz çoğlamaya neden olur ve bu kanserleşmeye giden br süreçtir. Antioksidanlar serbest radikalleri tutarak kanseri önlemede yardımcı olurlar. Yapılan birçok çalışma zeytin yaprağı ekstarktının farklı </w:t>
      </w:r>
      <w:proofErr w:type="gramStart"/>
      <w:r w:rsidRPr="00A60DD0">
        <w:rPr>
          <w:rFonts w:ascii="Times New Roman" w:hAnsi="Times New Roman"/>
          <w:bCs/>
          <w:i/>
          <w:iCs/>
          <w:sz w:val="24"/>
          <w:szCs w:val="24"/>
        </w:rPr>
        <w:t>kombinasyonlar</w:t>
      </w:r>
      <w:proofErr w:type="gramEnd"/>
      <w:r w:rsidRPr="00A60DD0">
        <w:rPr>
          <w:rFonts w:ascii="Times New Roman" w:hAnsi="Times New Roman"/>
          <w:bCs/>
          <w:i/>
          <w:iCs/>
          <w:sz w:val="24"/>
          <w:szCs w:val="24"/>
        </w:rPr>
        <w:t xml:space="preserve"> ile tamamlandığında karaciğer, prostat, meme kanseri gibi birçok kanserli hastalıkta etkili olduğunu göstermektedir.</w:t>
      </w:r>
      <w:r w:rsidRPr="00A60DD0">
        <w:rPr>
          <w:rFonts w:ascii="Times New Roman" w:hAnsi="Times New Roman"/>
          <w:i/>
          <w:iCs/>
          <w:sz w:val="24"/>
          <w:szCs w:val="24"/>
        </w:rPr>
        <w:t>"</w:t>
      </w:r>
      <w:r w:rsidRPr="00A60DD0">
        <w:rPr>
          <w:rFonts w:ascii="Times New Roman" w:hAnsi="Times New Roman"/>
          <w:color w:val="000000"/>
          <w:sz w:val="24"/>
          <w:szCs w:val="24"/>
        </w:rPr>
        <w:t xml:space="preserve"> şeklinde ifadelere yer verildiği tespit edilmiştir.</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autoSpaceDE w:val="0"/>
        <w:autoSpaceDN w:val="0"/>
        <w:adjustRightInd w:val="0"/>
        <w:spacing w:after="0" w:line="240" w:lineRule="auto"/>
        <w:jc w:val="both"/>
        <w:rPr>
          <w:rFonts w:ascii="Times New Roman" w:hAnsi="Times New Roman"/>
          <w:sz w:val="24"/>
          <w:szCs w:val="24"/>
        </w:rPr>
      </w:pPr>
      <w:r w:rsidRPr="00A60DD0">
        <w:rPr>
          <w:rFonts w:ascii="Times New Roman" w:hAnsi="Times New Roman"/>
          <w:b/>
          <w:sz w:val="24"/>
          <w:szCs w:val="24"/>
        </w:rPr>
        <w:t xml:space="preserve">Değerlendirme/Karar: </w:t>
      </w:r>
      <w:hyperlink r:id="rId32" w:history="1">
        <w:r w:rsidRPr="00A60DD0">
          <w:rPr>
            <w:rFonts w:ascii="Times New Roman" w:hAnsi="Times New Roman"/>
            <w:color w:val="0000FF"/>
            <w:sz w:val="24"/>
            <w:szCs w:val="24"/>
            <w:u w:val="single"/>
          </w:rPr>
          <w:t>www.</w:t>
        </w:r>
      </w:hyperlink>
      <w:r w:rsidRPr="00A60DD0">
        <w:rPr>
          <w:rFonts w:ascii="Times New Roman" w:hAnsi="Times New Roman"/>
          <w:color w:val="0000FF"/>
          <w:sz w:val="24"/>
          <w:szCs w:val="24"/>
          <w:u w:val="single"/>
        </w:rPr>
        <w:t>zeytinyapragiekstrakti.gen.tr</w:t>
      </w:r>
      <w:r w:rsidRPr="00A60DD0">
        <w:rPr>
          <w:rFonts w:ascii="Times New Roman" w:hAnsi="Times New Roman"/>
          <w:sz w:val="24"/>
          <w:szCs w:val="24"/>
        </w:rPr>
        <w:t xml:space="preserve"> adresli internet sitesinin 08.09.2014 tarihli görünümünde yer alan</w:t>
      </w:r>
      <w:r w:rsidRPr="00A60DD0">
        <w:rPr>
          <w:rFonts w:ascii="Times New Roman" w:hAnsi="Times New Roman"/>
          <w:i/>
          <w:iCs/>
          <w:sz w:val="24"/>
          <w:szCs w:val="24"/>
        </w:rPr>
        <w:t xml:space="preserve"> </w:t>
      </w:r>
      <w:r w:rsidRPr="00A60DD0">
        <w:rPr>
          <w:rFonts w:ascii="Times New Roman" w:hAnsi="Times New Roman"/>
          <w:b/>
          <w:bCs/>
          <w:i/>
          <w:iCs/>
          <w:sz w:val="24"/>
          <w:szCs w:val="24"/>
        </w:rPr>
        <w:t>"</w:t>
      </w:r>
      <w:r w:rsidRPr="00A60DD0">
        <w:rPr>
          <w:rFonts w:ascii="Times New Roman" w:hAnsi="Times New Roman"/>
          <w:bCs/>
          <w:i/>
          <w:iCs/>
          <w:sz w:val="24"/>
          <w:szCs w:val="24"/>
        </w:rPr>
        <w:t xml:space="preserve">Zeytin Yaprağı Ekstrakti- Kolesterolünüzü düşürür. Kolesterolü dengelemeye yardımcı olur. Şeker hastalığında çok faydalı olduğu bilinmektedir. Tansiyon düzenleyici olarak da bilinir. Ateş düşürücü olarak kullanılır. Karaciğer fonksiyonlarına destek verir. İshal, ülser, siyatikte kullanılır. Damar genişletici özelliği ile damar sertliği tedavisinde tercih edilir. Vücut direncini artırıcı özelliği bilinmektedir. İştah açıcı özelliği vardır. Hazımsızlık gidericidir ve karın ağrısını giderebilir. İdrar söktürücü özelliği ile üreyi azaltabilir. Zeytin yaprağı ekstraktı doğal yolla bağışıklık güçlendiren mükemmel bir üründür. Yapısındaki fenolik bileşikler ve flavonaidler metabolik savunma gücünü arttırarak bağışıklık sisteminin devreye girmesini ve hastalığı sistemin kendi kendisine yenmesini sağlar. Elenoik asit içeriği ile de bakteri hücre duvarını parçalayarak antimikrobiyal etki sağlamaktadır. Habis yaralarda, ağız içi uçuklarda, bağırsak problemleri ve solucanlarda kullanılabilmesi bu özelliğinden kaynaklıdır. Ayrıca soğuk algınlığı, grip, mantar </w:t>
      </w:r>
      <w:proofErr w:type="gramStart"/>
      <w:r w:rsidRPr="00A60DD0">
        <w:rPr>
          <w:rFonts w:ascii="Times New Roman" w:hAnsi="Times New Roman"/>
          <w:bCs/>
          <w:i/>
          <w:iCs/>
          <w:sz w:val="24"/>
          <w:szCs w:val="24"/>
        </w:rPr>
        <w:t>enfeksiyonları</w:t>
      </w:r>
      <w:proofErr w:type="gramEnd"/>
      <w:r w:rsidRPr="00A60DD0">
        <w:rPr>
          <w:rFonts w:ascii="Times New Roman" w:hAnsi="Times New Roman"/>
          <w:bCs/>
          <w:i/>
          <w:iCs/>
          <w:sz w:val="24"/>
          <w:szCs w:val="24"/>
        </w:rPr>
        <w:t xml:space="preserve">, viral enfeksiyonlar, epstein-barr, zona gibi hastalıkların tedavisinde de kullanılmaktadır. Serbest radikaller vücudumuza dışarıdan sigara, alkol, kirli hava, vs. ile veya vücutta gerçekleşen bazı kimyasal reaksiyonlar oluşarak zarar verebilirler. Zeytin yaprağı ekstraktı fenolik yapıda bir bileşen içerdiği için fenolik hidroksil grupları ile harika bir antioksidan etki gösterir.  Bu şekilde serbest radikalleri tutarak birçok hastalığın önüne geçilebilir. Aksi takdirde serbest radikaller sağlam hücrelerin, hücre zarını deforme ederek kontrolsüz çoğlamaya neden olur ve bu kanserleşmeye giden br süreçtir. Antioksidanlar serbest radikalleri tutarak kanseri önlemede yardımcı olurlar. Yapılan birçok çalışma zeytin yaprağı ekstarktının farklı </w:t>
      </w:r>
      <w:proofErr w:type="gramStart"/>
      <w:r w:rsidRPr="00A60DD0">
        <w:rPr>
          <w:rFonts w:ascii="Times New Roman" w:hAnsi="Times New Roman"/>
          <w:bCs/>
          <w:i/>
          <w:iCs/>
          <w:sz w:val="24"/>
          <w:szCs w:val="24"/>
        </w:rPr>
        <w:t>kombinasyonlar</w:t>
      </w:r>
      <w:proofErr w:type="gramEnd"/>
      <w:r w:rsidRPr="00A60DD0">
        <w:rPr>
          <w:rFonts w:ascii="Times New Roman" w:hAnsi="Times New Roman"/>
          <w:bCs/>
          <w:i/>
          <w:iCs/>
          <w:sz w:val="24"/>
          <w:szCs w:val="24"/>
        </w:rPr>
        <w:t xml:space="preserve"> ile tamamlandığında karaciğer, prostat, meme kanseri gibi birçok kanserli hastalıkta etkili olduğunu göstermektedir.</w:t>
      </w:r>
      <w:r w:rsidRPr="00A60DD0">
        <w:rPr>
          <w:rFonts w:ascii="Times New Roman" w:hAnsi="Times New Roman"/>
          <w:i/>
          <w:iCs/>
          <w:sz w:val="24"/>
          <w:szCs w:val="24"/>
        </w:rPr>
        <w:t xml:space="preserve">" </w:t>
      </w:r>
      <w:r w:rsidRPr="00A60DD0">
        <w:rPr>
          <w:rFonts w:ascii="Times New Roman" w:hAnsi="Times New Roman"/>
          <w:iCs/>
          <w:sz w:val="24"/>
          <w:szCs w:val="24"/>
        </w:rPr>
        <w:t>ş</w:t>
      </w:r>
      <w:r w:rsidRPr="00A60DD0">
        <w:rPr>
          <w:rFonts w:ascii="Times New Roman" w:hAnsi="Times New Roman"/>
          <w:sz w:val="24"/>
          <w:szCs w:val="24"/>
        </w:rPr>
        <w:t>eklinde ve buna benzer tedaviye yönelik ye endikasyon belirterek ürünün tedavi edici ya da tedaviye yardımcı olarak kullanımına dair ifadelerle tüketicileri yanıltıcı sağlık beyanlarına yer verildiği, böylelikle tip literatüründe hastalık olarak kabul edilen ye hekim kontrolünde tedavi edilmesi gereken rahatsızlıkların anılan ürünler ile tedavi edilebileceği izlenimi oluşturulduğu ye söz konusu bilimsel iddiaların da ispata muhtaç olduğu;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 yapılmasının ise</w:t>
      </w:r>
      <w:r w:rsidRPr="00A60DD0">
        <w:rPr>
          <w:rFonts w:ascii="Times New Roman" w:hAnsi="Times New Roman"/>
          <w:i/>
          <w:iCs/>
          <w:sz w:val="24"/>
          <w:szCs w:val="24"/>
        </w:rPr>
        <w:t xml:space="preserve"> </w:t>
      </w:r>
      <w:r w:rsidRPr="00A60DD0">
        <w:rPr>
          <w:rFonts w:ascii="Times New Roman" w:hAnsi="Times New Roman"/>
          <w:sz w:val="24"/>
          <w:szCs w:val="24"/>
        </w:rPr>
        <w:t>mevzuata uygun olmadığı, dolayısıyla her koşulda mevzuata aykırılık teşki1 ettiği,</w:t>
      </w:r>
    </w:p>
    <w:p w:rsidR="000B260C" w:rsidRPr="00A60DD0" w:rsidRDefault="000B260C" w:rsidP="000B260C">
      <w:pPr>
        <w:autoSpaceDE w:val="0"/>
        <w:autoSpaceDN w:val="0"/>
        <w:adjustRightInd w:val="0"/>
        <w:spacing w:after="0" w:line="240" w:lineRule="auto"/>
        <w:jc w:val="both"/>
        <w:rPr>
          <w:rFonts w:ascii="Times New Roman" w:hAnsi="Times New Roman"/>
          <w:i/>
          <w:iCs/>
          <w:sz w:val="24"/>
          <w:szCs w:val="24"/>
        </w:rPr>
      </w:pPr>
    </w:p>
    <w:p w:rsidR="000B260C" w:rsidRDefault="000B260C" w:rsidP="000B260C">
      <w:pPr>
        <w:autoSpaceDE w:val="0"/>
        <w:autoSpaceDN w:val="0"/>
        <w:adjustRightInd w:val="0"/>
        <w:spacing w:after="0" w:line="240" w:lineRule="auto"/>
        <w:jc w:val="both"/>
        <w:rPr>
          <w:rFonts w:ascii="Times New Roman" w:hAnsi="Times New Roman"/>
          <w:sz w:val="24"/>
          <w:szCs w:val="24"/>
        </w:rPr>
      </w:pPr>
      <w:proofErr w:type="gramStart"/>
      <w:r w:rsidRPr="00A60DD0">
        <w:rPr>
          <w:rFonts w:ascii="Times New Roman" w:hAnsi="Times New Roman"/>
          <w:sz w:val="24"/>
          <w:szCs w:val="24"/>
        </w:rPr>
        <w:t>Bununla beraber bahsi geçen ürün için Gıda, Tarım ve Hayvancılık Bakanlığı’ndan alınmış ya da alınacak ruhsat/izin belgeler doğru olsa bile, bu tür ifadelerin yalnızca üretim ya da ithal izni işlemlerine yönelik olup, söz konusu ürünlerin, bahsedilen etkileri göstereceğine ilişkin bir onay teşkil etmediğinin bilinmesi gerektiği; dolayısıyla bahsi gecen tanıtımların;</w:t>
      </w:r>
      <w:proofErr w:type="gramEnd"/>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
    <w:p w:rsidR="000B260C" w:rsidRDefault="000B260C" w:rsidP="000B260C">
      <w:pPr>
        <w:shd w:val="clear" w:color="auto" w:fill="FFFFFF"/>
        <w:tabs>
          <w:tab w:val="left" w:pos="709"/>
        </w:tabs>
        <w:spacing w:after="0" w:line="240" w:lineRule="auto"/>
        <w:jc w:val="both"/>
        <w:rPr>
          <w:rFonts w:ascii="Times New Roman" w:hAnsi="Times New Roman"/>
          <w:color w:val="000000"/>
          <w:sz w:val="24"/>
          <w:szCs w:val="24"/>
        </w:rPr>
      </w:pPr>
      <w:r w:rsidRPr="00A60DD0">
        <w:rPr>
          <w:rFonts w:ascii="Times New Roman" w:hAnsi="Times New Roman"/>
          <w:color w:val="000000"/>
          <w:sz w:val="24"/>
          <w:szCs w:val="24"/>
        </w:rPr>
        <w:t>Bu nedenle, inceleme konusu tanıtımların;</w:t>
      </w:r>
    </w:p>
    <w:p w:rsidR="000B260C" w:rsidRPr="00A60DD0" w:rsidRDefault="000B260C" w:rsidP="000B260C">
      <w:pPr>
        <w:shd w:val="clear" w:color="auto" w:fill="FFFFFF"/>
        <w:tabs>
          <w:tab w:val="left" w:pos="709"/>
        </w:tabs>
        <w:spacing w:after="0" w:line="240" w:lineRule="auto"/>
        <w:jc w:val="both"/>
        <w:rPr>
          <w:rFonts w:ascii="Times New Roman" w:hAnsi="Times New Roman"/>
          <w:color w:val="000000"/>
          <w:sz w:val="24"/>
          <w:szCs w:val="24"/>
        </w:rPr>
      </w:pPr>
    </w:p>
    <w:p w:rsidR="000B260C" w:rsidRDefault="000B260C" w:rsidP="000B260C">
      <w:pPr>
        <w:widowControl w:val="0"/>
        <w:tabs>
          <w:tab w:val="left" w:pos="0"/>
        </w:tabs>
        <w:suppressAutoHyphens/>
        <w:spacing w:after="0" w:line="240" w:lineRule="auto"/>
        <w:jc w:val="both"/>
        <w:rPr>
          <w:rFonts w:ascii="Times New Roman" w:hAnsi="Times New Roman"/>
          <w:sz w:val="24"/>
          <w:szCs w:val="24"/>
        </w:rPr>
      </w:pPr>
      <w:r w:rsidRPr="00A60DD0">
        <w:rPr>
          <w:rFonts w:ascii="Times New Roman" w:hAnsi="Times New Roman"/>
          <w:sz w:val="24"/>
          <w:szCs w:val="24"/>
        </w:rPr>
        <w:t xml:space="preserve"> -Sağlık Beyanı ile Satışa Sunulan Ürünlerin Sağlık Beyanları Hakkında Yönetmeliğinin 4/c, 5/a, 5/b, 5/c, 5/ç, 5/d maddeleri,</w:t>
      </w:r>
    </w:p>
    <w:p w:rsidR="000B260C" w:rsidRPr="00A60DD0" w:rsidRDefault="000B260C" w:rsidP="000B260C">
      <w:pPr>
        <w:widowControl w:val="0"/>
        <w:tabs>
          <w:tab w:val="left" w:pos="0"/>
        </w:tabs>
        <w:suppressAutoHyphens/>
        <w:spacing w:after="0" w:line="240" w:lineRule="auto"/>
        <w:jc w:val="both"/>
        <w:rPr>
          <w:rFonts w:ascii="Times New Roman" w:hAnsi="Times New Roman"/>
          <w:sz w:val="24"/>
          <w:szCs w:val="24"/>
        </w:rPr>
      </w:pPr>
    </w:p>
    <w:p w:rsidR="000B260C" w:rsidRDefault="000B260C" w:rsidP="000B260C">
      <w:pPr>
        <w:widowControl w:val="0"/>
        <w:tabs>
          <w:tab w:val="left" w:pos="0"/>
        </w:tabs>
        <w:suppressAutoHyphens/>
        <w:spacing w:after="0" w:line="240" w:lineRule="auto"/>
        <w:jc w:val="both"/>
        <w:rPr>
          <w:rFonts w:ascii="Times New Roman" w:eastAsia="Andale Sans UI" w:hAnsi="Times New Roman"/>
          <w:kern w:val="2"/>
          <w:sz w:val="24"/>
          <w:szCs w:val="24"/>
        </w:rPr>
      </w:pPr>
      <w:r w:rsidRPr="00A60DD0">
        <w:rPr>
          <w:rFonts w:ascii="Times New Roman" w:eastAsia="Andale Sans UI" w:hAnsi="Times New Roman"/>
          <w:kern w:val="2"/>
          <w:sz w:val="24"/>
          <w:szCs w:val="24"/>
        </w:rPr>
        <w:t>- 5996 sayılı Veteriner Hizmetleri, Bitki Sağlığı, Gıda Ve Yem Kanununun 24/3 maddesi,</w:t>
      </w:r>
    </w:p>
    <w:p w:rsidR="000B260C" w:rsidRPr="00A60DD0" w:rsidRDefault="000B260C" w:rsidP="000B260C">
      <w:pPr>
        <w:widowControl w:val="0"/>
        <w:tabs>
          <w:tab w:val="left" w:pos="0"/>
        </w:tabs>
        <w:suppressAutoHyphens/>
        <w:spacing w:after="0" w:line="240" w:lineRule="auto"/>
        <w:jc w:val="both"/>
        <w:rPr>
          <w:rFonts w:ascii="Times New Roman" w:eastAsia="Andale Sans UI" w:hAnsi="Times New Roman"/>
          <w:kern w:val="2"/>
          <w:sz w:val="24"/>
          <w:szCs w:val="24"/>
        </w:rPr>
      </w:pPr>
    </w:p>
    <w:p w:rsidR="000B260C" w:rsidRDefault="000B260C" w:rsidP="000B260C">
      <w:pPr>
        <w:widowControl w:val="0"/>
        <w:tabs>
          <w:tab w:val="left" w:pos="0"/>
        </w:tabs>
        <w:suppressAutoHyphens/>
        <w:spacing w:after="0" w:line="240" w:lineRule="auto"/>
        <w:jc w:val="both"/>
        <w:rPr>
          <w:rFonts w:ascii="Times New Roman" w:hAnsi="Times New Roman"/>
          <w:sz w:val="24"/>
          <w:szCs w:val="24"/>
        </w:rPr>
      </w:pPr>
      <w:r w:rsidRPr="00A60DD0">
        <w:rPr>
          <w:rFonts w:ascii="Times New Roman" w:eastAsia="Andale Sans UI" w:hAnsi="Times New Roman"/>
          <w:kern w:val="2"/>
          <w:sz w:val="24"/>
          <w:szCs w:val="24"/>
        </w:rPr>
        <w:t>-</w:t>
      </w:r>
      <w:r w:rsidRPr="00A60DD0">
        <w:rPr>
          <w:rFonts w:ascii="Times New Roman" w:hAnsi="Times New Roman"/>
          <w:sz w:val="24"/>
          <w:szCs w:val="24"/>
        </w:rPr>
        <w:t xml:space="preserve"> Türk Gıda Kodeksi Etiketleme Yönetmeliğinin 6 ncı maddesi,</w:t>
      </w:r>
    </w:p>
    <w:p w:rsidR="000B260C" w:rsidRPr="00A60DD0" w:rsidRDefault="000B260C" w:rsidP="000B260C">
      <w:pPr>
        <w:widowControl w:val="0"/>
        <w:tabs>
          <w:tab w:val="left" w:pos="0"/>
        </w:tabs>
        <w:suppressAutoHyphens/>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Andale Sans UI" w:hAnsi="Times New Roman"/>
          <w:spacing w:val="-1"/>
          <w:kern w:val="2"/>
          <w:sz w:val="24"/>
          <w:szCs w:val="24"/>
        </w:rPr>
      </w:pPr>
      <w:r w:rsidRPr="00A60DD0">
        <w:rPr>
          <w:rFonts w:ascii="Times New Roman" w:eastAsia="Andale Sans UI" w:hAnsi="Times New Roman"/>
          <w:spacing w:val="-1"/>
          <w:kern w:val="2"/>
          <w:sz w:val="24"/>
          <w:szCs w:val="24"/>
        </w:rPr>
        <w:t xml:space="preserve">- </w:t>
      </w:r>
      <w:r w:rsidRPr="00A60DD0">
        <w:rPr>
          <w:rFonts w:ascii="Times New Roman" w:hAnsi="Times New Roman"/>
          <w:bCs/>
          <w:sz w:val="24"/>
          <w:szCs w:val="24"/>
        </w:rPr>
        <w:t xml:space="preserve">İnceleme konusu reklamların yayınlandığı dönemde yürürlükte bulunan mülga </w:t>
      </w:r>
      <w:r w:rsidRPr="00A60DD0">
        <w:rPr>
          <w:rFonts w:ascii="Times New Roman" w:eastAsia="Andale Sans UI" w:hAnsi="Times New Roman"/>
          <w:spacing w:val="-1"/>
          <w:kern w:val="2"/>
          <w:sz w:val="24"/>
          <w:szCs w:val="24"/>
        </w:rPr>
        <w:t>Ticari Reklam ve İlanlara İlişkin İlkeler ve Uygulama Esaslarına Dair Yönetmeliğin 5/a, 5/b, 5/e, 7/a,  7/c, 13 üncü, 17 nci ve 21 inci maddeleri,</w:t>
      </w:r>
    </w:p>
    <w:p w:rsidR="000B260C" w:rsidRPr="00A60DD0" w:rsidRDefault="000B260C" w:rsidP="000B260C">
      <w:pPr>
        <w:spacing w:after="0" w:line="240" w:lineRule="auto"/>
        <w:jc w:val="both"/>
        <w:rPr>
          <w:rFonts w:ascii="Times New Roman" w:eastAsia="Andale Sans UI" w:hAnsi="Times New Roman"/>
          <w:spacing w:val="-1"/>
          <w:kern w:val="2"/>
          <w:sz w:val="24"/>
          <w:szCs w:val="24"/>
        </w:rPr>
      </w:pPr>
    </w:p>
    <w:p w:rsidR="000B260C" w:rsidRPr="00A60DD0" w:rsidRDefault="000B260C" w:rsidP="000B260C">
      <w:pPr>
        <w:shd w:val="clear" w:color="auto" w:fill="FFFFFF"/>
        <w:spacing w:after="0" w:line="240" w:lineRule="auto"/>
        <w:contextualSpacing/>
        <w:jc w:val="both"/>
        <w:rPr>
          <w:rFonts w:ascii="Times New Roman" w:hAnsi="Times New Roman"/>
          <w:bCs/>
          <w:sz w:val="24"/>
          <w:szCs w:val="24"/>
        </w:rPr>
      </w:pPr>
      <w:r w:rsidRPr="00A60DD0">
        <w:rPr>
          <w:rFonts w:ascii="Times New Roman" w:eastAsia="Andale Sans UI" w:hAnsi="Times New Roman"/>
          <w:spacing w:val="-1"/>
          <w:kern w:val="2"/>
          <w:sz w:val="24"/>
          <w:szCs w:val="24"/>
        </w:rPr>
        <w:t xml:space="preserve">- </w:t>
      </w:r>
      <w:r w:rsidRPr="00A60DD0">
        <w:rPr>
          <w:rFonts w:ascii="Times New Roman" w:hAnsi="Times New Roman"/>
          <w:bCs/>
          <w:sz w:val="24"/>
          <w:szCs w:val="24"/>
        </w:rPr>
        <w:t>10.01.2015 tarihli ve 29232 saylı Resmi Gazete ’de yayınlanarak yürürlüğe giren Ticari Reklam ve Haksız Ticari Uygulamalar Yönetmeliğinin 5/1-a, 5/1-b, 7/1, 7/2, 7/3, 7/4, 7/5-a, 7/8, 9 uncu, 26 ncı ve 32 nci maddeleri,</w:t>
      </w:r>
    </w:p>
    <w:p w:rsidR="000B260C" w:rsidRPr="00A60DD0" w:rsidRDefault="000B260C" w:rsidP="000B260C">
      <w:pPr>
        <w:shd w:val="clear" w:color="auto" w:fill="FFFFFF"/>
        <w:spacing w:after="0" w:line="240" w:lineRule="auto"/>
        <w:contextualSpacing/>
        <w:jc w:val="both"/>
        <w:rPr>
          <w:rFonts w:ascii="Times New Roman" w:hAnsi="Times New Roman"/>
          <w:bCs/>
          <w:sz w:val="24"/>
          <w:szCs w:val="24"/>
        </w:rPr>
      </w:pPr>
    </w:p>
    <w:p w:rsidR="000B260C" w:rsidRDefault="000B260C" w:rsidP="000B260C">
      <w:pPr>
        <w:spacing w:after="0" w:line="240" w:lineRule="auto"/>
        <w:jc w:val="both"/>
        <w:rPr>
          <w:rFonts w:ascii="Times New Roman" w:hAnsi="Times New Roman"/>
          <w:bCs/>
          <w:sz w:val="24"/>
          <w:szCs w:val="24"/>
        </w:rPr>
      </w:pPr>
      <w:r w:rsidRPr="00A60DD0">
        <w:rPr>
          <w:rFonts w:ascii="Times New Roman" w:eastAsia="Andale Sans UI" w:hAnsi="Times New Roman"/>
          <w:kern w:val="2"/>
          <w:sz w:val="24"/>
          <w:szCs w:val="24"/>
        </w:rPr>
        <w:t xml:space="preserve">- </w:t>
      </w:r>
      <w:r w:rsidRPr="00A60DD0">
        <w:rPr>
          <w:rFonts w:ascii="Times New Roman" w:hAnsi="Times New Roman"/>
          <w:bCs/>
          <w:sz w:val="24"/>
          <w:szCs w:val="24"/>
        </w:rPr>
        <w:t xml:space="preserve">6502 sayılı Tüketicinin Korunması Hakkında Kanun'un 61 inci maddesi  </w:t>
      </w:r>
    </w:p>
    <w:p w:rsidR="000B260C" w:rsidRPr="00A60DD0" w:rsidRDefault="000B260C" w:rsidP="000B260C">
      <w:pPr>
        <w:spacing w:after="0" w:line="240" w:lineRule="auto"/>
        <w:jc w:val="both"/>
        <w:rPr>
          <w:rFonts w:ascii="Times New Roman" w:hAnsi="Times New Roman"/>
          <w:bCs/>
          <w:sz w:val="24"/>
          <w:szCs w:val="24"/>
        </w:rPr>
      </w:pPr>
    </w:p>
    <w:p w:rsidR="000B260C" w:rsidRDefault="000B260C" w:rsidP="000B260C">
      <w:pPr>
        <w:spacing w:after="0" w:line="240" w:lineRule="auto"/>
        <w:jc w:val="both"/>
        <w:rPr>
          <w:rFonts w:ascii="Times New Roman" w:hAnsi="Times New Roman"/>
          <w:b/>
          <w:sz w:val="24"/>
          <w:szCs w:val="24"/>
        </w:rPr>
      </w:pPr>
      <w:proofErr w:type="gramStart"/>
      <w:r w:rsidRPr="00A60DD0">
        <w:rPr>
          <w:rFonts w:ascii="Times New Roman" w:hAnsi="Times New Roman"/>
          <w:sz w:val="24"/>
          <w:szCs w:val="24"/>
        </w:rPr>
        <w:t>hükümlerine</w:t>
      </w:r>
      <w:proofErr w:type="gramEnd"/>
      <w:r w:rsidRPr="00A60DD0">
        <w:rPr>
          <w:rFonts w:ascii="Times New Roman" w:hAnsi="Times New Roman"/>
          <w:sz w:val="24"/>
          <w:szCs w:val="24"/>
        </w:rPr>
        <w:t xml:space="preserve"> aykırı olduğuna</w:t>
      </w:r>
      <w:r w:rsidRPr="00A60DD0">
        <w:rPr>
          <w:rFonts w:ascii="Times New Roman" w:hAnsi="Times New Roman"/>
          <w:b/>
          <w:sz w:val="24"/>
          <w:szCs w:val="24"/>
        </w:rPr>
        <w:t>,</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Buna göre, reklam veren </w:t>
      </w:r>
      <w:r w:rsidRPr="00A60DD0">
        <w:rPr>
          <w:rFonts w:ascii="Times New Roman" w:eastAsia="Andale Sans UI" w:hAnsi="Times New Roman"/>
          <w:b/>
          <w:kern w:val="1"/>
          <w:sz w:val="24"/>
          <w:szCs w:val="24"/>
        </w:rPr>
        <w:t>İmmunat</w:t>
      </w:r>
      <w:r w:rsidRPr="00A60DD0">
        <w:rPr>
          <w:rFonts w:ascii="Times New Roman" w:hAnsi="Times New Roman"/>
          <w:b/>
          <w:sz w:val="24"/>
          <w:szCs w:val="24"/>
        </w:rPr>
        <w:t xml:space="preserve"> Doğal Sağlık Ürünleri İml. İhr. İth. Ve Tic. Ltd. Şti. </w:t>
      </w:r>
      <w:r w:rsidRPr="00A60DD0">
        <w:rPr>
          <w:rFonts w:ascii="Times New Roman" w:hAnsi="Times New Roman"/>
          <w:sz w:val="24"/>
          <w:szCs w:val="24"/>
        </w:rPr>
        <w:t xml:space="preserve">hakkında 6502 sayılı Kanun’un 63 üncü </w:t>
      </w:r>
      <w:r w:rsidRPr="00A60DD0">
        <w:rPr>
          <w:rFonts w:ascii="Times New Roman" w:hAnsi="Times New Roman"/>
          <w:color w:val="000000"/>
          <w:sz w:val="24"/>
          <w:szCs w:val="24"/>
        </w:rPr>
        <w:t xml:space="preserve">ve 77/12 nci maddeleri uyarınca </w:t>
      </w:r>
      <w:r w:rsidRPr="00A60DD0">
        <w:rPr>
          <w:rStyle w:val="Gl"/>
          <w:rFonts w:ascii="Times New Roman" w:hAnsi="Times New Roman"/>
          <w:sz w:val="24"/>
          <w:szCs w:val="24"/>
        </w:rPr>
        <w:t>anılan reklamları durdurma cezası</w:t>
      </w:r>
      <w:r w:rsidRPr="00A60DD0">
        <w:rPr>
          <w:rFonts w:ascii="Times New Roman" w:hAnsi="Times New Roman"/>
          <w:sz w:val="24"/>
          <w:szCs w:val="24"/>
        </w:rPr>
        <w:t xml:space="preserve"> verilmesine</w:t>
      </w:r>
      <w:r w:rsidRPr="00A60DD0">
        <w:rPr>
          <w:rFonts w:ascii="Times New Roman" w:hAnsi="Times New Roman"/>
          <w:b/>
          <w:bCs/>
          <w:sz w:val="24"/>
          <w:szCs w:val="24"/>
        </w:rPr>
        <w:t xml:space="preserve"> </w:t>
      </w:r>
      <w:r w:rsidRPr="00A60DD0">
        <w:rPr>
          <w:rFonts w:ascii="Times New Roman" w:hAnsi="Times New Roman"/>
          <w:sz w:val="24"/>
          <w:szCs w:val="24"/>
        </w:rPr>
        <w:t>karar verilmiştir.</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22)</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pStyle w:val="GvdeMetni"/>
        <w:spacing w:after="0" w:line="240" w:lineRule="auto"/>
        <w:jc w:val="both"/>
        <w:rPr>
          <w:rFonts w:ascii="Times New Roman" w:hAnsi="Times New Roman"/>
          <w:b/>
          <w:bCs/>
          <w:sz w:val="24"/>
          <w:szCs w:val="24"/>
        </w:rPr>
      </w:pPr>
      <w:r w:rsidRPr="00A60DD0">
        <w:rPr>
          <w:rFonts w:ascii="Times New Roman" w:hAnsi="Times New Roman"/>
          <w:b/>
          <w:bCs/>
          <w:sz w:val="24"/>
          <w:szCs w:val="24"/>
        </w:rPr>
        <w:t>Dosya No: 2015/9</w:t>
      </w:r>
    </w:p>
    <w:p w:rsidR="000B260C" w:rsidRPr="00A60DD0" w:rsidRDefault="000B260C" w:rsidP="000B260C">
      <w:pPr>
        <w:pStyle w:val="GvdeMetni"/>
        <w:spacing w:after="0" w:line="240" w:lineRule="auto"/>
        <w:jc w:val="both"/>
        <w:rPr>
          <w:rFonts w:ascii="Times New Roman" w:hAnsi="Times New Roman"/>
          <w:b/>
          <w:bCs/>
          <w:sz w:val="24"/>
          <w:szCs w:val="24"/>
        </w:rPr>
      </w:pPr>
    </w:p>
    <w:p w:rsidR="000B260C" w:rsidRPr="00A60DD0" w:rsidRDefault="000B260C" w:rsidP="000B260C">
      <w:pPr>
        <w:pStyle w:val="GvdeMetni"/>
        <w:spacing w:after="0" w:line="240" w:lineRule="auto"/>
        <w:jc w:val="both"/>
        <w:rPr>
          <w:rFonts w:ascii="Times New Roman" w:hAnsi="Times New Roman"/>
          <w:bCs/>
          <w:sz w:val="24"/>
          <w:szCs w:val="24"/>
        </w:rPr>
      </w:pPr>
      <w:proofErr w:type="gramStart"/>
      <w:r w:rsidRPr="00A60DD0">
        <w:rPr>
          <w:rFonts w:ascii="Times New Roman" w:hAnsi="Times New Roman"/>
          <w:b/>
          <w:bCs/>
          <w:sz w:val="24"/>
          <w:szCs w:val="24"/>
        </w:rPr>
        <w:t>Şikayet</w:t>
      </w:r>
      <w:proofErr w:type="gramEnd"/>
      <w:r w:rsidRPr="00A60DD0">
        <w:rPr>
          <w:rFonts w:ascii="Times New Roman" w:hAnsi="Times New Roman"/>
          <w:b/>
          <w:bCs/>
          <w:sz w:val="24"/>
          <w:szCs w:val="24"/>
        </w:rPr>
        <w:t xml:space="preserve"> Edilen: Prodrug İlaç Kozmetik Doğal Ürünler San. Ve Tic. Ltd. Şti.</w:t>
      </w:r>
    </w:p>
    <w:p w:rsidR="000B260C" w:rsidRPr="00A60DD0" w:rsidRDefault="000B260C" w:rsidP="000B260C">
      <w:pPr>
        <w:pStyle w:val="GvdeMetni"/>
        <w:spacing w:after="0" w:line="240" w:lineRule="auto"/>
        <w:jc w:val="both"/>
        <w:rPr>
          <w:rFonts w:ascii="Times New Roman" w:hAnsi="Times New Roman"/>
          <w:bCs/>
          <w:sz w:val="24"/>
          <w:szCs w:val="24"/>
        </w:rPr>
      </w:pPr>
    </w:p>
    <w:p w:rsidR="000B260C" w:rsidRPr="00A60DD0" w:rsidRDefault="000B260C" w:rsidP="000B260C">
      <w:pPr>
        <w:pStyle w:val="GvdeMetni"/>
        <w:spacing w:after="0" w:line="240" w:lineRule="auto"/>
        <w:jc w:val="both"/>
        <w:rPr>
          <w:rFonts w:ascii="Times New Roman" w:hAnsi="Times New Roman"/>
          <w:bCs/>
          <w:sz w:val="24"/>
          <w:szCs w:val="24"/>
        </w:rPr>
      </w:pPr>
      <w:proofErr w:type="gramStart"/>
      <w:r w:rsidRPr="00A60DD0">
        <w:rPr>
          <w:rFonts w:ascii="Times New Roman" w:hAnsi="Times New Roman"/>
          <w:b/>
          <w:bCs/>
          <w:sz w:val="24"/>
          <w:szCs w:val="24"/>
        </w:rPr>
        <w:t>Şikayet</w:t>
      </w:r>
      <w:proofErr w:type="gramEnd"/>
      <w:r w:rsidRPr="00A60DD0">
        <w:rPr>
          <w:rFonts w:ascii="Times New Roman" w:hAnsi="Times New Roman"/>
          <w:b/>
          <w:bCs/>
          <w:sz w:val="24"/>
          <w:szCs w:val="24"/>
        </w:rPr>
        <w:t xml:space="preserve"> Edilen Reklam: </w:t>
      </w:r>
      <w:hyperlink r:id="rId33" w:history="1">
        <w:r w:rsidRPr="00A60DD0">
          <w:rPr>
            <w:rStyle w:val="Kpr"/>
            <w:rFonts w:ascii="Times New Roman" w:hAnsi="Times New Roman"/>
            <w:bCs/>
            <w:sz w:val="24"/>
            <w:szCs w:val="24"/>
          </w:rPr>
          <w:t>www.prodrug.com.tr</w:t>
        </w:r>
      </w:hyperlink>
      <w:r w:rsidRPr="00A60DD0">
        <w:rPr>
          <w:rFonts w:ascii="Times New Roman" w:hAnsi="Times New Roman"/>
          <w:b/>
          <w:bCs/>
          <w:sz w:val="24"/>
          <w:szCs w:val="24"/>
        </w:rPr>
        <w:t xml:space="preserve"> </w:t>
      </w:r>
      <w:r w:rsidRPr="00A60DD0">
        <w:rPr>
          <w:rFonts w:ascii="Times New Roman" w:hAnsi="Times New Roman"/>
          <w:bCs/>
          <w:sz w:val="24"/>
          <w:szCs w:val="24"/>
        </w:rPr>
        <w:t>adresli internet sitesinde yer alan</w:t>
      </w:r>
      <w:r w:rsidRPr="00A60DD0">
        <w:rPr>
          <w:rFonts w:ascii="Times New Roman" w:hAnsi="Times New Roman"/>
          <w:b/>
          <w:bCs/>
          <w:i/>
          <w:sz w:val="24"/>
          <w:szCs w:val="24"/>
        </w:rPr>
        <w:t xml:space="preserve"> </w:t>
      </w:r>
      <w:r w:rsidRPr="00A60DD0">
        <w:rPr>
          <w:rFonts w:ascii="Times New Roman" w:hAnsi="Times New Roman"/>
          <w:bCs/>
          <w:sz w:val="24"/>
          <w:szCs w:val="24"/>
        </w:rPr>
        <w:t>muhtelif</w:t>
      </w:r>
      <w:r w:rsidRPr="00A60DD0">
        <w:rPr>
          <w:rFonts w:ascii="Times New Roman" w:hAnsi="Times New Roman"/>
          <w:b/>
          <w:bCs/>
          <w:i/>
          <w:sz w:val="24"/>
          <w:szCs w:val="24"/>
        </w:rPr>
        <w:t xml:space="preserve"> </w:t>
      </w:r>
      <w:r w:rsidRPr="00A60DD0">
        <w:rPr>
          <w:rFonts w:ascii="Times New Roman" w:hAnsi="Times New Roman"/>
          <w:bCs/>
          <w:sz w:val="24"/>
          <w:szCs w:val="24"/>
        </w:rPr>
        <w:t>kozmetik ürünler ve gıda takviyelerine ilişkin tanıtımlar</w:t>
      </w:r>
    </w:p>
    <w:p w:rsidR="000B260C" w:rsidRPr="00A60DD0" w:rsidRDefault="000B260C" w:rsidP="000B260C">
      <w:pPr>
        <w:pStyle w:val="GvdeMetni"/>
        <w:spacing w:after="0" w:line="240" w:lineRule="auto"/>
        <w:jc w:val="both"/>
        <w:rPr>
          <w:rFonts w:ascii="Times New Roman" w:hAnsi="Times New Roman"/>
          <w:bCs/>
          <w:sz w:val="24"/>
          <w:szCs w:val="24"/>
        </w:rPr>
      </w:pPr>
    </w:p>
    <w:p w:rsidR="000B260C" w:rsidRPr="00A60DD0" w:rsidRDefault="000B260C" w:rsidP="000B260C">
      <w:pPr>
        <w:pStyle w:val="GvdeMetni"/>
        <w:spacing w:after="0" w:line="240" w:lineRule="auto"/>
        <w:jc w:val="both"/>
        <w:rPr>
          <w:rFonts w:ascii="Times New Roman" w:hAnsi="Times New Roman"/>
          <w:bCs/>
          <w:sz w:val="24"/>
          <w:szCs w:val="24"/>
        </w:rPr>
      </w:pPr>
      <w:r w:rsidRPr="00A60DD0">
        <w:rPr>
          <w:rFonts w:ascii="Times New Roman" w:hAnsi="Times New Roman"/>
          <w:b/>
          <w:bCs/>
          <w:sz w:val="24"/>
          <w:szCs w:val="24"/>
        </w:rPr>
        <w:t xml:space="preserve">Reklam Yayın Tarihi: </w:t>
      </w:r>
      <w:r w:rsidRPr="00A60DD0">
        <w:rPr>
          <w:rFonts w:ascii="Times New Roman" w:hAnsi="Times New Roman"/>
          <w:bCs/>
          <w:sz w:val="24"/>
          <w:szCs w:val="24"/>
        </w:rPr>
        <w:t>15.01.2015</w:t>
      </w:r>
    </w:p>
    <w:p w:rsidR="000B260C" w:rsidRPr="00A60DD0" w:rsidRDefault="000B260C" w:rsidP="000B260C">
      <w:pPr>
        <w:pStyle w:val="GvdeMetni"/>
        <w:spacing w:after="0" w:line="240" w:lineRule="auto"/>
        <w:jc w:val="both"/>
        <w:rPr>
          <w:rFonts w:ascii="Times New Roman" w:hAnsi="Times New Roman"/>
          <w:bCs/>
          <w:sz w:val="24"/>
          <w:szCs w:val="24"/>
        </w:rPr>
      </w:pPr>
    </w:p>
    <w:p w:rsidR="000B260C" w:rsidRPr="00A60DD0" w:rsidRDefault="000B260C" w:rsidP="000B260C">
      <w:pPr>
        <w:pStyle w:val="GvdeMetni"/>
        <w:spacing w:after="0" w:line="240" w:lineRule="auto"/>
        <w:jc w:val="both"/>
        <w:rPr>
          <w:rFonts w:ascii="Times New Roman" w:hAnsi="Times New Roman"/>
          <w:bCs/>
          <w:sz w:val="24"/>
          <w:szCs w:val="24"/>
        </w:rPr>
      </w:pPr>
      <w:r w:rsidRPr="00A60DD0">
        <w:rPr>
          <w:rFonts w:ascii="Times New Roman" w:hAnsi="Times New Roman"/>
          <w:b/>
          <w:bCs/>
          <w:sz w:val="24"/>
          <w:szCs w:val="24"/>
        </w:rPr>
        <w:t>Reklamın Yayınlandığı Mecra:</w:t>
      </w:r>
      <w:r w:rsidRPr="00A60DD0">
        <w:rPr>
          <w:rFonts w:ascii="Times New Roman" w:hAnsi="Times New Roman"/>
          <w:bCs/>
          <w:sz w:val="24"/>
          <w:szCs w:val="24"/>
        </w:rPr>
        <w:t xml:space="preserve"> İnternet</w:t>
      </w:r>
    </w:p>
    <w:p w:rsidR="000B260C" w:rsidRPr="00A60DD0" w:rsidRDefault="000B260C" w:rsidP="000B260C">
      <w:pPr>
        <w:pStyle w:val="GvdeMetni"/>
        <w:spacing w:after="0" w:line="240" w:lineRule="auto"/>
        <w:jc w:val="both"/>
        <w:rPr>
          <w:rFonts w:ascii="Times New Roman" w:hAnsi="Times New Roman"/>
          <w:bCs/>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hyperlink r:id="rId34" w:history="1">
        <w:r w:rsidRPr="00A60DD0">
          <w:rPr>
            <w:rStyle w:val="Kpr"/>
            <w:rFonts w:ascii="Times New Roman" w:hAnsi="Times New Roman"/>
            <w:sz w:val="24"/>
            <w:szCs w:val="24"/>
          </w:rPr>
          <w:t>www.prodrug.com.tr</w:t>
        </w:r>
      </w:hyperlink>
      <w:r w:rsidRPr="00A60DD0">
        <w:rPr>
          <w:rFonts w:ascii="Times New Roman" w:hAnsi="Times New Roman"/>
          <w:sz w:val="24"/>
          <w:szCs w:val="24"/>
        </w:rPr>
        <w:t xml:space="preserve"> adresli internet sitesinde yer alan </w:t>
      </w:r>
      <w:r w:rsidRPr="00A60DD0">
        <w:rPr>
          <w:rFonts w:ascii="Times New Roman" w:hAnsi="Times New Roman"/>
          <w:b/>
          <w:sz w:val="24"/>
          <w:szCs w:val="24"/>
        </w:rPr>
        <w:t>“Godlen Balm Vietnam Mucizesi”</w:t>
      </w:r>
      <w:r w:rsidRPr="00A60DD0">
        <w:rPr>
          <w:rFonts w:ascii="Times New Roman" w:hAnsi="Times New Roman"/>
          <w:i/>
          <w:sz w:val="24"/>
          <w:szCs w:val="24"/>
        </w:rPr>
        <w:t xml:space="preserve"> </w:t>
      </w:r>
      <w:r w:rsidRPr="00A60DD0">
        <w:rPr>
          <w:rFonts w:ascii="Times New Roman" w:hAnsi="Times New Roman"/>
          <w:sz w:val="24"/>
          <w:szCs w:val="24"/>
        </w:rPr>
        <w:t>isimli ürüne ilişkin tanıtımlarda; “</w:t>
      </w:r>
      <w:r w:rsidRPr="00A60DD0">
        <w:rPr>
          <w:rFonts w:ascii="Times New Roman" w:hAnsi="Times New Roman"/>
          <w:i/>
          <w:sz w:val="24"/>
          <w:szCs w:val="24"/>
        </w:rPr>
        <w:t xml:space="preserve">Vietnam mucizesi; Uzakdoğunun şifalı bitkileri bir arada. Önerilen kullanım yerleri: </w:t>
      </w:r>
      <w:r w:rsidRPr="00A60DD0">
        <w:rPr>
          <w:rFonts w:ascii="Times New Roman" w:hAnsi="Times New Roman"/>
          <w:i/>
          <w:sz w:val="24"/>
          <w:szCs w:val="24"/>
          <w:u w:val="single"/>
        </w:rPr>
        <w:t>Baş ağrısı, burun tıkanıklığı, sinek böcek sokmaları, eklem kas ağrıları, boğaz ağrıları, migren, sinüzit</w:t>
      </w:r>
      <w:r w:rsidRPr="00A60DD0">
        <w:rPr>
          <w:rFonts w:ascii="Times New Roman" w:hAnsi="Times New Roman"/>
          <w:i/>
          <w:sz w:val="24"/>
          <w:szCs w:val="24"/>
        </w:rPr>
        <w:t>”</w:t>
      </w:r>
      <w:r w:rsidRPr="00A60DD0">
        <w:rPr>
          <w:rFonts w:ascii="Times New Roman" w:hAnsi="Times New Roman"/>
          <w:i/>
          <w:sz w:val="24"/>
          <w:szCs w:val="24"/>
          <w:lang w:val="en-US"/>
        </w:rPr>
        <w:t xml:space="preserve"> </w:t>
      </w:r>
      <w:r w:rsidRPr="00A60DD0">
        <w:rPr>
          <w:rFonts w:ascii="Times New Roman" w:hAnsi="Times New Roman"/>
          <w:sz w:val="24"/>
          <w:szCs w:val="24"/>
        </w:rPr>
        <w:t xml:space="preserve">ifadelerine, </w:t>
      </w:r>
      <w:r w:rsidRPr="00A60DD0">
        <w:rPr>
          <w:rFonts w:ascii="Times New Roman" w:hAnsi="Times New Roman"/>
          <w:b/>
          <w:sz w:val="24"/>
          <w:szCs w:val="24"/>
        </w:rPr>
        <w:t>“Scar-off Ultra Jel”</w:t>
      </w:r>
      <w:r w:rsidRPr="00A60DD0">
        <w:rPr>
          <w:rFonts w:ascii="Times New Roman" w:hAnsi="Times New Roman"/>
          <w:sz w:val="24"/>
          <w:szCs w:val="24"/>
        </w:rPr>
        <w:t xml:space="preserve"> isimli ürüne ilişkin “</w:t>
      </w:r>
      <w:r w:rsidRPr="00A60DD0">
        <w:rPr>
          <w:rFonts w:ascii="Times New Roman" w:hAnsi="Times New Roman"/>
          <w:i/>
          <w:sz w:val="24"/>
          <w:szCs w:val="24"/>
        </w:rPr>
        <w:t xml:space="preserve">Scar-off ultra jel, </w:t>
      </w:r>
      <w:r w:rsidRPr="00A60DD0">
        <w:rPr>
          <w:rFonts w:ascii="Times New Roman" w:hAnsi="Times New Roman"/>
          <w:i/>
          <w:sz w:val="24"/>
          <w:szCs w:val="24"/>
          <w:u w:val="single"/>
        </w:rPr>
        <w:t>skarların tedavisinde kullanılır</w:t>
      </w:r>
      <w:r w:rsidRPr="00A60DD0">
        <w:rPr>
          <w:rFonts w:ascii="Times New Roman" w:hAnsi="Times New Roman"/>
          <w:i/>
          <w:sz w:val="24"/>
          <w:szCs w:val="24"/>
        </w:rPr>
        <w:t>. Hipertrofik skar ve keloid şeklindeki anormal skar gelişiminin önlenmesi için geliştirilmiş topikal bir silikon jeldir</w:t>
      </w:r>
      <w:r w:rsidRPr="00A60DD0">
        <w:rPr>
          <w:rFonts w:ascii="Times New Roman" w:hAnsi="Times New Roman"/>
          <w:sz w:val="24"/>
          <w:szCs w:val="24"/>
        </w:rPr>
        <w:t xml:space="preserve">.” İfadelerine , </w:t>
      </w:r>
      <w:r w:rsidRPr="00A60DD0">
        <w:rPr>
          <w:rFonts w:ascii="Times New Roman" w:hAnsi="Times New Roman"/>
          <w:b/>
          <w:sz w:val="24"/>
          <w:szCs w:val="24"/>
        </w:rPr>
        <w:t>“Glena Bebek Şampuanı”</w:t>
      </w:r>
      <w:r w:rsidRPr="00A60DD0">
        <w:rPr>
          <w:rFonts w:ascii="Times New Roman" w:hAnsi="Times New Roman"/>
          <w:i/>
          <w:sz w:val="24"/>
          <w:szCs w:val="24"/>
        </w:rPr>
        <w:t xml:space="preserve"> </w:t>
      </w:r>
      <w:r w:rsidRPr="00A60DD0">
        <w:rPr>
          <w:rFonts w:ascii="Times New Roman" w:hAnsi="Times New Roman"/>
          <w:sz w:val="24"/>
          <w:szCs w:val="24"/>
        </w:rPr>
        <w:t>isimli ürüne ilişkin tanıtımlarda; “</w:t>
      </w:r>
      <w:r w:rsidRPr="00A60DD0">
        <w:rPr>
          <w:rFonts w:ascii="Times New Roman" w:hAnsi="Times New Roman"/>
          <w:i/>
          <w:sz w:val="24"/>
          <w:szCs w:val="24"/>
        </w:rPr>
        <w:t xml:space="preserve">Sabun ve alkali içermez. Bebeğin cildinin doğal koruyucu örtüsünün oluşmasına yardımcı olur.” </w:t>
      </w:r>
      <w:r w:rsidRPr="00A60DD0">
        <w:rPr>
          <w:rFonts w:ascii="Times New Roman" w:hAnsi="Times New Roman"/>
          <w:sz w:val="24"/>
          <w:szCs w:val="24"/>
        </w:rPr>
        <w:t>ifadelerine</w:t>
      </w:r>
      <w:r w:rsidRPr="00A60DD0">
        <w:rPr>
          <w:rFonts w:ascii="Times New Roman" w:hAnsi="Times New Roman"/>
          <w:i/>
          <w:sz w:val="24"/>
          <w:szCs w:val="24"/>
        </w:rPr>
        <w:t xml:space="preserve">, </w:t>
      </w:r>
      <w:r w:rsidRPr="00A60DD0">
        <w:rPr>
          <w:rFonts w:ascii="Times New Roman" w:hAnsi="Times New Roman"/>
          <w:b/>
          <w:i/>
          <w:sz w:val="24"/>
          <w:szCs w:val="24"/>
        </w:rPr>
        <w:t xml:space="preserve">“Glena Saç Bakım Kremi </w:t>
      </w:r>
      <w:r w:rsidRPr="00A60DD0">
        <w:rPr>
          <w:rFonts w:ascii="Times New Roman" w:hAnsi="Times New Roman"/>
          <w:b/>
          <w:sz w:val="24"/>
          <w:szCs w:val="24"/>
        </w:rPr>
        <w:t xml:space="preserve">“ </w:t>
      </w:r>
      <w:r w:rsidRPr="00A60DD0">
        <w:rPr>
          <w:rFonts w:ascii="Times New Roman" w:hAnsi="Times New Roman"/>
          <w:sz w:val="24"/>
          <w:szCs w:val="24"/>
        </w:rPr>
        <w:t>isimli ürüne ilişkin tanıtımlarda</w:t>
      </w:r>
      <w:r w:rsidRPr="00A60DD0">
        <w:rPr>
          <w:rFonts w:ascii="Times New Roman" w:hAnsi="Times New Roman"/>
          <w:i/>
          <w:sz w:val="24"/>
          <w:szCs w:val="24"/>
        </w:rPr>
        <w:t xml:space="preserve"> “Glena saç kremi saçları yumuşatır, kolay taranmasını sağlar, kopmalara bağlı saç kaybını önler. Pro-vitamin B5 ile saçları besler, saçtaki nem oranını artırır. Saç dökülmesini önlemeye yardımcıdır.” </w:t>
      </w:r>
      <w:r w:rsidRPr="00A60DD0">
        <w:rPr>
          <w:rFonts w:ascii="Times New Roman" w:hAnsi="Times New Roman"/>
          <w:sz w:val="24"/>
          <w:szCs w:val="24"/>
        </w:rPr>
        <w:t xml:space="preserve">İfadelerine, </w:t>
      </w:r>
      <w:r w:rsidRPr="00A60DD0">
        <w:rPr>
          <w:rFonts w:ascii="Times New Roman" w:hAnsi="Times New Roman"/>
          <w:b/>
          <w:sz w:val="24"/>
          <w:szCs w:val="24"/>
        </w:rPr>
        <w:t>“Septilex Kekiközlü”</w:t>
      </w:r>
      <w:r w:rsidRPr="00A60DD0">
        <w:rPr>
          <w:rFonts w:ascii="Times New Roman" w:hAnsi="Times New Roman"/>
          <w:i/>
          <w:sz w:val="24"/>
          <w:szCs w:val="24"/>
        </w:rPr>
        <w:t xml:space="preserve"> </w:t>
      </w:r>
      <w:r w:rsidRPr="00A60DD0">
        <w:rPr>
          <w:rFonts w:ascii="Times New Roman" w:hAnsi="Times New Roman"/>
          <w:sz w:val="24"/>
          <w:szCs w:val="24"/>
        </w:rPr>
        <w:t>isimli ürüne ilişkin tanıtımlarda; “</w:t>
      </w:r>
      <w:r w:rsidRPr="00A60DD0">
        <w:rPr>
          <w:rFonts w:ascii="Times New Roman" w:hAnsi="Times New Roman"/>
          <w:i/>
          <w:sz w:val="24"/>
          <w:szCs w:val="24"/>
        </w:rPr>
        <w:t xml:space="preserve">Öksürüğün giderilmesine yardımcıdır. Öksürük dürtüsünü azaltır. Mukus atılımına yardımcıdır. Aşırı mukus sekresyonunu azaltır. Bronşları gevşetir, rahatlama sağlar. İçeriğindeki vitamin ve mineraller sayesinde bağışıklık sistemini destekler.” </w:t>
      </w:r>
      <w:r w:rsidRPr="00A60DD0">
        <w:rPr>
          <w:rFonts w:ascii="Times New Roman" w:hAnsi="Times New Roman"/>
          <w:sz w:val="24"/>
          <w:szCs w:val="24"/>
        </w:rPr>
        <w:t>ifadelerine ve muhtelif kozmetik ürünlere ve gıda takviyelerine ilişkin tanıtımlarda benzer nitelikte ifadelere yer verildiği tespit edilmiştir.</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tabs>
          <w:tab w:val="left" w:pos="993"/>
        </w:tabs>
        <w:spacing w:after="0" w:line="240" w:lineRule="auto"/>
        <w:jc w:val="both"/>
        <w:rPr>
          <w:rFonts w:ascii="Times New Roman" w:hAnsi="Times New Roman"/>
          <w:sz w:val="24"/>
          <w:szCs w:val="24"/>
        </w:rPr>
      </w:pPr>
      <w:r w:rsidRPr="00A60DD0">
        <w:rPr>
          <w:rFonts w:ascii="Times New Roman" w:hAnsi="Times New Roman"/>
          <w:b/>
          <w:sz w:val="24"/>
          <w:szCs w:val="24"/>
        </w:rPr>
        <w:t xml:space="preserve">Değerlendirme/Karar: </w:t>
      </w:r>
      <w:hyperlink r:id="rId35" w:history="1">
        <w:r w:rsidRPr="00A60DD0">
          <w:rPr>
            <w:rFonts w:ascii="Times New Roman" w:hAnsi="Times New Roman"/>
            <w:color w:val="0000FF"/>
            <w:sz w:val="24"/>
            <w:szCs w:val="24"/>
            <w:u w:val="single"/>
          </w:rPr>
          <w:t>www.prodrug.com.tr</w:t>
        </w:r>
      </w:hyperlink>
      <w:r w:rsidRPr="00A60DD0">
        <w:rPr>
          <w:rFonts w:ascii="Times New Roman" w:hAnsi="Times New Roman"/>
          <w:sz w:val="24"/>
          <w:szCs w:val="24"/>
        </w:rPr>
        <w:t xml:space="preserve"> adresli internet sitesinde yer alan </w:t>
      </w:r>
      <w:r w:rsidRPr="00A60DD0">
        <w:rPr>
          <w:rFonts w:ascii="Times New Roman" w:hAnsi="Times New Roman"/>
          <w:b/>
          <w:sz w:val="24"/>
          <w:szCs w:val="24"/>
        </w:rPr>
        <w:t>“Godlen Balm Vietnam Mucizesi”</w:t>
      </w:r>
      <w:r w:rsidRPr="00A60DD0">
        <w:rPr>
          <w:rFonts w:ascii="Times New Roman" w:hAnsi="Times New Roman"/>
          <w:i/>
          <w:sz w:val="24"/>
          <w:szCs w:val="24"/>
        </w:rPr>
        <w:t xml:space="preserve"> </w:t>
      </w:r>
      <w:r w:rsidRPr="00A60DD0">
        <w:rPr>
          <w:rFonts w:ascii="Times New Roman" w:hAnsi="Times New Roman"/>
          <w:sz w:val="24"/>
          <w:szCs w:val="24"/>
        </w:rPr>
        <w:t>isimli ürüne ilişkin tanıtımlarda; “</w:t>
      </w:r>
      <w:r w:rsidRPr="00A60DD0">
        <w:rPr>
          <w:rFonts w:ascii="Times New Roman" w:hAnsi="Times New Roman"/>
          <w:i/>
          <w:sz w:val="24"/>
          <w:szCs w:val="24"/>
        </w:rPr>
        <w:t xml:space="preserve">Vietnam mucizesi; Uzakdoğunun şifalı bitkileri bir arada. Önerilen kullanım yerleri: </w:t>
      </w:r>
      <w:r w:rsidRPr="00A60DD0">
        <w:rPr>
          <w:rFonts w:ascii="Times New Roman" w:hAnsi="Times New Roman"/>
          <w:i/>
          <w:sz w:val="24"/>
          <w:szCs w:val="24"/>
          <w:u w:val="single"/>
        </w:rPr>
        <w:t>Baş ağrısı, burun tıkanıklığı, sinek böcek sokmaları, eklem kas ağrıları, boğaz ağrıları, migren, sinüzit</w:t>
      </w:r>
      <w:r w:rsidRPr="00A60DD0">
        <w:rPr>
          <w:rFonts w:ascii="Times New Roman" w:hAnsi="Times New Roman"/>
          <w:i/>
          <w:sz w:val="24"/>
          <w:szCs w:val="24"/>
        </w:rPr>
        <w:t>”</w:t>
      </w:r>
      <w:r w:rsidRPr="00A60DD0">
        <w:rPr>
          <w:rFonts w:ascii="Times New Roman" w:hAnsi="Times New Roman"/>
          <w:i/>
          <w:sz w:val="24"/>
          <w:szCs w:val="24"/>
          <w:lang w:val="en-US"/>
        </w:rPr>
        <w:t xml:space="preserve"> </w:t>
      </w:r>
      <w:r w:rsidRPr="00A60DD0">
        <w:rPr>
          <w:rFonts w:ascii="Times New Roman" w:hAnsi="Times New Roman"/>
          <w:sz w:val="24"/>
          <w:szCs w:val="24"/>
        </w:rPr>
        <w:t xml:space="preserve">ifadelerine, </w:t>
      </w:r>
      <w:r w:rsidRPr="00A60DD0">
        <w:rPr>
          <w:rFonts w:ascii="Times New Roman" w:hAnsi="Times New Roman"/>
          <w:b/>
          <w:sz w:val="24"/>
          <w:szCs w:val="24"/>
        </w:rPr>
        <w:t>“Scar-off Ultra Jel”</w:t>
      </w:r>
      <w:r w:rsidRPr="00A60DD0">
        <w:rPr>
          <w:rFonts w:ascii="Times New Roman" w:hAnsi="Times New Roman"/>
          <w:sz w:val="24"/>
          <w:szCs w:val="24"/>
        </w:rPr>
        <w:t xml:space="preserve"> isimli ürüne ilişkin “</w:t>
      </w:r>
      <w:r w:rsidRPr="00A60DD0">
        <w:rPr>
          <w:rFonts w:ascii="Times New Roman" w:hAnsi="Times New Roman"/>
          <w:i/>
          <w:sz w:val="24"/>
          <w:szCs w:val="24"/>
        </w:rPr>
        <w:t xml:space="preserve">Scar-off ultra jel, </w:t>
      </w:r>
      <w:r w:rsidRPr="00A60DD0">
        <w:rPr>
          <w:rFonts w:ascii="Times New Roman" w:hAnsi="Times New Roman"/>
          <w:i/>
          <w:sz w:val="24"/>
          <w:szCs w:val="24"/>
          <w:u w:val="single"/>
        </w:rPr>
        <w:t>skarların tedavisinde kullanılır</w:t>
      </w:r>
      <w:r w:rsidRPr="00A60DD0">
        <w:rPr>
          <w:rFonts w:ascii="Times New Roman" w:hAnsi="Times New Roman"/>
          <w:i/>
          <w:sz w:val="24"/>
          <w:szCs w:val="24"/>
        </w:rPr>
        <w:t xml:space="preserve">. </w:t>
      </w:r>
      <w:proofErr w:type="gramStart"/>
      <w:r w:rsidRPr="00A60DD0">
        <w:rPr>
          <w:rFonts w:ascii="Times New Roman" w:hAnsi="Times New Roman"/>
          <w:i/>
          <w:sz w:val="24"/>
          <w:szCs w:val="24"/>
        </w:rPr>
        <w:t>Hipertrofik skar ve keloid şeklindeki anormal skar gelişiminin önlenmesi için geliştirilmiş topikal bir silikon jeldir</w:t>
      </w:r>
      <w:r w:rsidRPr="00A60DD0">
        <w:rPr>
          <w:rFonts w:ascii="Times New Roman" w:hAnsi="Times New Roman"/>
          <w:sz w:val="24"/>
          <w:szCs w:val="24"/>
        </w:rPr>
        <w:t>.”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0B260C" w:rsidRPr="00A60DD0" w:rsidRDefault="000B260C" w:rsidP="000B260C">
      <w:pPr>
        <w:tabs>
          <w:tab w:val="left" w:pos="993"/>
        </w:tabs>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Ayrıca, </w:t>
      </w:r>
      <w:hyperlink r:id="rId36" w:history="1">
        <w:r w:rsidRPr="00A60DD0">
          <w:rPr>
            <w:rFonts w:ascii="Times New Roman" w:hAnsi="Times New Roman"/>
            <w:color w:val="0000FF"/>
            <w:sz w:val="24"/>
            <w:szCs w:val="24"/>
            <w:u w:val="single"/>
          </w:rPr>
          <w:t>www.produg.com.tr</w:t>
        </w:r>
      </w:hyperlink>
      <w:r w:rsidRPr="00A60DD0">
        <w:rPr>
          <w:rFonts w:ascii="Times New Roman" w:hAnsi="Times New Roman"/>
          <w:sz w:val="24"/>
          <w:szCs w:val="24"/>
        </w:rPr>
        <w:t xml:space="preserve"> adresli internet sitesinde yer alan </w:t>
      </w:r>
      <w:r w:rsidRPr="00A60DD0">
        <w:rPr>
          <w:rFonts w:ascii="Times New Roman" w:hAnsi="Times New Roman"/>
          <w:b/>
          <w:sz w:val="24"/>
          <w:szCs w:val="24"/>
        </w:rPr>
        <w:t>“Glena Bebek Şampuanı”</w:t>
      </w:r>
      <w:r w:rsidRPr="00A60DD0">
        <w:rPr>
          <w:rFonts w:ascii="Times New Roman" w:hAnsi="Times New Roman"/>
          <w:i/>
          <w:sz w:val="24"/>
          <w:szCs w:val="24"/>
        </w:rPr>
        <w:t xml:space="preserve"> </w:t>
      </w:r>
      <w:r w:rsidRPr="00A60DD0">
        <w:rPr>
          <w:rFonts w:ascii="Times New Roman" w:hAnsi="Times New Roman"/>
          <w:sz w:val="24"/>
          <w:szCs w:val="24"/>
        </w:rPr>
        <w:t>isimli ürüne ilişkin tanıtımlarda; “</w:t>
      </w:r>
      <w:r w:rsidRPr="00A60DD0">
        <w:rPr>
          <w:rFonts w:ascii="Times New Roman" w:hAnsi="Times New Roman"/>
          <w:i/>
          <w:sz w:val="24"/>
          <w:szCs w:val="24"/>
        </w:rPr>
        <w:t xml:space="preserve">Sabun ve alkali içermez. Bebeğin cildinin doğal koruyucu örtüsünün oluşmasına yardımcı olur.” </w:t>
      </w:r>
      <w:r w:rsidRPr="00A60DD0">
        <w:rPr>
          <w:rFonts w:ascii="Times New Roman" w:hAnsi="Times New Roman"/>
          <w:sz w:val="24"/>
          <w:szCs w:val="24"/>
        </w:rPr>
        <w:t>ifadelerine</w:t>
      </w:r>
      <w:r w:rsidRPr="00A60DD0">
        <w:rPr>
          <w:rFonts w:ascii="Times New Roman" w:hAnsi="Times New Roman"/>
          <w:i/>
          <w:sz w:val="24"/>
          <w:szCs w:val="24"/>
        </w:rPr>
        <w:t xml:space="preserve">, </w:t>
      </w:r>
      <w:r w:rsidRPr="00A60DD0">
        <w:rPr>
          <w:rFonts w:ascii="Times New Roman" w:hAnsi="Times New Roman"/>
          <w:b/>
          <w:i/>
          <w:sz w:val="24"/>
          <w:szCs w:val="24"/>
        </w:rPr>
        <w:t xml:space="preserve">“Glena Saç Bakım Kremi </w:t>
      </w:r>
      <w:r w:rsidRPr="00A60DD0">
        <w:rPr>
          <w:rFonts w:ascii="Times New Roman" w:hAnsi="Times New Roman"/>
          <w:b/>
          <w:sz w:val="24"/>
          <w:szCs w:val="24"/>
        </w:rPr>
        <w:t xml:space="preserve">“ </w:t>
      </w:r>
      <w:r w:rsidRPr="00A60DD0">
        <w:rPr>
          <w:rFonts w:ascii="Times New Roman" w:hAnsi="Times New Roman"/>
          <w:sz w:val="24"/>
          <w:szCs w:val="24"/>
        </w:rPr>
        <w:t>isimli ürüne ilişkin tanıtımlarda</w:t>
      </w:r>
      <w:r w:rsidRPr="00A60DD0">
        <w:rPr>
          <w:rFonts w:ascii="Times New Roman" w:hAnsi="Times New Roman"/>
          <w:i/>
          <w:sz w:val="24"/>
          <w:szCs w:val="24"/>
        </w:rPr>
        <w:t xml:space="preserve"> “Glena saç kremi saçları yumuşatır, kolay taranmasını sağlar, kopmalara bağlı saç kaybını önler. Pro-vitamin B5 ile saçları besler, saçtaki nem oranını artırır. Saç dökülmesini önlemeye yardımcıdır.” </w:t>
      </w:r>
      <w:r w:rsidRPr="00A60DD0">
        <w:rPr>
          <w:rFonts w:ascii="Times New Roman" w:hAnsi="Times New Roman"/>
          <w:sz w:val="24"/>
          <w:szCs w:val="24"/>
        </w:rPr>
        <w:t>ifadelerine yer verildiği ancak bu ifadelerin ispata muhtaç olduğu,</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Diğer taraftan, </w:t>
      </w:r>
      <w:hyperlink r:id="rId37" w:history="1">
        <w:r w:rsidRPr="00A60DD0">
          <w:rPr>
            <w:rFonts w:ascii="Times New Roman" w:hAnsi="Times New Roman"/>
            <w:color w:val="0000FF"/>
            <w:sz w:val="24"/>
            <w:szCs w:val="24"/>
            <w:u w:val="single"/>
          </w:rPr>
          <w:t>www.prodrug.com.tr</w:t>
        </w:r>
      </w:hyperlink>
      <w:r w:rsidRPr="00A60DD0">
        <w:rPr>
          <w:rFonts w:ascii="Times New Roman" w:hAnsi="Times New Roman"/>
          <w:sz w:val="24"/>
          <w:szCs w:val="24"/>
        </w:rPr>
        <w:t xml:space="preserve">  adresli internet sitesinde yer alan </w:t>
      </w:r>
      <w:r w:rsidRPr="00A60DD0">
        <w:rPr>
          <w:rFonts w:ascii="Times New Roman" w:hAnsi="Times New Roman"/>
          <w:b/>
          <w:sz w:val="24"/>
          <w:szCs w:val="24"/>
        </w:rPr>
        <w:t>“Septilex Kekiközlü”</w:t>
      </w:r>
      <w:r w:rsidRPr="00A60DD0">
        <w:rPr>
          <w:rFonts w:ascii="Times New Roman" w:hAnsi="Times New Roman"/>
          <w:i/>
          <w:sz w:val="24"/>
          <w:szCs w:val="24"/>
        </w:rPr>
        <w:t xml:space="preserve"> </w:t>
      </w:r>
      <w:r w:rsidRPr="00A60DD0">
        <w:rPr>
          <w:rFonts w:ascii="Times New Roman" w:hAnsi="Times New Roman"/>
          <w:sz w:val="24"/>
          <w:szCs w:val="24"/>
        </w:rPr>
        <w:t>isimli ürüne ilişkin tanıtımlarda; “</w:t>
      </w:r>
      <w:r w:rsidRPr="00A60DD0">
        <w:rPr>
          <w:rFonts w:ascii="Times New Roman" w:hAnsi="Times New Roman"/>
          <w:i/>
          <w:sz w:val="24"/>
          <w:szCs w:val="24"/>
        </w:rPr>
        <w:t xml:space="preserve">Öksürüğün giderilmesine yardımcıdır. Öksürük dürtüsünü azaltır. Mukus atılımına yardımcıdır. Aşırı mukus sekresyonunu azaltır. Bronşları gevşetir, rahatlama sağlar. </w:t>
      </w:r>
      <w:proofErr w:type="gramStart"/>
      <w:r w:rsidRPr="00A60DD0">
        <w:rPr>
          <w:rFonts w:ascii="Times New Roman" w:hAnsi="Times New Roman"/>
          <w:i/>
          <w:sz w:val="24"/>
          <w:szCs w:val="24"/>
        </w:rPr>
        <w:t>İçeriğindeki vitamin ve mineraller sayesinde bağışıklık sistemini destekler.”</w:t>
      </w:r>
      <w:r w:rsidRPr="00A60DD0">
        <w:rPr>
          <w:rFonts w:ascii="Times New Roman" w:hAnsi="Times New Roman"/>
          <w:i/>
          <w:sz w:val="24"/>
          <w:szCs w:val="24"/>
          <w:lang w:val="en-US"/>
        </w:rPr>
        <w:t xml:space="preserve"> </w:t>
      </w:r>
      <w:r w:rsidRPr="00A60DD0">
        <w:rPr>
          <w:rFonts w:ascii="Times New Roman" w:hAnsi="Times New Roman"/>
          <w:sz w:val="24"/>
          <w:szCs w:val="24"/>
        </w:rPr>
        <w:t>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w:t>
      </w:r>
      <w:proofErr w:type="gramEnd"/>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sz w:val="24"/>
          <w:szCs w:val="24"/>
        </w:rPr>
        <w:t xml:space="preserve">Bununla birlikte, söz konusu internet sitesinde </w:t>
      </w:r>
      <w:r w:rsidRPr="00A60DD0">
        <w:rPr>
          <w:rFonts w:ascii="Times New Roman" w:hAnsi="Times New Roman"/>
          <w:b/>
          <w:i/>
          <w:sz w:val="24"/>
          <w:szCs w:val="24"/>
        </w:rPr>
        <w:t>“Glena Nem Body”,  “Glena Nem Face”, “Glena Yüz Temizleme Jeli”, “Glena Saç Spreyi”, “Glena Şampuan”, Glena Egza Şampuan” , Glena Btx Anti-Wrinkle”, “Glena Spot Remover Cream”, “Glena Eye Contour Care Cream”, Glena Cellulite Cream”, “Glena Sun Acne 50 SPF”, “Glena Sun”, “Septilex Pastil Çeşitleri”, “Septilex Multi Seng”, “Septilex Pro-İmmun”, “Septilex Multi Seng”</w:t>
      </w:r>
      <w:r w:rsidRPr="00A60DD0">
        <w:rPr>
          <w:rFonts w:ascii="Times New Roman" w:hAnsi="Times New Roman"/>
          <w:sz w:val="24"/>
          <w:szCs w:val="24"/>
        </w:rPr>
        <w:t xml:space="preserve"> isimli kozmetik ürünlere ve gıda takviyelerine ilişkin tanıtımların ilgili mevzuata uygun olmadığı ve tanıtımlarda yer alan ifadelerin ispata muhtaç olduğu,</w:t>
      </w:r>
      <w:proofErr w:type="gramEnd"/>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pStyle w:val="NormalWeb"/>
        <w:spacing w:before="0" w:after="0"/>
        <w:jc w:val="both"/>
        <w:rPr>
          <w:szCs w:val="24"/>
        </w:rPr>
      </w:pPr>
      <w:r w:rsidRPr="00A60DD0">
        <w:rPr>
          <w:szCs w:val="24"/>
        </w:rPr>
        <w:t>Bu nedenle inceleme konusu tanıtımların;</w:t>
      </w:r>
    </w:p>
    <w:p w:rsidR="000B260C" w:rsidRPr="00A60DD0" w:rsidRDefault="000B260C" w:rsidP="000B260C">
      <w:pPr>
        <w:pStyle w:val="NormalWeb"/>
        <w:spacing w:before="0" w:after="0"/>
        <w:jc w:val="both"/>
        <w:rPr>
          <w:szCs w:val="24"/>
        </w:rPr>
      </w:pPr>
    </w:p>
    <w:p w:rsidR="000B260C" w:rsidRDefault="000B260C" w:rsidP="000B260C">
      <w:pPr>
        <w:widowControl w:val="0"/>
        <w:tabs>
          <w:tab w:val="left" w:pos="0"/>
        </w:tabs>
        <w:suppressAutoHyphens/>
        <w:spacing w:after="0" w:line="240" w:lineRule="auto"/>
        <w:jc w:val="both"/>
        <w:rPr>
          <w:rFonts w:ascii="Times New Roman" w:eastAsia="Andale Sans UI" w:hAnsi="Times New Roman"/>
          <w:kern w:val="2"/>
          <w:sz w:val="24"/>
          <w:szCs w:val="24"/>
        </w:rPr>
      </w:pPr>
      <w:r w:rsidRPr="00A60DD0">
        <w:rPr>
          <w:rFonts w:ascii="Times New Roman" w:eastAsia="Andale Sans UI" w:hAnsi="Times New Roman"/>
          <w:kern w:val="2"/>
          <w:sz w:val="24"/>
          <w:szCs w:val="24"/>
        </w:rPr>
        <w:t>-Kozmetik Yönetmeliğinin 4 üncü ve 10 uncu maddeleri,</w:t>
      </w:r>
    </w:p>
    <w:p w:rsidR="000B260C" w:rsidRPr="00A60DD0" w:rsidRDefault="000B260C" w:rsidP="000B260C">
      <w:pPr>
        <w:widowControl w:val="0"/>
        <w:tabs>
          <w:tab w:val="left" w:pos="0"/>
        </w:tabs>
        <w:suppressAutoHyphens/>
        <w:spacing w:after="0" w:line="240" w:lineRule="auto"/>
        <w:jc w:val="both"/>
        <w:rPr>
          <w:rFonts w:ascii="Times New Roman" w:eastAsia="Andale Sans UI" w:hAnsi="Times New Roman"/>
          <w:kern w:val="2"/>
          <w:sz w:val="24"/>
          <w:szCs w:val="24"/>
        </w:rPr>
      </w:pPr>
    </w:p>
    <w:p w:rsidR="000B260C" w:rsidRDefault="000B260C" w:rsidP="000B260C">
      <w:pPr>
        <w:widowControl w:val="0"/>
        <w:tabs>
          <w:tab w:val="left" w:pos="0"/>
        </w:tabs>
        <w:suppressAutoHyphens/>
        <w:spacing w:after="0" w:line="240" w:lineRule="auto"/>
        <w:jc w:val="both"/>
        <w:rPr>
          <w:rFonts w:ascii="Times New Roman" w:hAnsi="Times New Roman"/>
          <w:sz w:val="24"/>
          <w:szCs w:val="24"/>
        </w:rPr>
      </w:pPr>
      <w:r w:rsidRPr="00A60DD0">
        <w:rPr>
          <w:rFonts w:ascii="Times New Roman" w:eastAsia="Andale Sans UI" w:hAnsi="Times New Roman"/>
          <w:kern w:val="2"/>
          <w:sz w:val="24"/>
          <w:szCs w:val="24"/>
        </w:rPr>
        <w:t>-</w:t>
      </w:r>
      <w:r w:rsidRPr="00A60DD0">
        <w:rPr>
          <w:rFonts w:ascii="Times New Roman" w:hAnsi="Times New Roman"/>
          <w:sz w:val="24"/>
          <w:szCs w:val="24"/>
        </w:rPr>
        <w:t>Sağlık Beyanı ile Satışa Sunulan Ürünlerin Sağlık Beyanları Hakkında Yönetmeliğinin 4/c, 5 inci ve 7 nci maddeleri,</w:t>
      </w:r>
    </w:p>
    <w:p w:rsidR="000B260C" w:rsidRPr="00A60DD0" w:rsidRDefault="000B260C" w:rsidP="000B260C">
      <w:pPr>
        <w:widowControl w:val="0"/>
        <w:tabs>
          <w:tab w:val="left" w:pos="0"/>
        </w:tabs>
        <w:suppressAutoHyphens/>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w:t>
      </w:r>
      <w:r w:rsidRPr="00A60DD0">
        <w:rPr>
          <w:rFonts w:ascii="Times New Roman" w:hAnsi="Times New Roman"/>
          <w:b/>
          <w:sz w:val="24"/>
          <w:szCs w:val="24"/>
        </w:rPr>
        <w:t xml:space="preserve"> </w:t>
      </w:r>
      <w:r w:rsidRPr="00A60DD0">
        <w:rPr>
          <w:rFonts w:ascii="Times New Roman" w:hAnsi="Times New Roman"/>
          <w:sz w:val="24"/>
          <w:szCs w:val="24"/>
        </w:rPr>
        <w:t>İspençiyari ve Tıbbi Müstahzarlar Kanununun 13 üncü maddesi,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Andale Sans UI" w:hAnsi="Times New Roman"/>
          <w:kern w:val="2"/>
          <w:sz w:val="24"/>
          <w:szCs w:val="24"/>
        </w:rPr>
      </w:pPr>
      <w:r w:rsidRPr="00A60DD0">
        <w:rPr>
          <w:rFonts w:ascii="Times New Roman" w:eastAsia="Andale Sans UI" w:hAnsi="Times New Roman"/>
          <w:spacing w:val="-1"/>
          <w:kern w:val="2"/>
          <w:sz w:val="24"/>
          <w:szCs w:val="24"/>
        </w:rPr>
        <w:t xml:space="preserve">- </w:t>
      </w:r>
      <w:r w:rsidRPr="00A60DD0">
        <w:rPr>
          <w:rFonts w:ascii="Times New Roman" w:eastAsia="Andale Sans UI" w:hAnsi="Times New Roman"/>
          <w:kern w:val="2"/>
          <w:sz w:val="24"/>
          <w:szCs w:val="24"/>
        </w:rPr>
        <w:t>5996 sayılı Veteriner Hizmetleri, Bitki Sağlığı, Gıda Ve Yem Kanununun 24/3 maddesi,</w:t>
      </w:r>
    </w:p>
    <w:p w:rsidR="000B260C" w:rsidRPr="00A60DD0" w:rsidRDefault="000B260C" w:rsidP="000B260C">
      <w:pPr>
        <w:spacing w:after="0" w:line="240" w:lineRule="auto"/>
        <w:jc w:val="both"/>
        <w:rPr>
          <w:rFonts w:ascii="Times New Roman" w:eastAsia="Andale Sans UI" w:hAnsi="Times New Roman"/>
          <w:kern w:val="2"/>
          <w:sz w:val="24"/>
          <w:szCs w:val="24"/>
        </w:rPr>
      </w:pPr>
    </w:p>
    <w:p w:rsidR="000B260C" w:rsidRDefault="000B260C" w:rsidP="000B260C">
      <w:pPr>
        <w:widowControl w:val="0"/>
        <w:tabs>
          <w:tab w:val="left" w:pos="0"/>
        </w:tabs>
        <w:suppressAutoHyphens/>
        <w:spacing w:after="0" w:line="240" w:lineRule="auto"/>
        <w:jc w:val="both"/>
        <w:rPr>
          <w:rFonts w:ascii="Times New Roman" w:hAnsi="Times New Roman"/>
          <w:sz w:val="24"/>
          <w:szCs w:val="24"/>
        </w:rPr>
      </w:pPr>
      <w:r w:rsidRPr="00A60DD0">
        <w:rPr>
          <w:rFonts w:ascii="Times New Roman" w:eastAsia="Andale Sans UI" w:hAnsi="Times New Roman"/>
          <w:kern w:val="2"/>
          <w:sz w:val="24"/>
          <w:szCs w:val="24"/>
        </w:rPr>
        <w:t>-</w:t>
      </w:r>
      <w:r w:rsidRPr="00A60DD0">
        <w:rPr>
          <w:rFonts w:ascii="Times New Roman" w:hAnsi="Times New Roman"/>
          <w:sz w:val="24"/>
          <w:szCs w:val="24"/>
        </w:rPr>
        <w:t xml:space="preserve"> Türk Gıda Kodeksi Etiketleme Yönetmeliğinin 6 ncı maddesi,</w:t>
      </w:r>
    </w:p>
    <w:p w:rsidR="000B260C" w:rsidRPr="00A60DD0" w:rsidRDefault="000B260C" w:rsidP="000B260C">
      <w:pPr>
        <w:widowControl w:val="0"/>
        <w:tabs>
          <w:tab w:val="left" w:pos="0"/>
        </w:tabs>
        <w:suppressAutoHyphens/>
        <w:spacing w:after="0" w:line="240" w:lineRule="auto"/>
        <w:jc w:val="both"/>
        <w:rPr>
          <w:rFonts w:ascii="Times New Roman" w:hAnsi="Times New Roman"/>
          <w:sz w:val="24"/>
          <w:szCs w:val="24"/>
        </w:rPr>
      </w:pPr>
    </w:p>
    <w:p w:rsidR="000B260C" w:rsidRPr="00A60DD0" w:rsidRDefault="000B260C" w:rsidP="000B260C">
      <w:pPr>
        <w:shd w:val="clear" w:color="auto" w:fill="FFFFFF"/>
        <w:spacing w:after="0" w:line="240" w:lineRule="auto"/>
        <w:contextualSpacing/>
        <w:jc w:val="both"/>
        <w:rPr>
          <w:rFonts w:ascii="Times New Roman" w:hAnsi="Times New Roman"/>
          <w:bCs/>
          <w:sz w:val="24"/>
          <w:szCs w:val="24"/>
        </w:rPr>
      </w:pPr>
      <w:r w:rsidRPr="00A60DD0">
        <w:rPr>
          <w:rFonts w:ascii="Times New Roman" w:eastAsia="Andale Sans UI" w:hAnsi="Times New Roman"/>
          <w:spacing w:val="-1"/>
          <w:kern w:val="2"/>
          <w:sz w:val="24"/>
          <w:szCs w:val="24"/>
        </w:rPr>
        <w:t xml:space="preserve">- </w:t>
      </w:r>
      <w:r w:rsidRPr="00A60DD0">
        <w:rPr>
          <w:rFonts w:ascii="Times New Roman" w:hAnsi="Times New Roman"/>
          <w:bCs/>
          <w:sz w:val="24"/>
          <w:szCs w:val="24"/>
        </w:rPr>
        <w:t>10.01.2015 tarihli ve 29232 saylı Resmi Gazete ’de yayınlanarak yürürlüğe giren Ticari Reklam ve Haksız Ticari Uygulamalar Yönetmeliğinin 5/1-a, 5/1-b, 7/1, 7/2, 7/3, 7/4, 7/5-a, 7/8, 9 uncu, 26 ncı ve 32 nci maddeleri,</w:t>
      </w:r>
    </w:p>
    <w:p w:rsidR="000B260C" w:rsidRPr="00A60DD0" w:rsidRDefault="000B260C" w:rsidP="000B260C">
      <w:pPr>
        <w:shd w:val="clear" w:color="auto" w:fill="FFFFFF"/>
        <w:spacing w:after="0" w:line="240" w:lineRule="auto"/>
        <w:contextualSpacing/>
        <w:jc w:val="both"/>
        <w:rPr>
          <w:rFonts w:ascii="Times New Roman" w:hAnsi="Times New Roman"/>
          <w:bCs/>
          <w:sz w:val="24"/>
          <w:szCs w:val="24"/>
        </w:rPr>
      </w:pPr>
    </w:p>
    <w:p w:rsidR="000B260C" w:rsidRDefault="000B260C" w:rsidP="000B260C">
      <w:pPr>
        <w:widowControl w:val="0"/>
        <w:tabs>
          <w:tab w:val="left" w:pos="0"/>
        </w:tabs>
        <w:suppressAutoHyphens/>
        <w:spacing w:after="0" w:line="240" w:lineRule="auto"/>
        <w:jc w:val="both"/>
        <w:rPr>
          <w:rFonts w:ascii="Times New Roman" w:hAnsi="Times New Roman"/>
          <w:bCs/>
          <w:sz w:val="24"/>
          <w:szCs w:val="24"/>
        </w:rPr>
      </w:pPr>
      <w:r w:rsidRPr="00A60DD0">
        <w:rPr>
          <w:rFonts w:ascii="Times New Roman" w:eastAsia="Andale Sans UI" w:hAnsi="Times New Roman"/>
          <w:kern w:val="2"/>
          <w:sz w:val="24"/>
          <w:szCs w:val="24"/>
        </w:rPr>
        <w:t xml:space="preserve">- </w:t>
      </w:r>
      <w:r w:rsidRPr="00A60DD0">
        <w:rPr>
          <w:rFonts w:ascii="Times New Roman" w:hAnsi="Times New Roman"/>
          <w:bCs/>
          <w:sz w:val="24"/>
          <w:szCs w:val="24"/>
        </w:rPr>
        <w:t>6502 sayılı Tüketicinin Korunması Ha</w:t>
      </w:r>
      <w:r>
        <w:rPr>
          <w:rFonts w:ascii="Times New Roman" w:hAnsi="Times New Roman"/>
          <w:bCs/>
          <w:sz w:val="24"/>
          <w:szCs w:val="24"/>
        </w:rPr>
        <w:t>kkında Kanun'un 61 inci maddesi</w:t>
      </w:r>
    </w:p>
    <w:p w:rsidR="000B260C" w:rsidRPr="00A60DD0" w:rsidRDefault="000B260C" w:rsidP="000B260C">
      <w:pPr>
        <w:widowControl w:val="0"/>
        <w:tabs>
          <w:tab w:val="left" w:pos="0"/>
        </w:tabs>
        <w:suppressAutoHyphens/>
        <w:spacing w:after="0" w:line="240" w:lineRule="auto"/>
        <w:jc w:val="both"/>
        <w:rPr>
          <w:rFonts w:ascii="Times New Roman" w:hAnsi="Times New Roman"/>
          <w:b/>
          <w:bCs/>
          <w:sz w:val="24"/>
          <w:szCs w:val="24"/>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sz w:val="24"/>
          <w:szCs w:val="24"/>
        </w:rPr>
        <w:t>hükümlerine</w:t>
      </w:r>
      <w:proofErr w:type="gramEnd"/>
      <w:r w:rsidRPr="00A60DD0">
        <w:rPr>
          <w:rFonts w:ascii="Times New Roman" w:hAnsi="Times New Roman"/>
          <w:sz w:val="24"/>
          <w:szCs w:val="24"/>
        </w:rPr>
        <w:t xml:space="preserve"> aykırı olduğuna, </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pStyle w:val="GvdeMetni"/>
        <w:spacing w:after="0" w:line="240" w:lineRule="auto"/>
        <w:jc w:val="both"/>
        <w:rPr>
          <w:rFonts w:ascii="Times New Roman" w:hAnsi="Times New Roman"/>
          <w:sz w:val="24"/>
          <w:szCs w:val="24"/>
        </w:rPr>
      </w:pPr>
      <w:r w:rsidRPr="00A60DD0">
        <w:rPr>
          <w:rFonts w:ascii="Times New Roman" w:hAnsi="Times New Roman"/>
          <w:sz w:val="24"/>
          <w:szCs w:val="24"/>
        </w:rPr>
        <w:t xml:space="preserve">Buna göre, reklam veren </w:t>
      </w:r>
      <w:r w:rsidRPr="00A60DD0">
        <w:rPr>
          <w:rFonts w:ascii="Times New Roman" w:hAnsi="Times New Roman"/>
          <w:b/>
          <w:bCs/>
          <w:sz w:val="24"/>
          <w:szCs w:val="24"/>
        </w:rPr>
        <w:t>Prodrug İlaç Kozmetik Doğal Ürünler San. Ve Tic. Ltd. Şti.</w:t>
      </w:r>
      <w:r w:rsidRPr="00A60DD0">
        <w:rPr>
          <w:rFonts w:ascii="Times New Roman" w:hAnsi="Times New Roman"/>
          <w:bCs/>
          <w:sz w:val="24"/>
          <w:szCs w:val="24"/>
        </w:rPr>
        <w:t xml:space="preserve"> </w:t>
      </w:r>
      <w:r w:rsidRPr="00A60DD0">
        <w:rPr>
          <w:rFonts w:ascii="Times New Roman" w:hAnsi="Times New Roman"/>
          <w:sz w:val="24"/>
          <w:szCs w:val="24"/>
        </w:rPr>
        <w:t xml:space="preserve">hakkında, 6502 sayılı Kanun’un 63 üncü </w:t>
      </w:r>
      <w:r w:rsidRPr="00A60DD0">
        <w:rPr>
          <w:rFonts w:ascii="Times New Roman" w:hAnsi="Times New Roman"/>
          <w:color w:val="000000"/>
          <w:sz w:val="24"/>
          <w:szCs w:val="24"/>
        </w:rPr>
        <w:t xml:space="preserve">ve 77/12 nci maddeleri uyarınca </w:t>
      </w:r>
      <w:r w:rsidRPr="00A60DD0">
        <w:rPr>
          <w:rStyle w:val="Gl"/>
          <w:rFonts w:ascii="Times New Roman" w:hAnsi="Times New Roman"/>
          <w:sz w:val="24"/>
          <w:szCs w:val="24"/>
        </w:rPr>
        <w:t>anılan reklamları durdurma cezası</w:t>
      </w:r>
      <w:r w:rsidRPr="00A60DD0">
        <w:rPr>
          <w:rFonts w:ascii="Times New Roman" w:hAnsi="Times New Roman"/>
          <w:sz w:val="24"/>
          <w:szCs w:val="24"/>
        </w:rPr>
        <w:t xml:space="preserve"> verilmesine</w:t>
      </w:r>
      <w:r w:rsidRPr="00A60DD0">
        <w:rPr>
          <w:rFonts w:ascii="Times New Roman" w:hAnsi="Times New Roman"/>
          <w:bCs/>
          <w:sz w:val="24"/>
          <w:szCs w:val="24"/>
        </w:rPr>
        <w:t xml:space="preserve"> </w:t>
      </w:r>
      <w:r w:rsidRPr="00A60DD0">
        <w:rPr>
          <w:rFonts w:ascii="Times New Roman" w:hAnsi="Times New Roman"/>
          <w:sz w:val="24"/>
          <w:szCs w:val="24"/>
        </w:rPr>
        <w:t>karar verilmiştir.</w:t>
      </w:r>
    </w:p>
    <w:p w:rsidR="000B260C" w:rsidRPr="00A60DD0" w:rsidRDefault="000B260C" w:rsidP="000B260C">
      <w:pPr>
        <w:pStyle w:val="GvdeMetni"/>
        <w:spacing w:after="0" w:line="240" w:lineRule="auto"/>
        <w:jc w:val="both"/>
        <w:rPr>
          <w:rFonts w:ascii="Times New Roman" w:hAnsi="Times New Roman"/>
          <w:sz w:val="24"/>
          <w:szCs w:val="24"/>
        </w:rPr>
      </w:pPr>
    </w:p>
    <w:p w:rsidR="000B260C" w:rsidRPr="00A60DD0" w:rsidRDefault="000B260C" w:rsidP="000B260C">
      <w:pPr>
        <w:pStyle w:val="GvdeMetni"/>
        <w:spacing w:after="0" w:line="240" w:lineRule="auto"/>
        <w:jc w:val="both"/>
        <w:rPr>
          <w:rFonts w:ascii="Times New Roman" w:hAnsi="Times New Roman"/>
          <w:b/>
          <w:bCs/>
          <w:sz w:val="24"/>
          <w:szCs w:val="24"/>
        </w:rPr>
      </w:pPr>
      <w:r w:rsidRPr="00A60DD0">
        <w:rPr>
          <w:rFonts w:ascii="Times New Roman" w:hAnsi="Times New Roman"/>
          <w:b/>
          <w:sz w:val="24"/>
          <w:szCs w:val="24"/>
        </w:rPr>
        <w:t>23)</w:t>
      </w:r>
    </w:p>
    <w:p w:rsidR="000B260C" w:rsidRPr="00A60DD0" w:rsidRDefault="000B260C" w:rsidP="000B260C">
      <w:pPr>
        <w:pStyle w:val="NormalWeb"/>
        <w:spacing w:before="0" w:after="0"/>
        <w:jc w:val="both"/>
        <w:rPr>
          <w:bCs/>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Dosya No: 2014/969</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tabs>
          <w:tab w:val="left" w:pos="0"/>
        </w:tabs>
        <w:spacing w:after="0" w:line="240" w:lineRule="auto"/>
        <w:rPr>
          <w:rFonts w:ascii="Times New Roman" w:eastAsia="Andale Sans UI" w:hAnsi="Times New Roman"/>
          <w:b/>
          <w:kern w:val="1"/>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eastAsia="Andale Sans UI" w:hAnsi="Times New Roman"/>
          <w:kern w:val="1"/>
          <w:sz w:val="24"/>
          <w:szCs w:val="24"/>
        </w:rPr>
        <w:t xml:space="preserve"> </w:t>
      </w:r>
      <w:r w:rsidRPr="00A60DD0">
        <w:rPr>
          <w:rFonts w:ascii="Times New Roman" w:eastAsia="Andale Sans UI" w:hAnsi="Times New Roman"/>
          <w:b/>
          <w:kern w:val="1"/>
          <w:sz w:val="24"/>
          <w:szCs w:val="24"/>
        </w:rPr>
        <w:t xml:space="preserve">HHS Bitkisel Ve Sağlık Ür. Tur. İnş. Teks. Gıda San. </w:t>
      </w:r>
      <w:proofErr w:type="gramStart"/>
      <w:r w:rsidRPr="00A60DD0">
        <w:rPr>
          <w:rFonts w:ascii="Times New Roman" w:eastAsia="Andale Sans UI" w:hAnsi="Times New Roman"/>
          <w:b/>
          <w:kern w:val="1"/>
          <w:sz w:val="24"/>
          <w:szCs w:val="24"/>
        </w:rPr>
        <w:t>ve</w:t>
      </w:r>
      <w:proofErr w:type="gramEnd"/>
      <w:r w:rsidRPr="00A60DD0">
        <w:rPr>
          <w:rFonts w:ascii="Times New Roman" w:eastAsia="Andale Sans UI" w:hAnsi="Times New Roman"/>
          <w:b/>
          <w:kern w:val="1"/>
          <w:sz w:val="24"/>
          <w:szCs w:val="24"/>
        </w:rPr>
        <w:t xml:space="preserve"> Tic. A.Ş.</w:t>
      </w:r>
    </w:p>
    <w:p w:rsidR="000B260C" w:rsidRPr="00A60DD0" w:rsidRDefault="000B260C" w:rsidP="000B260C">
      <w:pPr>
        <w:tabs>
          <w:tab w:val="left" w:pos="0"/>
        </w:tabs>
        <w:spacing w:after="0" w:line="240" w:lineRule="auto"/>
        <w:rPr>
          <w:rFonts w:ascii="Times New Roman" w:eastAsia="Andale Sans UI" w:hAnsi="Times New Roman"/>
          <w:b/>
          <w:kern w:val="1"/>
          <w:sz w:val="24"/>
          <w:szCs w:val="24"/>
        </w:rPr>
      </w:pPr>
    </w:p>
    <w:p w:rsidR="000B260C" w:rsidRDefault="000B260C" w:rsidP="000B260C">
      <w:pPr>
        <w:tabs>
          <w:tab w:val="left" w:pos="0"/>
        </w:tabs>
        <w:spacing w:after="0" w:line="240" w:lineRule="auto"/>
        <w:rPr>
          <w:rFonts w:ascii="Times New Roman" w:hAnsi="Times New Roman"/>
          <w:b/>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 </w:t>
      </w:r>
      <w:r w:rsidRPr="00A60DD0">
        <w:rPr>
          <w:rFonts w:ascii="Times New Roman" w:eastAsia="Andale Sans UI" w:hAnsi="Times New Roman"/>
          <w:color w:val="000080"/>
          <w:kern w:val="1"/>
          <w:sz w:val="24"/>
          <w:szCs w:val="24"/>
          <w:u w:val="single"/>
        </w:rPr>
        <w:t>www.hhs.com</w:t>
      </w:r>
      <w:r w:rsidRPr="00A60DD0">
        <w:rPr>
          <w:rFonts w:ascii="Times New Roman" w:eastAsia="Andale Sans UI" w:hAnsi="Times New Roman"/>
          <w:kern w:val="1"/>
          <w:sz w:val="24"/>
          <w:szCs w:val="24"/>
        </w:rPr>
        <w:t xml:space="preserve"> adresli internet sitesinde yer alan </w:t>
      </w:r>
      <w:r w:rsidRPr="0040199B">
        <w:rPr>
          <w:rFonts w:ascii="Times New Roman" w:hAnsi="Times New Roman"/>
          <w:b/>
          <w:i/>
          <w:sz w:val="24"/>
          <w:szCs w:val="24"/>
        </w:rPr>
        <w:t>“Üzüm Çekirdeği Yağı”, “Limon Yağı”</w:t>
      </w:r>
      <w:r w:rsidRPr="00A60DD0">
        <w:rPr>
          <w:rFonts w:ascii="Times New Roman" w:hAnsi="Times New Roman"/>
          <w:i/>
          <w:sz w:val="24"/>
          <w:szCs w:val="24"/>
        </w:rPr>
        <w:t xml:space="preserve"> ve </w:t>
      </w:r>
      <w:r w:rsidRPr="0040199B">
        <w:rPr>
          <w:rFonts w:ascii="Times New Roman" w:hAnsi="Times New Roman"/>
          <w:b/>
          <w:i/>
          <w:sz w:val="24"/>
          <w:szCs w:val="24"/>
        </w:rPr>
        <w:t>“Nar Çiçeği Yağı”</w:t>
      </w:r>
      <w:r w:rsidRPr="00A60DD0">
        <w:rPr>
          <w:rFonts w:ascii="Times New Roman" w:hAnsi="Times New Roman"/>
          <w:i/>
          <w:sz w:val="24"/>
          <w:szCs w:val="24"/>
        </w:rPr>
        <w:t xml:space="preserve"> </w:t>
      </w:r>
      <w:r w:rsidRPr="00A60DD0">
        <w:rPr>
          <w:rFonts w:ascii="Times New Roman" w:eastAsia="Andale Sans UI" w:hAnsi="Times New Roman"/>
          <w:kern w:val="1"/>
          <w:sz w:val="24"/>
          <w:szCs w:val="24"/>
        </w:rPr>
        <w:t>isi</w:t>
      </w:r>
      <w:r>
        <w:rPr>
          <w:rFonts w:ascii="Times New Roman" w:eastAsia="Andale Sans UI" w:hAnsi="Times New Roman"/>
          <w:kern w:val="1"/>
          <w:sz w:val="24"/>
          <w:szCs w:val="24"/>
        </w:rPr>
        <w:t>mli ürünlere ilişkin tanıtımlar</w:t>
      </w:r>
    </w:p>
    <w:p w:rsidR="000B260C" w:rsidRPr="00A60DD0" w:rsidRDefault="000B260C" w:rsidP="000B260C">
      <w:pPr>
        <w:tabs>
          <w:tab w:val="left" w:pos="0"/>
        </w:tabs>
        <w:spacing w:after="0" w:line="240" w:lineRule="auto"/>
        <w:rPr>
          <w:rFonts w:ascii="Times New Roman" w:hAnsi="Times New Roman"/>
          <w:b/>
          <w:sz w:val="24"/>
          <w:szCs w:val="24"/>
        </w:rPr>
      </w:pPr>
    </w:p>
    <w:p w:rsidR="000B260C" w:rsidRDefault="000B260C" w:rsidP="000B260C">
      <w:pPr>
        <w:tabs>
          <w:tab w:val="left" w:pos="0"/>
        </w:tabs>
        <w:spacing w:after="0" w:line="240" w:lineRule="auto"/>
        <w:rPr>
          <w:rFonts w:ascii="Times New Roman" w:hAnsi="Times New Roman"/>
          <w:sz w:val="24"/>
          <w:szCs w:val="24"/>
        </w:rPr>
      </w:pPr>
      <w:r w:rsidRPr="00A60DD0">
        <w:rPr>
          <w:rFonts w:ascii="Times New Roman" w:hAnsi="Times New Roman"/>
          <w:b/>
          <w:sz w:val="24"/>
          <w:szCs w:val="24"/>
        </w:rPr>
        <w:t xml:space="preserve">Reklam Yayın Tarihi: </w:t>
      </w:r>
      <w:r w:rsidRPr="00A60DD0">
        <w:rPr>
          <w:rFonts w:ascii="Times New Roman" w:hAnsi="Times New Roman"/>
          <w:sz w:val="24"/>
          <w:szCs w:val="24"/>
        </w:rPr>
        <w:t>02.01.2014</w:t>
      </w:r>
    </w:p>
    <w:p w:rsidR="000B260C" w:rsidRPr="00A60DD0" w:rsidRDefault="000B260C" w:rsidP="000B260C">
      <w:pPr>
        <w:tabs>
          <w:tab w:val="left" w:pos="0"/>
        </w:tabs>
        <w:spacing w:after="0" w:line="240" w:lineRule="auto"/>
        <w:rPr>
          <w:rFonts w:ascii="Times New Roman" w:hAnsi="Times New Roman"/>
          <w:sz w:val="24"/>
          <w:szCs w:val="24"/>
        </w:rPr>
      </w:pPr>
    </w:p>
    <w:p w:rsidR="000B260C" w:rsidRDefault="000B260C" w:rsidP="000B260C">
      <w:pPr>
        <w:tabs>
          <w:tab w:val="left" w:pos="0"/>
          <w:tab w:val="left" w:pos="709"/>
        </w:tabs>
        <w:spacing w:after="0" w:line="240" w:lineRule="auto"/>
        <w:ind w:left="709" w:hanging="709"/>
        <w:rPr>
          <w:rFonts w:ascii="Times New Roman" w:hAnsi="Times New Roman"/>
          <w:sz w:val="24"/>
          <w:szCs w:val="24"/>
        </w:rPr>
      </w:pPr>
      <w:r w:rsidRPr="00A60DD0">
        <w:rPr>
          <w:rFonts w:ascii="Times New Roman" w:hAnsi="Times New Roman"/>
          <w:b/>
          <w:sz w:val="24"/>
          <w:szCs w:val="24"/>
        </w:rPr>
        <w:t>Reklamın Yayınlandığı Mecra:</w:t>
      </w:r>
      <w:r w:rsidRPr="00A60DD0">
        <w:rPr>
          <w:rFonts w:ascii="Times New Roman" w:hAnsi="Times New Roman"/>
          <w:sz w:val="24"/>
          <w:szCs w:val="24"/>
        </w:rPr>
        <w:t xml:space="preserve">  İnternet</w:t>
      </w:r>
    </w:p>
    <w:p w:rsidR="000B260C" w:rsidRPr="00A60DD0" w:rsidRDefault="000B260C" w:rsidP="000B260C">
      <w:pPr>
        <w:tabs>
          <w:tab w:val="left" w:pos="0"/>
          <w:tab w:val="left" w:pos="709"/>
        </w:tabs>
        <w:spacing w:after="0" w:line="240" w:lineRule="auto"/>
        <w:ind w:left="709" w:hanging="709"/>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Tespitler: www.hhs.com</w:t>
      </w:r>
      <w:r w:rsidRPr="00A60DD0">
        <w:rPr>
          <w:rFonts w:ascii="Times New Roman" w:hAnsi="Times New Roman"/>
          <w:sz w:val="24"/>
          <w:szCs w:val="24"/>
        </w:rPr>
        <w:t xml:space="preserve"> adresli internet sitesinin </w:t>
      </w:r>
      <w:r w:rsidRPr="00A60DD0">
        <w:rPr>
          <w:rFonts w:ascii="Times New Roman" w:hAnsi="Times New Roman"/>
          <w:b/>
          <w:sz w:val="24"/>
          <w:szCs w:val="24"/>
        </w:rPr>
        <w:t>02.01.2014</w:t>
      </w:r>
      <w:r w:rsidRPr="00A60DD0">
        <w:rPr>
          <w:rFonts w:ascii="Times New Roman" w:hAnsi="Times New Roman"/>
          <w:sz w:val="24"/>
          <w:szCs w:val="24"/>
        </w:rPr>
        <w:t xml:space="preserve"> tarihli görünümünde yer alan</w:t>
      </w:r>
      <w:r w:rsidRPr="00A60DD0">
        <w:rPr>
          <w:rFonts w:ascii="Times New Roman" w:hAnsi="Times New Roman"/>
          <w:b/>
          <w:i/>
          <w:sz w:val="24"/>
          <w:szCs w:val="24"/>
        </w:rPr>
        <w:t xml:space="preserve"> “Üzüm Çekirdeği Yağı”, “Limon Yağı”, </w:t>
      </w:r>
      <w:r w:rsidRPr="00A60DD0">
        <w:rPr>
          <w:rFonts w:ascii="Times New Roman" w:hAnsi="Times New Roman"/>
          <w:sz w:val="24"/>
          <w:szCs w:val="24"/>
        </w:rPr>
        <w:t>ve</w:t>
      </w:r>
      <w:r w:rsidRPr="00A60DD0">
        <w:rPr>
          <w:rFonts w:ascii="Times New Roman" w:hAnsi="Times New Roman"/>
          <w:b/>
          <w:i/>
          <w:sz w:val="24"/>
          <w:szCs w:val="24"/>
        </w:rPr>
        <w:t xml:space="preserve"> “Nar Çekirdeği Yağı”</w:t>
      </w:r>
      <w:r w:rsidRPr="00A60DD0">
        <w:rPr>
          <w:rFonts w:ascii="Times New Roman" w:hAnsi="Times New Roman"/>
          <w:b/>
          <w:bCs/>
          <w:i/>
          <w:color w:val="202020"/>
          <w:sz w:val="24"/>
          <w:szCs w:val="24"/>
        </w:rPr>
        <w:t xml:space="preserve"> </w:t>
      </w:r>
      <w:r w:rsidRPr="00A60DD0">
        <w:rPr>
          <w:rFonts w:ascii="Times New Roman" w:hAnsi="Times New Roman"/>
          <w:sz w:val="24"/>
          <w:szCs w:val="24"/>
        </w:rPr>
        <w:t>isimli kozmetik ürünlere ilişkin tanıtımlarda;</w:t>
      </w:r>
      <w:r w:rsidRPr="00A60DD0">
        <w:rPr>
          <w:rFonts w:ascii="Times New Roman" w:hAnsi="Times New Roman"/>
          <w:i/>
          <w:sz w:val="24"/>
          <w:szCs w:val="24"/>
        </w:rPr>
        <w:t xml:space="preserve"> </w:t>
      </w:r>
      <w:r w:rsidRPr="00A60DD0">
        <w:rPr>
          <w:rFonts w:ascii="Times New Roman" w:hAnsi="Times New Roman"/>
          <w:b/>
          <w:i/>
          <w:sz w:val="24"/>
          <w:szCs w:val="24"/>
        </w:rPr>
        <w:t>“</w:t>
      </w:r>
      <w:r w:rsidRPr="00A60DD0">
        <w:rPr>
          <w:rFonts w:ascii="Times New Roman" w:hAnsi="Times New Roman"/>
          <w:i/>
          <w:sz w:val="24"/>
          <w:szCs w:val="24"/>
        </w:rPr>
        <w:t>Üzüm Çekirdeği Yağı</w:t>
      </w:r>
      <w:proofErr w:type="gramStart"/>
      <w:r w:rsidRPr="00A60DD0">
        <w:rPr>
          <w:rFonts w:ascii="Times New Roman" w:hAnsi="Times New Roman"/>
          <w:i/>
          <w:sz w:val="24"/>
          <w:szCs w:val="24"/>
        </w:rPr>
        <w:t>:.</w:t>
      </w:r>
      <w:proofErr w:type="gramEnd"/>
      <w:r w:rsidRPr="00A60DD0">
        <w:rPr>
          <w:rFonts w:ascii="Times New Roman" w:hAnsi="Times New Roman"/>
          <w:b/>
          <w:i/>
          <w:sz w:val="24"/>
          <w:szCs w:val="24"/>
          <w:u w:val="single"/>
        </w:rPr>
        <w:t xml:space="preserve">Ateroskleroz ( damar sertleşmesi) riskini azaltır. Tümörlerin büyümesini durdurmaya yardım eder. Üzüm çekirdeği yağı yaşlanma etkilerini geciktirir. İdrar söktürtücü, müshil ve kuvvet verici olarak önerilir. Görüş kaybına neden olan maküler </w:t>
      </w:r>
      <w:proofErr w:type="gramStart"/>
      <w:r w:rsidRPr="00A60DD0">
        <w:rPr>
          <w:rFonts w:ascii="Times New Roman" w:hAnsi="Times New Roman"/>
          <w:b/>
          <w:i/>
          <w:sz w:val="24"/>
          <w:szCs w:val="24"/>
          <w:u w:val="single"/>
        </w:rPr>
        <w:t>dejenerasyondan</w:t>
      </w:r>
      <w:proofErr w:type="gramEnd"/>
      <w:r w:rsidRPr="00A60DD0">
        <w:rPr>
          <w:rFonts w:ascii="Times New Roman" w:hAnsi="Times New Roman"/>
          <w:b/>
          <w:i/>
          <w:sz w:val="24"/>
          <w:szCs w:val="24"/>
          <w:u w:val="single"/>
        </w:rPr>
        <w:t xml:space="preserve"> korur. Alzheimer hastalığının ilerlemesini yavaşlatmaya yardımcı olur. Üzüm çekirdeği yağı, yüksek tansiyonu düşürür. Üzüm çekirdeği yağı LDL Kolesterol ve Trigliserit seviyesini düşürür. Yaşlanma etkilerini geciktirir kozmetik kremlerin temel ana maddesidir. Üzüm çekirdeği yağı kalp rahatsızlığı ve felce karşı korumaya yardım eder. Aynı zamanda toksinlerden arınan cilde taze ve diri bir görüntü vermektedir. Yüksek düzeyde folik asit içerir ve bağışıklık sistemini güçlendirici özelliğine sahiptir. Antioksidan özelliği ile vücudu toksinlerden arındırılarak cilde nemlilik kazandırmaktadır. Kılcal damarları onararak, cilt kırışıklıklarını düzeltmekte, cilt sarkmasını engellemektedir. Üzüm çekirdeği yağı tamamen doğal olduğundan, sentetik kozmetik ürünleri gibi karaciğere zarar vermemektedir. Üzüm çekirdeği yağının en temel faydası kılcal kan damarlarına yaptığı etkidir. Üzüm çekirdeği yağında %64 oranında bulunan omega-6 ve omega-3 yağ asitleri damar iç çeperlerini koruyucu etkiye sahiptir. </w:t>
      </w:r>
      <w:r w:rsidRPr="00A60DD0">
        <w:rPr>
          <w:rFonts w:ascii="Times New Roman" w:hAnsi="Times New Roman"/>
          <w:i/>
          <w:sz w:val="24"/>
          <w:szCs w:val="24"/>
        </w:rPr>
        <w:t xml:space="preserve">Limon Yağı: </w:t>
      </w:r>
      <w:r w:rsidRPr="00A60DD0">
        <w:rPr>
          <w:rFonts w:ascii="Times New Roman" w:hAnsi="Times New Roman"/>
          <w:b/>
          <w:i/>
          <w:sz w:val="24"/>
          <w:szCs w:val="24"/>
          <w:u w:val="single"/>
        </w:rPr>
        <w:t xml:space="preserve">tüm </w:t>
      </w:r>
      <w:proofErr w:type="gramStart"/>
      <w:r w:rsidRPr="00A60DD0">
        <w:rPr>
          <w:rFonts w:ascii="Times New Roman" w:hAnsi="Times New Roman"/>
          <w:b/>
          <w:i/>
          <w:sz w:val="24"/>
          <w:szCs w:val="24"/>
          <w:u w:val="single"/>
        </w:rPr>
        <w:t>enfeksiyonlarla</w:t>
      </w:r>
      <w:proofErr w:type="gramEnd"/>
      <w:r w:rsidRPr="00A60DD0">
        <w:rPr>
          <w:rFonts w:ascii="Times New Roman" w:hAnsi="Times New Roman"/>
          <w:b/>
          <w:i/>
          <w:sz w:val="24"/>
          <w:szCs w:val="24"/>
          <w:u w:val="single"/>
        </w:rPr>
        <w:t xml:space="preserve"> savaşması için vücut savunma sistemini uyarıcı özelliktedir. Boğaz ağrılarında, ağız ülserlerinde, aknede, diş eti hastalıklarında veya iltihapların tedavisinde anti septik, mikrop öldürücü ve bakteri öldürücü etkileriyle bilinmektedir. Bronşit, nezle ve gripten kurtulmaya yardımcıdır. Siğillere karşı ve uçuk kabarcıklarını gidermede faydalıdır. Kan dolaşımı üzerine tonik etki sağlayabilir. Dolaşım yetersizliği, yüksek tansiyon, varisli damarların tedavi edilmesinde yardımcıdır. Burun kanaması ve küçük kesiklerin kanamalarını durdurabilir. Hem idrar söktürücü hem de kabızlığı gidermede yardımcıdır. Yağlı ciltlerde doku sıkıştırıcı etkisiyle kullanılabilir. Ateş düşürmede faydalıdır. Vücuttaki asidi önlediği için romatizma, artrit ve hazımsızlıktaki asitten kurtarıcı özellikleriyle yararlıdır. Duygusal olark canlandırıcı etkideki uçucu yağ, depresyona karşı etkili olduğu bilinmektedir.</w:t>
      </w:r>
      <w:r w:rsidRPr="00A60DD0">
        <w:rPr>
          <w:rFonts w:ascii="Times New Roman" w:hAnsi="Times New Roman"/>
          <w:i/>
          <w:sz w:val="24"/>
          <w:szCs w:val="24"/>
        </w:rPr>
        <w:t xml:space="preserve"> Nar Çekirdeği Yağı, </w:t>
      </w:r>
      <w:r w:rsidRPr="00A60DD0">
        <w:rPr>
          <w:rFonts w:ascii="Times New Roman" w:hAnsi="Times New Roman"/>
          <w:b/>
          <w:i/>
          <w:sz w:val="24"/>
          <w:szCs w:val="24"/>
          <w:u w:val="single"/>
        </w:rPr>
        <w:t xml:space="preserve">kırışıklıkların giderilmesinde ve hücrelerin yenilenmesine yardımcıdır. Yaşlanmayı önleyici ve tersine çevirici özelliklerinden dolayı önemli bir yağdır. Kolesterolü ve şekeri dengelemede, ishalde, bağışıklık sistemini güçlendirmede, prostat ile cilt kanserini, </w:t>
      </w:r>
      <w:proofErr w:type="gramStart"/>
      <w:r w:rsidRPr="00A60DD0">
        <w:rPr>
          <w:rFonts w:ascii="Times New Roman" w:hAnsi="Times New Roman"/>
          <w:b/>
          <w:i/>
          <w:sz w:val="24"/>
          <w:szCs w:val="24"/>
          <w:u w:val="single"/>
        </w:rPr>
        <w:t>enfeksiyon</w:t>
      </w:r>
      <w:proofErr w:type="gramEnd"/>
      <w:r w:rsidRPr="00A60DD0">
        <w:rPr>
          <w:rFonts w:ascii="Times New Roman" w:hAnsi="Times New Roman"/>
          <w:b/>
          <w:i/>
          <w:sz w:val="24"/>
          <w:szCs w:val="24"/>
          <w:u w:val="single"/>
        </w:rPr>
        <w:t xml:space="preserve"> ile alerjileri önlemede ve yaraları iyileştirmede etkisi bulunmaktadır. Günümüzdeki kullanım alanları kilo kontrolü, kolesterol dengesi, anti- inflamatuvar özellikler, kan şekeri dengeleme, cilt sağlığı, antioksidan- antiaging, tümör oluşumuna karşı koruma ve bağışıklık sistemini olarak sıralanabilir.”</w:t>
      </w:r>
      <w:r w:rsidRPr="00A60DD0">
        <w:rPr>
          <w:rFonts w:ascii="Times New Roman" w:hAnsi="Times New Roman"/>
          <w:i/>
          <w:sz w:val="24"/>
          <w:szCs w:val="24"/>
        </w:rPr>
        <w:t xml:space="preserve"> </w:t>
      </w:r>
      <w:r w:rsidRPr="00A60DD0">
        <w:rPr>
          <w:rFonts w:ascii="Times New Roman" w:hAnsi="Times New Roman"/>
          <w:sz w:val="24"/>
          <w:szCs w:val="24"/>
        </w:rPr>
        <w:t xml:space="preserve"> ifadelerinin yer aldığı tespit edilmiştir.</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color w:val="000000"/>
          <w:sz w:val="24"/>
          <w:szCs w:val="24"/>
          <w:lang w:eastAsia="x-none"/>
        </w:rPr>
      </w:pPr>
      <w:r w:rsidRPr="00A60DD0">
        <w:rPr>
          <w:rFonts w:ascii="Times New Roman" w:hAnsi="Times New Roman"/>
          <w:b/>
          <w:color w:val="000000"/>
          <w:sz w:val="24"/>
          <w:szCs w:val="24"/>
          <w:lang w:val="x-none" w:eastAsia="x-none"/>
        </w:rPr>
        <w:t>Değerlendirme/Karar:</w:t>
      </w:r>
      <w:r w:rsidRPr="00A60DD0">
        <w:rPr>
          <w:rFonts w:ascii="Times New Roman" w:hAnsi="Times New Roman"/>
          <w:b/>
          <w:color w:val="000000"/>
          <w:sz w:val="24"/>
          <w:szCs w:val="24"/>
          <w:lang w:eastAsia="x-none"/>
        </w:rPr>
        <w:t xml:space="preserve"> </w:t>
      </w:r>
      <w:r w:rsidRPr="00A60DD0">
        <w:rPr>
          <w:rFonts w:ascii="Times New Roman" w:hAnsi="Times New Roman"/>
          <w:b/>
          <w:sz w:val="24"/>
          <w:szCs w:val="24"/>
        </w:rPr>
        <w:t>www.hhs.com</w:t>
      </w:r>
      <w:r w:rsidRPr="00A60DD0">
        <w:rPr>
          <w:rFonts w:ascii="Times New Roman" w:hAnsi="Times New Roman"/>
          <w:sz w:val="24"/>
          <w:szCs w:val="24"/>
        </w:rPr>
        <w:t xml:space="preserve"> adresli internet sitesinin </w:t>
      </w:r>
      <w:r w:rsidRPr="00A60DD0">
        <w:rPr>
          <w:rFonts w:ascii="Times New Roman" w:hAnsi="Times New Roman"/>
          <w:b/>
          <w:sz w:val="24"/>
          <w:szCs w:val="24"/>
        </w:rPr>
        <w:t>02.01.2014</w:t>
      </w:r>
      <w:r w:rsidRPr="00A60DD0">
        <w:rPr>
          <w:rFonts w:ascii="Times New Roman" w:hAnsi="Times New Roman"/>
          <w:sz w:val="24"/>
          <w:szCs w:val="24"/>
        </w:rPr>
        <w:t xml:space="preserve"> tarihli görünümünde </w:t>
      </w:r>
      <w:r w:rsidRPr="00A60DD0">
        <w:rPr>
          <w:rFonts w:ascii="Times New Roman" w:hAnsi="Times New Roman"/>
          <w:b/>
          <w:i/>
          <w:sz w:val="24"/>
          <w:szCs w:val="24"/>
        </w:rPr>
        <w:t xml:space="preserve">“Üzüm Çekirdeği Yağı”, “Limon Yağı”, </w:t>
      </w:r>
      <w:r w:rsidRPr="00A60DD0">
        <w:rPr>
          <w:rFonts w:ascii="Times New Roman" w:hAnsi="Times New Roman"/>
          <w:sz w:val="24"/>
          <w:szCs w:val="24"/>
        </w:rPr>
        <w:t>ve</w:t>
      </w:r>
      <w:r w:rsidRPr="00A60DD0">
        <w:rPr>
          <w:rFonts w:ascii="Times New Roman" w:hAnsi="Times New Roman"/>
          <w:b/>
          <w:i/>
          <w:sz w:val="24"/>
          <w:szCs w:val="24"/>
        </w:rPr>
        <w:t xml:space="preserve"> “Nar Çekirdeği Yağı”</w:t>
      </w:r>
      <w:r w:rsidRPr="00A60DD0">
        <w:rPr>
          <w:rFonts w:ascii="Times New Roman" w:hAnsi="Times New Roman"/>
          <w:b/>
          <w:bCs/>
          <w:i/>
          <w:color w:val="202020"/>
          <w:sz w:val="24"/>
          <w:szCs w:val="24"/>
        </w:rPr>
        <w:t xml:space="preserve"> </w:t>
      </w:r>
      <w:r w:rsidRPr="00A60DD0">
        <w:rPr>
          <w:rFonts w:ascii="Times New Roman" w:hAnsi="Times New Roman"/>
          <w:sz w:val="24"/>
          <w:szCs w:val="24"/>
        </w:rPr>
        <w:t>isimli kozmetik ürünlere ilişkin tanıtımlarda;</w:t>
      </w:r>
      <w:r w:rsidRPr="00A60DD0">
        <w:rPr>
          <w:rFonts w:ascii="Times New Roman" w:hAnsi="Times New Roman"/>
          <w:i/>
          <w:sz w:val="24"/>
          <w:szCs w:val="24"/>
        </w:rPr>
        <w:t xml:space="preserve"> </w:t>
      </w:r>
      <w:r w:rsidRPr="00A60DD0">
        <w:rPr>
          <w:rFonts w:ascii="Times New Roman" w:hAnsi="Times New Roman"/>
          <w:b/>
          <w:i/>
          <w:sz w:val="24"/>
          <w:szCs w:val="24"/>
        </w:rPr>
        <w:t>“</w:t>
      </w:r>
      <w:r w:rsidRPr="00A60DD0">
        <w:rPr>
          <w:rFonts w:ascii="Times New Roman" w:hAnsi="Times New Roman"/>
          <w:i/>
          <w:sz w:val="24"/>
          <w:szCs w:val="24"/>
        </w:rPr>
        <w:t>Üzüm Çekirdeği Yağı:.</w:t>
      </w:r>
      <w:r w:rsidRPr="00A60DD0">
        <w:rPr>
          <w:rFonts w:ascii="Times New Roman" w:hAnsi="Times New Roman"/>
          <w:b/>
          <w:i/>
          <w:sz w:val="24"/>
          <w:szCs w:val="24"/>
          <w:u w:val="single"/>
        </w:rPr>
        <w:t xml:space="preserve">Ateroskleroz ( damar sertleşmesi) riskini azaltır. Tümörlerin büyümesini durdurmaya yardım eder. Üzüm çekirdeği yağı yaşlanma etkilerini geciktirir. İdrar söktürtücü, müshil ve kuvvet verici olarak önerilir. Görüş kaybına neden olan maküler </w:t>
      </w:r>
      <w:proofErr w:type="gramStart"/>
      <w:r w:rsidRPr="00A60DD0">
        <w:rPr>
          <w:rFonts w:ascii="Times New Roman" w:hAnsi="Times New Roman"/>
          <w:b/>
          <w:i/>
          <w:sz w:val="24"/>
          <w:szCs w:val="24"/>
          <w:u w:val="single"/>
        </w:rPr>
        <w:t>dejenerasyondan</w:t>
      </w:r>
      <w:proofErr w:type="gramEnd"/>
      <w:r w:rsidRPr="00A60DD0">
        <w:rPr>
          <w:rFonts w:ascii="Times New Roman" w:hAnsi="Times New Roman"/>
          <w:b/>
          <w:i/>
          <w:sz w:val="24"/>
          <w:szCs w:val="24"/>
          <w:u w:val="single"/>
        </w:rPr>
        <w:t xml:space="preserve"> korur. Alzheimer hastalığının ilerlemesini yavaşlatmaya yardımcı olur. Üzüm çekirdeği yağı, yüksek tansiyonu düşürür. Üzüm çekirdeği yağı LDL Kolesterol ve Trigliserit seviyesini düşürür. Yaşlanma etkilerini geciktirir kozmetik kremlerin temel ana maddesidir. Üzüm çekirdeği yağı kalp rahatsızlığı ve felce karşı korumaya yardım eder. Aynı zamanda toksinlerden arınan cilde taze ve diri bir görüntü vermektedir. Yüksek düzeyde folik asit içerir ve bağışıklık sistemini güçlendirici özelliğine sahiptir. Antioksidan özelliği ile vücudu toksinlerden arındırılarak cilde nemlilik kazandırmaktadır. Kılcal damarları onararak, cilt kırışıklıklarını düzeltmekte, cilt sarkmasını engellemektedir. Üzüm çekirdeği yağı tamamen doğal olduğundan, sentetik kozmetik ürünleri gibi karaciğere zarar vermemektedir. Üzüm çekirdeği yağının en temel faydası kılcal kan damarlarına yaptığı etkidir. Üzüm çekirdeği yağında %64 oranında bulunan omega-6 ve omega-3 yağ asitleri damar iç çeperlerini koruyucu etkiye sahiptir. </w:t>
      </w:r>
      <w:r w:rsidRPr="00A60DD0">
        <w:rPr>
          <w:rFonts w:ascii="Times New Roman" w:hAnsi="Times New Roman"/>
          <w:i/>
          <w:sz w:val="24"/>
          <w:szCs w:val="24"/>
        </w:rPr>
        <w:t xml:space="preserve">Limon Yağı: </w:t>
      </w:r>
      <w:r w:rsidRPr="00A60DD0">
        <w:rPr>
          <w:rFonts w:ascii="Times New Roman" w:hAnsi="Times New Roman"/>
          <w:b/>
          <w:i/>
          <w:sz w:val="24"/>
          <w:szCs w:val="24"/>
          <w:u w:val="single"/>
        </w:rPr>
        <w:t xml:space="preserve">tüm </w:t>
      </w:r>
      <w:proofErr w:type="gramStart"/>
      <w:r w:rsidRPr="00A60DD0">
        <w:rPr>
          <w:rFonts w:ascii="Times New Roman" w:hAnsi="Times New Roman"/>
          <w:b/>
          <w:i/>
          <w:sz w:val="24"/>
          <w:szCs w:val="24"/>
          <w:u w:val="single"/>
        </w:rPr>
        <w:t>enfeksiyonlarla</w:t>
      </w:r>
      <w:proofErr w:type="gramEnd"/>
      <w:r w:rsidRPr="00A60DD0">
        <w:rPr>
          <w:rFonts w:ascii="Times New Roman" w:hAnsi="Times New Roman"/>
          <w:b/>
          <w:i/>
          <w:sz w:val="24"/>
          <w:szCs w:val="24"/>
          <w:u w:val="single"/>
        </w:rPr>
        <w:t xml:space="preserve"> savaşması için vücut savunma sistemini uyarıcı özelliktedir. Boğaz ağrılarında, ağız ülserlerinde, aknede, diş eti hastalıklarında veya iltihapların tedavisinde anti septik, mikrop öldürücü ve bakteri öldürücü etkileriyle bilinmektedir. Bronşit, nezle ve gripten kurtulmaya yardımcıdır. Siğillere karşı ve uçuk kabarcıklarını gidermede faydalıdır. Kan dolaşımı üzerine tonik etki sağlayabilir. Dolaşım yetersizliği, yüksek tansiyon, varisli damarların tedavi edilmesinde yardımcıdır. Burun kanaması ve küçük kesiklerin kanamalarını durdurabilir. Hem idrar söktürücü hem de kabızlığı gidermede yardımcıdır. Yağlı ciltlerde doku sıkıştırıcı etkisiyle kullanılabilir. Ateş düşürmede faydalıdır. Vücuttaki asidi önlediği için romatizma, artrit ve hazımsızlıktaki asitten kurtarıcı özellikleriyle yararlıdır. Duygusal olark canlandırıcı etkideki uçucu yağ, depresyona karşı etkili olduğu bilinmektedir.</w:t>
      </w:r>
      <w:r w:rsidRPr="00A60DD0">
        <w:rPr>
          <w:rFonts w:ascii="Times New Roman" w:hAnsi="Times New Roman"/>
          <w:i/>
          <w:sz w:val="24"/>
          <w:szCs w:val="24"/>
        </w:rPr>
        <w:t xml:space="preserve"> Nar Çekirdeği Yağı, </w:t>
      </w:r>
      <w:r w:rsidRPr="00A60DD0">
        <w:rPr>
          <w:rFonts w:ascii="Times New Roman" w:hAnsi="Times New Roman"/>
          <w:b/>
          <w:i/>
          <w:sz w:val="24"/>
          <w:szCs w:val="24"/>
          <w:u w:val="single"/>
        </w:rPr>
        <w:t xml:space="preserve">kırışıklıkların giderilmesinde ve hücrelerin yenilenmesine yardımcıdır. Yaşlanmayı önleyici ve tersine çevirici özelliklerinden dolayı önemli bir yağdır. Kolesterolü ve şekeri dengelemede, ishalde, bağışıklık sistemini güçlendirmede, prostat ile cilt kanserini, </w:t>
      </w:r>
      <w:proofErr w:type="gramStart"/>
      <w:r w:rsidRPr="00A60DD0">
        <w:rPr>
          <w:rFonts w:ascii="Times New Roman" w:hAnsi="Times New Roman"/>
          <w:b/>
          <w:i/>
          <w:sz w:val="24"/>
          <w:szCs w:val="24"/>
          <w:u w:val="single"/>
        </w:rPr>
        <w:t>enfeksiyon</w:t>
      </w:r>
      <w:proofErr w:type="gramEnd"/>
      <w:r w:rsidRPr="00A60DD0">
        <w:rPr>
          <w:rFonts w:ascii="Times New Roman" w:hAnsi="Times New Roman"/>
          <w:b/>
          <w:i/>
          <w:sz w:val="24"/>
          <w:szCs w:val="24"/>
          <w:u w:val="single"/>
        </w:rPr>
        <w:t xml:space="preserve"> ile alerjileri önlemede ve yaraları iyileştirmede etkisi bulunmaktadır. Günümüzdeki kullanım alanları kilo kontrolü, kolesterol dengesi, anti- inflamatuvar özellikler, kan şekeri dengeleme, cilt sağlığı, antioksidan- antiaging, tümör oluşumuna karşı koruma ve bağışıklık sistemini olarak sıralanabilir.</w:t>
      </w:r>
      <w:r w:rsidRPr="00A60DD0">
        <w:rPr>
          <w:rFonts w:ascii="Times New Roman" w:hAnsi="Times New Roman"/>
          <w:b/>
          <w:i/>
          <w:sz w:val="24"/>
          <w:szCs w:val="24"/>
        </w:rPr>
        <w:t xml:space="preserve">” </w:t>
      </w:r>
      <w:r w:rsidRPr="00A60DD0">
        <w:rPr>
          <w:rFonts w:ascii="Times New Roman" w:hAnsi="Times New Roman"/>
          <w:color w:val="000000"/>
          <w:sz w:val="24"/>
          <w:szCs w:val="24"/>
          <w:lang w:eastAsia="x-none"/>
        </w:rPr>
        <w:t>ifadelerinin yer aldığı,</w:t>
      </w:r>
    </w:p>
    <w:p w:rsidR="000B260C" w:rsidRPr="00A60DD0" w:rsidRDefault="000B260C" w:rsidP="000B260C">
      <w:pPr>
        <w:spacing w:after="0" w:line="240" w:lineRule="auto"/>
        <w:jc w:val="both"/>
        <w:rPr>
          <w:rFonts w:ascii="Times New Roman" w:hAnsi="Times New Roman"/>
          <w:color w:val="000000"/>
          <w:sz w:val="24"/>
          <w:szCs w:val="24"/>
          <w:lang w:eastAsia="x-none"/>
        </w:rPr>
      </w:pPr>
    </w:p>
    <w:p w:rsidR="000B260C" w:rsidRPr="00A60DD0" w:rsidRDefault="000B260C" w:rsidP="000B260C">
      <w:pPr>
        <w:spacing w:after="0" w:line="240" w:lineRule="auto"/>
        <w:jc w:val="both"/>
        <w:rPr>
          <w:rFonts w:ascii="Times New Roman" w:hAnsi="Times New Roman"/>
          <w:strike/>
          <w:color w:val="FF0000"/>
          <w:sz w:val="24"/>
          <w:szCs w:val="24"/>
        </w:rPr>
      </w:pPr>
      <w:r w:rsidRPr="00A60DD0">
        <w:rPr>
          <w:rFonts w:ascii="Times New Roman" w:hAnsi="Times New Roman"/>
          <w:sz w:val="24"/>
          <w:szCs w:val="24"/>
        </w:rPr>
        <w:t xml:space="preserve">Kozmetik Mevzuatına tabi bulunan tüm kozmetik ürünlerin, insan vücudunun dış kısımlarına uygulanan ve etkileri geçici olan ürünler olması gerektiği; </w:t>
      </w:r>
      <w:r w:rsidRPr="00A60DD0">
        <w:rPr>
          <w:rFonts w:ascii="Times New Roman" w:hAnsi="Times New Roman"/>
          <w:b/>
          <w:sz w:val="24"/>
          <w:szCs w:val="24"/>
        </w:rPr>
        <w:t xml:space="preserve">bu bağlamda, inceleme konusu tanıtımlarda yer alan </w:t>
      </w:r>
      <w:r w:rsidRPr="00A60DD0">
        <w:rPr>
          <w:rFonts w:ascii="Times New Roman" w:hAnsi="Times New Roman"/>
          <w:b/>
          <w:sz w:val="24"/>
          <w:szCs w:val="24"/>
          <w:u w:val="single"/>
        </w:rPr>
        <w:t>altı çizili</w:t>
      </w:r>
      <w:r w:rsidRPr="00A60DD0">
        <w:rPr>
          <w:rFonts w:ascii="Times New Roman" w:hAnsi="Times New Roman"/>
          <w:b/>
          <w:i/>
          <w:sz w:val="24"/>
          <w:szCs w:val="24"/>
          <w:u w:val="single"/>
        </w:rPr>
        <w:t xml:space="preserve"> </w:t>
      </w:r>
      <w:r w:rsidRPr="00A60DD0">
        <w:rPr>
          <w:rFonts w:ascii="Times New Roman" w:hAnsi="Times New Roman"/>
          <w:b/>
          <w:sz w:val="24"/>
          <w:szCs w:val="24"/>
          <w:u w:val="single"/>
        </w:rPr>
        <w:t>ifadelerin</w:t>
      </w:r>
      <w:r w:rsidRPr="00A60DD0">
        <w:rPr>
          <w:rFonts w:ascii="Times New Roman" w:hAnsi="Times New Roman"/>
          <w:b/>
          <w:sz w:val="24"/>
          <w:szCs w:val="24"/>
        </w:rPr>
        <w:t xml:space="preserve"> tedaviye yönelik olması nedeniyle ilgili mevzuatta belirtilen kozmetik ürün tanımını aşan ve yanıltıcı nitelikte değerlendirildiği,</w:t>
      </w:r>
      <w:r w:rsidRPr="00A60DD0">
        <w:rPr>
          <w:rFonts w:ascii="Times New Roman" w:hAnsi="Times New Roman"/>
          <w:sz w:val="24"/>
          <w:szCs w:val="24"/>
        </w:rPr>
        <w:t xml:space="preserve"> </w:t>
      </w: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Açıklanan nedenlerle söz konusu tanıtımların,</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hd w:val="clear" w:color="auto" w:fill="FFFFFF"/>
        <w:tabs>
          <w:tab w:val="left" w:pos="0"/>
          <w:tab w:val="left" w:pos="709"/>
        </w:tabs>
        <w:spacing w:after="0" w:line="240" w:lineRule="auto"/>
        <w:ind w:left="709" w:hanging="709"/>
        <w:rPr>
          <w:rFonts w:ascii="Times New Roman" w:hAnsi="Times New Roman"/>
          <w:sz w:val="24"/>
          <w:szCs w:val="24"/>
        </w:rPr>
      </w:pPr>
      <w:r w:rsidRPr="00A60DD0">
        <w:rPr>
          <w:rFonts w:ascii="Times New Roman" w:hAnsi="Times New Roman"/>
          <w:sz w:val="24"/>
          <w:szCs w:val="24"/>
        </w:rPr>
        <w:t>-Kozmetik Yönetmeliğinin 4 ve 10 uncu maddeleri,</w:t>
      </w:r>
    </w:p>
    <w:p w:rsidR="000B260C" w:rsidRPr="00A60DD0" w:rsidRDefault="000B260C" w:rsidP="000B260C">
      <w:pPr>
        <w:shd w:val="clear" w:color="auto" w:fill="FFFFFF"/>
        <w:tabs>
          <w:tab w:val="left" w:pos="0"/>
          <w:tab w:val="left" w:pos="709"/>
        </w:tabs>
        <w:spacing w:after="0" w:line="240" w:lineRule="auto"/>
        <w:ind w:left="709" w:hanging="709"/>
        <w:rPr>
          <w:rFonts w:ascii="Times New Roman" w:hAnsi="Times New Roman"/>
          <w:sz w:val="24"/>
          <w:szCs w:val="24"/>
        </w:rPr>
      </w:pPr>
    </w:p>
    <w:p w:rsidR="000B260C" w:rsidRDefault="000B260C" w:rsidP="000B260C">
      <w:pPr>
        <w:tabs>
          <w:tab w:val="left" w:pos="567"/>
        </w:tabs>
        <w:autoSpaceDE w:val="0"/>
        <w:autoSpaceDN w:val="0"/>
        <w:adjustRightInd w:val="0"/>
        <w:spacing w:after="0" w:line="240" w:lineRule="auto"/>
        <w:jc w:val="both"/>
        <w:rPr>
          <w:rFonts w:ascii="Times New Roman" w:hAnsi="Times New Roman"/>
          <w:sz w:val="24"/>
          <w:szCs w:val="24"/>
        </w:rPr>
      </w:pPr>
      <w:r w:rsidRPr="00A60DD0">
        <w:rPr>
          <w:rFonts w:ascii="Times New Roman" w:eastAsia="Andale Sans UI" w:hAnsi="Times New Roman"/>
          <w:kern w:val="2"/>
          <w:sz w:val="24"/>
          <w:szCs w:val="24"/>
        </w:rPr>
        <w:t>-</w:t>
      </w:r>
      <w:r w:rsidRPr="00A60DD0">
        <w:rPr>
          <w:rFonts w:ascii="Times New Roman" w:hAnsi="Times New Roman"/>
          <w:sz w:val="24"/>
          <w:szCs w:val="24"/>
        </w:rPr>
        <w:t xml:space="preserve"> Sağlık Beyanı ile Satışa Sunulan Ürünlerin Sağlık Beyanları Hakkında Yönetmeliğin 5 ve 7 inci maddeleri,</w:t>
      </w:r>
    </w:p>
    <w:p w:rsidR="000B260C" w:rsidRPr="00A60DD0" w:rsidRDefault="000B260C" w:rsidP="000B260C">
      <w:pPr>
        <w:tabs>
          <w:tab w:val="left" w:pos="567"/>
        </w:tabs>
        <w:autoSpaceDE w:val="0"/>
        <w:autoSpaceDN w:val="0"/>
        <w:adjustRightInd w:val="0"/>
        <w:spacing w:after="0" w:line="240" w:lineRule="auto"/>
        <w:jc w:val="both"/>
        <w:rPr>
          <w:rFonts w:ascii="Times New Roman" w:hAnsi="Times New Roman"/>
          <w:sz w:val="24"/>
          <w:szCs w:val="24"/>
        </w:rPr>
      </w:pPr>
    </w:p>
    <w:p w:rsidR="000B260C" w:rsidRDefault="000B260C" w:rsidP="000B260C">
      <w:pPr>
        <w:widowControl w:val="0"/>
        <w:tabs>
          <w:tab w:val="left" w:pos="0"/>
        </w:tabs>
        <w:spacing w:after="0" w:line="240" w:lineRule="auto"/>
        <w:jc w:val="both"/>
        <w:rPr>
          <w:rFonts w:ascii="Times New Roman" w:eastAsia="Andale Sans UI" w:hAnsi="Times New Roman"/>
          <w:spacing w:val="-1"/>
          <w:kern w:val="2"/>
          <w:sz w:val="24"/>
          <w:szCs w:val="24"/>
        </w:rPr>
      </w:pPr>
      <w:r w:rsidRPr="00A60DD0">
        <w:rPr>
          <w:rFonts w:ascii="Times New Roman" w:eastAsia="Andale Sans UI" w:hAnsi="Times New Roman"/>
          <w:spacing w:val="-1"/>
          <w:kern w:val="2"/>
          <w:sz w:val="24"/>
          <w:szCs w:val="24"/>
        </w:rPr>
        <w:t>-</w:t>
      </w:r>
      <w:r w:rsidRPr="00A60DD0">
        <w:rPr>
          <w:rFonts w:ascii="Times New Roman" w:hAnsi="Times New Roman"/>
          <w:sz w:val="24"/>
          <w:szCs w:val="24"/>
        </w:rPr>
        <w:t xml:space="preserve"> </w:t>
      </w:r>
      <w:r w:rsidRPr="00A60DD0">
        <w:rPr>
          <w:rFonts w:ascii="Times New Roman" w:eastAsia="Andale Sans UI" w:hAnsi="Times New Roman"/>
          <w:spacing w:val="-1"/>
          <w:kern w:val="2"/>
          <w:sz w:val="24"/>
          <w:szCs w:val="24"/>
        </w:rPr>
        <w:t>İnceleme konusu reklamların yayınlandığı dönemde yürürlükte bulunan mülga Ticari Reklam ve İlanlara İlişkin İlkeler ve Uygulama Esaslarına Dair Yönetmeliğin 5/a,</w:t>
      </w:r>
      <w:r w:rsidRPr="00A60DD0">
        <w:rPr>
          <w:rFonts w:ascii="Times New Roman" w:eastAsia="Andale Sans UI" w:hAnsi="Times New Roman"/>
          <w:color w:val="FF0000"/>
          <w:spacing w:val="-1"/>
          <w:kern w:val="2"/>
          <w:sz w:val="24"/>
          <w:szCs w:val="24"/>
        </w:rPr>
        <w:t xml:space="preserve"> </w:t>
      </w:r>
      <w:r w:rsidRPr="00A60DD0">
        <w:rPr>
          <w:rFonts w:ascii="Times New Roman" w:eastAsia="Andale Sans UI" w:hAnsi="Times New Roman"/>
          <w:spacing w:val="-1"/>
          <w:kern w:val="2"/>
          <w:sz w:val="24"/>
          <w:szCs w:val="24"/>
        </w:rPr>
        <w:t>5/e, 7/a,   7/c, 7/g ve 21 inci maddeleri,</w:t>
      </w:r>
    </w:p>
    <w:p w:rsidR="000B260C" w:rsidRPr="00A60DD0" w:rsidRDefault="000B260C" w:rsidP="000B260C">
      <w:pPr>
        <w:widowControl w:val="0"/>
        <w:tabs>
          <w:tab w:val="left" w:pos="0"/>
        </w:tabs>
        <w:spacing w:after="0" w:line="240" w:lineRule="auto"/>
        <w:jc w:val="both"/>
        <w:rPr>
          <w:rFonts w:ascii="Times New Roman" w:eastAsia="Andale Sans UI" w:hAnsi="Times New Roman"/>
          <w:spacing w:val="-1"/>
          <w:kern w:val="2"/>
          <w:sz w:val="24"/>
          <w:szCs w:val="24"/>
        </w:rPr>
      </w:pPr>
    </w:p>
    <w:p w:rsidR="000B260C" w:rsidRDefault="000B260C" w:rsidP="000B260C">
      <w:pPr>
        <w:widowControl w:val="0"/>
        <w:suppressAutoHyphens/>
        <w:spacing w:after="0" w:line="240" w:lineRule="auto"/>
        <w:jc w:val="both"/>
        <w:rPr>
          <w:rFonts w:ascii="Times New Roman" w:eastAsia="Andale Sans UI" w:hAnsi="Times New Roman"/>
          <w:kern w:val="2"/>
          <w:sz w:val="24"/>
          <w:szCs w:val="24"/>
        </w:rPr>
      </w:pPr>
      <w:r w:rsidRPr="00A60DD0">
        <w:rPr>
          <w:rFonts w:ascii="Times New Roman" w:eastAsia="Andale Sans UI" w:hAnsi="Times New Roman"/>
          <w:kern w:val="2"/>
          <w:sz w:val="24"/>
          <w:szCs w:val="24"/>
        </w:rPr>
        <w:t xml:space="preserve">- 6502 sayılı Tüketicinin Korunması Hakkında Kanun'un 61 inci maddesi </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rPr>
      </w:pPr>
    </w:p>
    <w:p w:rsidR="000B260C" w:rsidRDefault="000B260C" w:rsidP="000B260C">
      <w:pPr>
        <w:widowControl w:val="0"/>
        <w:suppressAutoHyphens/>
        <w:spacing w:after="0" w:line="240" w:lineRule="auto"/>
        <w:jc w:val="both"/>
        <w:rPr>
          <w:rFonts w:ascii="Times New Roman" w:eastAsia="Andale Sans UI" w:hAnsi="Times New Roman"/>
          <w:b/>
          <w:kern w:val="1"/>
          <w:sz w:val="24"/>
          <w:szCs w:val="24"/>
        </w:rPr>
      </w:pPr>
      <w:proofErr w:type="gramStart"/>
      <w:r w:rsidRPr="00A60DD0">
        <w:rPr>
          <w:rFonts w:ascii="Times New Roman" w:eastAsia="Andale Sans UI" w:hAnsi="Times New Roman"/>
          <w:kern w:val="1"/>
          <w:sz w:val="24"/>
          <w:szCs w:val="24"/>
        </w:rPr>
        <w:t>hükümlerine</w:t>
      </w:r>
      <w:proofErr w:type="gramEnd"/>
      <w:r w:rsidRPr="00A60DD0">
        <w:rPr>
          <w:rFonts w:ascii="Times New Roman" w:eastAsia="Andale Sans UI" w:hAnsi="Times New Roman"/>
          <w:kern w:val="1"/>
          <w:sz w:val="24"/>
          <w:szCs w:val="24"/>
        </w:rPr>
        <w:t xml:space="preserve"> aykırı olduğuna</w:t>
      </w:r>
      <w:r w:rsidRPr="00A60DD0">
        <w:rPr>
          <w:rFonts w:ascii="Times New Roman" w:eastAsia="Andale Sans UI" w:hAnsi="Times New Roman"/>
          <w:b/>
          <w:kern w:val="1"/>
          <w:sz w:val="24"/>
          <w:szCs w:val="24"/>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rPr>
      </w:pPr>
    </w:p>
    <w:p w:rsidR="000B260C" w:rsidRDefault="000B260C" w:rsidP="000B260C">
      <w:pPr>
        <w:spacing w:after="0" w:line="240" w:lineRule="auto"/>
        <w:jc w:val="both"/>
        <w:rPr>
          <w:rFonts w:ascii="Times New Roman" w:eastAsia="Andale Sans UI" w:hAnsi="Times New Roman"/>
          <w:kern w:val="1"/>
          <w:sz w:val="24"/>
          <w:szCs w:val="24"/>
        </w:rPr>
      </w:pPr>
      <w:r w:rsidRPr="00A60DD0">
        <w:rPr>
          <w:rFonts w:ascii="Times New Roman" w:eastAsia="Andale Sans UI" w:hAnsi="Times New Roman"/>
          <w:kern w:val="1"/>
          <w:sz w:val="24"/>
          <w:szCs w:val="24"/>
        </w:rPr>
        <w:t>Buna göre, reklam veren</w:t>
      </w:r>
      <w:r w:rsidRPr="00A60DD0">
        <w:rPr>
          <w:rFonts w:ascii="Times New Roman" w:hAnsi="Times New Roman"/>
          <w:b/>
          <w:sz w:val="24"/>
          <w:szCs w:val="24"/>
        </w:rPr>
        <w:t xml:space="preserve"> </w:t>
      </w:r>
      <w:r w:rsidRPr="00A60DD0">
        <w:rPr>
          <w:rFonts w:ascii="Times New Roman" w:eastAsia="Andale Sans UI" w:hAnsi="Times New Roman"/>
          <w:kern w:val="1"/>
          <w:sz w:val="24"/>
          <w:szCs w:val="24"/>
        </w:rPr>
        <w:t xml:space="preserve">HHS Bitkisel ve Sağlık Ür. Tur. İnş. Teks. Gıda San. </w:t>
      </w:r>
      <w:proofErr w:type="gramStart"/>
      <w:r w:rsidRPr="00A60DD0">
        <w:rPr>
          <w:rFonts w:ascii="Times New Roman" w:eastAsia="Andale Sans UI" w:hAnsi="Times New Roman"/>
          <w:kern w:val="1"/>
          <w:sz w:val="24"/>
          <w:szCs w:val="24"/>
        </w:rPr>
        <w:t>ve</w:t>
      </w:r>
      <w:proofErr w:type="gramEnd"/>
      <w:r w:rsidRPr="00A60DD0">
        <w:rPr>
          <w:rFonts w:ascii="Times New Roman" w:eastAsia="Andale Sans UI" w:hAnsi="Times New Roman"/>
          <w:kern w:val="1"/>
          <w:sz w:val="24"/>
          <w:szCs w:val="24"/>
        </w:rPr>
        <w:t xml:space="preserve"> Tic. A.Ş. hakkında, 6502 sayılı Kanun’un 63 üncü ve 77/12 nci maddeleri </w:t>
      </w:r>
      <w:r>
        <w:rPr>
          <w:rFonts w:ascii="Times New Roman" w:eastAsia="Andale Sans UI" w:hAnsi="Times New Roman"/>
          <w:kern w:val="1"/>
          <w:sz w:val="24"/>
          <w:szCs w:val="24"/>
        </w:rPr>
        <w:t>uyarınca</w:t>
      </w:r>
      <w:r w:rsidRPr="00A60DD0">
        <w:rPr>
          <w:rFonts w:ascii="Times New Roman" w:eastAsia="Andale Sans UI" w:hAnsi="Times New Roman"/>
          <w:kern w:val="1"/>
          <w:sz w:val="24"/>
          <w:szCs w:val="24"/>
        </w:rPr>
        <w:t xml:space="preserve"> </w:t>
      </w:r>
      <w:r w:rsidRPr="00A60DD0">
        <w:rPr>
          <w:rFonts w:ascii="Times New Roman" w:eastAsia="Andale Sans UI" w:hAnsi="Times New Roman"/>
          <w:b/>
          <w:kern w:val="1"/>
          <w:sz w:val="24"/>
          <w:szCs w:val="24"/>
        </w:rPr>
        <w:t xml:space="preserve">anılan reklamları durdurma cezaları </w:t>
      </w:r>
      <w:r w:rsidRPr="00A60DD0">
        <w:rPr>
          <w:rFonts w:ascii="Times New Roman" w:eastAsia="Andale Sans UI" w:hAnsi="Times New Roman"/>
          <w:kern w:val="1"/>
          <w:sz w:val="24"/>
          <w:szCs w:val="24"/>
        </w:rPr>
        <w:t>verilmesine karar verilmiştir.</w:t>
      </w:r>
    </w:p>
    <w:p w:rsidR="000B260C" w:rsidRPr="00A60DD0" w:rsidRDefault="000B260C" w:rsidP="000B260C">
      <w:pPr>
        <w:spacing w:after="0" w:line="240" w:lineRule="auto"/>
        <w:jc w:val="both"/>
        <w:rPr>
          <w:rFonts w:ascii="Times New Roman" w:eastAsia="Andale Sans UI" w:hAnsi="Times New Roman"/>
          <w:kern w:val="1"/>
          <w:sz w:val="24"/>
          <w:szCs w:val="24"/>
        </w:rPr>
      </w:pPr>
    </w:p>
    <w:p w:rsidR="000B260C" w:rsidRDefault="000B260C" w:rsidP="000B260C">
      <w:pPr>
        <w:spacing w:after="0" w:line="240" w:lineRule="auto"/>
        <w:jc w:val="both"/>
        <w:rPr>
          <w:rFonts w:ascii="Times New Roman" w:eastAsia="Andale Sans UI" w:hAnsi="Times New Roman"/>
          <w:b/>
          <w:kern w:val="1"/>
          <w:sz w:val="24"/>
          <w:szCs w:val="24"/>
        </w:rPr>
      </w:pPr>
      <w:r w:rsidRPr="00A60DD0">
        <w:rPr>
          <w:rFonts w:ascii="Times New Roman" w:eastAsia="Andale Sans UI" w:hAnsi="Times New Roman"/>
          <w:b/>
          <w:kern w:val="1"/>
          <w:sz w:val="24"/>
          <w:szCs w:val="24"/>
        </w:rPr>
        <w:t>24)</w:t>
      </w:r>
    </w:p>
    <w:p w:rsidR="000B260C" w:rsidRPr="00A60DD0" w:rsidRDefault="000B260C" w:rsidP="000B260C">
      <w:pPr>
        <w:spacing w:after="0" w:line="240" w:lineRule="auto"/>
        <w:jc w:val="both"/>
        <w:rPr>
          <w:rFonts w:ascii="Times New Roman" w:eastAsia="Andale Sans UI" w:hAnsi="Times New Roman"/>
          <w:b/>
          <w:kern w:val="1"/>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Dosya No: 2014/1394</w:t>
      </w:r>
    </w:p>
    <w:p w:rsidR="000B260C" w:rsidRPr="00A60DD0" w:rsidRDefault="000B260C" w:rsidP="000B260C">
      <w:pPr>
        <w:spacing w:after="0" w:line="240" w:lineRule="auto"/>
        <w:jc w:val="both"/>
        <w:rPr>
          <w:rFonts w:ascii="Times New Roman" w:eastAsia="Andale Sans UI" w:hAnsi="Times New Roman"/>
          <w:b/>
          <w:kern w:val="1"/>
          <w:sz w:val="24"/>
          <w:szCs w:val="24"/>
        </w:rPr>
      </w:pPr>
    </w:p>
    <w:p w:rsidR="000B260C" w:rsidRDefault="000B260C" w:rsidP="000B260C">
      <w:pPr>
        <w:tabs>
          <w:tab w:val="left" w:pos="0"/>
        </w:tabs>
        <w:spacing w:after="0" w:line="240" w:lineRule="auto"/>
        <w:rPr>
          <w:rFonts w:ascii="Times New Roman" w:eastAsia="Andale Sans UI" w:hAnsi="Times New Roman"/>
          <w:b/>
          <w:kern w:val="1"/>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eastAsia="Andale Sans UI" w:hAnsi="Times New Roman"/>
          <w:kern w:val="1"/>
          <w:sz w:val="24"/>
          <w:szCs w:val="24"/>
        </w:rPr>
        <w:t xml:space="preserve"> </w:t>
      </w:r>
      <w:r w:rsidRPr="00A60DD0">
        <w:rPr>
          <w:rFonts w:ascii="Times New Roman" w:eastAsia="Andale Sans UI" w:hAnsi="Times New Roman"/>
          <w:b/>
          <w:kern w:val="1"/>
          <w:sz w:val="24"/>
          <w:szCs w:val="24"/>
        </w:rPr>
        <w:t>Fatma GEMİCİ</w:t>
      </w:r>
    </w:p>
    <w:p w:rsidR="000B260C" w:rsidRPr="00A60DD0" w:rsidRDefault="000B260C" w:rsidP="000B260C">
      <w:pPr>
        <w:tabs>
          <w:tab w:val="left" w:pos="0"/>
        </w:tabs>
        <w:spacing w:after="0" w:line="240" w:lineRule="auto"/>
        <w:rPr>
          <w:rFonts w:ascii="Times New Roman" w:eastAsia="Andale Sans UI" w:hAnsi="Times New Roman"/>
          <w:b/>
          <w:kern w:val="1"/>
          <w:sz w:val="24"/>
          <w:szCs w:val="24"/>
        </w:rPr>
      </w:pPr>
    </w:p>
    <w:p w:rsidR="000B260C" w:rsidRDefault="000B260C" w:rsidP="000B260C">
      <w:pPr>
        <w:tabs>
          <w:tab w:val="left" w:pos="0"/>
        </w:tabs>
        <w:spacing w:after="0" w:line="240" w:lineRule="auto"/>
        <w:jc w:val="both"/>
        <w:rPr>
          <w:rFonts w:ascii="Times New Roman" w:hAnsi="Times New Roman"/>
          <w:b/>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 </w:t>
      </w:r>
      <w:r w:rsidRPr="00A60DD0">
        <w:rPr>
          <w:rFonts w:ascii="Times New Roman" w:eastAsia="Andale Sans UI" w:hAnsi="Times New Roman"/>
          <w:color w:val="000080"/>
          <w:kern w:val="1"/>
          <w:sz w:val="24"/>
          <w:szCs w:val="24"/>
          <w:u w:val="single"/>
        </w:rPr>
        <w:t>www.eczalink.com</w:t>
      </w:r>
      <w:r w:rsidRPr="00A60DD0">
        <w:rPr>
          <w:rFonts w:ascii="Times New Roman" w:eastAsia="Andale Sans UI" w:hAnsi="Times New Roman"/>
          <w:kern w:val="1"/>
          <w:sz w:val="24"/>
          <w:szCs w:val="24"/>
        </w:rPr>
        <w:t xml:space="preserve"> adresli internet sitesinde yer alan </w:t>
      </w:r>
      <w:r w:rsidRPr="0040199B">
        <w:rPr>
          <w:rFonts w:ascii="Times New Roman" w:hAnsi="Times New Roman"/>
          <w:b/>
          <w:i/>
          <w:sz w:val="24"/>
          <w:szCs w:val="24"/>
        </w:rPr>
        <w:t xml:space="preserve">“Gazason Masaj Yağı” </w:t>
      </w:r>
      <w:r w:rsidRPr="0040199B">
        <w:rPr>
          <w:rFonts w:ascii="Times New Roman" w:hAnsi="Times New Roman"/>
          <w:sz w:val="24"/>
          <w:szCs w:val="24"/>
        </w:rPr>
        <w:t>ve</w:t>
      </w:r>
      <w:r w:rsidRPr="0040199B">
        <w:rPr>
          <w:rFonts w:ascii="Times New Roman" w:hAnsi="Times New Roman"/>
          <w:b/>
          <w:i/>
          <w:sz w:val="24"/>
          <w:szCs w:val="24"/>
        </w:rPr>
        <w:t xml:space="preserve"> “Femine-X İntimate Genital Bölge Temizleme Jeli”</w:t>
      </w:r>
      <w:r w:rsidRPr="00A60DD0">
        <w:rPr>
          <w:rFonts w:ascii="Times New Roman" w:eastAsia="Andale Sans UI" w:hAnsi="Times New Roman"/>
          <w:kern w:val="1"/>
          <w:sz w:val="24"/>
          <w:szCs w:val="24"/>
        </w:rPr>
        <w:t xml:space="preserve">  isimli ürünler</w:t>
      </w:r>
      <w:r>
        <w:rPr>
          <w:rFonts w:ascii="Times New Roman" w:eastAsia="Andale Sans UI" w:hAnsi="Times New Roman"/>
          <w:kern w:val="1"/>
          <w:sz w:val="24"/>
          <w:szCs w:val="24"/>
        </w:rPr>
        <w:t>e ilişkin tanıtımlar</w:t>
      </w:r>
    </w:p>
    <w:p w:rsidR="000B260C" w:rsidRPr="00A60DD0" w:rsidRDefault="000B260C" w:rsidP="000B260C">
      <w:pPr>
        <w:tabs>
          <w:tab w:val="left" w:pos="0"/>
        </w:tabs>
        <w:spacing w:after="0" w:line="240" w:lineRule="auto"/>
        <w:jc w:val="both"/>
        <w:rPr>
          <w:rFonts w:ascii="Times New Roman" w:hAnsi="Times New Roman"/>
          <w:b/>
          <w:sz w:val="24"/>
          <w:szCs w:val="24"/>
        </w:rPr>
      </w:pPr>
    </w:p>
    <w:p w:rsidR="000B260C" w:rsidRDefault="000B260C" w:rsidP="000B260C">
      <w:pPr>
        <w:tabs>
          <w:tab w:val="left" w:pos="0"/>
        </w:tabs>
        <w:spacing w:after="0" w:line="240" w:lineRule="auto"/>
        <w:jc w:val="both"/>
        <w:rPr>
          <w:rFonts w:ascii="Times New Roman" w:hAnsi="Times New Roman"/>
          <w:sz w:val="24"/>
          <w:szCs w:val="24"/>
        </w:rPr>
      </w:pPr>
      <w:r w:rsidRPr="00A60DD0">
        <w:rPr>
          <w:rFonts w:ascii="Times New Roman" w:hAnsi="Times New Roman"/>
          <w:b/>
          <w:sz w:val="24"/>
          <w:szCs w:val="24"/>
        </w:rPr>
        <w:t xml:space="preserve">Reklam Yayın Tarihi: </w:t>
      </w:r>
      <w:r w:rsidRPr="00A60DD0">
        <w:rPr>
          <w:rFonts w:ascii="Times New Roman" w:hAnsi="Times New Roman"/>
          <w:sz w:val="24"/>
          <w:szCs w:val="24"/>
        </w:rPr>
        <w:t>25.11.2014, 26.02.2015</w:t>
      </w:r>
    </w:p>
    <w:p w:rsidR="000B260C" w:rsidRPr="00A60DD0" w:rsidRDefault="000B260C" w:rsidP="000B260C">
      <w:pPr>
        <w:tabs>
          <w:tab w:val="left" w:pos="0"/>
        </w:tabs>
        <w:spacing w:after="0" w:line="240" w:lineRule="auto"/>
        <w:jc w:val="both"/>
        <w:rPr>
          <w:rFonts w:ascii="Times New Roman" w:hAnsi="Times New Roman"/>
          <w:sz w:val="24"/>
          <w:szCs w:val="24"/>
        </w:rPr>
      </w:pPr>
    </w:p>
    <w:p w:rsidR="000B260C" w:rsidRDefault="000B260C" w:rsidP="000B260C">
      <w:pPr>
        <w:tabs>
          <w:tab w:val="left" w:pos="0"/>
          <w:tab w:val="left" w:pos="709"/>
        </w:tabs>
        <w:spacing w:after="0" w:line="240" w:lineRule="auto"/>
        <w:jc w:val="both"/>
        <w:rPr>
          <w:rFonts w:ascii="Times New Roman" w:hAnsi="Times New Roman"/>
          <w:b/>
          <w:sz w:val="24"/>
          <w:szCs w:val="24"/>
        </w:rPr>
      </w:pPr>
      <w:r w:rsidRPr="00A60DD0">
        <w:rPr>
          <w:rFonts w:ascii="Times New Roman" w:hAnsi="Times New Roman"/>
          <w:b/>
          <w:sz w:val="24"/>
          <w:szCs w:val="24"/>
        </w:rPr>
        <w:t>Reklamın Yayınlandığı Mecra:</w:t>
      </w:r>
      <w:r w:rsidRPr="00A60DD0">
        <w:rPr>
          <w:rFonts w:ascii="Times New Roman" w:hAnsi="Times New Roman"/>
          <w:sz w:val="24"/>
          <w:szCs w:val="24"/>
        </w:rPr>
        <w:t xml:space="preserve">  İnternet </w:t>
      </w:r>
      <w:r w:rsidRPr="00A60DD0">
        <w:rPr>
          <w:rFonts w:ascii="Times New Roman" w:hAnsi="Times New Roman"/>
          <w:b/>
          <w:sz w:val="24"/>
          <w:szCs w:val="24"/>
        </w:rPr>
        <w:t xml:space="preserve"> </w:t>
      </w:r>
    </w:p>
    <w:p w:rsidR="000B260C" w:rsidRPr="00A60DD0" w:rsidRDefault="000B260C" w:rsidP="000B260C">
      <w:pPr>
        <w:tabs>
          <w:tab w:val="left" w:pos="0"/>
          <w:tab w:val="left" w:pos="709"/>
        </w:tabs>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Tespitler: www.eczalink.com</w:t>
      </w:r>
      <w:r w:rsidRPr="00A60DD0">
        <w:rPr>
          <w:rFonts w:ascii="Times New Roman" w:hAnsi="Times New Roman"/>
          <w:sz w:val="24"/>
          <w:szCs w:val="24"/>
        </w:rPr>
        <w:t xml:space="preserve"> adresli internet sitesinin </w:t>
      </w:r>
      <w:r w:rsidRPr="00A60DD0">
        <w:rPr>
          <w:rFonts w:ascii="Times New Roman" w:hAnsi="Times New Roman"/>
          <w:b/>
          <w:sz w:val="24"/>
          <w:szCs w:val="24"/>
        </w:rPr>
        <w:t>25.11.2014</w:t>
      </w:r>
      <w:r w:rsidRPr="00A60DD0">
        <w:rPr>
          <w:rFonts w:ascii="Times New Roman" w:hAnsi="Times New Roman"/>
          <w:sz w:val="24"/>
          <w:szCs w:val="24"/>
        </w:rPr>
        <w:t xml:space="preserve"> tarihli görünümünde yer alan</w:t>
      </w:r>
      <w:r w:rsidRPr="00A60DD0">
        <w:rPr>
          <w:rFonts w:ascii="Times New Roman" w:hAnsi="Times New Roman"/>
          <w:b/>
          <w:i/>
          <w:sz w:val="24"/>
          <w:szCs w:val="24"/>
        </w:rPr>
        <w:t xml:space="preserve"> “Gazason Masaj Yağı”</w:t>
      </w:r>
      <w:r w:rsidRPr="00A60DD0">
        <w:rPr>
          <w:rFonts w:ascii="Times New Roman" w:hAnsi="Times New Roman"/>
          <w:i/>
          <w:sz w:val="24"/>
          <w:szCs w:val="24"/>
        </w:rPr>
        <w:t xml:space="preserve"> </w:t>
      </w:r>
      <w:r w:rsidRPr="00A60DD0">
        <w:rPr>
          <w:rFonts w:ascii="Times New Roman" w:hAnsi="Times New Roman"/>
          <w:sz w:val="24"/>
          <w:szCs w:val="24"/>
        </w:rPr>
        <w:t>isimli kozmetik ürünlere ilişkin tanıtımlarda;</w:t>
      </w:r>
      <w:r w:rsidRPr="00A60DD0">
        <w:rPr>
          <w:rFonts w:ascii="Times New Roman" w:hAnsi="Times New Roman"/>
          <w:i/>
          <w:sz w:val="24"/>
          <w:szCs w:val="24"/>
        </w:rPr>
        <w:t xml:space="preserve"> </w:t>
      </w:r>
      <w:r w:rsidRPr="00A60DD0">
        <w:rPr>
          <w:rFonts w:ascii="Times New Roman" w:hAnsi="Times New Roman"/>
          <w:b/>
          <w:i/>
          <w:sz w:val="24"/>
          <w:szCs w:val="24"/>
        </w:rPr>
        <w:t>“</w:t>
      </w:r>
      <w:r w:rsidRPr="00A60DD0">
        <w:rPr>
          <w:rFonts w:ascii="Times New Roman" w:hAnsi="Times New Roman"/>
          <w:i/>
          <w:sz w:val="24"/>
          <w:szCs w:val="24"/>
        </w:rPr>
        <w:t xml:space="preserve">Gazason’un içeriğindeki doğal kimyon ve kekik yağı, </w:t>
      </w:r>
      <w:r w:rsidRPr="00A60DD0">
        <w:rPr>
          <w:rFonts w:ascii="Times New Roman" w:hAnsi="Times New Roman"/>
          <w:b/>
          <w:i/>
          <w:sz w:val="24"/>
          <w:szCs w:val="24"/>
          <w:u w:val="single"/>
        </w:rPr>
        <w:t>ısıtıcı spazm çözücü etkisi ve tropikal ağrı kesici özelliğiyle bebeği rahatlatır</w:t>
      </w:r>
      <w:r w:rsidRPr="00A60DD0">
        <w:rPr>
          <w:rFonts w:ascii="Times New Roman" w:hAnsi="Times New Roman"/>
          <w:i/>
          <w:sz w:val="24"/>
          <w:szCs w:val="24"/>
        </w:rPr>
        <w:t xml:space="preserve">. … Kullanım alanı: Bebeğinizin karın bölgesine yapılacak masaj, </w:t>
      </w:r>
      <w:r w:rsidRPr="00A60DD0">
        <w:rPr>
          <w:rFonts w:ascii="Times New Roman" w:hAnsi="Times New Roman"/>
          <w:b/>
          <w:i/>
          <w:sz w:val="24"/>
          <w:szCs w:val="24"/>
          <w:u w:val="single"/>
        </w:rPr>
        <w:t>bebeğin gaz ve gaz ağrılarını gidermeye yardımcı olarak bebeği rahatlatır.</w:t>
      </w:r>
      <w:r w:rsidRPr="00A60DD0">
        <w:rPr>
          <w:rFonts w:ascii="Times New Roman" w:hAnsi="Times New Roman"/>
          <w:i/>
          <w:sz w:val="24"/>
          <w:szCs w:val="24"/>
        </w:rPr>
        <w:t xml:space="preserve"> Bu ürünün </w:t>
      </w:r>
      <w:r w:rsidRPr="00A60DD0">
        <w:rPr>
          <w:rFonts w:ascii="Times New Roman" w:hAnsi="Times New Roman"/>
          <w:b/>
          <w:i/>
          <w:sz w:val="24"/>
          <w:szCs w:val="24"/>
          <w:u w:val="single"/>
        </w:rPr>
        <w:t xml:space="preserve">tıbbi yararı geleneksel kullanıma ve </w:t>
      </w:r>
      <w:proofErr w:type="gramStart"/>
      <w:r w:rsidRPr="00A60DD0">
        <w:rPr>
          <w:rFonts w:ascii="Times New Roman" w:hAnsi="Times New Roman"/>
          <w:b/>
          <w:i/>
          <w:sz w:val="24"/>
          <w:szCs w:val="24"/>
          <w:u w:val="single"/>
        </w:rPr>
        <w:t>literatüre</w:t>
      </w:r>
      <w:proofErr w:type="gramEnd"/>
      <w:r w:rsidRPr="00A60DD0">
        <w:rPr>
          <w:rFonts w:ascii="Times New Roman" w:hAnsi="Times New Roman"/>
          <w:b/>
          <w:i/>
          <w:sz w:val="24"/>
          <w:szCs w:val="24"/>
          <w:u w:val="single"/>
        </w:rPr>
        <w:t xml:space="preserve"> dayanmaktadır”</w:t>
      </w:r>
      <w:r w:rsidRPr="00A60DD0">
        <w:rPr>
          <w:rFonts w:ascii="Times New Roman" w:hAnsi="Times New Roman"/>
          <w:sz w:val="24"/>
          <w:szCs w:val="24"/>
        </w:rPr>
        <w:t xml:space="preserve"> ifadelerine ve söz konusu internet sitesinin </w:t>
      </w:r>
      <w:r w:rsidRPr="00A60DD0">
        <w:rPr>
          <w:rFonts w:ascii="Times New Roman" w:hAnsi="Times New Roman"/>
          <w:b/>
          <w:sz w:val="24"/>
          <w:szCs w:val="24"/>
        </w:rPr>
        <w:t>26.02.2015</w:t>
      </w:r>
      <w:r w:rsidRPr="00A60DD0">
        <w:rPr>
          <w:rFonts w:ascii="Times New Roman" w:hAnsi="Times New Roman"/>
          <w:sz w:val="24"/>
          <w:szCs w:val="24"/>
        </w:rPr>
        <w:t xml:space="preserve"> tarihli görünümünde yer alan </w:t>
      </w:r>
      <w:r w:rsidRPr="00A60DD0">
        <w:rPr>
          <w:rFonts w:ascii="Times New Roman" w:hAnsi="Times New Roman"/>
          <w:b/>
          <w:sz w:val="24"/>
          <w:szCs w:val="24"/>
        </w:rPr>
        <w:t>“</w:t>
      </w:r>
      <w:r w:rsidRPr="00A60DD0">
        <w:rPr>
          <w:rFonts w:ascii="Times New Roman" w:hAnsi="Times New Roman"/>
          <w:b/>
          <w:i/>
          <w:sz w:val="24"/>
          <w:szCs w:val="24"/>
        </w:rPr>
        <w:t xml:space="preserve">Femine-X İntimate Genital Bölge Temizleme Jeli” </w:t>
      </w:r>
      <w:r w:rsidRPr="00A60DD0">
        <w:rPr>
          <w:rFonts w:ascii="Times New Roman" w:hAnsi="Times New Roman"/>
          <w:sz w:val="24"/>
          <w:szCs w:val="24"/>
        </w:rPr>
        <w:t>isimli kozmetik ürünlere ilişkin tanıtımlarda; “</w:t>
      </w:r>
      <w:r w:rsidRPr="00A60DD0">
        <w:rPr>
          <w:rFonts w:ascii="Times New Roman" w:hAnsi="Times New Roman"/>
          <w:i/>
          <w:sz w:val="24"/>
          <w:szCs w:val="24"/>
        </w:rPr>
        <w:t>Günlük kullanımı ile</w:t>
      </w:r>
      <w:r w:rsidRPr="00A60DD0">
        <w:rPr>
          <w:rFonts w:ascii="Times New Roman" w:hAnsi="Times New Roman"/>
          <w:sz w:val="24"/>
          <w:szCs w:val="24"/>
        </w:rPr>
        <w:t xml:space="preserve"> </w:t>
      </w:r>
      <w:r w:rsidRPr="00A60DD0">
        <w:rPr>
          <w:rFonts w:ascii="Times New Roman" w:hAnsi="Times New Roman"/>
          <w:b/>
          <w:i/>
          <w:sz w:val="24"/>
          <w:szCs w:val="24"/>
          <w:u w:val="single"/>
        </w:rPr>
        <w:t>vajinal hastalıkların oluşma ve tekrarlama olasılığını azaltmaya yardımcı olur</w:t>
      </w:r>
      <w:r w:rsidRPr="00A60DD0">
        <w:rPr>
          <w:rFonts w:ascii="Times New Roman" w:hAnsi="Times New Roman"/>
          <w:b/>
          <w:i/>
          <w:sz w:val="24"/>
          <w:szCs w:val="24"/>
        </w:rPr>
        <w:t xml:space="preserve">. </w:t>
      </w:r>
      <w:r w:rsidRPr="00A60DD0">
        <w:rPr>
          <w:rFonts w:ascii="Times New Roman" w:hAnsi="Times New Roman"/>
          <w:b/>
          <w:i/>
          <w:sz w:val="24"/>
          <w:szCs w:val="24"/>
          <w:u w:val="single"/>
        </w:rPr>
        <w:t xml:space="preserve">Vajinal mantar hastalığı, akıntı, kaşıntı, yanma ve istenmeyen kokularla başa çıkılmasına yardımcı olur. </w:t>
      </w:r>
      <w:r w:rsidRPr="00A60DD0">
        <w:rPr>
          <w:rFonts w:ascii="Times New Roman" w:hAnsi="Times New Roman"/>
          <w:i/>
          <w:sz w:val="24"/>
          <w:szCs w:val="24"/>
        </w:rPr>
        <w:t xml:space="preserve">Sabunlarla yapılan günlük temizlik vajinanın asidik ortamını bozar. Bu da bakteriyel ve mantar gibi vajinal hastalıkların oluşma riskini arttırır. Feminix Intim Likit Ph </w:t>
      </w:r>
      <w:proofErr w:type="gramStart"/>
      <w:r w:rsidRPr="00A60DD0">
        <w:rPr>
          <w:rFonts w:ascii="Times New Roman" w:hAnsi="Times New Roman"/>
          <w:i/>
          <w:sz w:val="24"/>
          <w:szCs w:val="24"/>
        </w:rPr>
        <w:t>4.2</w:t>
      </w:r>
      <w:proofErr w:type="gramEnd"/>
      <w:r w:rsidRPr="00A60DD0">
        <w:rPr>
          <w:rFonts w:ascii="Times New Roman" w:hAnsi="Times New Roman"/>
          <w:i/>
          <w:sz w:val="24"/>
          <w:szCs w:val="24"/>
        </w:rPr>
        <w:t xml:space="preserve"> değeri ile sabun, alkali ve KLORHEKSİDİN içermez. Genital ortamın doğal </w:t>
      </w:r>
      <w:proofErr w:type="gramStart"/>
      <w:r w:rsidRPr="00A60DD0">
        <w:rPr>
          <w:rFonts w:ascii="Times New Roman" w:hAnsi="Times New Roman"/>
          <w:i/>
          <w:sz w:val="24"/>
          <w:szCs w:val="24"/>
        </w:rPr>
        <w:t>florasını</w:t>
      </w:r>
      <w:proofErr w:type="gramEnd"/>
      <w:r w:rsidRPr="00A60DD0">
        <w:rPr>
          <w:rFonts w:ascii="Times New Roman" w:hAnsi="Times New Roman"/>
          <w:i/>
          <w:sz w:val="24"/>
          <w:szCs w:val="24"/>
        </w:rPr>
        <w:t xml:space="preserve"> bozmaz. Genital </w:t>
      </w:r>
      <w:r w:rsidRPr="00A60DD0">
        <w:rPr>
          <w:rFonts w:ascii="Times New Roman" w:hAnsi="Times New Roman"/>
          <w:b/>
          <w:i/>
          <w:sz w:val="24"/>
          <w:szCs w:val="24"/>
          <w:u w:val="single"/>
        </w:rPr>
        <w:t>Enfeksiyonlarda Güçlü Destekçinizdir</w:t>
      </w:r>
      <w:r w:rsidRPr="00A60DD0">
        <w:rPr>
          <w:rFonts w:ascii="Times New Roman" w:hAnsi="Times New Roman"/>
          <w:i/>
          <w:sz w:val="24"/>
          <w:szCs w:val="24"/>
        </w:rPr>
        <w:t xml:space="preserve">. </w:t>
      </w:r>
      <w:r w:rsidRPr="00A60DD0">
        <w:rPr>
          <w:rFonts w:ascii="Times New Roman" w:hAnsi="Times New Roman"/>
          <w:b/>
          <w:i/>
          <w:sz w:val="24"/>
          <w:szCs w:val="24"/>
          <w:u w:val="single"/>
        </w:rPr>
        <w:t>Antiseptik, antibakterial etkisi ve genital bölge pH’ına uygun yapısıyla tedaviyi destekler ve tedavi süresini kısaltmaya yardımcı olur</w:t>
      </w:r>
      <w:r w:rsidRPr="00A60DD0">
        <w:rPr>
          <w:rFonts w:ascii="Times New Roman" w:hAnsi="Times New Roman"/>
          <w:i/>
          <w:sz w:val="24"/>
          <w:szCs w:val="24"/>
        </w:rPr>
        <w:t xml:space="preserve">. </w:t>
      </w:r>
      <w:proofErr w:type="gramStart"/>
      <w:r w:rsidRPr="00A60DD0">
        <w:rPr>
          <w:rFonts w:ascii="Times New Roman" w:hAnsi="Times New Roman"/>
          <w:i/>
          <w:sz w:val="24"/>
          <w:szCs w:val="24"/>
        </w:rPr>
        <w:t xml:space="preserve">Patolojik akıntıların neden olduğu </w:t>
      </w:r>
      <w:r w:rsidRPr="00A60DD0">
        <w:rPr>
          <w:rFonts w:ascii="Times New Roman" w:hAnsi="Times New Roman"/>
          <w:b/>
          <w:i/>
          <w:sz w:val="24"/>
          <w:szCs w:val="24"/>
          <w:u w:val="single"/>
        </w:rPr>
        <w:t xml:space="preserve">istenmeyen kaşıntı, koku ve yanmalarda. </w:t>
      </w:r>
      <w:proofErr w:type="gramEnd"/>
      <w:r w:rsidRPr="00A60DD0">
        <w:rPr>
          <w:rFonts w:ascii="Times New Roman" w:hAnsi="Times New Roman"/>
          <w:b/>
          <w:i/>
          <w:sz w:val="24"/>
          <w:szCs w:val="24"/>
          <w:u w:val="single"/>
        </w:rPr>
        <w:t xml:space="preserve">Bakteriyel </w:t>
      </w:r>
      <w:proofErr w:type="gramStart"/>
      <w:r w:rsidRPr="00A60DD0">
        <w:rPr>
          <w:rFonts w:ascii="Times New Roman" w:hAnsi="Times New Roman"/>
          <w:b/>
          <w:i/>
          <w:sz w:val="24"/>
          <w:szCs w:val="24"/>
          <w:u w:val="single"/>
        </w:rPr>
        <w:t>enfeksiyonlarda</w:t>
      </w:r>
      <w:proofErr w:type="gramEnd"/>
      <w:r w:rsidRPr="00A60DD0">
        <w:rPr>
          <w:rFonts w:ascii="Times New Roman" w:hAnsi="Times New Roman"/>
          <w:b/>
          <w:i/>
          <w:sz w:val="24"/>
          <w:szCs w:val="24"/>
          <w:u w:val="single"/>
        </w:rPr>
        <w:t xml:space="preserve"> Mikotik enfeksiyonlarda. İdrar yolu </w:t>
      </w:r>
      <w:proofErr w:type="gramStart"/>
      <w:r w:rsidRPr="00A60DD0">
        <w:rPr>
          <w:rFonts w:ascii="Times New Roman" w:hAnsi="Times New Roman"/>
          <w:b/>
          <w:i/>
          <w:sz w:val="24"/>
          <w:szCs w:val="24"/>
          <w:u w:val="single"/>
        </w:rPr>
        <w:t>enfeksiyonlarda</w:t>
      </w:r>
      <w:proofErr w:type="gramEnd"/>
      <w:r w:rsidRPr="00A60DD0">
        <w:rPr>
          <w:rFonts w:ascii="Times New Roman" w:hAnsi="Times New Roman"/>
          <w:b/>
          <w:i/>
          <w:sz w:val="24"/>
          <w:szCs w:val="24"/>
          <w:u w:val="single"/>
        </w:rPr>
        <w:t>. Doğum sonrası perine temizliğinde PROFİLAKTİK(koruma)amaçlı kullanılabilinir. Hexaidine Diisethionate, A Polyvalent preservative etki sağlar. Allantoin, Epitelizesyonu hızlandırır</w:t>
      </w:r>
      <w:r w:rsidRPr="00A60DD0">
        <w:rPr>
          <w:rFonts w:ascii="Times New Roman" w:hAnsi="Times New Roman"/>
          <w:i/>
          <w:sz w:val="24"/>
          <w:szCs w:val="24"/>
        </w:rPr>
        <w:t xml:space="preserve">. Mukozayı rahatlatır. </w:t>
      </w:r>
      <w:r w:rsidRPr="00A60DD0">
        <w:rPr>
          <w:rFonts w:ascii="Times New Roman" w:hAnsi="Times New Roman"/>
          <w:b/>
          <w:i/>
          <w:sz w:val="24"/>
          <w:szCs w:val="24"/>
          <w:u w:val="single"/>
        </w:rPr>
        <w:t>Bisabolol ve Kamomil, deri tahrişlerini önler, deodorizan, yatıştırıcı ve rahatlatıcı etkisi vardır</w:t>
      </w:r>
      <w:r w:rsidRPr="00A60DD0">
        <w:rPr>
          <w:rFonts w:ascii="Times New Roman" w:hAnsi="Times New Roman"/>
          <w:i/>
          <w:sz w:val="24"/>
          <w:szCs w:val="24"/>
        </w:rPr>
        <w:t xml:space="preserve">. Betaine nemlendiricidir, mukozayı korurumaya yardımcı olur. Hipoalerjeniktir.” </w:t>
      </w:r>
      <w:r w:rsidRPr="00A60DD0">
        <w:rPr>
          <w:rFonts w:ascii="Times New Roman" w:hAnsi="Times New Roman"/>
          <w:sz w:val="24"/>
          <w:szCs w:val="24"/>
        </w:rPr>
        <w:t>ifadelerine</w:t>
      </w:r>
      <w:r w:rsidRPr="00A60DD0">
        <w:rPr>
          <w:rFonts w:ascii="Times New Roman" w:hAnsi="Times New Roman"/>
          <w:color w:val="FF0000"/>
          <w:sz w:val="24"/>
          <w:szCs w:val="24"/>
        </w:rPr>
        <w:t xml:space="preserve"> </w:t>
      </w:r>
      <w:r w:rsidRPr="00A60DD0">
        <w:rPr>
          <w:rFonts w:ascii="Times New Roman" w:hAnsi="Times New Roman"/>
          <w:sz w:val="24"/>
          <w:szCs w:val="24"/>
        </w:rPr>
        <w:t>yer verildiği tespit edilmiştir.</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color w:val="000000"/>
          <w:sz w:val="24"/>
          <w:szCs w:val="24"/>
          <w:lang w:val="x-none" w:eastAsia="x-none"/>
        </w:rPr>
        <w:t>Değerlendirme/Karar:</w:t>
      </w:r>
      <w:r w:rsidRPr="00A60DD0">
        <w:rPr>
          <w:rFonts w:ascii="Times New Roman" w:hAnsi="Times New Roman"/>
          <w:color w:val="000000"/>
          <w:sz w:val="24"/>
          <w:szCs w:val="24"/>
          <w:lang w:eastAsia="x-none"/>
        </w:rPr>
        <w:t xml:space="preserve"> </w:t>
      </w:r>
      <w:r w:rsidRPr="00A60DD0">
        <w:rPr>
          <w:rFonts w:ascii="Times New Roman" w:hAnsi="Times New Roman"/>
          <w:b/>
          <w:sz w:val="24"/>
          <w:szCs w:val="24"/>
        </w:rPr>
        <w:t>www.eczalink.com</w:t>
      </w:r>
      <w:r w:rsidRPr="00A60DD0">
        <w:rPr>
          <w:rFonts w:ascii="Times New Roman" w:hAnsi="Times New Roman"/>
          <w:sz w:val="24"/>
          <w:szCs w:val="24"/>
        </w:rPr>
        <w:t xml:space="preserve"> adresli internet sitesinin </w:t>
      </w:r>
      <w:r w:rsidRPr="00A60DD0">
        <w:rPr>
          <w:rFonts w:ascii="Times New Roman" w:hAnsi="Times New Roman"/>
          <w:b/>
          <w:sz w:val="24"/>
          <w:szCs w:val="24"/>
        </w:rPr>
        <w:t>25.11.2014</w:t>
      </w:r>
      <w:r w:rsidRPr="00A60DD0">
        <w:rPr>
          <w:rFonts w:ascii="Times New Roman" w:hAnsi="Times New Roman"/>
          <w:sz w:val="24"/>
          <w:szCs w:val="24"/>
        </w:rPr>
        <w:t xml:space="preserve"> tarihli görünümünde yer alan</w:t>
      </w:r>
      <w:r w:rsidRPr="00A60DD0">
        <w:rPr>
          <w:rFonts w:ascii="Times New Roman" w:hAnsi="Times New Roman"/>
          <w:b/>
          <w:i/>
          <w:sz w:val="24"/>
          <w:szCs w:val="24"/>
        </w:rPr>
        <w:t xml:space="preserve"> “Gazason Masaj Yağı”</w:t>
      </w:r>
      <w:r w:rsidRPr="00A60DD0">
        <w:rPr>
          <w:rFonts w:ascii="Times New Roman" w:hAnsi="Times New Roman"/>
          <w:i/>
          <w:sz w:val="24"/>
          <w:szCs w:val="24"/>
        </w:rPr>
        <w:t xml:space="preserve"> </w:t>
      </w:r>
      <w:r w:rsidRPr="00A60DD0">
        <w:rPr>
          <w:rFonts w:ascii="Times New Roman" w:hAnsi="Times New Roman"/>
          <w:sz w:val="24"/>
          <w:szCs w:val="24"/>
        </w:rPr>
        <w:t>isimli kozmetik ürünlere ilişkin tanıtımlarda;</w:t>
      </w:r>
      <w:r w:rsidRPr="00A60DD0">
        <w:rPr>
          <w:rFonts w:ascii="Times New Roman" w:hAnsi="Times New Roman"/>
          <w:i/>
          <w:sz w:val="24"/>
          <w:szCs w:val="24"/>
        </w:rPr>
        <w:t xml:space="preserve"> </w:t>
      </w:r>
      <w:r w:rsidRPr="00A60DD0">
        <w:rPr>
          <w:rFonts w:ascii="Times New Roman" w:hAnsi="Times New Roman"/>
          <w:b/>
          <w:i/>
          <w:sz w:val="24"/>
          <w:szCs w:val="24"/>
        </w:rPr>
        <w:t>“</w:t>
      </w:r>
      <w:r w:rsidRPr="00A60DD0">
        <w:rPr>
          <w:rFonts w:ascii="Times New Roman" w:hAnsi="Times New Roman"/>
          <w:i/>
          <w:sz w:val="24"/>
          <w:szCs w:val="24"/>
        </w:rPr>
        <w:t xml:space="preserve">Gazason’un içeriğindeki doğal kimyon ve kekik yağı, </w:t>
      </w:r>
      <w:r w:rsidRPr="00A60DD0">
        <w:rPr>
          <w:rFonts w:ascii="Times New Roman" w:hAnsi="Times New Roman"/>
          <w:b/>
          <w:i/>
          <w:sz w:val="24"/>
          <w:szCs w:val="24"/>
          <w:u w:val="single"/>
        </w:rPr>
        <w:t>ısıtıcı spazm çözücü etkisi ve tropikal ağrı kesici özelliğiyle bebeği rahatlatır</w:t>
      </w:r>
      <w:r w:rsidRPr="00A60DD0">
        <w:rPr>
          <w:rFonts w:ascii="Times New Roman" w:hAnsi="Times New Roman"/>
          <w:i/>
          <w:sz w:val="24"/>
          <w:szCs w:val="24"/>
        </w:rPr>
        <w:t xml:space="preserve">. … Kullanım alanı: Bebeğinizin karın bölgesine yapılacak masaj, </w:t>
      </w:r>
      <w:r w:rsidRPr="00A60DD0">
        <w:rPr>
          <w:rFonts w:ascii="Times New Roman" w:hAnsi="Times New Roman"/>
          <w:b/>
          <w:i/>
          <w:sz w:val="24"/>
          <w:szCs w:val="24"/>
          <w:u w:val="single"/>
        </w:rPr>
        <w:t>bebeğin gaz ve gaz ağrılarını gidermeye yardımcı olarak bebeği rahatlatır.</w:t>
      </w:r>
      <w:r w:rsidRPr="00A60DD0">
        <w:rPr>
          <w:rFonts w:ascii="Times New Roman" w:hAnsi="Times New Roman"/>
          <w:i/>
          <w:sz w:val="24"/>
          <w:szCs w:val="24"/>
        </w:rPr>
        <w:t xml:space="preserve"> Bu ürünün </w:t>
      </w:r>
      <w:r w:rsidRPr="00A60DD0">
        <w:rPr>
          <w:rFonts w:ascii="Times New Roman" w:hAnsi="Times New Roman"/>
          <w:b/>
          <w:i/>
          <w:sz w:val="24"/>
          <w:szCs w:val="24"/>
          <w:u w:val="single"/>
        </w:rPr>
        <w:t xml:space="preserve">tıbbi yararı geleneksel kullanıma ve </w:t>
      </w:r>
      <w:proofErr w:type="gramStart"/>
      <w:r w:rsidRPr="00A60DD0">
        <w:rPr>
          <w:rFonts w:ascii="Times New Roman" w:hAnsi="Times New Roman"/>
          <w:b/>
          <w:i/>
          <w:sz w:val="24"/>
          <w:szCs w:val="24"/>
          <w:u w:val="single"/>
        </w:rPr>
        <w:t>literatüre</w:t>
      </w:r>
      <w:proofErr w:type="gramEnd"/>
      <w:r w:rsidRPr="00A60DD0">
        <w:rPr>
          <w:rFonts w:ascii="Times New Roman" w:hAnsi="Times New Roman"/>
          <w:b/>
          <w:i/>
          <w:sz w:val="24"/>
          <w:szCs w:val="24"/>
          <w:u w:val="single"/>
        </w:rPr>
        <w:t xml:space="preserve"> dayanmaktadır”</w:t>
      </w:r>
      <w:r w:rsidRPr="00A60DD0">
        <w:rPr>
          <w:rFonts w:ascii="Times New Roman" w:hAnsi="Times New Roman"/>
          <w:sz w:val="24"/>
          <w:szCs w:val="24"/>
        </w:rPr>
        <w:t xml:space="preserve"> ifadelerine ve söz konusu internet sitesinin </w:t>
      </w:r>
      <w:r w:rsidRPr="00A60DD0">
        <w:rPr>
          <w:rFonts w:ascii="Times New Roman" w:hAnsi="Times New Roman"/>
          <w:b/>
          <w:sz w:val="24"/>
          <w:szCs w:val="24"/>
        </w:rPr>
        <w:t>26.02.2015</w:t>
      </w:r>
      <w:r w:rsidRPr="00A60DD0">
        <w:rPr>
          <w:rFonts w:ascii="Times New Roman" w:hAnsi="Times New Roman"/>
          <w:sz w:val="24"/>
          <w:szCs w:val="24"/>
        </w:rPr>
        <w:t xml:space="preserve"> tarihli görünümünde yer alan </w:t>
      </w:r>
      <w:r w:rsidRPr="00A60DD0">
        <w:rPr>
          <w:rFonts w:ascii="Times New Roman" w:hAnsi="Times New Roman"/>
          <w:b/>
          <w:sz w:val="24"/>
          <w:szCs w:val="24"/>
        </w:rPr>
        <w:t>“</w:t>
      </w:r>
      <w:r w:rsidRPr="00A60DD0">
        <w:rPr>
          <w:rFonts w:ascii="Times New Roman" w:hAnsi="Times New Roman"/>
          <w:b/>
          <w:i/>
          <w:sz w:val="24"/>
          <w:szCs w:val="24"/>
        </w:rPr>
        <w:t xml:space="preserve">Femine-X İntimate Genital Bölge Temizleme Jeli” </w:t>
      </w:r>
      <w:r w:rsidRPr="00A60DD0">
        <w:rPr>
          <w:rFonts w:ascii="Times New Roman" w:hAnsi="Times New Roman"/>
          <w:sz w:val="24"/>
          <w:szCs w:val="24"/>
        </w:rPr>
        <w:t>isimli kozmetik ürünlere ilişkin tanıtımlarda; “</w:t>
      </w:r>
      <w:r w:rsidRPr="00A60DD0">
        <w:rPr>
          <w:rFonts w:ascii="Times New Roman" w:hAnsi="Times New Roman"/>
          <w:i/>
          <w:sz w:val="24"/>
          <w:szCs w:val="24"/>
        </w:rPr>
        <w:t>Günlük kullanımı ile</w:t>
      </w:r>
      <w:r w:rsidRPr="00A60DD0">
        <w:rPr>
          <w:rFonts w:ascii="Times New Roman" w:hAnsi="Times New Roman"/>
          <w:sz w:val="24"/>
          <w:szCs w:val="24"/>
        </w:rPr>
        <w:t xml:space="preserve"> </w:t>
      </w:r>
      <w:r w:rsidRPr="00A60DD0">
        <w:rPr>
          <w:rFonts w:ascii="Times New Roman" w:hAnsi="Times New Roman"/>
          <w:b/>
          <w:i/>
          <w:sz w:val="24"/>
          <w:szCs w:val="24"/>
          <w:u w:val="single"/>
        </w:rPr>
        <w:t>vajinal hastalıkların oluşma ve tekrarlama olasılığını azaltmaya yardımcı olur</w:t>
      </w:r>
      <w:r w:rsidRPr="00A60DD0">
        <w:rPr>
          <w:rFonts w:ascii="Times New Roman" w:hAnsi="Times New Roman"/>
          <w:b/>
          <w:i/>
          <w:sz w:val="24"/>
          <w:szCs w:val="24"/>
        </w:rPr>
        <w:t xml:space="preserve">. </w:t>
      </w:r>
      <w:r w:rsidRPr="00A60DD0">
        <w:rPr>
          <w:rFonts w:ascii="Times New Roman" w:hAnsi="Times New Roman"/>
          <w:b/>
          <w:i/>
          <w:sz w:val="24"/>
          <w:szCs w:val="24"/>
          <w:u w:val="single"/>
        </w:rPr>
        <w:t xml:space="preserve">Vajinal mantar hastalığı, akıntı, kaşıntı, yanma ve istenmeyen kokularla başa çıkılmasına yardımcı olur. </w:t>
      </w:r>
      <w:r w:rsidRPr="00A60DD0">
        <w:rPr>
          <w:rFonts w:ascii="Times New Roman" w:hAnsi="Times New Roman"/>
          <w:i/>
          <w:sz w:val="24"/>
          <w:szCs w:val="24"/>
        </w:rPr>
        <w:t xml:space="preserve">Sabunlarla yapılan günlük temizlik vajinanın asidik ortamını bozar. Bu da bakteriyel ve mantar gibi vajinal hastalıkların oluşma riskini arttırır. Feminix Intim Likit Ph </w:t>
      </w:r>
      <w:proofErr w:type="gramStart"/>
      <w:r w:rsidRPr="00A60DD0">
        <w:rPr>
          <w:rFonts w:ascii="Times New Roman" w:hAnsi="Times New Roman"/>
          <w:i/>
          <w:sz w:val="24"/>
          <w:szCs w:val="24"/>
        </w:rPr>
        <w:t>4.2</w:t>
      </w:r>
      <w:proofErr w:type="gramEnd"/>
      <w:r w:rsidRPr="00A60DD0">
        <w:rPr>
          <w:rFonts w:ascii="Times New Roman" w:hAnsi="Times New Roman"/>
          <w:i/>
          <w:sz w:val="24"/>
          <w:szCs w:val="24"/>
        </w:rPr>
        <w:t xml:space="preserve"> değeri ile sabun, alkali ve KLORHEKSİDİN içermez. Genital ortamın doğal </w:t>
      </w:r>
      <w:proofErr w:type="gramStart"/>
      <w:r w:rsidRPr="00A60DD0">
        <w:rPr>
          <w:rFonts w:ascii="Times New Roman" w:hAnsi="Times New Roman"/>
          <w:i/>
          <w:sz w:val="24"/>
          <w:szCs w:val="24"/>
        </w:rPr>
        <w:t>florasını</w:t>
      </w:r>
      <w:proofErr w:type="gramEnd"/>
      <w:r w:rsidRPr="00A60DD0">
        <w:rPr>
          <w:rFonts w:ascii="Times New Roman" w:hAnsi="Times New Roman"/>
          <w:i/>
          <w:sz w:val="24"/>
          <w:szCs w:val="24"/>
        </w:rPr>
        <w:t xml:space="preserve"> bozmaz. Genital </w:t>
      </w:r>
      <w:r w:rsidRPr="00A60DD0">
        <w:rPr>
          <w:rFonts w:ascii="Times New Roman" w:hAnsi="Times New Roman"/>
          <w:b/>
          <w:i/>
          <w:sz w:val="24"/>
          <w:szCs w:val="24"/>
          <w:u w:val="single"/>
        </w:rPr>
        <w:t>Enfeksiyonlarda Güçlü Destekçinizdir</w:t>
      </w:r>
      <w:r w:rsidRPr="00A60DD0">
        <w:rPr>
          <w:rFonts w:ascii="Times New Roman" w:hAnsi="Times New Roman"/>
          <w:i/>
          <w:sz w:val="24"/>
          <w:szCs w:val="24"/>
        </w:rPr>
        <w:t xml:space="preserve">. </w:t>
      </w:r>
      <w:r w:rsidRPr="00A60DD0">
        <w:rPr>
          <w:rFonts w:ascii="Times New Roman" w:hAnsi="Times New Roman"/>
          <w:b/>
          <w:i/>
          <w:sz w:val="24"/>
          <w:szCs w:val="24"/>
          <w:u w:val="single"/>
        </w:rPr>
        <w:t>Antiseptik, antibakterial etkisi ve genital bölge pH’ına uygun yapısıyla tedaviyi destekler ve tedavi süresini kısaltmaya yardımcı olur</w:t>
      </w:r>
      <w:r w:rsidRPr="00A60DD0">
        <w:rPr>
          <w:rFonts w:ascii="Times New Roman" w:hAnsi="Times New Roman"/>
          <w:i/>
          <w:sz w:val="24"/>
          <w:szCs w:val="24"/>
        </w:rPr>
        <w:t xml:space="preserve">. </w:t>
      </w:r>
      <w:proofErr w:type="gramStart"/>
      <w:r w:rsidRPr="00A60DD0">
        <w:rPr>
          <w:rFonts w:ascii="Times New Roman" w:hAnsi="Times New Roman"/>
          <w:i/>
          <w:sz w:val="24"/>
          <w:szCs w:val="24"/>
        </w:rPr>
        <w:t xml:space="preserve">Patolojik akıntıların neden olduğu </w:t>
      </w:r>
      <w:r w:rsidRPr="00A60DD0">
        <w:rPr>
          <w:rFonts w:ascii="Times New Roman" w:hAnsi="Times New Roman"/>
          <w:b/>
          <w:i/>
          <w:sz w:val="24"/>
          <w:szCs w:val="24"/>
          <w:u w:val="single"/>
        </w:rPr>
        <w:t xml:space="preserve">istenmeyen kaşıntı, koku ve yanmalarda. </w:t>
      </w:r>
      <w:proofErr w:type="gramEnd"/>
      <w:r w:rsidRPr="00A60DD0">
        <w:rPr>
          <w:rFonts w:ascii="Times New Roman" w:hAnsi="Times New Roman"/>
          <w:b/>
          <w:i/>
          <w:sz w:val="24"/>
          <w:szCs w:val="24"/>
          <w:u w:val="single"/>
        </w:rPr>
        <w:t xml:space="preserve">Bakteriyel </w:t>
      </w:r>
      <w:proofErr w:type="gramStart"/>
      <w:r w:rsidRPr="00A60DD0">
        <w:rPr>
          <w:rFonts w:ascii="Times New Roman" w:hAnsi="Times New Roman"/>
          <w:b/>
          <w:i/>
          <w:sz w:val="24"/>
          <w:szCs w:val="24"/>
          <w:u w:val="single"/>
        </w:rPr>
        <w:t>enfeksiyonlarda</w:t>
      </w:r>
      <w:proofErr w:type="gramEnd"/>
      <w:r w:rsidRPr="00A60DD0">
        <w:rPr>
          <w:rFonts w:ascii="Times New Roman" w:hAnsi="Times New Roman"/>
          <w:b/>
          <w:i/>
          <w:sz w:val="24"/>
          <w:szCs w:val="24"/>
          <w:u w:val="single"/>
        </w:rPr>
        <w:t xml:space="preserve"> Mikotik enfeksiyonlarda. İdrar yolu </w:t>
      </w:r>
      <w:proofErr w:type="gramStart"/>
      <w:r w:rsidRPr="00A60DD0">
        <w:rPr>
          <w:rFonts w:ascii="Times New Roman" w:hAnsi="Times New Roman"/>
          <w:b/>
          <w:i/>
          <w:sz w:val="24"/>
          <w:szCs w:val="24"/>
          <w:u w:val="single"/>
        </w:rPr>
        <w:t>enfeksiyonlarda</w:t>
      </w:r>
      <w:proofErr w:type="gramEnd"/>
      <w:r w:rsidRPr="00A60DD0">
        <w:rPr>
          <w:rFonts w:ascii="Times New Roman" w:hAnsi="Times New Roman"/>
          <w:b/>
          <w:i/>
          <w:sz w:val="24"/>
          <w:szCs w:val="24"/>
          <w:u w:val="single"/>
        </w:rPr>
        <w:t>. Doğum sonrası perine temizliğinde PROFİLAKTİK(koruma)amaçlı kullanılabilinir. Hexamidine Diisethionate, A Polyvalent preservative etki sağlar. Allantoin, Epitelizesyonu hızlandırır</w:t>
      </w:r>
      <w:r w:rsidRPr="00A60DD0">
        <w:rPr>
          <w:rFonts w:ascii="Times New Roman" w:hAnsi="Times New Roman"/>
          <w:i/>
          <w:sz w:val="24"/>
          <w:szCs w:val="24"/>
        </w:rPr>
        <w:t xml:space="preserve">. Mukozayı rahatlatır. </w:t>
      </w:r>
      <w:r w:rsidRPr="00A60DD0">
        <w:rPr>
          <w:rFonts w:ascii="Times New Roman" w:hAnsi="Times New Roman"/>
          <w:b/>
          <w:i/>
          <w:sz w:val="24"/>
          <w:szCs w:val="24"/>
          <w:u w:val="single"/>
        </w:rPr>
        <w:t>Bisabolol ve Kamomil, deri tahrişlerini önler, deodorizan, yatıştırıcı ve rahatlatıcı etkisi vardır</w:t>
      </w:r>
      <w:r w:rsidRPr="00A60DD0">
        <w:rPr>
          <w:rFonts w:ascii="Times New Roman" w:hAnsi="Times New Roman"/>
          <w:i/>
          <w:sz w:val="24"/>
          <w:szCs w:val="24"/>
        </w:rPr>
        <w:t xml:space="preserve">. Betaine nemlendiricidir, mukozayı korurumaya yardımcı olur. Hipoalerjeniktir” </w:t>
      </w:r>
      <w:r w:rsidRPr="00A60DD0">
        <w:rPr>
          <w:rFonts w:ascii="Times New Roman" w:hAnsi="Times New Roman"/>
          <w:sz w:val="24"/>
          <w:szCs w:val="24"/>
        </w:rPr>
        <w:t>ifadelerine</w:t>
      </w:r>
      <w:r w:rsidRPr="00A60DD0">
        <w:rPr>
          <w:rFonts w:ascii="Times New Roman" w:hAnsi="Times New Roman"/>
          <w:strike/>
          <w:color w:val="FF0000"/>
          <w:sz w:val="24"/>
          <w:szCs w:val="24"/>
        </w:rPr>
        <w:t xml:space="preserve"> </w:t>
      </w:r>
      <w:r w:rsidRPr="00A60DD0">
        <w:rPr>
          <w:rFonts w:ascii="Times New Roman" w:hAnsi="Times New Roman"/>
          <w:sz w:val="24"/>
          <w:szCs w:val="24"/>
        </w:rPr>
        <w:t>yer verildiği,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color w:val="000000"/>
          <w:sz w:val="24"/>
          <w:szCs w:val="24"/>
        </w:rPr>
      </w:pPr>
      <w:r w:rsidRPr="00A60DD0">
        <w:rPr>
          <w:rFonts w:ascii="Times New Roman" w:hAnsi="Times New Roman"/>
          <w:color w:val="000000"/>
          <w:sz w:val="24"/>
          <w:szCs w:val="24"/>
        </w:rPr>
        <w:t xml:space="preserve">Kozmetik Mevzuatına tabi bulunan tüm kozmetik ürünlerin, insan vücudunun dış kısımlarına uygulanan ve </w:t>
      </w:r>
      <w:r w:rsidRPr="00A60DD0">
        <w:rPr>
          <w:rFonts w:ascii="Times New Roman" w:hAnsi="Times New Roman"/>
          <w:b/>
          <w:color w:val="000000"/>
          <w:sz w:val="24"/>
          <w:szCs w:val="24"/>
          <w:u w:val="single"/>
        </w:rPr>
        <w:t>etkileri geçici</w:t>
      </w:r>
      <w:r w:rsidRPr="00A60DD0">
        <w:rPr>
          <w:rFonts w:ascii="Times New Roman" w:hAnsi="Times New Roman"/>
          <w:color w:val="000000"/>
          <w:sz w:val="24"/>
          <w:szCs w:val="24"/>
        </w:rPr>
        <w:t xml:space="preserve"> olan ürünler olması gerektiği; </w:t>
      </w:r>
      <w:r w:rsidRPr="00A60DD0">
        <w:rPr>
          <w:rFonts w:ascii="Times New Roman" w:hAnsi="Times New Roman"/>
          <w:b/>
          <w:color w:val="000000"/>
          <w:sz w:val="24"/>
          <w:szCs w:val="24"/>
        </w:rPr>
        <w:t xml:space="preserve">bu bağlamda, inceleme konusu tanıtımlarda yer alan </w:t>
      </w:r>
      <w:r w:rsidRPr="00A60DD0">
        <w:rPr>
          <w:rFonts w:ascii="Times New Roman" w:hAnsi="Times New Roman"/>
          <w:b/>
          <w:color w:val="000000"/>
          <w:sz w:val="24"/>
          <w:szCs w:val="24"/>
          <w:u w:val="single"/>
        </w:rPr>
        <w:t>altı çizili</w:t>
      </w:r>
      <w:r w:rsidRPr="00A60DD0">
        <w:rPr>
          <w:rFonts w:ascii="Times New Roman" w:hAnsi="Times New Roman"/>
          <w:b/>
          <w:i/>
          <w:color w:val="000000"/>
          <w:sz w:val="24"/>
          <w:szCs w:val="24"/>
          <w:u w:val="single"/>
        </w:rPr>
        <w:t xml:space="preserve"> </w:t>
      </w:r>
      <w:r w:rsidRPr="00A60DD0">
        <w:rPr>
          <w:rFonts w:ascii="Times New Roman" w:hAnsi="Times New Roman"/>
          <w:b/>
          <w:color w:val="000000"/>
          <w:sz w:val="24"/>
          <w:szCs w:val="24"/>
          <w:u w:val="single"/>
        </w:rPr>
        <w:t>ifadelerin</w:t>
      </w:r>
      <w:r w:rsidRPr="00A60DD0">
        <w:rPr>
          <w:rFonts w:ascii="Times New Roman" w:hAnsi="Times New Roman"/>
          <w:b/>
          <w:color w:val="000000"/>
          <w:sz w:val="24"/>
          <w:szCs w:val="24"/>
        </w:rPr>
        <w:t xml:space="preserve"> tedaviye yönelik olması nedeniyle ilgili mevzuatta belirtilen kozmetik ürün tanımını aşan ve yanıltıcı nitelikte değerlendirildiği,</w:t>
      </w:r>
      <w:r w:rsidRPr="00A60DD0">
        <w:rPr>
          <w:rFonts w:ascii="Times New Roman" w:hAnsi="Times New Roman"/>
          <w:color w:val="000000"/>
          <w:sz w:val="24"/>
          <w:szCs w:val="24"/>
        </w:rPr>
        <w:t xml:space="preserve"> </w:t>
      </w:r>
    </w:p>
    <w:p w:rsidR="000B260C" w:rsidRPr="00A60DD0" w:rsidRDefault="000B260C" w:rsidP="000B260C">
      <w:pPr>
        <w:spacing w:after="0" w:line="240" w:lineRule="auto"/>
        <w:jc w:val="both"/>
        <w:rPr>
          <w:rFonts w:ascii="Times New Roman" w:hAnsi="Times New Roman"/>
          <w:strike/>
          <w:color w:val="FF0000"/>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Açıklanan nedenlerle söz konusu tanıtımların,</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Kozmetik Yönetmeliğinin 4 ve 10 uncu maddeleri,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tabs>
          <w:tab w:val="left" w:pos="567"/>
        </w:tabs>
        <w:autoSpaceDE w:val="0"/>
        <w:autoSpaceDN w:val="0"/>
        <w:adjustRightInd w:val="0"/>
        <w:spacing w:after="0" w:line="240" w:lineRule="auto"/>
        <w:jc w:val="both"/>
        <w:rPr>
          <w:rFonts w:ascii="Times New Roman" w:hAnsi="Times New Roman"/>
          <w:sz w:val="24"/>
          <w:szCs w:val="24"/>
        </w:rPr>
      </w:pPr>
      <w:r w:rsidRPr="00A60DD0">
        <w:rPr>
          <w:rFonts w:ascii="Times New Roman" w:hAnsi="Times New Roman"/>
          <w:sz w:val="24"/>
          <w:szCs w:val="24"/>
        </w:rPr>
        <w:t>- Sağlık Beyanı ile Satışa Sunulan Ürünlerin Sağlık Beyanları Hakkında Yönetmeliğin 5 ve 7 inci maddeleri,</w:t>
      </w:r>
    </w:p>
    <w:p w:rsidR="000B260C" w:rsidRPr="00A60DD0" w:rsidRDefault="000B260C" w:rsidP="000B260C">
      <w:pPr>
        <w:tabs>
          <w:tab w:val="left" w:pos="567"/>
        </w:tabs>
        <w:autoSpaceDE w:val="0"/>
        <w:autoSpaceDN w:val="0"/>
        <w:adjustRightInd w:val="0"/>
        <w:spacing w:after="0" w:line="240" w:lineRule="auto"/>
        <w:jc w:val="both"/>
        <w:rPr>
          <w:rFonts w:ascii="Times New Roman" w:hAnsi="Times New Roman"/>
          <w:sz w:val="24"/>
          <w:szCs w:val="24"/>
        </w:rPr>
      </w:pPr>
    </w:p>
    <w:p w:rsidR="000B260C" w:rsidRDefault="000B260C" w:rsidP="000B260C">
      <w:pPr>
        <w:widowControl w:val="0"/>
        <w:tabs>
          <w:tab w:val="left" w:pos="0"/>
        </w:tabs>
        <w:spacing w:after="0" w:line="240" w:lineRule="auto"/>
        <w:jc w:val="both"/>
        <w:rPr>
          <w:rFonts w:ascii="Times New Roman" w:eastAsia="Andale Sans UI" w:hAnsi="Times New Roman"/>
          <w:spacing w:val="-1"/>
          <w:kern w:val="2"/>
          <w:sz w:val="24"/>
          <w:szCs w:val="24"/>
        </w:rPr>
      </w:pPr>
      <w:r w:rsidRPr="00A60DD0">
        <w:rPr>
          <w:rFonts w:ascii="Times New Roman" w:eastAsia="Andale Sans UI" w:hAnsi="Times New Roman"/>
          <w:spacing w:val="-1"/>
          <w:kern w:val="2"/>
          <w:sz w:val="24"/>
          <w:szCs w:val="24"/>
        </w:rPr>
        <w:t>-</w:t>
      </w:r>
      <w:r w:rsidRPr="00A60DD0">
        <w:rPr>
          <w:rFonts w:ascii="Times New Roman" w:hAnsi="Times New Roman"/>
          <w:sz w:val="24"/>
          <w:szCs w:val="24"/>
        </w:rPr>
        <w:t xml:space="preserve"> </w:t>
      </w:r>
      <w:r w:rsidRPr="00A60DD0">
        <w:rPr>
          <w:rFonts w:ascii="Times New Roman" w:eastAsia="Andale Sans UI" w:hAnsi="Times New Roman"/>
          <w:spacing w:val="-1"/>
          <w:kern w:val="2"/>
          <w:sz w:val="24"/>
          <w:szCs w:val="24"/>
        </w:rPr>
        <w:t>İnceleme konusu reklamların yayınlandığı dönemde yürürlükte bulunan mülga Ticari Reklam ve İlanlara İlişkin İlkeler ve Uygulama Esaslarına Dair Yönetmeliğin 5/a,</w:t>
      </w:r>
      <w:r w:rsidRPr="00A60DD0">
        <w:rPr>
          <w:rFonts w:ascii="Times New Roman" w:eastAsia="Andale Sans UI" w:hAnsi="Times New Roman"/>
          <w:color w:val="FF0000"/>
          <w:spacing w:val="-1"/>
          <w:kern w:val="2"/>
          <w:sz w:val="24"/>
          <w:szCs w:val="24"/>
        </w:rPr>
        <w:t xml:space="preserve"> </w:t>
      </w:r>
      <w:r w:rsidRPr="00A60DD0">
        <w:rPr>
          <w:rFonts w:ascii="Times New Roman" w:eastAsia="Andale Sans UI" w:hAnsi="Times New Roman"/>
          <w:spacing w:val="-1"/>
          <w:kern w:val="2"/>
          <w:sz w:val="24"/>
          <w:szCs w:val="24"/>
        </w:rPr>
        <w:t>5/e, 7/a,   7/</w:t>
      </w:r>
      <w:r>
        <w:rPr>
          <w:rFonts w:ascii="Times New Roman" w:eastAsia="Andale Sans UI" w:hAnsi="Times New Roman"/>
          <w:spacing w:val="-1"/>
          <w:kern w:val="2"/>
          <w:sz w:val="24"/>
          <w:szCs w:val="24"/>
        </w:rPr>
        <w:t>c, 7/g ve 21 inci maddeleri,</w:t>
      </w:r>
    </w:p>
    <w:p w:rsidR="000B260C" w:rsidRPr="00A60DD0" w:rsidRDefault="000B260C" w:rsidP="000B260C">
      <w:pPr>
        <w:widowControl w:val="0"/>
        <w:tabs>
          <w:tab w:val="left" w:pos="0"/>
        </w:tabs>
        <w:spacing w:after="0" w:line="240" w:lineRule="auto"/>
        <w:jc w:val="both"/>
        <w:rPr>
          <w:rFonts w:ascii="Times New Roman" w:eastAsia="Andale Sans UI" w:hAnsi="Times New Roman"/>
          <w:spacing w:val="-1"/>
          <w:kern w:val="2"/>
          <w:sz w:val="24"/>
          <w:szCs w:val="24"/>
        </w:rPr>
      </w:pPr>
    </w:p>
    <w:p w:rsidR="000B260C" w:rsidRDefault="000B260C" w:rsidP="000B260C">
      <w:pPr>
        <w:widowControl w:val="0"/>
        <w:tabs>
          <w:tab w:val="left" w:pos="0"/>
        </w:tabs>
        <w:spacing w:after="0" w:line="240" w:lineRule="auto"/>
        <w:jc w:val="both"/>
        <w:rPr>
          <w:rFonts w:ascii="Times New Roman" w:hAnsi="Times New Roman"/>
          <w:sz w:val="24"/>
          <w:szCs w:val="24"/>
        </w:rPr>
      </w:pPr>
      <w:r w:rsidRPr="00A60DD0">
        <w:rPr>
          <w:rFonts w:ascii="Times New Roman" w:eastAsia="Andale Sans UI" w:hAnsi="Times New Roman"/>
          <w:kern w:val="2"/>
          <w:sz w:val="24"/>
          <w:szCs w:val="24"/>
        </w:rPr>
        <w:t>-</w:t>
      </w:r>
      <w:r w:rsidRPr="00A60DD0">
        <w:rPr>
          <w:rFonts w:ascii="Times New Roman" w:hAnsi="Times New Roman"/>
          <w:spacing w:val="-1"/>
          <w:sz w:val="24"/>
          <w:szCs w:val="24"/>
        </w:rPr>
        <w:t xml:space="preserve">10.01.2015 tarihli ve 29232 saylı Resmi Gazete’de yayınlanarak yürürlüğe giren </w:t>
      </w:r>
      <w:r w:rsidRPr="00A60DD0">
        <w:rPr>
          <w:rFonts w:ascii="Times New Roman" w:hAnsi="Times New Roman"/>
          <w:sz w:val="24"/>
          <w:szCs w:val="24"/>
        </w:rPr>
        <w:t>Ticari Reklam ve Haksız Ticari Uygulamalar Yönetmeliği’nin 5/1, 7/1, 7/2, 7/3, 7/4,</w:t>
      </w:r>
      <w:r>
        <w:rPr>
          <w:rFonts w:ascii="Times New Roman" w:hAnsi="Times New Roman"/>
          <w:sz w:val="24"/>
          <w:szCs w:val="24"/>
        </w:rPr>
        <w:t xml:space="preserve"> </w:t>
      </w:r>
      <w:r w:rsidRPr="00A60DD0">
        <w:rPr>
          <w:rFonts w:ascii="Times New Roman" w:hAnsi="Times New Roman"/>
          <w:sz w:val="24"/>
          <w:szCs w:val="24"/>
        </w:rPr>
        <w:t>7/5, 7/</w:t>
      </w:r>
      <w:r>
        <w:rPr>
          <w:rFonts w:ascii="Times New Roman" w:hAnsi="Times New Roman"/>
          <w:sz w:val="24"/>
          <w:szCs w:val="24"/>
        </w:rPr>
        <w:t>8, 26 ıncı ve 32 inci maddeleri,</w:t>
      </w:r>
    </w:p>
    <w:p w:rsidR="000B260C" w:rsidRPr="00A60DD0" w:rsidRDefault="000B260C" w:rsidP="000B260C">
      <w:pPr>
        <w:widowControl w:val="0"/>
        <w:tabs>
          <w:tab w:val="left" w:pos="0"/>
        </w:tabs>
        <w:spacing w:after="0" w:line="240" w:lineRule="auto"/>
        <w:jc w:val="both"/>
        <w:rPr>
          <w:rFonts w:ascii="Times New Roman" w:eastAsia="Andale Sans UI" w:hAnsi="Times New Roman"/>
          <w:spacing w:val="-1"/>
          <w:kern w:val="2"/>
          <w:sz w:val="24"/>
          <w:szCs w:val="24"/>
        </w:rPr>
      </w:pPr>
    </w:p>
    <w:p w:rsidR="000B260C" w:rsidRDefault="000B260C" w:rsidP="000B260C">
      <w:pPr>
        <w:spacing w:after="0" w:line="240" w:lineRule="auto"/>
        <w:jc w:val="both"/>
        <w:rPr>
          <w:rFonts w:ascii="Times New Roman" w:eastAsia="Andale Sans UI" w:hAnsi="Times New Roman"/>
          <w:kern w:val="2"/>
          <w:sz w:val="24"/>
          <w:szCs w:val="24"/>
        </w:rPr>
      </w:pPr>
      <w:r w:rsidRPr="00A60DD0">
        <w:rPr>
          <w:rFonts w:ascii="Times New Roman" w:eastAsia="Andale Sans UI" w:hAnsi="Times New Roman"/>
          <w:kern w:val="2"/>
          <w:sz w:val="24"/>
          <w:szCs w:val="24"/>
        </w:rPr>
        <w:t>- 6502 sayılı Tüketicinin Korunması Hakkında Kanun'un 61 inci maddesi</w:t>
      </w:r>
    </w:p>
    <w:p w:rsidR="000B260C" w:rsidRPr="00A60DD0" w:rsidRDefault="000B260C" w:rsidP="000B260C">
      <w:pPr>
        <w:spacing w:after="0" w:line="240" w:lineRule="auto"/>
        <w:jc w:val="both"/>
        <w:rPr>
          <w:rFonts w:ascii="Times New Roman" w:eastAsia="Andale Sans UI" w:hAnsi="Times New Roman"/>
          <w:kern w:val="2"/>
          <w:sz w:val="24"/>
          <w:szCs w:val="24"/>
        </w:rPr>
      </w:pPr>
    </w:p>
    <w:p w:rsidR="000B260C" w:rsidRDefault="000B260C" w:rsidP="000B260C">
      <w:pPr>
        <w:widowControl w:val="0"/>
        <w:suppressAutoHyphens/>
        <w:spacing w:after="0" w:line="240" w:lineRule="auto"/>
        <w:jc w:val="both"/>
        <w:rPr>
          <w:rFonts w:ascii="Times New Roman" w:eastAsia="Andale Sans UI" w:hAnsi="Times New Roman"/>
          <w:b/>
          <w:kern w:val="1"/>
          <w:sz w:val="24"/>
          <w:szCs w:val="24"/>
        </w:rPr>
      </w:pPr>
      <w:proofErr w:type="gramStart"/>
      <w:r w:rsidRPr="00A60DD0">
        <w:rPr>
          <w:rFonts w:ascii="Times New Roman" w:eastAsia="Andale Sans UI" w:hAnsi="Times New Roman"/>
          <w:kern w:val="1"/>
          <w:sz w:val="24"/>
          <w:szCs w:val="24"/>
        </w:rPr>
        <w:t>hükümlerine</w:t>
      </w:r>
      <w:proofErr w:type="gramEnd"/>
      <w:r w:rsidRPr="00A60DD0">
        <w:rPr>
          <w:rFonts w:ascii="Times New Roman" w:eastAsia="Andale Sans UI" w:hAnsi="Times New Roman"/>
          <w:kern w:val="1"/>
          <w:sz w:val="24"/>
          <w:szCs w:val="24"/>
        </w:rPr>
        <w:t xml:space="preserve"> aykırı olduğuna</w:t>
      </w:r>
      <w:r w:rsidRPr="00A60DD0">
        <w:rPr>
          <w:rFonts w:ascii="Times New Roman" w:eastAsia="Andale Sans UI" w:hAnsi="Times New Roman"/>
          <w:b/>
          <w:kern w:val="1"/>
          <w:sz w:val="24"/>
          <w:szCs w:val="24"/>
        </w:rPr>
        <w:t>,</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rPr>
      </w:pPr>
    </w:p>
    <w:p w:rsidR="000B260C" w:rsidRDefault="000B260C" w:rsidP="000B260C">
      <w:pPr>
        <w:widowControl w:val="0"/>
        <w:suppressAutoHyphens/>
        <w:spacing w:after="0" w:line="240" w:lineRule="auto"/>
        <w:jc w:val="both"/>
        <w:rPr>
          <w:rFonts w:ascii="Times New Roman" w:eastAsia="Andale Sans UI" w:hAnsi="Times New Roman"/>
          <w:kern w:val="1"/>
          <w:sz w:val="24"/>
          <w:szCs w:val="24"/>
        </w:rPr>
      </w:pPr>
      <w:r w:rsidRPr="00A60DD0">
        <w:rPr>
          <w:rFonts w:ascii="Times New Roman" w:eastAsia="Andale Sans UI" w:hAnsi="Times New Roman"/>
          <w:kern w:val="1"/>
          <w:sz w:val="24"/>
          <w:szCs w:val="24"/>
        </w:rPr>
        <w:t>Buna göre, reklam veren</w:t>
      </w:r>
      <w:r w:rsidRPr="00A60DD0">
        <w:rPr>
          <w:rFonts w:ascii="Times New Roman" w:hAnsi="Times New Roman"/>
          <w:b/>
          <w:sz w:val="24"/>
          <w:szCs w:val="24"/>
        </w:rPr>
        <w:t xml:space="preserve"> </w:t>
      </w:r>
      <w:r w:rsidRPr="00A60DD0">
        <w:rPr>
          <w:rFonts w:ascii="Times New Roman" w:eastAsia="Andale Sans UI" w:hAnsi="Times New Roman"/>
          <w:b/>
          <w:kern w:val="1"/>
          <w:sz w:val="24"/>
          <w:szCs w:val="24"/>
        </w:rPr>
        <w:t xml:space="preserve">Fatma GEMİCİ </w:t>
      </w:r>
      <w:r w:rsidRPr="00A60DD0">
        <w:rPr>
          <w:rFonts w:ascii="Times New Roman" w:eastAsia="Andale Sans UI" w:hAnsi="Times New Roman"/>
          <w:kern w:val="1"/>
          <w:sz w:val="24"/>
          <w:szCs w:val="24"/>
        </w:rPr>
        <w:t>hakkında, 6502 sa</w:t>
      </w:r>
      <w:r>
        <w:rPr>
          <w:rFonts w:ascii="Times New Roman" w:eastAsia="Andale Sans UI" w:hAnsi="Times New Roman"/>
          <w:kern w:val="1"/>
          <w:sz w:val="24"/>
          <w:szCs w:val="24"/>
        </w:rPr>
        <w:t xml:space="preserve">yılı Kanun’un 63 üncü ve 77/12 </w:t>
      </w:r>
      <w:r w:rsidRPr="00A60DD0">
        <w:rPr>
          <w:rFonts w:ascii="Times New Roman" w:eastAsia="Andale Sans UI" w:hAnsi="Times New Roman"/>
          <w:kern w:val="1"/>
          <w:sz w:val="24"/>
          <w:szCs w:val="24"/>
        </w:rPr>
        <w:t xml:space="preserve">nci maddeleri </w:t>
      </w:r>
      <w:r>
        <w:rPr>
          <w:rFonts w:ascii="Times New Roman" w:eastAsia="Andale Sans UI" w:hAnsi="Times New Roman"/>
          <w:kern w:val="1"/>
          <w:sz w:val="24"/>
          <w:szCs w:val="24"/>
        </w:rPr>
        <w:t>uyarınca</w:t>
      </w:r>
      <w:r w:rsidRPr="00A60DD0">
        <w:rPr>
          <w:rFonts w:ascii="Times New Roman" w:eastAsia="Andale Sans UI" w:hAnsi="Times New Roman"/>
          <w:kern w:val="1"/>
          <w:sz w:val="24"/>
          <w:szCs w:val="24"/>
        </w:rPr>
        <w:t xml:space="preserve"> </w:t>
      </w:r>
      <w:r w:rsidRPr="00A60DD0">
        <w:rPr>
          <w:rFonts w:ascii="Times New Roman" w:eastAsia="Andale Sans UI" w:hAnsi="Times New Roman"/>
          <w:b/>
          <w:kern w:val="1"/>
          <w:sz w:val="24"/>
          <w:szCs w:val="24"/>
        </w:rPr>
        <w:t xml:space="preserve">anılan reklamları durdurma cezası </w:t>
      </w:r>
      <w:r w:rsidRPr="00A60DD0">
        <w:rPr>
          <w:rFonts w:ascii="Times New Roman" w:eastAsia="Andale Sans UI" w:hAnsi="Times New Roman"/>
          <w:kern w:val="1"/>
          <w:sz w:val="24"/>
          <w:szCs w:val="24"/>
        </w:rPr>
        <w:t>verilmesine karar verilmiştir.</w:t>
      </w:r>
    </w:p>
    <w:p w:rsidR="000B260C"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25)</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Dosya No: 2014/1185</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rPr>
          <w:rFonts w:ascii="Times New Roman" w:hAnsi="Times New Roman"/>
          <w:b/>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eastAsia="Andale Sans UI" w:hAnsi="Times New Roman"/>
          <w:kern w:val="1"/>
          <w:sz w:val="24"/>
          <w:szCs w:val="24"/>
        </w:rPr>
        <w:t xml:space="preserve"> </w:t>
      </w:r>
      <w:r w:rsidRPr="00A60DD0">
        <w:rPr>
          <w:rFonts w:ascii="Times New Roman" w:eastAsia="Andale Sans UI" w:hAnsi="Times New Roman"/>
          <w:b/>
          <w:kern w:val="1"/>
          <w:sz w:val="24"/>
          <w:szCs w:val="24"/>
        </w:rPr>
        <w:t>T</w:t>
      </w:r>
      <w:r w:rsidRPr="00A60DD0">
        <w:rPr>
          <w:rFonts w:ascii="Times New Roman" w:hAnsi="Times New Roman"/>
          <w:b/>
          <w:sz w:val="24"/>
          <w:szCs w:val="24"/>
        </w:rPr>
        <w:t>rans Enerji Danışmanlık Reklam ve Organizasyon Kozmetik Sanayi Dış Ticaret Limited Şirketi</w:t>
      </w:r>
    </w:p>
    <w:p w:rsidR="000B260C" w:rsidRPr="00A60DD0" w:rsidRDefault="000B260C" w:rsidP="000B260C">
      <w:pPr>
        <w:spacing w:after="0" w:line="240" w:lineRule="auto"/>
        <w:rPr>
          <w:rFonts w:ascii="Times New Roman" w:hAnsi="Times New Roman"/>
          <w:sz w:val="24"/>
          <w:szCs w:val="24"/>
        </w:rPr>
      </w:pPr>
    </w:p>
    <w:p w:rsidR="000B260C" w:rsidRDefault="000B260C" w:rsidP="000B260C">
      <w:pPr>
        <w:tabs>
          <w:tab w:val="left" w:pos="0"/>
        </w:tabs>
        <w:spacing w:after="0" w:line="240" w:lineRule="auto"/>
        <w:jc w:val="both"/>
        <w:rPr>
          <w:rFonts w:ascii="Times New Roman" w:hAnsi="Times New Roman"/>
          <w:b/>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 </w:t>
      </w:r>
      <w:r w:rsidRPr="00A60DD0">
        <w:rPr>
          <w:rFonts w:ascii="Times New Roman" w:eastAsia="Andale Sans UI" w:hAnsi="Times New Roman"/>
          <w:color w:val="000080"/>
          <w:kern w:val="1"/>
          <w:sz w:val="24"/>
          <w:szCs w:val="24"/>
          <w:u w:val="single"/>
        </w:rPr>
        <w:t>www.vanilyaclub.com</w:t>
      </w:r>
      <w:r w:rsidRPr="00A60DD0">
        <w:rPr>
          <w:rFonts w:ascii="Times New Roman" w:eastAsia="Andale Sans UI" w:hAnsi="Times New Roman"/>
          <w:kern w:val="1"/>
          <w:sz w:val="24"/>
          <w:szCs w:val="24"/>
        </w:rPr>
        <w:t>.tr adresli internet sitesinde yer alan</w:t>
      </w:r>
      <w:r w:rsidRPr="00A60DD0">
        <w:rPr>
          <w:rFonts w:ascii="Times New Roman" w:hAnsi="Times New Roman"/>
          <w:i/>
          <w:sz w:val="24"/>
          <w:szCs w:val="24"/>
        </w:rPr>
        <w:t xml:space="preserve"> </w:t>
      </w:r>
      <w:r w:rsidRPr="0040199B">
        <w:rPr>
          <w:rFonts w:ascii="Times New Roman" w:hAnsi="Times New Roman"/>
          <w:b/>
          <w:i/>
          <w:sz w:val="24"/>
          <w:szCs w:val="24"/>
        </w:rPr>
        <w:t>“</w:t>
      </w:r>
      <w:r w:rsidRPr="0040199B">
        <w:rPr>
          <w:rFonts w:ascii="Times New Roman" w:hAnsi="Times New Roman"/>
          <w:b/>
          <w:bCs/>
          <w:i/>
          <w:color w:val="202020"/>
          <w:sz w:val="24"/>
          <w:szCs w:val="24"/>
        </w:rPr>
        <w:t>Cosmed Tüy Azaltıcı Vücut Losyonu”</w:t>
      </w:r>
      <w:r w:rsidRPr="00A60DD0">
        <w:rPr>
          <w:rFonts w:ascii="Times New Roman" w:eastAsia="Andale Sans UI" w:hAnsi="Times New Roman"/>
          <w:kern w:val="1"/>
          <w:sz w:val="24"/>
          <w:szCs w:val="24"/>
        </w:rPr>
        <w:t xml:space="preserve">  </w:t>
      </w:r>
      <w:r>
        <w:rPr>
          <w:rFonts w:ascii="Times New Roman" w:eastAsia="Andale Sans UI" w:hAnsi="Times New Roman"/>
          <w:kern w:val="1"/>
          <w:sz w:val="24"/>
          <w:szCs w:val="24"/>
        </w:rPr>
        <w:t>isimli ürüne ilişkin tanıtımlar</w:t>
      </w:r>
      <w:r w:rsidRPr="00A60DD0">
        <w:rPr>
          <w:rFonts w:ascii="Times New Roman" w:hAnsi="Times New Roman"/>
          <w:b/>
          <w:sz w:val="24"/>
          <w:szCs w:val="24"/>
        </w:rPr>
        <w:t xml:space="preserve"> </w:t>
      </w:r>
    </w:p>
    <w:p w:rsidR="000B260C" w:rsidRPr="00A60DD0" w:rsidRDefault="000B260C" w:rsidP="000B260C">
      <w:pPr>
        <w:tabs>
          <w:tab w:val="left" w:pos="0"/>
        </w:tabs>
        <w:spacing w:after="0" w:line="240" w:lineRule="auto"/>
        <w:jc w:val="both"/>
        <w:rPr>
          <w:rFonts w:ascii="Times New Roman" w:hAnsi="Times New Roman"/>
          <w:b/>
          <w:sz w:val="24"/>
          <w:szCs w:val="24"/>
        </w:rPr>
      </w:pPr>
    </w:p>
    <w:p w:rsidR="000B260C" w:rsidRDefault="000B260C" w:rsidP="000B260C">
      <w:pPr>
        <w:tabs>
          <w:tab w:val="left" w:pos="0"/>
        </w:tabs>
        <w:spacing w:after="0" w:line="240" w:lineRule="auto"/>
        <w:jc w:val="both"/>
        <w:rPr>
          <w:rFonts w:ascii="Times New Roman" w:hAnsi="Times New Roman"/>
          <w:sz w:val="24"/>
          <w:szCs w:val="24"/>
        </w:rPr>
      </w:pPr>
      <w:r w:rsidRPr="00A60DD0">
        <w:rPr>
          <w:rFonts w:ascii="Times New Roman" w:hAnsi="Times New Roman"/>
          <w:b/>
          <w:sz w:val="24"/>
          <w:szCs w:val="24"/>
        </w:rPr>
        <w:t xml:space="preserve">Reklam Yayın Tarihi: </w:t>
      </w:r>
      <w:r w:rsidRPr="00A60DD0">
        <w:rPr>
          <w:rFonts w:ascii="Times New Roman" w:hAnsi="Times New Roman"/>
          <w:sz w:val="24"/>
          <w:szCs w:val="24"/>
        </w:rPr>
        <w:t>12.02.2015</w:t>
      </w:r>
    </w:p>
    <w:p w:rsidR="000B260C" w:rsidRPr="00A60DD0" w:rsidRDefault="000B260C" w:rsidP="000B260C">
      <w:pPr>
        <w:tabs>
          <w:tab w:val="left" w:pos="0"/>
        </w:tabs>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Andale Sans UI" w:hAnsi="Times New Roman"/>
          <w:kern w:val="2"/>
          <w:sz w:val="24"/>
          <w:szCs w:val="24"/>
        </w:rPr>
      </w:pPr>
      <w:r w:rsidRPr="00A60DD0">
        <w:rPr>
          <w:rFonts w:ascii="Times New Roman" w:hAnsi="Times New Roman"/>
          <w:b/>
          <w:sz w:val="24"/>
          <w:szCs w:val="24"/>
        </w:rPr>
        <w:t>Reklamın Yayınlandığı Mecra:</w:t>
      </w:r>
      <w:r w:rsidRPr="00A60DD0">
        <w:rPr>
          <w:rFonts w:ascii="Times New Roman" w:hAnsi="Times New Roman"/>
          <w:sz w:val="24"/>
          <w:szCs w:val="24"/>
        </w:rPr>
        <w:t xml:space="preserve">  İnternet</w:t>
      </w:r>
      <w:r w:rsidRPr="00A60DD0">
        <w:rPr>
          <w:rFonts w:ascii="Times New Roman" w:eastAsia="Andale Sans UI" w:hAnsi="Times New Roman"/>
          <w:kern w:val="2"/>
          <w:sz w:val="24"/>
          <w:szCs w:val="24"/>
        </w:rPr>
        <w:t xml:space="preserve"> </w:t>
      </w:r>
    </w:p>
    <w:p w:rsidR="000B260C" w:rsidRPr="00A60DD0" w:rsidRDefault="000B260C" w:rsidP="000B260C">
      <w:pPr>
        <w:spacing w:after="0" w:line="240" w:lineRule="auto"/>
        <w:jc w:val="both"/>
        <w:rPr>
          <w:rFonts w:ascii="Times New Roman" w:eastAsia="Andale Sans UI" w:hAnsi="Times New Roman"/>
          <w:kern w:val="2"/>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Tespitler: www.vanilyaclub.com</w:t>
      </w:r>
      <w:r w:rsidRPr="00A60DD0">
        <w:rPr>
          <w:rFonts w:ascii="Times New Roman" w:hAnsi="Times New Roman"/>
          <w:sz w:val="24"/>
          <w:szCs w:val="24"/>
        </w:rPr>
        <w:t xml:space="preserve"> adresli internet sitesinin </w:t>
      </w:r>
      <w:r w:rsidRPr="00A60DD0">
        <w:rPr>
          <w:rFonts w:ascii="Times New Roman" w:hAnsi="Times New Roman"/>
          <w:b/>
          <w:sz w:val="24"/>
          <w:szCs w:val="24"/>
        </w:rPr>
        <w:t>12.02.2015</w:t>
      </w:r>
      <w:r w:rsidRPr="00A60DD0">
        <w:rPr>
          <w:rFonts w:ascii="Times New Roman" w:hAnsi="Times New Roman"/>
          <w:sz w:val="24"/>
          <w:szCs w:val="24"/>
        </w:rPr>
        <w:t xml:space="preserve"> tarihli görünümünde yer alan</w:t>
      </w:r>
      <w:r w:rsidRPr="00A60DD0">
        <w:rPr>
          <w:rFonts w:ascii="Times New Roman" w:hAnsi="Times New Roman"/>
          <w:b/>
          <w:i/>
          <w:sz w:val="24"/>
          <w:szCs w:val="24"/>
        </w:rPr>
        <w:t xml:space="preserve"> “</w:t>
      </w:r>
      <w:r w:rsidRPr="00A60DD0">
        <w:rPr>
          <w:rFonts w:ascii="Times New Roman" w:hAnsi="Times New Roman"/>
          <w:b/>
          <w:bCs/>
          <w:i/>
          <w:color w:val="202020"/>
          <w:sz w:val="24"/>
          <w:szCs w:val="24"/>
        </w:rPr>
        <w:t xml:space="preserve">Cosmed Tüy Azaltıcı Vücut Losyonu” </w:t>
      </w:r>
      <w:r w:rsidRPr="00A60DD0">
        <w:rPr>
          <w:rFonts w:ascii="Times New Roman" w:hAnsi="Times New Roman"/>
          <w:sz w:val="24"/>
          <w:szCs w:val="24"/>
        </w:rPr>
        <w:t xml:space="preserve">isimli kozmetik ürüne ilişkin tanıtımlarda </w:t>
      </w:r>
      <w:r w:rsidRPr="00A60DD0">
        <w:rPr>
          <w:rFonts w:ascii="Times New Roman" w:hAnsi="Times New Roman"/>
          <w:b/>
          <w:i/>
          <w:sz w:val="24"/>
          <w:szCs w:val="24"/>
        </w:rPr>
        <w:t xml:space="preserve">“Antioksidan ve iltihap oluşumunu önleyici özelliğe sahiptir” </w:t>
      </w:r>
      <w:r w:rsidRPr="00A60DD0">
        <w:rPr>
          <w:rFonts w:ascii="Times New Roman" w:hAnsi="Times New Roman"/>
          <w:sz w:val="24"/>
          <w:szCs w:val="24"/>
        </w:rPr>
        <w:t>ifadelerinin</w:t>
      </w:r>
      <w:r w:rsidRPr="00A60DD0">
        <w:rPr>
          <w:rFonts w:ascii="Times New Roman" w:hAnsi="Times New Roman"/>
          <w:color w:val="FF0000"/>
          <w:sz w:val="24"/>
          <w:szCs w:val="24"/>
        </w:rPr>
        <w:t xml:space="preserve"> </w:t>
      </w:r>
      <w:r w:rsidRPr="00A60DD0">
        <w:rPr>
          <w:rFonts w:ascii="Times New Roman" w:hAnsi="Times New Roman"/>
          <w:sz w:val="24"/>
          <w:szCs w:val="24"/>
        </w:rPr>
        <w:t>yer aldığı tespit edilmiştir.</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color w:val="000000"/>
          <w:sz w:val="24"/>
          <w:szCs w:val="24"/>
          <w:lang w:val="x-none" w:eastAsia="x-none"/>
        </w:rPr>
        <w:t>Değerlendirme/Karar:</w:t>
      </w:r>
      <w:r w:rsidRPr="00A60DD0">
        <w:rPr>
          <w:rFonts w:ascii="Times New Roman" w:hAnsi="Times New Roman"/>
          <w:b/>
          <w:sz w:val="24"/>
          <w:szCs w:val="24"/>
        </w:rPr>
        <w:t xml:space="preserve"> www.vanilyaclub.com</w:t>
      </w:r>
      <w:r w:rsidRPr="00A60DD0">
        <w:rPr>
          <w:rFonts w:ascii="Times New Roman" w:hAnsi="Times New Roman"/>
          <w:sz w:val="24"/>
          <w:szCs w:val="24"/>
        </w:rPr>
        <w:t xml:space="preserve"> adresli internet sitesinin </w:t>
      </w:r>
      <w:r w:rsidRPr="00A60DD0">
        <w:rPr>
          <w:rFonts w:ascii="Times New Roman" w:hAnsi="Times New Roman"/>
          <w:b/>
          <w:sz w:val="24"/>
          <w:szCs w:val="24"/>
        </w:rPr>
        <w:t>12.02.2015</w:t>
      </w:r>
      <w:r w:rsidRPr="00A60DD0">
        <w:rPr>
          <w:rFonts w:ascii="Times New Roman" w:hAnsi="Times New Roman"/>
          <w:sz w:val="24"/>
          <w:szCs w:val="24"/>
        </w:rPr>
        <w:t xml:space="preserve"> tarihli görünümünde ve ürünlere ait ambalaj üzerinde yer alan</w:t>
      </w:r>
      <w:r w:rsidRPr="00A60DD0">
        <w:rPr>
          <w:rFonts w:ascii="Times New Roman" w:hAnsi="Times New Roman"/>
          <w:b/>
          <w:i/>
          <w:sz w:val="24"/>
          <w:szCs w:val="24"/>
        </w:rPr>
        <w:t xml:space="preserve"> “</w:t>
      </w:r>
      <w:r w:rsidRPr="00A60DD0">
        <w:rPr>
          <w:rFonts w:ascii="Times New Roman" w:hAnsi="Times New Roman"/>
          <w:b/>
          <w:bCs/>
          <w:i/>
          <w:color w:val="202020"/>
          <w:sz w:val="24"/>
          <w:szCs w:val="24"/>
        </w:rPr>
        <w:t xml:space="preserve">Cosmed Tüy Azaltıcı Vücut Losyonu” </w:t>
      </w:r>
      <w:r w:rsidRPr="00A60DD0">
        <w:rPr>
          <w:rFonts w:ascii="Times New Roman" w:hAnsi="Times New Roman"/>
          <w:sz w:val="24"/>
          <w:szCs w:val="24"/>
        </w:rPr>
        <w:t xml:space="preserve">isimli kozmetik ürüne ilişkin tanıtımlarda yer alan </w:t>
      </w:r>
      <w:r w:rsidRPr="00A60DD0">
        <w:rPr>
          <w:rFonts w:ascii="Times New Roman" w:hAnsi="Times New Roman"/>
          <w:i/>
          <w:sz w:val="24"/>
          <w:szCs w:val="24"/>
        </w:rPr>
        <w:t xml:space="preserve"> </w:t>
      </w:r>
      <w:r w:rsidRPr="00A60DD0">
        <w:rPr>
          <w:rFonts w:ascii="Times New Roman" w:hAnsi="Times New Roman"/>
          <w:b/>
          <w:i/>
          <w:sz w:val="24"/>
          <w:szCs w:val="24"/>
        </w:rPr>
        <w:t xml:space="preserve">“Antioksidan ve iltihap oluşumunu önleyici özelliğe sahiptir” </w:t>
      </w:r>
      <w:r w:rsidRPr="00A60DD0">
        <w:rPr>
          <w:rFonts w:ascii="Times New Roman" w:hAnsi="Times New Roman"/>
          <w:sz w:val="24"/>
          <w:szCs w:val="24"/>
        </w:rPr>
        <w:t xml:space="preserve">ifadelerinin tedaviye yönelik olması nedeniyle ilgili mevzuatta belirtilen </w:t>
      </w:r>
      <w:r w:rsidRPr="00A60DD0">
        <w:rPr>
          <w:rFonts w:ascii="Times New Roman" w:hAnsi="Times New Roman"/>
          <w:b/>
          <w:sz w:val="24"/>
          <w:szCs w:val="24"/>
          <w:u w:val="single"/>
        </w:rPr>
        <w:t>kozmetik ürün tanımını aşan ve yanıltıcı nitelikte değerlendirildiği</w:t>
      </w:r>
      <w:r w:rsidRPr="00A60DD0">
        <w:rPr>
          <w:rFonts w:ascii="Times New Roman" w:hAnsi="Times New Roman"/>
          <w:sz w:val="24"/>
          <w:szCs w:val="24"/>
        </w:rPr>
        <w:t xml:space="preserve">, </w:t>
      </w:r>
    </w:p>
    <w:p w:rsidR="000B260C" w:rsidRPr="00A60DD0" w:rsidRDefault="000B260C" w:rsidP="000B260C">
      <w:pPr>
        <w:spacing w:after="0" w:line="240" w:lineRule="auto"/>
        <w:jc w:val="both"/>
        <w:rPr>
          <w:rFonts w:ascii="Times New Roman" w:hAnsi="Times New Roman"/>
          <w:bCs/>
          <w:strike/>
          <w:color w:val="FF0000"/>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Açıklanan nedenlerle söz konusu tanıtımların,</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hd w:val="clear" w:color="auto" w:fill="FFFFFF"/>
        <w:tabs>
          <w:tab w:val="left" w:pos="0"/>
          <w:tab w:val="left" w:pos="709"/>
        </w:tabs>
        <w:spacing w:after="0" w:line="240" w:lineRule="auto"/>
        <w:rPr>
          <w:rFonts w:ascii="Times New Roman" w:hAnsi="Times New Roman"/>
          <w:sz w:val="24"/>
          <w:szCs w:val="24"/>
        </w:rPr>
      </w:pPr>
      <w:r w:rsidRPr="00A60DD0">
        <w:rPr>
          <w:rFonts w:ascii="Times New Roman" w:hAnsi="Times New Roman"/>
          <w:sz w:val="24"/>
          <w:szCs w:val="24"/>
        </w:rPr>
        <w:t>- Kozmetik Yönetmeliğinin 4 ve 10 uncu maddeleri,</w:t>
      </w:r>
    </w:p>
    <w:p w:rsidR="000B260C" w:rsidRPr="00A60DD0" w:rsidRDefault="000B260C" w:rsidP="000B260C">
      <w:pPr>
        <w:shd w:val="clear" w:color="auto" w:fill="FFFFFF"/>
        <w:tabs>
          <w:tab w:val="left" w:pos="0"/>
          <w:tab w:val="left" w:pos="709"/>
        </w:tabs>
        <w:spacing w:after="0" w:line="240" w:lineRule="auto"/>
        <w:rPr>
          <w:rFonts w:ascii="Times New Roman" w:hAnsi="Times New Roman"/>
          <w:sz w:val="24"/>
          <w:szCs w:val="24"/>
        </w:rPr>
      </w:pPr>
    </w:p>
    <w:p w:rsidR="000B260C" w:rsidRDefault="000B260C" w:rsidP="000B260C">
      <w:pPr>
        <w:shd w:val="clear" w:color="auto" w:fill="FFFFFF"/>
        <w:tabs>
          <w:tab w:val="left" w:pos="0"/>
          <w:tab w:val="left" w:pos="709"/>
        </w:tabs>
        <w:spacing w:after="0" w:line="240" w:lineRule="auto"/>
        <w:rPr>
          <w:rFonts w:ascii="Times New Roman" w:hAnsi="Times New Roman"/>
          <w:sz w:val="24"/>
          <w:szCs w:val="24"/>
        </w:rPr>
      </w:pPr>
      <w:r w:rsidRPr="00A60DD0">
        <w:rPr>
          <w:rFonts w:ascii="Times New Roman" w:eastAsia="Andale Sans UI" w:hAnsi="Times New Roman"/>
          <w:kern w:val="2"/>
          <w:sz w:val="24"/>
          <w:szCs w:val="24"/>
        </w:rPr>
        <w:t>-</w:t>
      </w:r>
      <w:r w:rsidRPr="00A60DD0">
        <w:rPr>
          <w:rFonts w:ascii="Times New Roman" w:hAnsi="Times New Roman"/>
          <w:sz w:val="24"/>
          <w:szCs w:val="24"/>
        </w:rPr>
        <w:t xml:space="preserve"> Sağlık Beyanı ile Satışa Sunulan Ürünlerin Sağlık Beyanları Hakkında Yönetmeliğin 5 ve 7 inci maddeleri,</w:t>
      </w:r>
    </w:p>
    <w:p w:rsidR="000B260C" w:rsidRPr="00A60DD0" w:rsidRDefault="000B260C" w:rsidP="000B260C">
      <w:pPr>
        <w:shd w:val="clear" w:color="auto" w:fill="FFFFFF"/>
        <w:tabs>
          <w:tab w:val="left" w:pos="0"/>
          <w:tab w:val="left" w:pos="709"/>
        </w:tabs>
        <w:spacing w:after="0" w:line="240" w:lineRule="auto"/>
        <w:rPr>
          <w:rFonts w:ascii="Times New Roman" w:hAnsi="Times New Roman"/>
          <w:sz w:val="24"/>
          <w:szCs w:val="24"/>
        </w:rPr>
      </w:pPr>
    </w:p>
    <w:p w:rsidR="000B260C" w:rsidRDefault="000B260C" w:rsidP="000B260C">
      <w:pPr>
        <w:shd w:val="clear" w:color="auto" w:fill="FFFFFF"/>
        <w:tabs>
          <w:tab w:val="left" w:pos="0"/>
        </w:tabs>
        <w:spacing w:after="0" w:line="240" w:lineRule="auto"/>
        <w:jc w:val="both"/>
        <w:rPr>
          <w:rFonts w:ascii="Times New Roman" w:eastAsia="Andale Sans UI" w:hAnsi="Times New Roman"/>
          <w:kern w:val="2"/>
          <w:sz w:val="24"/>
          <w:szCs w:val="24"/>
        </w:rPr>
      </w:pPr>
      <w:r w:rsidRPr="00A60DD0">
        <w:rPr>
          <w:rFonts w:ascii="Times New Roman" w:eastAsia="Andale Sans UI" w:hAnsi="Times New Roman"/>
          <w:kern w:val="2"/>
          <w:sz w:val="24"/>
          <w:szCs w:val="24"/>
        </w:rPr>
        <w:t>-</w:t>
      </w:r>
      <w:r w:rsidRPr="00A60DD0">
        <w:rPr>
          <w:rFonts w:ascii="Times New Roman" w:hAnsi="Times New Roman"/>
          <w:spacing w:val="-1"/>
          <w:sz w:val="24"/>
          <w:szCs w:val="24"/>
        </w:rPr>
        <w:t xml:space="preserve">10.01.2015 tarihli ve 29232 saylı Resmi Gazete’de yayınlanarak yürürlüğe giren </w:t>
      </w:r>
      <w:r w:rsidRPr="00A60DD0">
        <w:rPr>
          <w:rFonts w:ascii="Times New Roman" w:hAnsi="Times New Roman"/>
          <w:sz w:val="24"/>
          <w:szCs w:val="24"/>
        </w:rPr>
        <w:t xml:space="preserve">Ticari Reklam ve Haksız Ticari Uygulamalar Yönetmeliği’nin 5/1, 7/1, 7/2, 7/3, </w:t>
      </w:r>
      <w:proofErr w:type="gramStart"/>
      <w:r w:rsidRPr="00A60DD0">
        <w:rPr>
          <w:rFonts w:ascii="Times New Roman" w:hAnsi="Times New Roman"/>
          <w:sz w:val="24"/>
          <w:szCs w:val="24"/>
        </w:rPr>
        <w:t>7/4,7/5</w:t>
      </w:r>
      <w:proofErr w:type="gramEnd"/>
      <w:r w:rsidRPr="00A60DD0">
        <w:rPr>
          <w:rFonts w:ascii="Times New Roman" w:hAnsi="Times New Roman"/>
          <w:sz w:val="24"/>
          <w:szCs w:val="24"/>
        </w:rPr>
        <w:t>, 7/8, 26 ıncı ve 32 inci maddeleri,</w:t>
      </w:r>
      <w:r w:rsidRPr="00A60DD0">
        <w:rPr>
          <w:rFonts w:ascii="Times New Roman" w:eastAsia="Andale Sans UI" w:hAnsi="Times New Roman"/>
          <w:kern w:val="2"/>
          <w:sz w:val="24"/>
          <w:szCs w:val="24"/>
        </w:rPr>
        <w:t xml:space="preserve"> </w:t>
      </w:r>
    </w:p>
    <w:p w:rsidR="000B260C" w:rsidRPr="00A60DD0" w:rsidRDefault="000B260C" w:rsidP="000B260C">
      <w:pPr>
        <w:shd w:val="clear" w:color="auto" w:fill="FFFFFF"/>
        <w:tabs>
          <w:tab w:val="left" w:pos="0"/>
        </w:tabs>
        <w:spacing w:after="0" w:line="240" w:lineRule="auto"/>
        <w:jc w:val="both"/>
        <w:rPr>
          <w:rFonts w:ascii="Times New Roman" w:eastAsia="Andale Sans UI" w:hAnsi="Times New Roman"/>
          <w:kern w:val="2"/>
          <w:sz w:val="24"/>
          <w:szCs w:val="24"/>
        </w:rPr>
      </w:pPr>
    </w:p>
    <w:p w:rsidR="000B260C" w:rsidRDefault="000B260C" w:rsidP="000B260C">
      <w:pPr>
        <w:spacing w:after="0" w:line="240" w:lineRule="auto"/>
        <w:jc w:val="both"/>
        <w:rPr>
          <w:rFonts w:ascii="Times New Roman" w:eastAsia="Andale Sans UI" w:hAnsi="Times New Roman"/>
          <w:kern w:val="2"/>
          <w:sz w:val="24"/>
          <w:szCs w:val="24"/>
        </w:rPr>
      </w:pPr>
      <w:r w:rsidRPr="00A60DD0">
        <w:rPr>
          <w:rFonts w:ascii="Times New Roman" w:eastAsia="Andale Sans UI" w:hAnsi="Times New Roman"/>
          <w:kern w:val="2"/>
          <w:sz w:val="24"/>
          <w:szCs w:val="24"/>
        </w:rPr>
        <w:t>- 6502 sayılı Tüketicinin Korunması Hakkında Kanun'un 61 inci maddesi</w:t>
      </w:r>
    </w:p>
    <w:p w:rsidR="000B260C" w:rsidRDefault="000B260C" w:rsidP="000B260C">
      <w:pPr>
        <w:widowControl w:val="0"/>
        <w:suppressAutoHyphens/>
        <w:spacing w:after="0" w:line="240" w:lineRule="auto"/>
        <w:jc w:val="both"/>
        <w:rPr>
          <w:rFonts w:ascii="Times New Roman" w:eastAsia="Andale Sans UI" w:hAnsi="Times New Roman"/>
          <w:b/>
          <w:kern w:val="1"/>
          <w:sz w:val="24"/>
          <w:szCs w:val="24"/>
        </w:rPr>
      </w:pPr>
      <w:proofErr w:type="gramStart"/>
      <w:r w:rsidRPr="00A60DD0">
        <w:rPr>
          <w:rFonts w:ascii="Times New Roman" w:eastAsia="Andale Sans UI" w:hAnsi="Times New Roman"/>
          <w:kern w:val="1"/>
          <w:sz w:val="24"/>
          <w:szCs w:val="24"/>
        </w:rPr>
        <w:t>hükümlerine</w:t>
      </w:r>
      <w:proofErr w:type="gramEnd"/>
      <w:r w:rsidRPr="00A60DD0">
        <w:rPr>
          <w:rFonts w:ascii="Times New Roman" w:eastAsia="Andale Sans UI" w:hAnsi="Times New Roman"/>
          <w:kern w:val="1"/>
          <w:sz w:val="24"/>
          <w:szCs w:val="24"/>
        </w:rPr>
        <w:t xml:space="preserve"> aykırı olduğuna</w:t>
      </w:r>
      <w:r w:rsidRPr="00A60DD0">
        <w:rPr>
          <w:rFonts w:ascii="Times New Roman" w:eastAsia="Andale Sans UI" w:hAnsi="Times New Roman"/>
          <w:b/>
          <w:kern w:val="1"/>
          <w:sz w:val="24"/>
          <w:szCs w:val="24"/>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rPr>
      </w:pPr>
    </w:p>
    <w:p w:rsidR="000B260C" w:rsidRDefault="000B260C" w:rsidP="000B260C">
      <w:pPr>
        <w:spacing w:after="0" w:line="240" w:lineRule="auto"/>
        <w:jc w:val="both"/>
        <w:rPr>
          <w:rFonts w:ascii="Times New Roman" w:eastAsia="Andale Sans UI" w:hAnsi="Times New Roman"/>
          <w:kern w:val="1"/>
          <w:sz w:val="24"/>
          <w:szCs w:val="24"/>
        </w:rPr>
      </w:pPr>
      <w:r w:rsidRPr="00A60DD0">
        <w:rPr>
          <w:rFonts w:ascii="Times New Roman" w:eastAsia="Andale Sans UI" w:hAnsi="Times New Roman"/>
          <w:kern w:val="1"/>
          <w:sz w:val="24"/>
          <w:szCs w:val="24"/>
        </w:rPr>
        <w:t xml:space="preserve">Buna göre, reklam veren </w:t>
      </w:r>
      <w:r w:rsidRPr="0040199B">
        <w:rPr>
          <w:rFonts w:ascii="Times New Roman" w:eastAsia="Andale Sans UI" w:hAnsi="Times New Roman"/>
          <w:b/>
          <w:kern w:val="1"/>
          <w:sz w:val="24"/>
          <w:szCs w:val="24"/>
        </w:rPr>
        <w:t>T</w:t>
      </w:r>
      <w:r w:rsidRPr="0040199B">
        <w:rPr>
          <w:rFonts w:ascii="Times New Roman" w:hAnsi="Times New Roman"/>
          <w:b/>
          <w:sz w:val="24"/>
          <w:szCs w:val="24"/>
        </w:rPr>
        <w:t xml:space="preserve">rans Enerji Danışmanlık Reklam ve Organizasyon Kozmetik Sanayi Dış Ticaret Limited Şirketi </w:t>
      </w:r>
      <w:r w:rsidRPr="00A60DD0">
        <w:rPr>
          <w:rFonts w:ascii="Times New Roman" w:hAnsi="Times New Roman"/>
          <w:sz w:val="24"/>
          <w:szCs w:val="24"/>
        </w:rPr>
        <w:t>h</w:t>
      </w:r>
      <w:r w:rsidRPr="00A60DD0">
        <w:rPr>
          <w:rFonts w:ascii="Times New Roman" w:eastAsia="Andale Sans UI" w:hAnsi="Times New Roman"/>
          <w:kern w:val="1"/>
          <w:sz w:val="24"/>
          <w:szCs w:val="24"/>
        </w:rPr>
        <w:t>akkında, 6502 sa</w:t>
      </w:r>
      <w:r>
        <w:rPr>
          <w:rFonts w:ascii="Times New Roman" w:eastAsia="Andale Sans UI" w:hAnsi="Times New Roman"/>
          <w:kern w:val="1"/>
          <w:sz w:val="24"/>
          <w:szCs w:val="24"/>
        </w:rPr>
        <w:t xml:space="preserve">yılı Kanun’un 63 üncü ve 77/12 </w:t>
      </w:r>
      <w:r w:rsidRPr="00A60DD0">
        <w:rPr>
          <w:rFonts w:ascii="Times New Roman" w:eastAsia="Andale Sans UI" w:hAnsi="Times New Roman"/>
          <w:kern w:val="1"/>
          <w:sz w:val="24"/>
          <w:szCs w:val="24"/>
        </w:rPr>
        <w:t xml:space="preserve">nci maddeleri </w:t>
      </w:r>
      <w:r>
        <w:rPr>
          <w:rFonts w:ascii="Times New Roman" w:eastAsia="Andale Sans UI" w:hAnsi="Times New Roman"/>
          <w:kern w:val="1"/>
          <w:sz w:val="24"/>
          <w:szCs w:val="24"/>
        </w:rPr>
        <w:t>uyarınca</w:t>
      </w:r>
      <w:r w:rsidRPr="00A60DD0">
        <w:rPr>
          <w:rFonts w:ascii="Times New Roman" w:eastAsia="Andale Sans UI" w:hAnsi="Times New Roman"/>
          <w:kern w:val="1"/>
          <w:sz w:val="24"/>
          <w:szCs w:val="24"/>
        </w:rPr>
        <w:t xml:space="preserve"> </w:t>
      </w:r>
      <w:r w:rsidRPr="00A60DD0">
        <w:rPr>
          <w:rFonts w:ascii="Times New Roman" w:eastAsia="Andale Sans UI" w:hAnsi="Times New Roman"/>
          <w:b/>
          <w:kern w:val="1"/>
          <w:sz w:val="24"/>
          <w:szCs w:val="24"/>
        </w:rPr>
        <w:t xml:space="preserve">anılan reklamları durdurma cezası </w:t>
      </w:r>
      <w:r w:rsidRPr="00A60DD0">
        <w:rPr>
          <w:rFonts w:ascii="Times New Roman" w:eastAsia="Andale Sans UI" w:hAnsi="Times New Roman"/>
          <w:kern w:val="1"/>
          <w:sz w:val="24"/>
          <w:szCs w:val="24"/>
        </w:rPr>
        <w:t>verilmesine karar verilmiştir.</w:t>
      </w:r>
    </w:p>
    <w:p w:rsidR="000B260C" w:rsidRPr="00A60DD0" w:rsidRDefault="000B260C" w:rsidP="000B260C">
      <w:pPr>
        <w:spacing w:after="0" w:line="240" w:lineRule="auto"/>
        <w:rPr>
          <w:rFonts w:ascii="Times New Roman" w:hAnsi="Times New Roman"/>
          <w:sz w:val="24"/>
          <w:szCs w:val="24"/>
        </w:rPr>
      </w:pPr>
    </w:p>
    <w:p w:rsidR="000B260C" w:rsidRDefault="000B260C" w:rsidP="000B260C">
      <w:pPr>
        <w:spacing w:after="0" w:line="240" w:lineRule="auto"/>
        <w:rPr>
          <w:rFonts w:ascii="Times New Roman" w:hAnsi="Times New Roman"/>
          <w:b/>
          <w:sz w:val="24"/>
          <w:szCs w:val="24"/>
        </w:rPr>
      </w:pPr>
      <w:r w:rsidRPr="00A60DD0">
        <w:rPr>
          <w:rFonts w:ascii="Times New Roman" w:hAnsi="Times New Roman"/>
          <w:b/>
          <w:sz w:val="24"/>
          <w:szCs w:val="24"/>
        </w:rPr>
        <w:t>26)</w:t>
      </w:r>
    </w:p>
    <w:p w:rsidR="000B260C" w:rsidRPr="00A60DD0" w:rsidRDefault="000B260C" w:rsidP="000B260C">
      <w:pPr>
        <w:spacing w:after="0" w:line="240" w:lineRule="auto"/>
        <w:rPr>
          <w:rFonts w:ascii="Times New Roman" w:hAnsi="Times New Roman"/>
          <w:b/>
          <w:sz w:val="24"/>
          <w:szCs w:val="24"/>
        </w:rPr>
      </w:pPr>
    </w:p>
    <w:p w:rsidR="000B260C" w:rsidRDefault="000B260C" w:rsidP="000B260C">
      <w:pPr>
        <w:spacing w:after="0" w:line="240" w:lineRule="auto"/>
        <w:rPr>
          <w:rFonts w:ascii="Times New Roman" w:hAnsi="Times New Roman"/>
          <w:b/>
          <w:sz w:val="24"/>
          <w:szCs w:val="24"/>
        </w:rPr>
      </w:pPr>
      <w:r w:rsidRPr="00A60DD0">
        <w:rPr>
          <w:rFonts w:ascii="Times New Roman" w:hAnsi="Times New Roman"/>
          <w:b/>
          <w:sz w:val="24"/>
          <w:szCs w:val="24"/>
        </w:rPr>
        <w:t xml:space="preserve"> Dosya No: 2014/1187</w:t>
      </w:r>
    </w:p>
    <w:p w:rsidR="000B260C" w:rsidRPr="00A60DD0" w:rsidRDefault="000B260C" w:rsidP="000B260C">
      <w:pPr>
        <w:spacing w:after="0" w:line="240" w:lineRule="auto"/>
        <w:rPr>
          <w:rFonts w:ascii="Times New Roman" w:hAnsi="Times New Roman"/>
          <w:b/>
          <w:sz w:val="24"/>
          <w:szCs w:val="24"/>
        </w:rPr>
      </w:pPr>
    </w:p>
    <w:p w:rsidR="000B260C" w:rsidRDefault="000B260C" w:rsidP="000B260C">
      <w:pPr>
        <w:tabs>
          <w:tab w:val="left" w:pos="0"/>
        </w:tabs>
        <w:spacing w:after="0" w:line="240" w:lineRule="auto"/>
        <w:rPr>
          <w:rFonts w:ascii="Times New Roman" w:eastAsia="Andale Sans UI" w:hAnsi="Times New Roman"/>
          <w:b/>
          <w:kern w:val="1"/>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eastAsia="Andale Sans UI" w:hAnsi="Times New Roman"/>
          <w:kern w:val="1"/>
          <w:sz w:val="24"/>
          <w:szCs w:val="24"/>
        </w:rPr>
        <w:t xml:space="preserve"> </w:t>
      </w:r>
      <w:r w:rsidRPr="00A60DD0">
        <w:rPr>
          <w:rFonts w:ascii="Times New Roman" w:eastAsia="Andale Sans UI" w:hAnsi="Times New Roman"/>
          <w:b/>
          <w:kern w:val="1"/>
          <w:sz w:val="24"/>
          <w:szCs w:val="24"/>
        </w:rPr>
        <w:t>Ziya Özhan ÖZKAL - Özhan Eczanesi</w:t>
      </w:r>
    </w:p>
    <w:p w:rsidR="000B260C" w:rsidRPr="00A60DD0" w:rsidRDefault="000B260C" w:rsidP="000B260C">
      <w:pPr>
        <w:tabs>
          <w:tab w:val="left" w:pos="0"/>
        </w:tabs>
        <w:spacing w:after="0" w:line="240" w:lineRule="auto"/>
        <w:rPr>
          <w:rFonts w:ascii="Times New Roman" w:eastAsia="Andale Sans UI" w:hAnsi="Times New Roman"/>
          <w:b/>
          <w:kern w:val="1"/>
          <w:sz w:val="24"/>
          <w:szCs w:val="24"/>
        </w:rPr>
      </w:pPr>
    </w:p>
    <w:p w:rsidR="000B260C" w:rsidRDefault="000B260C" w:rsidP="000B260C">
      <w:pPr>
        <w:tabs>
          <w:tab w:val="left" w:pos="0"/>
        </w:tabs>
        <w:spacing w:after="0" w:line="240" w:lineRule="auto"/>
        <w:jc w:val="both"/>
        <w:rPr>
          <w:rFonts w:ascii="Times New Roman" w:eastAsia="Andale Sans UI" w:hAnsi="Times New Roman"/>
          <w:kern w:val="1"/>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 </w:t>
      </w:r>
      <w:r w:rsidRPr="00A60DD0">
        <w:rPr>
          <w:rFonts w:ascii="Times New Roman" w:eastAsia="Andale Sans UI" w:hAnsi="Times New Roman"/>
          <w:color w:val="000080"/>
          <w:kern w:val="1"/>
          <w:sz w:val="24"/>
          <w:szCs w:val="24"/>
          <w:u w:val="single"/>
        </w:rPr>
        <w:t>www.n11.com.</w:t>
      </w:r>
      <w:r w:rsidRPr="00A60DD0">
        <w:rPr>
          <w:rFonts w:ascii="Times New Roman" w:eastAsia="Andale Sans UI" w:hAnsi="Times New Roman"/>
          <w:kern w:val="1"/>
          <w:sz w:val="24"/>
          <w:szCs w:val="24"/>
        </w:rPr>
        <w:t xml:space="preserve"> </w:t>
      </w:r>
      <w:proofErr w:type="gramStart"/>
      <w:r w:rsidRPr="00A60DD0">
        <w:rPr>
          <w:rFonts w:ascii="Times New Roman" w:eastAsia="Andale Sans UI" w:hAnsi="Times New Roman"/>
          <w:kern w:val="1"/>
          <w:sz w:val="24"/>
          <w:szCs w:val="24"/>
        </w:rPr>
        <w:t>adresli</w:t>
      </w:r>
      <w:proofErr w:type="gramEnd"/>
      <w:r w:rsidRPr="00A60DD0">
        <w:rPr>
          <w:rFonts w:ascii="Times New Roman" w:eastAsia="Andale Sans UI" w:hAnsi="Times New Roman"/>
          <w:kern w:val="1"/>
          <w:sz w:val="24"/>
          <w:szCs w:val="24"/>
        </w:rPr>
        <w:t xml:space="preserve"> internet sitesinde yer alan </w:t>
      </w:r>
      <w:r w:rsidRPr="0040199B">
        <w:rPr>
          <w:rFonts w:ascii="Times New Roman" w:eastAsia="Andale Sans UI" w:hAnsi="Times New Roman"/>
          <w:b/>
          <w:kern w:val="1"/>
          <w:sz w:val="24"/>
          <w:szCs w:val="24"/>
        </w:rPr>
        <w:t>“</w:t>
      </w:r>
      <w:r w:rsidRPr="0040199B">
        <w:rPr>
          <w:rFonts w:ascii="Times New Roman" w:hAnsi="Times New Roman"/>
          <w:b/>
          <w:bCs/>
          <w:i/>
          <w:color w:val="202020"/>
          <w:sz w:val="24"/>
          <w:szCs w:val="24"/>
        </w:rPr>
        <w:t>Cosmed Glabrous Tüy Azaltıcı Vücut Losyonu”</w:t>
      </w:r>
      <w:r w:rsidRPr="00A60DD0">
        <w:rPr>
          <w:rFonts w:ascii="Times New Roman" w:hAnsi="Times New Roman"/>
          <w:bCs/>
          <w:i/>
          <w:color w:val="202020"/>
          <w:sz w:val="24"/>
          <w:szCs w:val="24"/>
        </w:rPr>
        <w:t xml:space="preserve"> </w:t>
      </w:r>
      <w:r>
        <w:rPr>
          <w:rFonts w:ascii="Times New Roman" w:eastAsia="Andale Sans UI" w:hAnsi="Times New Roman"/>
          <w:kern w:val="1"/>
          <w:sz w:val="24"/>
          <w:szCs w:val="24"/>
        </w:rPr>
        <w:t>isimli ürüne ilişkin tanıtımlar</w:t>
      </w:r>
    </w:p>
    <w:p w:rsidR="000B260C" w:rsidRPr="00A60DD0" w:rsidRDefault="000B260C" w:rsidP="000B260C">
      <w:pPr>
        <w:tabs>
          <w:tab w:val="left" w:pos="0"/>
        </w:tabs>
        <w:spacing w:after="0" w:line="240" w:lineRule="auto"/>
        <w:rPr>
          <w:rFonts w:ascii="Times New Roman" w:eastAsia="Andale Sans UI" w:hAnsi="Times New Roman"/>
          <w:kern w:val="1"/>
          <w:sz w:val="24"/>
          <w:szCs w:val="24"/>
        </w:rPr>
      </w:pPr>
    </w:p>
    <w:p w:rsidR="000B260C" w:rsidRDefault="000B260C" w:rsidP="000B260C">
      <w:pPr>
        <w:tabs>
          <w:tab w:val="left" w:pos="0"/>
        </w:tabs>
        <w:spacing w:after="0" w:line="240" w:lineRule="auto"/>
        <w:rPr>
          <w:rFonts w:ascii="Times New Roman" w:hAnsi="Times New Roman"/>
          <w:sz w:val="24"/>
          <w:szCs w:val="24"/>
        </w:rPr>
      </w:pPr>
      <w:r w:rsidRPr="00A60DD0">
        <w:rPr>
          <w:rFonts w:ascii="Times New Roman" w:hAnsi="Times New Roman"/>
          <w:b/>
          <w:sz w:val="24"/>
          <w:szCs w:val="24"/>
        </w:rPr>
        <w:t xml:space="preserve">Reklam Yayın Tarihi: </w:t>
      </w:r>
      <w:r w:rsidRPr="00A60DD0">
        <w:rPr>
          <w:rFonts w:ascii="Times New Roman" w:hAnsi="Times New Roman"/>
          <w:sz w:val="24"/>
          <w:szCs w:val="24"/>
        </w:rPr>
        <w:t>16.03.2015</w:t>
      </w:r>
    </w:p>
    <w:p w:rsidR="000B260C" w:rsidRPr="00A60DD0" w:rsidRDefault="000B260C" w:rsidP="000B260C">
      <w:pPr>
        <w:tabs>
          <w:tab w:val="left" w:pos="0"/>
        </w:tabs>
        <w:spacing w:after="0" w:line="240" w:lineRule="auto"/>
        <w:rPr>
          <w:rFonts w:ascii="Times New Roman" w:hAnsi="Times New Roman"/>
          <w:sz w:val="24"/>
          <w:szCs w:val="24"/>
        </w:rPr>
      </w:pPr>
    </w:p>
    <w:p w:rsidR="000B260C" w:rsidRDefault="000B260C" w:rsidP="000B260C">
      <w:pPr>
        <w:spacing w:after="0" w:line="240" w:lineRule="auto"/>
        <w:rPr>
          <w:rFonts w:ascii="Times New Roman" w:hAnsi="Times New Roman"/>
          <w:sz w:val="24"/>
          <w:szCs w:val="24"/>
        </w:rPr>
      </w:pPr>
      <w:r w:rsidRPr="00A60DD0">
        <w:rPr>
          <w:rFonts w:ascii="Times New Roman" w:hAnsi="Times New Roman"/>
          <w:b/>
          <w:sz w:val="24"/>
          <w:szCs w:val="24"/>
        </w:rPr>
        <w:t>Reklamın Yayınlandığı Mecra:</w:t>
      </w:r>
      <w:r w:rsidRPr="00A60DD0">
        <w:rPr>
          <w:rFonts w:ascii="Times New Roman" w:hAnsi="Times New Roman"/>
          <w:sz w:val="24"/>
          <w:szCs w:val="24"/>
        </w:rPr>
        <w:t xml:space="preserve">  İnternet</w:t>
      </w:r>
    </w:p>
    <w:p w:rsidR="000B260C" w:rsidRPr="00A60DD0" w:rsidRDefault="000B260C" w:rsidP="000B260C">
      <w:pPr>
        <w:spacing w:after="0" w:line="240" w:lineRule="auto"/>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Tespitler: www.n11.com</w:t>
      </w:r>
      <w:r w:rsidRPr="00A60DD0">
        <w:rPr>
          <w:rFonts w:ascii="Times New Roman" w:hAnsi="Times New Roman"/>
          <w:sz w:val="24"/>
          <w:szCs w:val="24"/>
        </w:rPr>
        <w:t xml:space="preserve"> adresli internet sitesinin </w:t>
      </w:r>
      <w:r w:rsidRPr="00A60DD0">
        <w:rPr>
          <w:rFonts w:ascii="Times New Roman" w:hAnsi="Times New Roman"/>
          <w:b/>
          <w:sz w:val="24"/>
          <w:szCs w:val="24"/>
        </w:rPr>
        <w:t>16.03.2015</w:t>
      </w:r>
      <w:r w:rsidRPr="00A60DD0">
        <w:rPr>
          <w:rFonts w:ascii="Times New Roman" w:hAnsi="Times New Roman"/>
          <w:sz w:val="24"/>
          <w:szCs w:val="24"/>
        </w:rPr>
        <w:t xml:space="preserve"> tarihli görünümünde yer alan</w:t>
      </w:r>
      <w:r w:rsidRPr="00A60DD0">
        <w:rPr>
          <w:rFonts w:ascii="Times New Roman" w:hAnsi="Times New Roman"/>
          <w:b/>
          <w:i/>
          <w:sz w:val="24"/>
          <w:szCs w:val="24"/>
        </w:rPr>
        <w:t xml:space="preserve"> “</w:t>
      </w:r>
      <w:r w:rsidRPr="00A60DD0">
        <w:rPr>
          <w:rFonts w:ascii="Times New Roman" w:hAnsi="Times New Roman"/>
          <w:b/>
          <w:bCs/>
          <w:i/>
          <w:color w:val="202020"/>
          <w:sz w:val="24"/>
          <w:szCs w:val="24"/>
        </w:rPr>
        <w:t xml:space="preserve">Cosmed </w:t>
      </w:r>
      <w:r w:rsidRPr="00A60DD0">
        <w:rPr>
          <w:rFonts w:ascii="Times New Roman" w:hAnsi="Times New Roman"/>
          <w:b/>
          <w:i/>
          <w:color w:val="202020"/>
          <w:sz w:val="24"/>
          <w:szCs w:val="24"/>
        </w:rPr>
        <w:t>Glabrous</w:t>
      </w:r>
      <w:r w:rsidRPr="00A60DD0">
        <w:rPr>
          <w:rFonts w:ascii="Times New Roman" w:hAnsi="Times New Roman"/>
          <w:b/>
          <w:bCs/>
          <w:i/>
          <w:color w:val="202020"/>
          <w:sz w:val="24"/>
          <w:szCs w:val="24"/>
        </w:rPr>
        <w:t xml:space="preserve"> Tüy Azaltıcı Vücut Losyonu” </w:t>
      </w:r>
      <w:r w:rsidRPr="00A60DD0">
        <w:rPr>
          <w:rFonts w:ascii="Times New Roman" w:hAnsi="Times New Roman"/>
          <w:sz w:val="24"/>
          <w:szCs w:val="24"/>
        </w:rPr>
        <w:t>isimli kozmetik ürüne ilişkin tanıtımlarda;</w:t>
      </w:r>
      <w:r w:rsidRPr="00A60DD0">
        <w:rPr>
          <w:rFonts w:ascii="Times New Roman" w:hAnsi="Times New Roman"/>
          <w:i/>
          <w:sz w:val="24"/>
          <w:szCs w:val="24"/>
        </w:rPr>
        <w:t xml:space="preserve"> </w:t>
      </w:r>
      <w:r w:rsidRPr="00A60DD0">
        <w:rPr>
          <w:rFonts w:ascii="Times New Roman" w:hAnsi="Times New Roman"/>
          <w:b/>
          <w:i/>
          <w:sz w:val="24"/>
          <w:szCs w:val="24"/>
        </w:rPr>
        <w:t>“</w:t>
      </w:r>
      <w:r w:rsidRPr="00A60DD0">
        <w:rPr>
          <w:rFonts w:ascii="Times New Roman" w:hAnsi="Times New Roman"/>
          <w:i/>
          <w:sz w:val="24"/>
          <w:szCs w:val="24"/>
        </w:rPr>
        <w:t xml:space="preserve">Cosmed Glabrous Tüy Azaltıcı Vücut Losyonu Serum uygulamasından sonra tatbik edilir. Kıl köklerine hızla nüfuz eder. </w:t>
      </w:r>
      <w:r w:rsidRPr="00A60DD0">
        <w:rPr>
          <w:rFonts w:ascii="Times New Roman" w:hAnsi="Times New Roman"/>
          <w:b/>
          <w:i/>
          <w:sz w:val="24"/>
          <w:szCs w:val="24"/>
          <w:u w:val="single"/>
        </w:rPr>
        <w:t>Akut inhibisyon etkisinin sürdürülmesini sağlar.</w:t>
      </w:r>
      <w:r w:rsidRPr="00A60DD0">
        <w:rPr>
          <w:rFonts w:ascii="Times New Roman" w:hAnsi="Times New Roman"/>
          <w:i/>
          <w:sz w:val="24"/>
          <w:szCs w:val="24"/>
        </w:rPr>
        <w:t xml:space="preserve"> Sinerjik etki oluşturur. Yüz ve genital bölgelere uygulanabilir. Önce; tüylerden kurtulmak istenilen vücut bölgesine (yüz, kol, bacak vb.) Epilasyon yapılarak cilt COSMED TÜY AZALTICI ÜRÜNLERİ uygulamaya hazır hale getirilir. Epilasyonun iki saat sonrasında ve takip eden üçüncü gün </w:t>
      </w:r>
      <w:proofErr w:type="gramStart"/>
      <w:r w:rsidRPr="00A60DD0">
        <w:rPr>
          <w:rFonts w:ascii="Times New Roman" w:hAnsi="Times New Roman"/>
          <w:i/>
          <w:sz w:val="24"/>
          <w:szCs w:val="24"/>
        </w:rPr>
        <w:t>dahil</w:t>
      </w:r>
      <w:proofErr w:type="gramEnd"/>
      <w:r w:rsidRPr="00A60DD0">
        <w:rPr>
          <w:rFonts w:ascii="Times New Roman" w:hAnsi="Times New Roman"/>
          <w:i/>
          <w:sz w:val="24"/>
          <w:szCs w:val="24"/>
        </w:rPr>
        <w:t xml:space="preserve">, gece yatmadan önce vücudun ilgili bölgesine, öncelikle SERUM tatbik edilir. SERUM, yüz ve bikini bölgesi </w:t>
      </w:r>
      <w:proofErr w:type="gramStart"/>
      <w:r w:rsidRPr="00A60DD0">
        <w:rPr>
          <w:rFonts w:ascii="Times New Roman" w:hAnsi="Times New Roman"/>
          <w:i/>
          <w:sz w:val="24"/>
          <w:szCs w:val="24"/>
        </w:rPr>
        <w:t>dahil</w:t>
      </w:r>
      <w:proofErr w:type="gramEnd"/>
      <w:r w:rsidRPr="00A60DD0">
        <w:rPr>
          <w:rFonts w:ascii="Times New Roman" w:hAnsi="Times New Roman"/>
          <w:i/>
          <w:sz w:val="24"/>
          <w:szCs w:val="24"/>
        </w:rPr>
        <w:t xml:space="preserve"> vücudun her bölgesine uygulanabilecek şekilde hazırlanmıştır. Üçüncü günden sonra ihtiyaç duyulan ikinci epilasyona kadarki kullanımlarda yüz ve </w:t>
      </w:r>
      <w:proofErr w:type="gramStart"/>
      <w:r w:rsidRPr="00A60DD0">
        <w:rPr>
          <w:rFonts w:ascii="Times New Roman" w:hAnsi="Times New Roman"/>
          <w:i/>
          <w:sz w:val="24"/>
          <w:szCs w:val="24"/>
        </w:rPr>
        <w:t>dekolte</w:t>
      </w:r>
      <w:proofErr w:type="gramEnd"/>
      <w:r w:rsidRPr="00A60DD0">
        <w:rPr>
          <w:rFonts w:ascii="Times New Roman" w:hAnsi="Times New Roman"/>
          <w:i/>
          <w:sz w:val="24"/>
          <w:szCs w:val="24"/>
        </w:rPr>
        <w:t xml:space="preserve"> bölgesi için YÜZ KREMİ, vücut bölgeleri için VÜCUT LOSYONU uygulanır. Bu iki ürünün her biri, jenital bölgeler için de uygundur ve tercih kullanıcıya bırakılmıştır” </w:t>
      </w:r>
      <w:r w:rsidRPr="00A60DD0">
        <w:rPr>
          <w:rFonts w:ascii="Times New Roman" w:hAnsi="Times New Roman"/>
          <w:sz w:val="24"/>
          <w:szCs w:val="24"/>
        </w:rPr>
        <w:t>ifadelerinin</w:t>
      </w:r>
      <w:r w:rsidRPr="00A60DD0">
        <w:rPr>
          <w:rFonts w:ascii="Times New Roman" w:hAnsi="Times New Roman"/>
          <w:color w:val="FF0000"/>
          <w:sz w:val="24"/>
          <w:szCs w:val="24"/>
        </w:rPr>
        <w:t xml:space="preserve"> </w:t>
      </w:r>
      <w:r w:rsidRPr="00A60DD0">
        <w:rPr>
          <w:rFonts w:ascii="Times New Roman" w:hAnsi="Times New Roman"/>
          <w:sz w:val="24"/>
          <w:szCs w:val="24"/>
        </w:rPr>
        <w:t>yer aldığı tespit edilmiştir.</w:t>
      </w:r>
    </w:p>
    <w:p w:rsidR="000B260C" w:rsidRPr="00A60DD0" w:rsidRDefault="000B260C" w:rsidP="000B260C">
      <w:pPr>
        <w:spacing w:after="0" w:line="240" w:lineRule="auto"/>
        <w:jc w:val="both"/>
        <w:rPr>
          <w:rFonts w:ascii="Times New Roman" w:hAnsi="Times New Roman"/>
          <w:color w:val="FF0000"/>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color w:val="000000"/>
          <w:sz w:val="24"/>
          <w:szCs w:val="24"/>
          <w:lang w:val="x-none" w:eastAsia="x-none"/>
        </w:rPr>
        <w:t>Değerlendirme/Karar:</w:t>
      </w:r>
      <w:r w:rsidRPr="00A60DD0">
        <w:rPr>
          <w:rFonts w:ascii="Times New Roman" w:hAnsi="Times New Roman"/>
          <w:b/>
          <w:sz w:val="24"/>
          <w:szCs w:val="24"/>
        </w:rPr>
        <w:t xml:space="preserve"> www.n11.com</w:t>
      </w:r>
      <w:r w:rsidRPr="00A60DD0">
        <w:rPr>
          <w:rFonts w:ascii="Times New Roman" w:hAnsi="Times New Roman"/>
          <w:sz w:val="24"/>
          <w:szCs w:val="24"/>
        </w:rPr>
        <w:t xml:space="preserve"> adresli internet sitesinin </w:t>
      </w:r>
      <w:r w:rsidRPr="00A60DD0">
        <w:rPr>
          <w:rFonts w:ascii="Times New Roman" w:hAnsi="Times New Roman"/>
          <w:b/>
          <w:sz w:val="24"/>
          <w:szCs w:val="24"/>
        </w:rPr>
        <w:t>16.03.2015</w:t>
      </w:r>
      <w:r w:rsidRPr="00A60DD0">
        <w:rPr>
          <w:rFonts w:ascii="Times New Roman" w:hAnsi="Times New Roman"/>
          <w:sz w:val="24"/>
          <w:szCs w:val="24"/>
        </w:rPr>
        <w:t xml:space="preserve"> tarihli görünümünde yer alan</w:t>
      </w:r>
      <w:r w:rsidRPr="00A60DD0">
        <w:rPr>
          <w:rFonts w:ascii="Times New Roman" w:hAnsi="Times New Roman"/>
          <w:b/>
          <w:i/>
          <w:sz w:val="24"/>
          <w:szCs w:val="24"/>
        </w:rPr>
        <w:t xml:space="preserve"> “</w:t>
      </w:r>
      <w:r w:rsidRPr="00A60DD0">
        <w:rPr>
          <w:rFonts w:ascii="Times New Roman" w:hAnsi="Times New Roman"/>
          <w:b/>
          <w:bCs/>
          <w:i/>
          <w:color w:val="202020"/>
          <w:sz w:val="24"/>
          <w:szCs w:val="24"/>
        </w:rPr>
        <w:t xml:space="preserve">Cosmed </w:t>
      </w:r>
      <w:r w:rsidRPr="00A60DD0">
        <w:rPr>
          <w:rFonts w:ascii="Times New Roman" w:hAnsi="Times New Roman"/>
          <w:b/>
          <w:i/>
          <w:color w:val="202020"/>
          <w:sz w:val="24"/>
          <w:szCs w:val="24"/>
        </w:rPr>
        <w:t>Glabrous</w:t>
      </w:r>
      <w:r w:rsidRPr="00A60DD0">
        <w:rPr>
          <w:rFonts w:ascii="Times New Roman" w:hAnsi="Times New Roman"/>
          <w:b/>
          <w:bCs/>
          <w:i/>
          <w:color w:val="202020"/>
          <w:sz w:val="24"/>
          <w:szCs w:val="24"/>
        </w:rPr>
        <w:t xml:space="preserve"> Tüy Azaltıcı Vücut Losyonu” </w:t>
      </w:r>
      <w:r w:rsidRPr="00A60DD0">
        <w:rPr>
          <w:rFonts w:ascii="Times New Roman" w:hAnsi="Times New Roman"/>
          <w:sz w:val="24"/>
          <w:szCs w:val="24"/>
        </w:rPr>
        <w:t>isimli kozmetik ürüne ilişkin tanıtımlarda;</w:t>
      </w:r>
      <w:r w:rsidRPr="00A60DD0">
        <w:rPr>
          <w:rFonts w:ascii="Times New Roman" w:hAnsi="Times New Roman"/>
          <w:i/>
          <w:sz w:val="24"/>
          <w:szCs w:val="24"/>
        </w:rPr>
        <w:t xml:space="preserve"> </w:t>
      </w:r>
      <w:r w:rsidRPr="00A60DD0">
        <w:rPr>
          <w:rFonts w:ascii="Times New Roman" w:hAnsi="Times New Roman"/>
          <w:b/>
          <w:i/>
          <w:sz w:val="24"/>
          <w:szCs w:val="24"/>
        </w:rPr>
        <w:t>“</w:t>
      </w:r>
      <w:r w:rsidRPr="00A60DD0">
        <w:rPr>
          <w:rFonts w:ascii="Times New Roman" w:hAnsi="Times New Roman"/>
          <w:i/>
          <w:sz w:val="24"/>
          <w:szCs w:val="24"/>
        </w:rPr>
        <w:t xml:space="preserve">Cosmed Glabrous Tüy Azaltıcı Vücut Losyonu Serum uygulamasından sonra tatbik edilir. Kıl köklerine hızla nüfuz eder. </w:t>
      </w:r>
      <w:r w:rsidRPr="00A60DD0">
        <w:rPr>
          <w:rFonts w:ascii="Times New Roman" w:hAnsi="Times New Roman"/>
          <w:b/>
          <w:i/>
          <w:sz w:val="24"/>
          <w:szCs w:val="24"/>
          <w:u w:val="single"/>
        </w:rPr>
        <w:t>Akut inhibisyon etkisinin sürdürülmesini sağlar.</w:t>
      </w:r>
      <w:r w:rsidRPr="00A60DD0">
        <w:rPr>
          <w:rFonts w:ascii="Times New Roman" w:hAnsi="Times New Roman"/>
          <w:i/>
          <w:sz w:val="24"/>
          <w:szCs w:val="24"/>
        </w:rPr>
        <w:t xml:space="preserve"> Sinerjik etki oluşturur. Yüz ve genital bölgelere uygulanabilir. Önce; tüylerden kurtulmak istenilen vücut bölgesine (yüz, kol, bacak vb.) Epilasyon yapılarak cilt COSMED TÜY AZALTICI ÜRÜNLERİ uygulamaya hazır hale getirilir. Epilasyonun iki saat sonrasında ve takip eden üçüncü gün </w:t>
      </w:r>
      <w:proofErr w:type="gramStart"/>
      <w:r w:rsidRPr="00A60DD0">
        <w:rPr>
          <w:rFonts w:ascii="Times New Roman" w:hAnsi="Times New Roman"/>
          <w:i/>
          <w:sz w:val="24"/>
          <w:szCs w:val="24"/>
        </w:rPr>
        <w:t>dahil</w:t>
      </w:r>
      <w:proofErr w:type="gramEnd"/>
      <w:r w:rsidRPr="00A60DD0">
        <w:rPr>
          <w:rFonts w:ascii="Times New Roman" w:hAnsi="Times New Roman"/>
          <w:i/>
          <w:sz w:val="24"/>
          <w:szCs w:val="24"/>
        </w:rPr>
        <w:t xml:space="preserve">, gece yatmadan önce vücudun ilgili bölgesine, öncelikle SERUM tatbik edilir. SERUM, yüz ve bikini bölgesi </w:t>
      </w:r>
      <w:proofErr w:type="gramStart"/>
      <w:r w:rsidRPr="00A60DD0">
        <w:rPr>
          <w:rFonts w:ascii="Times New Roman" w:hAnsi="Times New Roman"/>
          <w:i/>
          <w:sz w:val="24"/>
          <w:szCs w:val="24"/>
        </w:rPr>
        <w:t>dahil</w:t>
      </w:r>
      <w:proofErr w:type="gramEnd"/>
      <w:r w:rsidRPr="00A60DD0">
        <w:rPr>
          <w:rFonts w:ascii="Times New Roman" w:hAnsi="Times New Roman"/>
          <w:i/>
          <w:sz w:val="24"/>
          <w:szCs w:val="24"/>
        </w:rPr>
        <w:t xml:space="preserve"> vücudun her bölgesine uygulanabilecek şekilde hazırlanmıştır. Üçüncü günden sonra ihtiyaç duyulan ikinci epilasyona kadarki kullanımlarda yüz ve </w:t>
      </w:r>
      <w:proofErr w:type="gramStart"/>
      <w:r w:rsidRPr="00A60DD0">
        <w:rPr>
          <w:rFonts w:ascii="Times New Roman" w:hAnsi="Times New Roman"/>
          <w:i/>
          <w:sz w:val="24"/>
          <w:szCs w:val="24"/>
        </w:rPr>
        <w:t>dekolte</w:t>
      </w:r>
      <w:proofErr w:type="gramEnd"/>
      <w:r w:rsidRPr="00A60DD0">
        <w:rPr>
          <w:rFonts w:ascii="Times New Roman" w:hAnsi="Times New Roman"/>
          <w:i/>
          <w:sz w:val="24"/>
          <w:szCs w:val="24"/>
        </w:rPr>
        <w:t xml:space="preserve"> bölgesi için YÜZ KREMİ, vücut bölgeleri için VÜCUT LOSYONU uygulanır. Bu iki ürünün her biri, jenital bölgeler için de uygundur ve tercih kullanıcıya bırakılmıştır” </w:t>
      </w:r>
      <w:r w:rsidRPr="00A60DD0">
        <w:rPr>
          <w:rFonts w:ascii="Times New Roman" w:hAnsi="Times New Roman"/>
          <w:sz w:val="24"/>
          <w:szCs w:val="24"/>
        </w:rPr>
        <w:t>ifadelerinin yer aldığı,</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Kozmetik Mevzuatına tabi bulunan tüm kozmetik ürünlerin, insan vücudunun dış kısımlarına uygulanan ve </w:t>
      </w:r>
      <w:r w:rsidRPr="00A60DD0">
        <w:rPr>
          <w:rFonts w:ascii="Times New Roman" w:hAnsi="Times New Roman"/>
          <w:b/>
          <w:sz w:val="24"/>
          <w:szCs w:val="24"/>
          <w:u w:val="single"/>
        </w:rPr>
        <w:t>etkileri geçici olan</w:t>
      </w:r>
      <w:r w:rsidRPr="00A60DD0">
        <w:rPr>
          <w:rFonts w:ascii="Times New Roman" w:hAnsi="Times New Roman"/>
          <w:sz w:val="24"/>
          <w:szCs w:val="24"/>
        </w:rPr>
        <w:t xml:space="preserve"> ürünler olması gerektiği; </w:t>
      </w:r>
      <w:r w:rsidRPr="00A60DD0">
        <w:rPr>
          <w:rFonts w:ascii="Times New Roman" w:hAnsi="Times New Roman"/>
          <w:b/>
          <w:sz w:val="24"/>
          <w:szCs w:val="24"/>
        </w:rPr>
        <w:t>bu bağlamda, inceleme konusu tanıtımlarda yer alan “</w:t>
      </w:r>
      <w:r w:rsidRPr="00A60DD0">
        <w:rPr>
          <w:rFonts w:ascii="Times New Roman" w:hAnsi="Times New Roman"/>
          <w:b/>
          <w:i/>
          <w:sz w:val="24"/>
          <w:szCs w:val="24"/>
          <w:u w:val="single"/>
        </w:rPr>
        <w:t>Akut inhibisyon etkisinin sürdürülmesini sağlar.</w:t>
      </w:r>
      <w:r w:rsidRPr="00A60DD0">
        <w:rPr>
          <w:rFonts w:ascii="Times New Roman" w:hAnsi="Times New Roman"/>
          <w:i/>
          <w:sz w:val="24"/>
          <w:szCs w:val="24"/>
        </w:rPr>
        <w:t>”</w:t>
      </w:r>
      <w:r w:rsidRPr="00A60DD0">
        <w:rPr>
          <w:rFonts w:ascii="Times New Roman" w:hAnsi="Times New Roman"/>
          <w:b/>
          <w:i/>
          <w:sz w:val="24"/>
          <w:szCs w:val="24"/>
        </w:rPr>
        <w:t xml:space="preserve"> </w:t>
      </w:r>
      <w:r w:rsidRPr="00A60DD0">
        <w:rPr>
          <w:rFonts w:ascii="Times New Roman" w:hAnsi="Times New Roman"/>
          <w:b/>
          <w:sz w:val="24"/>
          <w:szCs w:val="24"/>
        </w:rPr>
        <w:t>ifadelerinin tedaviye yönelik olması nedeniyle ilgili mevzuatta belirtilen kozmetik ürün tanımını aşan ve yanıltıcı nitelikte değerlendirildiği,</w:t>
      </w:r>
      <w:r w:rsidRPr="00A60DD0">
        <w:rPr>
          <w:rFonts w:ascii="Times New Roman" w:hAnsi="Times New Roman"/>
          <w:sz w:val="24"/>
          <w:szCs w:val="24"/>
        </w:rPr>
        <w:t xml:space="preserve">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Açıklanan nedenlerle söz konusu tanıtımların,</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hd w:val="clear" w:color="auto" w:fill="FFFFFF"/>
        <w:tabs>
          <w:tab w:val="left" w:pos="0"/>
          <w:tab w:val="left" w:pos="709"/>
        </w:tabs>
        <w:spacing w:after="0" w:line="240" w:lineRule="auto"/>
        <w:ind w:left="709" w:hanging="709"/>
        <w:rPr>
          <w:rFonts w:ascii="Times New Roman" w:hAnsi="Times New Roman"/>
          <w:sz w:val="24"/>
          <w:szCs w:val="24"/>
        </w:rPr>
      </w:pPr>
      <w:r w:rsidRPr="00A60DD0">
        <w:rPr>
          <w:rFonts w:ascii="Times New Roman" w:hAnsi="Times New Roman"/>
          <w:b/>
          <w:sz w:val="24"/>
          <w:szCs w:val="24"/>
        </w:rPr>
        <w:t>-</w:t>
      </w:r>
      <w:r w:rsidRPr="00A60DD0">
        <w:rPr>
          <w:rFonts w:ascii="Times New Roman" w:hAnsi="Times New Roman"/>
          <w:sz w:val="24"/>
          <w:szCs w:val="24"/>
        </w:rPr>
        <w:t xml:space="preserve"> Kozmetik Yönetmeliğinin 4 ve 10 uncu maddeleri,</w:t>
      </w:r>
    </w:p>
    <w:p w:rsidR="000B260C" w:rsidRPr="00A60DD0" w:rsidRDefault="000B260C" w:rsidP="000B260C">
      <w:pPr>
        <w:shd w:val="clear" w:color="auto" w:fill="FFFFFF"/>
        <w:tabs>
          <w:tab w:val="left" w:pos="0"/>
          <w:tab w:val="left" w:pos="709"/>
        </w:tabs>
        <w:spacing w:after="0" w:line="240" w:lineRule="auto"/>
        <w:ind w:left="709" w:hanging="709"/>
        <w:rPr>
          <w:rFonts w:ascii="Times New Roman" w:hAnsi="Times New Roman"/>
          <w:sz w:val="24"/>
          <w:szCs w:val="24"/>
        </w:rPr>
      </w:pPr>
    </w:p>
    <w:p w:rsidR="000B260C" w:rsidRDefault="000B260C" w:rsidP="000B260C">
      <w:pPr>
        <w:tabs>
          <w:tab w:val="left" w:pos="567"/>
        </w:tabs>
        <w:autoSpaceDE w:val="0"/>
        <w:autoSpaceDN w:val="0"/>
        <w:adjustRightInd w:val="0"/>
        <w:spacing w:after="0" w:line="240" w:lineRule="auto"/>
        <w:jc w:val="both"/>
        <w:rPr>
          <w:rFonts w:ascii="Times New Roman" w:hAnsi="Times New Roman"/>
          <w:sz w:val="24"/>
          <w:szCs w:val="24"/>
        </w:rPr>
      </w:pPr>
      <w:r w:rsidRPr="00A60DD0">
        <w:rPr>
          <w:rFonts w:ascii="Times New Roman" w:eastAsia="Andale Sans UI" w:hAnsi="Times New Roman"/>
          <w:kern w:val="2"/>
          <w:sz w:val="24"/>
          <w:szCs w:val="24"/>
        </w:rPr>
        <w:t>-</w:t>
      </w:r>
      <w:r w:rsidRPr="00A60DD0">
        <w:rPr>
          <w:rFonts w:ascii="Times New Roman" w:hAnsi="Times New Roman"/>
          <w:sz w:val="24"/>
          <w:szCs w:val="24"/>
        </w:rPr>
        <w:t xml:space="preserve"> Sağlık Beyanı ile Satışa Sunulan Ürünlerin Sağlık Beyanları Hakkında Yönetmeliğin 5 ve 7 inci maddeleri,</w:t>
      </w:r>
    </w:p>
    <w:p w:rsidR="000B260C" w:rsidRPr="00A60DD0" w:rsidRDefault="000B260C" w:rsidP="000B260C">
      <w:pPr>
        <w:tabs>
          <w:tab w:val="left" w:pos="567"/>
        </w:tabs>
        <w:autoSpaceDE w:val="0"/>
        <w:autoSpaceDN w:val="0"/>
        <w:adjustRightInd w:val="0"/>
        <w:spacing w:after="0" w:line="240" w:lineRule="auto"/>
        <w:jc w:val="both"/>
        <w:rPr>
          <w:rFonts w:ascii="Times New Roman" w:hAnsi="Times New Roman"/>
          <w:sz w:val="24"/>
          <w:szCs w:val="24"/>
        </w:rPr>
      </w:pPr>
    </w:p>
    <w:p w:rsidR="000B260C" w:rsidRDefault="000B260C" w:rsidP="000B260C">
      <w:pPr>
        <w:shd w:val="clear" w:color="auto" w:fill="FFFFFF"/>
        <w:tabs>
          <w:tab w:val="left" w:pos="0"/>
        </w:tabs>
        <w:spacing w:after="0" w:line="240" w:lineRule="auto"/>
        <w:jc w:val="both"/>
        <w:rPr>
          <w:rFonts w:ascii="Times New Roman" w:hAnsi="Times New Roman"/>
          <w:sz w:val="24"/>
          <w:szCs w:val="24"/>
        </w:rPr>
      </w:pPr>
      <w:r w:rsidRPr="00A60DD0">
        <w:rPr>
          <w:rFonts w:ascii="Times New Roman" w:hAnsi="Times New Roman"/>
          <w:spacing w:val="-1"/>
          <w:sz w:val="24"/>
          <w:szCs w:val="24"/>
        </w:rPr>
        <w:t xml:space="preserve">-10.01.2015 tarihli ve 29232 saylı Resmi Gazete’de yayınlanarak yürürlüğe giren </w:t>
      </w:r>
      <w:r w:rsidRPr="00A60DD0">
        <w:rPr>
          <w:rFonts w:ascii="Times New Roman" w:hAnsi="Times New Roman"/>
          <w:sz w:val="24"/>
          <w:szCs w:val="24"/>
        </w:rPr>
        <w:t xml:space="preserve">Ticari Reklam ve Haksız Ticari Uygulamalar Yönetmeliği’nin 5/1, 7/1, 7/2, 7/3, </w:t>
      </w:r>
      <w:proofErr w:type="gramStart"/>
      <w:r w:rsidRPr="00A60DD0">
        <w:rPr>
          <w:rFonts w:ascii="Times New Roman" w:hAnsi="Times New Roman"/>
          <w:sz w:val="24"/>
          <w:szCs w:val="24"/>
        </w:rPr>
        <w:t>7/4,7/5</w:t>
      </w:r>
      <w:proofErr w:type="gramEnd"/>
      <w:r w:rsidRPr="00A60DD0">
        <w:rPr>
          <w:rFonts w:ascii="Times New Roman" w:hAnsi="Times New Roman"/>
          <w:sz w:val="24"/>
          <w:szCs w:val="24"/>
        </w:rPr>
        <w:t>, 7/8, 26 ıncı ve 32 inci maddeleri,</w:t>
      </w:r>
    </w:p>
    <w:p w:rsidR="000B260C" w:rsidRPr="00A60DD0" w:rsidRDefault="000B260C" w:rsidP="000B260C">
      <w:pPr>
        <w:shd w:val="clear" w:color="auto" w:fill="FFFFFF"/>
        <w:tabs>
          <w:tab w:val="left" w:pos="0"/>
        </w:tabs>
        <w:spacing w:after="0" w:line="240" w:lineRule="auto"/>
        <w:jc w:val="both"/>
        <w:rPr>
          <w:rFonts w:ascii="Times New Roman" w:eastAsia="Andale Sans UI" w:hAnsi="Times New Roman"/>
          <w:kern w:val="2"/>
          <w:sz w:val="24"/>
          <w:szCs w:val="24"/>
        </w:rPr>
      </w:pPr>
    </w:p>
    <w:p w:rsidR="000B260C" w:rsidRDefault="000B260C" w:rsidP="000B260C">
      <w:pPr>
        <w:widowControl w:val="0"/>
        <w:suppressAutoHyphens/>
        <w:spacing w:after="0" w:line="240" w:lineRule="auto"/>
        <w:jc w:val="both"/>
        <w:rPr>
          <w:rFonts w:ascii="Times New Roman" w:eastAsia="Andale Sans UI" w:hAnsi="Times New Roman"/>
          <w:kern w:val="2"/>
          <w:sz w:val="24"/>
          <w:szCs w:val="24"/>
        </w:rPr>
      </w:pPr>
      <w:r w:rsidRPr="00A60DD0">
        <w:rPr>
          <w:rFonts w:ascii="Times New Roman" w:eastAsia="Andale Sans UI" w:hAnsi="Times New Roman"/>
          <w:kern w:val="2"/>
          <w:sz w:val="24"/>
          <w:szCs w:val="24"/>
        </w:rPr>
        <w:t>- 6502 sayılı Tüketicinin Korunması Hakkında Kanun'un 61 inci maddesi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rPr>
      </w:pPr>
    </w:p>
    <w:p w:rsidR="000B260C" w:rsidRDefault="000B260C" w:rsidP="000B260C">
      <w:pPr>
        <w:widowControl w:val="0"/>
        <w:suppressAutoHyphens/>
        <w:spacing w:after="0" w:line="240" w:lineRule="auto"/>
        <w:jc w:val="both"/>
        <w:rPr>
          <w:rFonts w:ascii="Times New Roman" w:eastAsia="Andale Sans UI" w:hAnsi="Times New Roman"/>
          <w:b/>
          <w:kern w:val="1"/>
          <w:sz w:val="24"/>
          <w:szCs w:val="24"/>
        </w:rPr>
      </w:pPr>
      <w:proofErr w:type="gramStart"/>
      <w:r w:rsidRPr="00A60DD0">
        <w:rPr>
          <w:rFonts w:ascii="Times New Roman" w:eastAsia="Andale Sans UI" w:hAnsi="Times New Roman"/>
          <w:kern w:val="1"/>
          <w:sz w:val="24"/>
          <w:szCs w:val="24"/>
        </w:rPr>
        <w:t>hükümlerine</w:t>
      </w:r>
      <w:proofErr w:type="gramEnd"/>
      <w:r w:rsidRPr="00A60DD0">
        <w:rPr>
          <w:rFonts w:ascii="Times New Roman" w:eastAsia="Andale Sans UI" w:hAnsi="Times New Roman"/>
          <w:kern w:val="1"/>
          <w:sz w:val="24"/>
          <w:szCs w:val="24"/>
        </w:rPr>
        <w:t xml:space="preserve"> aykırı olduğuna</w:t>
      </w:r>
      <w:r w:rsidRPr="00A60DD0">
        <w:rPr>
          <w:rFonts w:ascii="Times New Roman" w:eastAsia="Andale Sans UI" w:hAnsi="Times New Roman"/>
          <w:b/>
          <w:kern w:val="1"/>
          <w:sz w:val="24"/>
          <w:szCs w:val="24"/>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rPr>
      </w:pPr>
    </w:p>
    <w:p w:rsidR="000B260C" w:rsidRDefault="000B260C" w:rsidP="000B260C">
      <w:pPr>
        <w:tabs>
          <w:tab w:val="left" w:pos="0"/>
        </w:tabs>
        <w:spacing w:after="0" w:line="240" w:lineRule="auto"/>
        <w:jc w:val="both"/>
        <w:rPr>
          <w:rFonts w:ascii="Times New Roman" w:eastAsia="Andale Sans UI" w:hAnsi="Times New Roman"/>
          <w:kern w:val="1"/>
          <w:sz w:val="24"/>
          <w:szCs w:val="24"/>
        </w:rPr>
      </w:pPr>
      <w:r w:rsidRPr="00A60DD0">
        <w:rPr>
          <w:rFonts w:ascii="Times New Roman" w:eastAsia="Andale Sans UI" w:hAnsi="Times New Roman"/>
          <w:kern w:val="1"/>
          <w:sz w:val="24"/>
          <w:szCs w:val="24"/>
        </w:rPr>
        <w:t>Buna göre, reklam veren</w:t>
      </w:r>
      <w:r w:rsidRPr="00A60DD0">
        <w:rPr>
          <w:rFonts w:ascii="Times New Roman" w:eastAsia="Andale Sans UI" w:hAnsi="Times New Roman"/>
          <w:b/>
          <w:kern w:val="1"/>
          <w:sz w:val="24"/>
          <w:szCs w:val="24"/>
        </w:rPr>
        <w:t xml:space="preserve"> Ziya Özhan ÖZKAL </w:t>
      </w:r>
      <w:r w:rsidRPr="00A60DD0">
        <w:rPr>
          <w:rFonts w:ascii="Times New Roman" w:eastAsia="Andale Sans UI" w:hAnsi="Times New Roman"/>
          <w:kern w:val="1"/>
          <w:sz w:val="24"/>
          <w:szCs w:val="24"/>
        </w:rPr>
        <w:t xml:space="preserve">hakkında, 6502 sayılı Kanun’un 63 üncü ve 77/12 inci maddeleri </w:t>
      </w:r>
      <w:r>
        <w:rPr>
          <w:rFonts w:ascii="Times New Roman" w:eastAsia="Andale Sans UI" w:hAnsi="Times New Roman"/>
          <w:kern w:val="1"/>
          <w:sz w:val="24"/>
          <w:szCs w:val="24"/>
        </w:rPr>
        <w:t>uyarınca</w:t>
      </w:r>
      <w:r w:rsidRPr="00A60DD0">
        <w:rPr>
          <w:rFonts w:ascii="Times New Roman" w:eastAsia="Andale Sans UI" w:hAnsi="Times New Roman"/>
          <w:kern w:val="1"/>
          <w:sz w:val="24"/>
          <w:szCs w:val="24"/>
        </w:rPr>
        <w:t xml:space="preserve"> </w:t>
      </w:r>
      <w:r w:rsidRPr="00A60DD0">
        <w:rPr>
          <w:rFonts w:ascii="Times New Roman" w:eastAsia="Andale Sans UI" w:hAnsi="Times New Roman"/>
          <w:b/>
          <w:kern w:val="1"/>
          <w:sz w:val="24"/>
          <w:szCs w:val="24"/>
        </w:rPr>
        <w:t xml:space="preserve">anılan reklamları durdurma cezası </w:t>
      </w:r>
      <w:r w:rsidRPr="00A60DD0">
        <w:rPr>
          <w:rFonts w:ascii="Times New Roman" w:eastAsia="Andale Sans UI" w:hAnsi="Times New Roman"/>
          <w:kern w:val="1"/>
          <w:sz w:val="24"/>
          <w:szCs w:val="24"/>
        </w:rPr>
        <w:t>verilmesine karar verilmiştir.</w:t>
      </w:r>
    </w:p>
    <w:p w:rsidR="000B260C" w:rsidRDefault="000B260C" w:rsidP="000B260C">
      <w:pPr>
        <w:tabs>
          <w:tab w:val="left" w:pos="0"/>
        </w:tabs>
        <w:spacing w:after="0" w:line="240" w:lineRule="auto"/>
        <w:jc w:val="both"/>
        <w:rPr>
          <w:rFonts w:ascii="Times New Roman" w:eastAsia="Andale Sans UI" w:hAnsi="Times New Roman"/>
          <w:kern w:val="1"/>
          <w:sz w:val="24"/>
          <w:szCs w:val="24"/>
        </w:rPr>
      </w:pPr>
    </w:p>
    <w:p w:rsidR="000B260C" w:rsidRDefault="000B260C" w:rsidP="000B260C">
      <w:pPr>
        <w:tabs>
          <w:tab w:val="left" w:pos="0"/>
        </w:tabs>
        <w:spacing w:after="0" w:line="240" w:lineRule="auto"/>
        <w:jc w:val="both"/>
        <w:rPr>
          <w:rFonts w:ascii="Times New Roman" w:eastAsia="Andale Sans UI" w:hAnsi="Times New Roman"/>
          <w:b/>
          <w:kern w:val="1"/>
          <w:sz w:val="24"/>
          <w:szCs w:val="24"/>
        </w:rPr>
      </w:pPr>
      <w:r w:rsidRPr="00A60DD0">
        <w:rPr>
          <w:rFonts w:ascii="Times New Roman" w:eastAsia="Andale Sans UI" w:hAnsi="Times New Roman"/>
          <w:b/>
          <w:kern w:val="1"/>
          <w:sz w:val="24"/>
          <w:szCs w:val="24"/>
        </w:rPr>
        <w:t>27)</w:t>
      </w:r>
    </w:p>
    <w:p w:rsidR="000B260C" w:rsidRPr="00A60DD0" w:rsidRDefault="000B260C" w:rsidP="000B260C">
      <w:pPr>
        <w:tabs>
          <w:tab w:val="left" w:pos="0"/>
        </w:tabs>
        <w:spacing w:after="0" w:line="240" w:lineRule="auto"/>
        <w:jc w:val="both"/>
        <w:rPr>
          <w:rFonts w:ascii="Times New Roman" w:eastAsia="Andale Sans UI" w:hAnsi="Times New Roman"/>
          <w:b/>
          <w:kern w:val="1"/>
          <w:sz w:val="24"/>
          <w:szCs w:val="24"/>
        </w:rPr>
      </w:pPr>
    </w:p>
    <w:p w:rsidR="000B260C" w:rsidRPr="00A60DD0" w:rsidRDefault="000B260C" w:rsidP="000B260C">
      <w:pPr>
        <w:shd w:val="clear" w:color="auto" w:fill="FFFFFF"/>
        <w:tabs>
          <w:tab w:val="left" w:pos="0"/>
        </w:tabs>
        <w:suppressAutoHyphens/>
        <w:spacing w:after="0" w:line="240" w:lineRule="auto"/>
        <w:jc w:val="both"/>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Dosya No: 2015/454</w:t>
      </w:r>
    </w:p>
    <w:p w:rsidR="000B260C" w:rsidRPr="00A60DD0" w:rsidRDefault="000B260C" w:rsidP="000B260C">
      <w:pPr>
        <w:shd w:val="clear" w:color="auto" w:fill="FFFFFF"/>
        <w:tabs>
          <w:tab w:val="left" w:pos="0"/>
        </w:tabs>
        <w:spacing w:after="0" w:line="240" w:lineRule="auto"/>
        <w:ind w:left="720"/>
        <w:jc w:val="both"/>
        <w:rPr>
          <w:rFonts w:ascii="Times New Roman" w:eastAsia="Andale Sans UI" w:hAnsi="Times New Roman"/>
          <w:b/>
          <w:kern w:val="2"/>
          <w:sz w:val="24"/>
          <w:szCs w:val="24"/>
          <w:lang w:eastAsia="tr-TR"/>
        </w:rPr>
      </w:pPr>
    </w:p>
    <w:p w:rsidR="000B260C" w:rsidRPr="00A60DD0" w:rsidRDefault="000B260C" w:rsidP="000B260C">
      <w:pPr>
        <w:tabs>
          <w:tab w:val="left" w:pos="0"/>
        </w:tabs>
        <w:spacing w:after="0" w:line="240" w:lineRule="auto"/>
        <w:jc w:val="both"/>
        <w:rPr>
          <w:rFonts w:ascii="Times New Roman" w:eastAsia="Andale Sans UI" w:hAnsi="Times New Roman"/>
          <w:b/>
          <w:kern w:val="2"/>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w:t>
      </w:r>
      <w:r w:rsidRPr="00A60DD0">
        <w:rPr>
          <w:rFonts w:ascii="Times New Roman" w:eastAsia="Andale Sans UI" w:hAnsi="Times New Roman"/>
          <w:kern w:val="2"/>
          <w:sz w:val="24"/>
          <w:szCs w:val="24"/>
          <w:lang w:eastAsia="tr-TR"/>
        </w:rPr>
        <w:t xml:space="preserve"> </w:t>
      </w:r>
      <w:r w:rsidRPr="00A60DD0">
        <w:rPr>
          <w:rFonts w:ascii="Times New Roman" w:eastAsia="Andale Sans UI" w:hAnsi="Times New Roman"/>
          <w:b/>
          <w:kern w:val="2"/>
          <w:sz w:val="24"/>
          <w:szCs w:val="24"/>
          <w:lang w:eastAsia="tr-TR"/>
        </w:rPr>
        <w:t>Saç Bakım Dünyası Kozmetik Güzellik Salon ve Oto Tic. Ltd. Şti.</w:t>
      </w:r>
    </w:p>
    <w:p w:rsidR="000B260C" w:rsidRPr="00A60DD0" w:rsidRDefault="000B260C" w:rsidP="000B260C">
      <w:pPr>
        <w:tabs>
          <w:tab w:val="left" w:pos="0"/>
        </w:tab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tabs>
          <w:tab w:val="left" w:pos="0"/>
        </w:tabs>
        <w:spacing w:after="0" w:line="240" w:lineRule="auto"/>
        <w:jc w:val="both"/>
        <w:rPr>
          <w:rFonts w:ascii="Times New Roman" w:eastAsia="Andale Sans UI" w:hAnsi="Times New Roman"/>
          <w:kern w:val="2"/>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r w:rsidRPr="00A60DD0">
        <w:rPr>
          <w:rFonts w:ascii="Times New Roman" w:eastAsia="Andale Sans UI" w:hAnsi="Times New Roman"/>
          <w:color w:val="000080"/>
          <w:kern w:val="2"/>
          <w:sz w:val="24"/>
          <w:szCs w:val="24"/>
          <w:u w:val="single"/>
          <w:lang w:eastAsia="tr-TR"/>
        </w:rPr>
        <w:t>www.n11.com</w:t>
      </w:r>
      <w:r w:rsidRPr="00A60DD0">
        <w:rPr>
          <w:rFonts w:ascii="Times New Roman" w:eastAsia="Andale Sans UI" w:hAnsi="Times New Roman"/>
          <w:kern w:val="2"/>
          <w:sz w:val="24"/>
          <w:szCs w:val="24"/>
          <w:lang w:eastAsia="tr-TR"/>
        </w:rPr>
        <w:t xml:space="preserve"> adresli internet sitesinde yer alan </w:t>
      </w:r>
      <w:r w:rsidRPr="006B6FE4">
        <w:rPr>
          <w:rFonts w:ascii="Times New Roman" w:eastAsia="Andale Sans UI" w:hAnsi="Times New Roman"/>
          <w:b/>
          <w:kern w:val="2"/>
          <w:sz w:val="24"/>
          <w:szCs w:val="24"/>
          <w:lang w:eastAsia="tr-TR"/>
        </w:rPr>
        <w:t>“</w:t>
      </w:r>
      <w:r w:rsidRPr="006B6FE4">
        <w:rPr>
          <w:rFonts w:ascii="Times New Roman" w:eastAsia="Times New Roman" w:hAnsi="Times New Roman"/>
          <w:b/>
          <w:bCs/>
          <w:i/>
          <w:color w:val="202020"/>
          <w:sz w:val="24"/>
          <w:szCs w:val="24"/>
          <w:lang w:eastAsia="tr-TR"/>
        </w:rPr>
        <w:t xml:space="preserve">Cosmed Tüy Azaltıcı Vücut Losyonu” </w:t>
      </w:r>
      <w:r w:rsidRPr="006B6FE4">
        <w:rPr>
          <w:rFonts w:ascii="Times New Roman" w:eastAsia="Times New Roman" w:hAnsi="Times New Roman"/>
          <w:bCs/>
          <w:color w:val="202020"/>
          <w:sz w:val="24"/>
          <w:szCs w:val="24"/>
          <w:lang w:eastAsia="tr-TR"/>
        </w:rPr>
        <w:t>ve</w:t>
      </w:r>
      <w:r w:rsidRPr="006B6FE4">
        <w:rPr>
          <w:rFonts w:ascii="Times New Roman" w:eastAsia="Times New Roman" w:hAnsi="Times New Roman"/>
          <w:b/>
          <w:bCs/>
          <w:i/>
          <w:color w:val="202020"/>
          <w:sz w:val="24"/>
          <w:szCs w:val="24"/>
          <w:lang w:eastAsia="tr-TR"/>
        </w:rPr>
        <w:t xml:space="preserve"> “Cosmed Anti Selülit Losyon”</w:t>
      </w:r>
      <w:r w:rsidRPr="00A60DD0">
        <w:rPr>
          <w:rFonts w:ascii="Times New Roman" w:eastAsia="Times New Roman" w:hAnsi="Times New Roman"/>
          <w:b/>
          <w:bCs/>
          <w:i/>
          <w:color w:val="202020"/>
          <w:sz w:val="24"/>
          <w:szCs w:val="24"/>
          <w:lang w:eastAsia="tr-TR"/>
        </w:rPr>
        <w:t xml:space="preserve"> </w:t>
      </w:r>
      <w:r w:rsidRPr="00A60DD0">
        <w:rPr>
          <w:rFonts w:ascii="Times New Roman" w:eastAsia="Andale Sans UI" w:hAnsi="Times New Roman"/>
          <w:kern w:val="2"/>
          <w:sz w:val="24"/>
          <w:szCs w:val="24"/>
          <w:lang w:eastAsia="tr-TR"/>
        </w:rPr>
        <w:t xml:space="preserve"> isimli ürünlere ilişkin tanıtımlar.</w:t>
      </w:r>
    </w:p>
    <w:p w:rsidR="000B260C" w:rsidRPr="00A60DD0" w:rsidRDefault="000B260C" w:rsidP="000B260C">
      <w:pPr>
        <w:tabs>
          <w:tab w:val="left" w:pos="0"/>
        </w:tabs>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 xml:space="preserve"> </w:t>
      </w:r>
    </w:p>
    <w:p w:rsidR="000B260C" w:rsidRPr="00A60DD0" w:rsidRDefault="000B260C" w:rsidP="000B260C">
      <w:pPr>
        <w:tabs>
          <w:tab w:val="left" w:pos="0"/>
        </w:tab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16.03.2015</w:t>
      </w:r>
    </w:p>
    <w:p w:rsidR="000B260C" w:rsidRPr="00A60DD0" w:rsidRDefault="000B260C" w:rsidP="000B260C">
      <w:pPr>
        <w:tabs>
          <w:tab w:val="left" w:pos="0"/>
        </w:tabs>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Reklamın Yayınlandığı Mecra:</w:t>
      </w:r>
      <w:r w:rsidRPr="00A60DD0">
        <w:rPr>
          <w:rFonts w:ascii="Times New Roman" w:eastAsia="Times New Roman" w:hAnsi="Times New Roman"/>
          <w:sz w:val="24"/>
          <w:szCs w:val="24"/>
          <w:lang w:eastAsia="tr-TR"/>
        </w:rPr>
        <w:t xml:space="preserve">  İnternet</w:t>
      </w:r>
    </w:p>
    <w:p w:rsidR="000B260C"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Tespitler: www.n11.com</w:t>
      </w:r>
      <w:r w:rsidRPr="00A60DD0">
        <w:rPr>
          <w:rFonts w:ascii="Times New Roman" w:eastAsia="Times New Roman" w:hAnsi="Times New Roman"/>
          <w:sz w:val="24"/>
          <w:szCs w:val="24"/>
          <w:lang w:eastAsia="tr-TR"/>
        </w:rPr>
        <w:t xml:space="preserve"> adresli internet sitesinin </w:t>
      </w:r>
      <w:r w:rsidRPr="00A60DD0">
        <w:rPr>
          <w:rFonts w:ascii="Times New Roman" w:eastAsia="Times New Roman" w:hAnsi="Times New Roman"/>
          <w:b/>
          <w:sz w:val="24"/>
          <w:szCs w:val="24"/>
          <w:lang w:eastAsia="tr-TR"/>
        </w:rPr>
        <w:t>16.03.2015</w:t>
      </w:r>
      <w:r w:rsidRPr="00A60DD0">
        <w:rPr>
          <w:rFonts w:ascii="Times New Roman" w:eastAsia="Times New Roman" w:hAnsi="Times New Roman"/>
          <w:sz w:val="24"/>
          <w:szCs w:val="24"/>
          <w:lang w:eastAsia="tr-TR"/>
        </w:rPr>
        <w:t xml:space="preserve"> tarihli görünümünde yer alan</w:t>
      </w:r>
      <w:r w:rsidRPr="00A60DD0">
        <w:rPr>
          <w:rFonts w:ascii="Times New Roman" w:eastAsia="Times New Roman" w:hAnsi="Times New Roman"/>
          <w:b/>
          <w:i/>
          <w:sz w:val="24"/>
          <w:szCs w:val="24"/>
          <w:lang w:eastAsia="tr-TR"/>
        </w:rPr>
        <w:t xml:space="preserve"> “</w:t>
      </w:r>
      <w:r w:rsidRPr="00A60DD0">
        <w:rPr>
          <w:rFonts w:ascii="Times New Roman" w:eastAsia="Times New Roman" w:hAnsi="Times New Roman"/>
          <w:b/>
          <w:bCs/>
          <w:i/>
          <w:color w:val="202020"/>
          <w:sz w:val="24"/>
          <w:szCs w:val="24"/>
          <w:lang w:eastAsia="tr-TR"/>
        </w:rPr>
        <w:t xml:space="preserve">Cosmed Tüy Azaltıcı Vücut Losyonu” </w:t>
      </w:r>
      <w:r w:rsidRPr="00A60DD0">
        <w:rPr>
          <w:rFonts w:ascii="Times New Roman" w:eastAsia="Times New Roman" w:hAnsi="Times New Roman"/>
          <w:sz w:val="24"/>
          <w:szCs w:val="24"/>
          <w:lang w:eastAsia="tr-TR"/>
        </w:rPr>
        <w:t>isimli kozmetik ürüne ilişkin tanıtımlarda;</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lang w:eastAsia="tr-TR"/>
        </w:rPr>
        <w:t>“</w:t>
      </w:r>
      <w:r w:rsidRPr="00A60DD0">
        <w:rPr>
          <w:rFonts w:ascii="Times New Roman" w:eastAsia="Times New Roman" w:hAnsi="Times New Roman"/>
          <w:bCs/>
          <w:i/>
          <w:color w:val="202020"/>
          <w:sz w:val="24"/>
          <w:szCs w:val="24"/>
          <w:lang w:eastAsia="tr-TR"/>
        </w:rPr>
        <w:t>Cosmed Tüy Azaltıcı Vücut Losyonu</w:t>
      </w:r>
      <w:r w:rsidRPr="00A60DD0">
        <w:rPr>
          <w:rFonts w:ascii="Times New Roman" w:eastAsia="Times New Roman" w:hAnsi="Times New Roman"/>
          <w:b/>
          <w:bCs/>
          <w:i/>
          <w:color w:val="202020"/>
          <w:sz w:val="24"/>
          <w:szCs w:val="24"/>
          <w:lang w:eastAsia="tr-TR"/>
        </w:rPr>
        <w:t xml:space="preserve"> </w:t>
      </w:r>
      <w:r w:rsidRPr="00A60DD0">
        <w:rPr>
          <w:rFonts w:ascii="Times New Roman" w:eastAsia="Times New Roman" w:hAnsi="Times New Roman"/>
          <w:i/>
          <w:color w:val="202020"/>
          <w:sz w:val="24"/>
          <w:szCs w:val="24"/>
          <w:lang w:eastAsia="tr-TR"/>
        </w:rPr>
        <w:t>içeriğindeki bitkisel etken maddeler ile tüyleri kontrol altına alarak tüy büyümesürecinin geçikmesine yardımcı olur.</w:t>
      </w:r>
      <w:r w:rsidRPr="00A60DD0">
        <w:rPr>
          <w:rFonts w:ascii="Times New Roman" w:eastAsia="Times New Roman" w:hAnsi="Times New Roman"/>
          <w:b/>
          <w:bCs/>
          <w:i/>
          <w:color w:val="202020"/>
          <w:sz w:val="24"/>
          <w:szCs w:val="24"/>
          <w:lang w:eastAsia="tr-TR"/>
        </w:rPr>
        <w:t xml:space="preserve"> </w:t>
      </w:r>
      <w:r w:rsidRPr="00A60DD0">
        <w:rPr>
          <w:rFonts w:ascii="Times New Roman" w:eastAsia="Times New Roman" w:hAnsi="Times New Roman"/>
          <w:i/>
          <w:color w:val="202020"/>
          <w:sz w:val="24"/>
          <w:szCs w:val="24"/>
          <w:lang w:eastAsia="tr-TR"/>
        </w:rPr>
        <w:t>Tüy yoğunluğunun azalmasına yardımcı olur. Cilde uzun süre yumuşaklık verir.</w:t>
      </w:r>
      <w:r w:rsidRPr="00A60DD0">
        <w:rPr>
          <w:rFonts w:ascii="Times New Roman" w:eastAsia="Times New Roman" w:hAnsi="Times New Roman"/>
          <w:b/>
          <w:bCs/>
          <w:i/>
          <w:color w:val="202020"/>
          <w:sz w:val="24"/>
          <w:szCs w:val="24"/>
          <w:lang w:eastAsia="tr-TR"/>
        </w:rPr>
        <w:t xml:space="preserve"> </w:t>
      </w:r>
      <w:r w:rsidRPr="00A60DD0">
        <w:rPr>
          <w:rFonts w:ascii="Times New Roman" w:eastAsia="Times New Roman" w:hAnsi="Times New Roman"/>
          <w:i/>
          <w:color w:val="202020"/>
          <w:sz w:val="24"/>
          <w:szCs w:val="24"/>
          <w:lang w:eastAsia="tr-TR"/>
        </w:rPr>
        <w:t xml:space="preserve">Epilasyon sonrasında tahriş olan cilt dokusunu sakinleştirir. </w:t>
      </w:r>
      <w:r w:rsidRPr="00A60DD0">
        <w:rPr>
          <w:rFonts w:ascii="Times New Roman" w:eastAsia="Times New Roman" w:hAnsi="Times New Roman"/>
          <w:b/>
          <w:i/>
          <w:color w:val="202020"/>
          <w:sz w:val="24"/>
          <w:szCs w:val="24"/>
          <w:u w:val="single"/>
          <w:lang w:eastAsia="tr-TR"/>
        </w:rPr>
        <w:t>İltihap oluşumunu önleyici ve antioksidan özelliğe sahiptir</w:t>
      </w:r>
      <w:r w:rsidRPr="00A60DD0">
        <w:rPr>
          <w:rFonts w:ascii="Times New Roman" w:eastAsia="Times New Roman" w:hAnsi="Times New Roman"/>
          <w:i/>
          <w:color w:val="202020"/>
          <w:sz w:val="24"/>
          <w:szCs w:val="24"/>
          <w:lang w:eastAsia="tr-TR"/>
        </w:rPr>
        <w:t>.</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sz w:val="24"/>
          <w:szCs w:val="24"/>
          <w:lang w:eastAsia="tr-TR"/>
        </w:rPr>
        <w:t xml:space="preserve">ifadelerine ve </w:t>
      </w:r>
    </w:p>
    <w:p w:rsidR="000B260C"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tabs>
          <w:tab w:val="left" w:pos="0"/>
          <w:tab w:val="left" w:pos="709"/>
        </w:tab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Söz konusu internet sitesinde yer alan </w:t>
      </w:r>
      <w:r w:rsidRPr="00A60DD0">
        <w:rPr>
          <w:rFonts w:ascii="Times New Roman" w:eastAsia="Times New Roman" w:hAnsi="Times New Roman"/>
          <w:i/>
          <w:sz w:val="24"/>
          <w:szCs w:val="24"/>
          <w:lang w:eastAsia="tr-TR"/>
        </w:rPr>
        <w:t>“</w:t>
      </w:r>
      <w:r w:rsidRPr="00A60DD0">
        <w:rPr>
          <w:rFonts w:ascii="Times New Roman" w:eastAsia="Times New Roman" w:hAnsi="Times New Roman"/>
          <w:b/>
          <w:bCs/>
          <w:i/>
          <w:color w:val="000000"/>
          <w:sz w:val="24"/>
          <w:szCs w:val="24"/>
          <w:lang w:eastAsia="tr-TR"/>
        </w:rPr>
        <w:t>Cosmed Body Anti Selülit</w:t>
      </w:r>
      <w:r w:rsidRPr="00A60DD0">
        <w:rPr>
          <w:rFonts w:ascii="Times New Roman" w:eastAsia="Times New Roman" w:hAnsi="Times New Roman"/>
          <w:b/>
          <w:i/>
          <w:sz w:val="24"/>
          <w:szCs w:val="24"/>
          <w:lang w:eastAsia="tr-TR"/>
        </w:rPr>
        <w:t>”</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sz w:val="24"/>
          <w:szCs w:val="24"/>
          <w:lang w:eastAsia="tr-TR"/>
        </w:rPr>
        <w:t>isimli kozmetik ürüne ilişkin tanıtımlarda;</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Cs/>
          <w:i/>
          <w:color w:val="000000"/>
          <w:sz w:val="24"/>
          <w:szCs w:val="24"/>
          <w:lang w:eastAsia="tr-TR"/>
        </w:rPr>
        <w:t xml:space="preserve">Cosmed Body </w:t>
      </w:r>
      <w:r w:rsidRPr="00A60DD0">
        <w:rPr>
          <w:rFonts w:ascii="Times New Roman" w:eastAsia="Times New Roman" w:hAnsi="Times New Roman"/>
          <w:b/>
          <w:bCs/>
          <w:i/>
          <w:color w:val="000000"/>
          <w:sz w:val="24"/>
          <w:szCs w:val="24"/>
          <w:u w:val="single"/>
          <w:lang w:eastAsia="tr-TR"/>
        </w:rPr>
        <w:t>Anti Selülit</w:t>
      </w:r>
      <w:r w:rsidRPr="00A60DD0">
        <w:rPr>
          <w:rFonts w:ascii="Times New Roman" w:eastAsia="Times New Roman" w:hAnsi="Times New Roman"/>
          <w:i/>
          <w:color w:val="202020"/>
          <w:sz w:val="24"/>
          <w:szCs w:val="24"/>
          <w:lang w:eastAsia="tr-TR"/>
        </w:rPr>
        <w:t xml:space="preserve"> Bitkisel etken madde içeriğiyle </w:t>
      </w:r>
      <w:r w:rsidRPr="00A60DD0">
        <w:rPr>
          <w:rFonts w:ascii="Times New Roman" w:eastAsia="Times New Roman" w:hAnsi="Times New Roman"/>
          <w:b/>
          <w:i/>
          <w:color w:val="202020"/>
          <w:sz w:val="24"/>
          <w:szCs w:val="24"/>
          <w:u w:val="single"/>
          <w:lang w:eastAsia="tr-TR"/>
        </w:rPr>
        <w:t>portakal kabuğu görünümüne sebeb olan yağ hücrelerini parçalar, yeniden şekillendirir, serbest kalan yağ lenf yoluyla vücuttan atılır.</w:t>
      </w:r>
      <w:r w:rsidRPr="00A60DD0">
        <w:rPr>
          <w:rFonts w:ascii="Times New Roman" w:eastAsia="Times New Roman" w:hAnsi="Times New Roman"/>
          <w:i/>
          <w:color w:val="202020"/>
          <w:sz w:val="24"/>
          <w:szCs w:val="24"/>
          <w:lang w:eastAsia="tr-TR"/>
        </w:rPr>
        <w:t xml:space="preserve"> Cildin alt tabakalarına hızlı ve derinlemesine işleyen yapısı ile </w:t>
      </w:r>
      <w:r w:rsidRPr="00A60DD0">
        <w:rPr>
          <w:rFonts w:ascii="Times New Roman" w:eastAsia="Times New Roman" w:hAnsi="Times New Roman"/>
          <w:b/>
          <w:i/>
          <w:color w:val="202020"/>
          <w:sz w:val="24"/>
          <w:szCs w:val="24"/>
          <w:u w:val="single"/>
          <w:lang w:eastAsia="tr-TR"/>
        </w:rPr>
        <w:t>yeni yağ hücreleri oluşumunun engellenmesine yardımcı olur. Kan dolaşımını arttırarak cildin sıkılaşmasına, baldır ve dizlerdeki yağ kalınlığı ve hacminin azalmasına katkıda bulunur.</w:t>
      </w:r>
      <w:r w:rsidRPr="00A60DD0">
        <w:rPr>
          <w:rFonts w:ascii="Times New Roman" w:eastAsia="Times New Roman" w:hAnsi="Times New Roman"/>
          <w:i/>
          <w:color w:val="202020"/>
          <w:sz w:val="24"/>
          <w:szCs w:val="24"/>
          <w:lang w:eastAsia="tr-TR"/>
        </w:rPr>
        <w:t xml:space="preserve"> Yoğun nemlendirici özelliği ile pürüzsüz ve yumuşak bir cilt sağlar</w:t>
      </w:r>
      <w:r w:rsidRPr="00A60DD0">
        <w:rPr>
          <w:rFonts w:ascii="Times New Roman" w:eastAsia="Times New Roman" w:hAnsi="Times New Roman"/>
          <w:bCs/>
          <w:color w:val="000000"/>
          <w:sz w:val="24"/>
          <w:szCs w:val="24"/>
          <w:lang w:eastAsia="tr-TR"/>
        </w:rPr>
        <w:t>” ş</w:t>
      </w:r>
      <w:r w:rsidRPr="00A60DD0">
        <w:rPr>
          <w:rFonts w:ascii="Times New Roman" w:eastAsia="Times New Roman" w:hAnsi="Times New Roman"/>
          <w:sz w:val="24"/>
          <w:szCs w:val="24"/>
          <w:lang w:eastAsia="tr-TR"/>
        </w:rPr>
        <w:t>eklinde ifadelere yer verildiği tespit edilmiştir.</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color w:val="000000"/>
          <w:sz w:val="24"/>
          <w:szCs w:val="24"/>
          <w:lang w:val="x-none" w:eastAsia="x-none"/>
        </w:rPr>
        <w:t>Değerlendirme/Karar:</w:t>
      </w:r>
      <w:r w:rsidRPr="00A60DD0">
        <w:rPr>
          <w:rFonts w:ascii="Times New Roman" w:eastAsia="Times New Roman" w:hAnsi="Times New Roman"/>
          <w:b/>
          <w:sz w:val="24"/>
          <w:szCs w:val="24"/>
          <w:lang w:eastAsia="tr-TR"/>
        </w:rPr>
        <w:t xml:space="preserve"> www.n11.com</w:t>
      </w:r>
      <w:r w:rsidRPr="00A60DD0">
        <w:rPr>
          <w:rFonts w:ascii="Times New Roman" w:eastAsia="Times New Roman" w:hAnsi="Times New Roman"/>
          <w:sz w:val="24"/>
          <w:szCs w:val="24"/>
          <w:lang w:eastAsia="tr-TR"/>
        </w:rPr>
        <w:t xml:space="preserve"> adresli internet sitesinin </w:t>
      </w:r>
      <w:r w:rsidRPr="00A60DD0">
        <w:rPr>
          <w:rFonts w:ascii="Times New Roman" w:eastAsia="Times New Roman" w:hAnsi="Times New Roman"/>
          <w:b/>
          <w:sz w:val="24"/>
          <w:szCs w:val="24"/>
          <w:lang w:eastAsia="tr-TR"/>
        </w:rPr>
        <w:t>16.03.2015</w:t>
      </w:r>
      <w:r w:rsidRPr="00A60DD0">
        <w:rPr>
          <w:rFonts w:ascii="Times New Roman" w:eastAsia="Times New Roman" w:hAnsi="Times New Roman"/>
          <w:sz w:val="24"/>
          <w:szCs w:val="24"/>
          <w:lang w:eastAsia="tr-TR"/>
        </w:rPr>
        <w:t xml:space="preserve"> tarihli görünümünde yer alan</w:t>
      </w:r>
      <w:r w:rsidRPr="00A60DD0">
        <w:rPr>
          <w:rFonts w:ascii="Times New Roman" w:eastAsia="Times New Roman" w:hAnsi="Times New Roman"/>
          <w:b/>
          <w:i/>
          <w:sz w:val="24"/>
          <w:szCs w:val="24"/>
          <w:lang w:eastAsia="tr-TR"/>
        </w:rPr>
        <w:t xml:space="preserve"> “</w:t>
      </w:r>
      <w:r w:rsidRPr="00A60DD0">
        <w:rPr>
          <w:rFonts w:ascii="Times New Roman" w:eastAsia="Times New Roman" w:hAnsi="Times New Roman"/>
          <w:b/>
          <w:bCs/>
          <w:i/>
          <w:color w:val="202020"/>
          <w:sz w:val="24"/>
          <w:szCs w:val="24"/>
          <w:lang w:eastAsia="tr-TR"/>
        </w:rPr>
        <w:t xml:space="preserve">Cosmed Tüy Azaltıcı Vücut Losyonu” </w:t>
      </w:r>
      <w:r w:rsidRPr="00A60DD0">
        <w:rPr>
          <w:rFonts w:ascii="Times New Roman" w:eastAsia="Times New Roman" w:hAnsi="Times New Roman"/>
          <w:sz w:val="24"/>
          <w:szCs w:val="24"/>
          <w:lang w:eastAsia="tr-TR"/>
        </w:rPr>
        <w:t>isimli kozmetik ürüne ilişkin tanıtımlarda;</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lang w:eastAsia="tr-TR"/>
        </w:rPr>
        <w:t>“</w:t>
      </w:r>
      <w:r w:rsidRPr="00A60DD0">
        <w:rPr>
          <w:rFonts w:ascii="Times New Roman" w:eastAsia="Times New Roman" w:hAnsi="Times New Roman"/>
          <w:bCs/>
          <w:i/>
          <w:color w:val="202020"/>
          <w:sz w:val="24"/>
          <w:szCs w:val="24"/>
          <w:lang w:eastAsia="tr-TR"/>
        </w:rPr>
        <w:t>Cosmed Tüy Azaltıcı Vücut Losyonu</w:t>
      </w:r>
      <w:r w:rsidRPr="00A60DD0">
        <w:rPr>
          <w:rFonts w:ascii="Times New Roman" w:eastAsia="Times New Roman" w:hAnsi="Times New Roman"/>
          <w:b/>
          <w:bCs/>
          <w:i/>
          <w:color w:val="202020"/>
          <w:sz w:val="24"/>
          <w:szCs w:val="24"/>
          <w:lang w:eastAsia="tr-TR"/>
        </w:rPr>
        <w:t xml:space="preserve"> </w:t>
      </w:r>
      <w:r w:rsidRPr="00A60DD0">
        <w:rPr>
          <w:rFonts w:ascii="Times New Roman" w:eastAsia="Times New Roman" w:hAnsi="Times New Roman"/>
          <w:i/>
          <w:color w:val="202020"/>
          <w:sz w:val="24"/>
          <w:szCs w:val="24"/>
          <w:lang w:eastAsia="tr-TR"/>
        </w:rPr>
        <w:t>içeriğindeki bitkisel etken maddeler ile tüyleri kontrol altına alarak tüy büyümesürecinin geçikmesine yardımcı olur.</w:t>
      </w:r>
      <w:r w:rsidRPr="00A60DD0">
        <w:rPr>
          <w:rFonts w:ascii="Times New Roman" w:eastAsia="Times New Roman" w:hAnsi="Times New Roman"/>
          <w:b/>
          <w:bCs/>
          <w:i/>
          <w:color w:val="202020"/>
          <w:sz w:val="24"/>
          <w:szCs w:val="24"/>
          <w:lang w:eastAsia="tr-TR"/>
        </w:rPr>
        <w:t xml:space="preserve"> </w:t>
      </w:r>
      <w:r w:rsidRPr="00A60DD0">
        <w:rPr>
          <w:rFonts w:ascii="Times New Roman" w:eastAsia="Times New Roman" w:hAnsi="Times New Roman"/>
          <w:i/>
          <w:color w:val="202020"/>
          <w:sz w:val="24"/>
          <w:szCs w:val="24"/>
          <w:lang w:eastAsia="tr-TR"/>
        </w:rPr>
        <w:t>Tüy yoğunluğunun azalmasına yardımcı olur. Cilde uzun süre yumuşaklık verir.</w:t>
      </w:r>
      <w:r w:rsidRPr="00A60DD0">
        <w:rPr>
          <w:rFonts w:ascii="Times New Roman" w:eastAsia="Times New Roman" w:hAnsi="Times New Roman"/>
          <w:b/>
          <w:bCs/>
          <w:i/>
          <w:color w:val="202020"/>
          <w:sz w:val="24"/>
          <w:szCs w:val="24"/>
          <w:lang w:eastAsia="tr-TR"/>
        </w:rPr>
        <w:t xml:space="preserve"> </w:t>
      </w:r>
      <w:r w:rsidRPr="00A60DD0">
        <w:rPr>
          <w:rFonts w:ascii="Times New Roman" w:eastAsia="Times New Roman" w:hAnsi="Times New Roman"/>
          <w:i/>
          <w:color w:val="202020"/>
          <w:sz w:val="24"/>
          <w:szCs w:val="24"/>
          <w:lang w:eastAsia="tr-TR"/>
        </w:rPr>
        <w:t xml:space="preserve">Epilasyon sonrasında tahriş olan cilt dokusunu sakinleştirir. </w:t>
      </w:r>
      <w:r w:rsidRPr="00A60DD0">
        <w:rPr>
          <w:rFonts w:ascii="Times New Roman" w:eastAsia="Times New Roman" w:hAnsi="Times New Roman"/>
          <w:b/>
          <w:i/>
          <w:color w:val="202020"/>
          <w:sz w:val="24"/>
          <w:szCs w:val="24"/>
          <w:u w:val="single"/>
          <w:lang w:eastAsia="tr-TR"/>
        </w:rPr>
        <w:t>İltihap oluşumunu önleyici ve antioksidan özelliğe sahiptir</w:t>
      </w:r>
      <w:r w:rsidRPr="00A60DD0">
        <w:rPr>
          <w:rFonts w:ascii="Times New Roman" w:eastAsia="Times New Roman" w:hAnsi="Times New Roman"/>
          <w:i/>
          <w:color w:val="202020"/>
          <w:sz w:val="24"/>
          <w:szCs w:val="24"/>
          <w:lang w:eastAsia="tr-TR"/>
        </w:rPr>
        <w:t>.</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sz w:val="24"/>
          <w:szCs w:val="24"/>
          <w:lang w:eastAsia="tr-TR"/>
        </w:rPr>
        <w:t xml:space="preserve">ifadelerine ve </w:t>
      </w:r>
    </w:p>
    <w:p w:rsidR="000B260C" w:rsidRPr="00A60DD0" w:rsidRDefault="000B260C" w:rsidP="000B260C">
      <w:pPr>
        <w:autoSpaceDE w:val="0"/>
        <w:autoSpaceDN w:val="0"/>
        <w:adjustRightInd w:val="0"/>
        <w:spacing w:after="0" w:line="240" w:lineRule="auto"/>
        <w:ind w:firstLine="709"/>
        <w:jc w:val="both"/>
        <w:rPr>
          <w:rFonts w:ascii="Times New Roman" w:eastAsia="Times New Roman" w:hAnsi="Times New Roman"/>
          <w:sz w:val="24"/>
          <w:szCs w:val="24"/>
          <w:lang w:eastAsia="tr-TR"/>
        </w:rPr>
      </w:pPr>
    </w:p>
    <w:p w:rsidR="000B260C" w:rsidRPr="00A60DD0" w:rsidRDefault="000B260C" w:rsidP="000B260C">
      <w:pPr>
        <w:tabs>
          <w:tab w:val="left" w:pos="0"/>
          <w:tab w:val="left" w:pos="709"/>
        </w:tabs>
        <w:spacing w:after="0" w:line="240" w:lineRule="auto"/>
        <w:jc w:val="both"/>
        <w:rPr>
          <w:rFonts w:ascii="Times New Roman" w:eastAsia="Times New Roman" w:hAnsi="Times New Roman"/>
          <w:strike/>
          <w:color w:val="FF0000"/>
          <w:sz w:val="24"/>
          <w:szCs w:val="24"/>
          <w:u w:val="single"/>
          <w:lang w:eastAsia="tr-TR"/>
        </w:rPr>
      </w:pPr>
      <w:r w:rsidRPr="00A60DD0">
        <w:rPr>
          <w:rFonts w:ascii="Times New Roman" w:eastAsia="Times New Roman" w:hAnsi="Times New Roman"/>
          <w:sz w:val="24"/>
          <w:szCs w:val="24"/>
          <w:lang w:eastAsia="tr-TR"/>
        </w:rPr>
        <w:t xml:space="preserve">Söz konusu internet sitesinde yer alan </w:t>
      </w:r>
      <w:r w:rsidRPr="00A60DD0">
        <w:rPr>
          <w:rFonts w:ascii="Times New Roman" w:eastAsia="Times New Roman" w:hAnsi="Times New Roman"/>
          <w:i/>
          <w:sz w:val="24"/>
          <w:szCs w:val="24"/>
          <w:lang w:eastAsia="tr-TR"/>
        </w:rPr>
        <w:t>“</w:t>
      </w:r>
      <w:r w:rsidRPr="00A60DD0">
        <w:rPr>
          <w:rFonts w:ascii="Times New Roman" w:eastAsia="Times New Roman" w:hAnsi="Times New Roman"/>
          <w:b/>
          <w:bCs/>
          <w:i/>
          <w:color w:val="000000"/>
          <w:sz w:val="24"/>
          <w:szCs w:val="24"/>
          <w:lang w:eastAsia="tr-TR"/>
        </w:rPr>
        <w:t>Cosmed Body Anti Selülit</w:t>
      </w:r>
      <w:r w:rsidRPr="00A60DD0">
        <w:rPr>
          <w:rFonts w:ascii="Times New Roman" w:eastAsia="Times New Roman" w:hAnsi="Times New Roman"/>
          <w:b/>
          <w:i/>
          <w:sz w:val="24"/>
          <w:szCs w:val="24"/>
          <w:lang w:eastAsia="tr-TR"/>
        </w:rPr>
        <w:t>”</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sz w:val="24"/>
          <w:szCs w:val="24"/>
          <w:lang w:eastAsia="tr-TR"/>
        </w:rPr>
        <w:t>isimli kozmetik ürüne ilişkin tanıtımlarda;</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Cs/>
          <w:i/>
          <w:color w:val="000000"/>
          <w:sz w:val="24"/>
          <w:szCs w:val="24"/>
          <w:lang w:eastAsia="tr-TR"/>
        </w:rPr>
        <w:t xml:space="preserve">Cosmed Body </w:t>
      </w:r>
      <w:r w:rsidRPr="00A60DD0">
        <w:rPr>
          <w:rFonts w:ascii="Times New Roman" w:eastAsia="Times New Roman" w:hAnsi="Times New Roman"/>
          <w:b/>
          <w:bCs/>
          <w:i/>
          <w:color w:val="000000"/>
          <w:sz w:val="24"/>
          <w:szCs w:val="24"/>
          <w:u w:val="single"/>
          <w:lang w:eastAsia="tr-TR"/>
        </w:rPr>
        <w:t>Anti Selülit</w:t>
      </w:r>
      <w:r w:rsidRPr="00A60DD0">
        <w:rPr>
          <w:rFonts w:ascii="Times New Roman" w:eastAsia="Times New Roman" w:hAnsi="Times New Roman"/>
          <w:i/>
          <w:color w:val="202020"/>
          <w:sz w:val="24"/>
          <w:szCs w:val="24"/>
          <w:lang w:eastAsia="tr-TR"/>
        </w:rPr>
        <w:t xml:space="preserve"> Bitkisel etken madde içeriğiyle </w:t>
      </w:r>
      <w:r w:rsidRPr="00A60DD0">
        <w:rPr>
          <w:rFonts w:ascii="Times New Roman" w:eastAsia="Times New Roman" w:hAnsi="Times New Roman"/>
          <w:b/>
          <w:i/>
          <w:color w:val="202020"/>
          <w:sz w:val="24"/>
          <w:szCs w:val="24"/>
          <w:u w:val="single"/>
          <w:lang w:eastAsia="tr-TR"/>
        </w:rPr>
        <w:t>portakal kabuğu görünümüne sebeb olan yağ hücrelerini parçalar, yeniden şekillendirir, serbest kalan yağ lenf yoluyla vücuttan atılır.</w:t>
      </w:r>
      <w:r w:rsidRPr="00A60DD0">
        <w:rPr>
          <w:rFonts w:ascii="Times New Roman" w:eastAsia="Times New Roman" w:hAnsi="Times New Roman"/>
          <w:i/>
          <w:color w:val="202020"/>
          <w:sz w:val="24"/>
          <w:szCs w:val="24"/>
          <w:lang w:eastAsia="tr-TR"/>
        </w:rPr>
        <w:t xml:space="preserve"> Cildin alt tabakalarına hızlı ve derinlemesine işleyen yapısı ile </w:t>
      </w:r>
      <w:r w:rsidRPr="00A60DD0">
        <w:rPr>
          <w:rFonts w:ascii="Times New Roman" w:eastAsia="Times New Roman" w:hAnsi="Times New Roman"/>
          <w:b/>
          <w:i/>
          <w:color w:val="202020"/>
          <w:sz w:val="24"/>
          <w:szCs w:val="24"/>
          <w:u w:val="single"/>
          <w:lang w:eastAsia="tr-TR"/>
        </w:rPr>
        <w:t>yeni yağ hücreleri oluşumunun engellenmesine yardımcı olur. Kan dolaşımını arttırarak cildin sıkılaşmasına, baldır ve dizlerdeki yağ kalınlığı ve hacminin azalmasına katkıda bulunur.</w:t>
      </w:r>
      <w:r w:rsidRPr="00A60DD0">
        <w:rPr>
          <w:rFonts w:ascii="Times New Roman" w:eastAsia="Times New Roman" w:hAnsi="Times New Roman"/>
          <w:i/>
          <w:color w:val="202020"/>
          <w:sz w:val="24"/>
          <w:szCs w:val="24"/>
          <w:lang w:eastAsia="tr-TR"/>
        </w:rPr>
        <w:t xml:space="preserve"> Yoğun nemlendirici özelliği ile pürüzsüz ve yumuşak bir cilt sağlar</w:t>
      </w:r>
      <w:r w:rsidRPr="00A60DD0">
        <w:rPr>
          <w:rFonts w:ascii="Times New Roman" w:eastAsia="Times New Roman" w:hAnsi="Times New Roman"/>
          <w:bCs/>
          <w:color w:val="000000"/>
          <w:sz w:val="24"/>
          <w:szCs w:val="24"/>
          <w:lang w:eastAsia="tr-TR"/>
        </w:rPr>
        <w:t xml:space="preserve">” </w:t>
      </w:r>
      <w:r w:rsidRPr="00A60DD0">
        <w:rPr>
          <w:rFonts w:ascii="Times New Roman" w:eastAsia="Times New Roman" w:hAnsi="Times New Roman"/>
          <w:sz w:val="24"/>
          <w:szCs w:val="24"/>
          <w:lang w:eastAsia="tr-TR"/>
        </w:rPr>
        <w:t xml:space="preserve">şeklinde ifadelere yer verildiği, </w:t>
      </w:r>
    </w:p>
    <w:p w:rsidR="000B260C" w:rsidRPr="00A60DD0" w:rsidRDefault="000B260C" w:rsidP="000B260C">
      <w:pPr>
        <w:spacing w:after="0" w:line="240" w:lineRule="auto"/>
        <w:ind w:firstLine="709"/>
        <w:jc w:val="both"/>
        <w:rPr>
          <w:rFonts w:ascii="Times New Roman" w:eastAsia="Times New Roman" w:hAnsi="Times New Roman"/>
          <w:strike/>
          <w:color w:val="FF0000"/>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Kozmetik Mevzuatına tabi bulunan tüm kozmetik ürünlerin, insan vücudunun dış kısımlarına uygulanan ve </w:t>
      </w:r>
      <w:r w:rsidRPr="00A60DD0">
        <w:rPr>
          <w:rFonts w:ascii="Times New Roman" w:eastAsia="Times New Roman" w:hAnsi="Times New Roman"/>
          <w:b/>
          <w:sz w:val="24"/>
          <w:szCs w:val="24"/>
          <w:u w:val="single"/>
          <w:lang w:eastAsia="tr-TR"/>
        </w:rPr>
        <w:t xml:space="preserve">etkileri geçici olan </w:t>
      </w:r>
      <w:r w:rsidRPr="00A60DD0">
        <w:rPr>
          <w:rFonts w:ascii="Times New Roman" w:eastAsia="Times New Roman" w:hAnsi="Times New Roman"/>
          <w:sz w:val="24"/>
          <w:szCs w:val="24"/>
          <w:lang w:eastAsia="tr-TR"/>
        </w:rPr>
        <w:t xml:space="preserve">ürünler olması gerektiği; </w:t>
      </w:r>
      <w:r w:rsidRPr="00A60DD0">
        <w:rPr>
          <w:rFonts w:ascii="Times New Roman" w:eastAsia="Times New Roman" w:hAnsi="Times New Roman"/>
          <w:b/>
          <w:sz w:val="24"/>
          <w:szCs w:val="24"/>
          <w:lang w:eastAsia="tr-TR"/>
        </w:rPr>
        <w:t xml:space="preserve">bu bağlamda, inceleme konusu tanıtımlarda yer alan </w:t>
      </w:r>
      <w:r w:rsidRPr="00A60DD0">
        <w:rPr>
          <w:rFonts w:ascii="Times New Roman" w:eastAsia="Times New Roman" w:hAnsi="Times New Roman"/>
          <w:b/>
          <w:sz w:val="24"/>
          <w:szCs w:val="24"/>
          <w:u w:val="single"/>
          <w:lang w:eastAsia="tr-TR"/>
        </w:rPr>
        <w:t>altı çizili ifadelerin</w:t>
      </w:r>
      <w:r w:rsidRPr="00A60DD0">
        <w:rPr>
          <w:rFonts w:ascii="Times New Roman" w:eastAsia="Times New Roman" w:hAnsi="Times New Roman"/>
          <w:b/>
          <w:sz w:val="24"/>
          <w:szCs w:val="24"/>
          <w:lang w:eastAsia="tr-TR"/>
        </w:rPr>
        <w:t xml:space="preserve"> tedaviye yönelik olması nedeniyle ilgili mevzuatta belirtilen kozmetik ürün tanımını aşan ve yanıltıcı nitelikte değerlendirildiği,</w:t>
      </w:r>
      <w:r w:rsidRPr="00A60DD0">
        <w:rPr>
          <w:rFonts w:ascii="Times New Roman" w:eastAsia="Times New Roman" w:hAnsi="Times New Roman"/>
          <w:sz w:val="24"/>
          <w:szCs w:val="24"/>
          <w:lang w:eastAsia="tr-TR"/>
        </w:rPr>
        <w:t xml:space="preserve"> </w:t>
      </w:r>
    </w:p>
    <w:p w:rsidR="000B260C" w:rsidRPr="00A60DD0" w:rsidRDefault="000B260C" w:rsidP="000B260C">
      <w:pPr>
        <w:spacing w:after="0" w:line="240" w:lineRule="auto"/>
        <w:ind w:firstLine="709"/>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Açıklanan nedenlerle söz konusu tanıtımların,</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hd w:val="clear" w:color="auto" w:fill="FFFFFF"/>
        <w:tabs>
          <w:tab w:val="left" w:pos="0"/>
          <w:tab w:val="left" w:pos="709"/>
        </w:tabs>
        <w:spacing w:after="0" w:line="240" w:lineRule="auto"/>
        <w:ind w:left="709" w:hanging="709"/>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w:t>
      </w:r>
      <w:r w:rsidRPr="00A60DD0">
        <w:rPr>
          <w:rFonts w:ascii="Times New Roman" w:eastAsia="Times New Roman" w:hAnsi="Times New Roman"/>
          <w:sz w:val="24"/>
          <w:szCs w:val="24"/>
          <w:lang w:eastAsia="tr-TR"/>
        </w:rPr>
        <w:t xml:space="preserve"> Kozmetik Yönetmeliğinin 4 ve 10 uncu maddeleri,</w:t>
      </w:r>
    </w:p>
    <w:p w:rsidR="000B260C" w:rsidRPr="00A60DD0" w:rsidRDefault="000B260C" w:rsidP="000B260C">
      <w:pPr>
        <w:shd w:val="clear" w:color="auto" w:fill="FFFFFF"/>
        <w:tabs>
          <w:tab w:val="left" w:pos="0"/>
          <w:tab w:val="left" w:pos="709"/>
        </w:tabs>
        <w:spacing w:after="0" w:line="240" w:lineRule="auto"/>
        <w:ind w:left="709" w:hanging="709"/>
        <w:rPr>
          <w:rFonts w:ascii="Times New Roman" w:eastAsia="Times New Roman" w:hAnsi="Times New Roman"/>
          <w:sz w:val="24"/>
          <w:szCs w:val="24"/>
          <w:lang w:eastAsia="tr-TR"/>
        </w:rPr>
      </w:pPr>
    </w:p>
    <w:p w:rsidR="000B260C" w:rsidRPr="00A60DD0" w:rsidRDefault="000B260C" w:rsidP="000B260C">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A60DD0">
        <w:rPr>
          <w:rFonts w:ascii="Times New Roman" w:eastAsia="Andale Sans UI" w:hAnsi="Times New Roman"/>
          <w:kern w:val="2"/>
          <w:sz w:val="24"/>
          <w:szCs w:val="24"/>
          <w:lang w:eastAsia="tr-TR"/>
        </w:rPr>
        <w:t>-</w:t>
      </w:r>
      <w:r w:rsidRPr="00A60DD0">
        <w:rPr>
          <w:rFonts w:ascii="Times New Roman" w:eastAsia="Times New Roman" w:hAnsi="Times New Roman"/>
          <w:sz w:val="24"/>
          <w:szCs w:val="24"/>
          <w:lang w:eastAsia="tr-TR"/>
        </w:rPr>
        <w:t xml:space="preserve"> Sağlık Beyanı ile Satışa Sunulan Ürünlerin Sağlık Beyanları Hakkında Yönetmeliğin 5 ve 7 inci maddeleri,</w:t>
      </w:r>
    </w:p>
    <w:p w:rsidR="000B260C" w:rsidRPr="00A60DD0" w:rsidRDefault="000B260C" w:rsidP="000B260C">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shd w:val="clear" w:color="auto" w:fill="FFFFFF"/>
        <w:tabs>
          <w:tab w:val="left" w:pos="0"/>
        </w:tab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pacing w:val="-1"/>
          <w:sz w:val="24"/>
          <w:szCs w:val="24"/>
          <w:lang w:eastAsia="tr-TR"/>
        </w:rPr>
        <w:t xml:space="preserve">-10.01.2015 tarihli ve 29232 saylı Resmi Gazete’de yayınlanarak yürürlüğe giren </w:t>
      </w:r>
      <w:r w:rsidRPr="00A60DD0">
        <w:rPr>
          <w:rFonts w:ascii="Times New Roman" w:eastAsia="Times New Roman" w:hAnsi="Times New Roman"/>
          <w:sz w:val="24"/>
          <w:szCs w:val="24"/>
          <w:lang w:eastAsia="tr-TR"/>
        </w:rPr>
        <w:t xml:space="preserve">Ticari Reklam ve Haksız Ticari Uygulamalar Yönetmeliği’nin 5/1, 7/1, 7/2, 7/3, </w:t>
      </w:r>
      <w:proofErr w:type="gramStart"/>
      <w:r w:rsidRPr="00A60DD0">
        <w:rPr>
          <w:rFonts w:ascii="Times New Roman" w:eastAsia="Times New Roman" w:hAnsi="Times New Roman"/>
          <w:sz w:val="24"/>
          <w:szCs w:val="24"/>
          <w:lang w:eastAsia="tr-TR"/>
        </w:rPr>
        <w:t>7/4,7/5</w:t>
      </w:r>
      <w:proofErr w:type="gramEnd"/>
      <w:r w:rsidRPr="00A60DD0">
        <w:rPr>
          <w:rFonts w:ascii="Times New Roman" w:eastAsia="Times New Roman" w:hAnsi="Times New Roman"/>
          <w:sz w:val="24"/>
          <w:szCs w:val="24"/>
          <w:lang w:eastAsia="tr-TR"/>
        </w:rPr>
        <w:t>, 7/8, 26 ıncı ve 32 inci maddeleri,</w:t>
      </w:r>
    </w:p>
    <w:p w:rsidR="000B260C" w:rsidRPr="00A60DD0" w:rsidRDefault="000B260C" w:rsidP="000B260C">
      <w:pPr>
        <w:shd w:val="clear" w:color="auto" w:fill="FFFFFF"/>
        <w:tabs>
          <w:tab w:val="left" w:pos="0"/>
        </w:tabs>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- 6502 sayılı Tüketicinin Korunması Hakkında Kanun'un 61 inci maddesi</w:t>
      </w:r>
    </w:p>
    <w:p w:rsidR="000B260C" w:rsidRPr="00A60DD0" w:rsidRDefault="000B260C" w:rsidP="000B260C">
      <w:pPr>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r w:rsidRPr="00A60DD0">
        <w:rPr>
          <w:rFonts w:ascii="Times New Roman" w:eastAsia="Andale Sans UI" w:hAnsi="Times New Roman"/>
          <w:b/>
          <w:kern w:val="1"/>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spacing w:after="0" w:line="240" w:lineRule="auto"/>
        <w:jc w:val="both"/>
        <w:rPr>
          <w:rFonts w:ascii="Times New Roman" w:eastAsia="Andale Sans UI" w:hAnsi="Times New Roman"/>
          <w:kern w:val="1"/>
          <w:sz w:val="24"/>
          <w:szCs w:val="24"/>
        </w:rPr>
      </w:pPr>
      <w:r w:rsidRPr="00A60DD0">
        <w:rPr>
          <w:rFonts w:ascii="Times New Roman" w:eastAsia="Andale Sans UI" w:hAnsi="Times New Roman"/>
          <w:kern w:val="1"/>
          <w:sz w:val="24"/>
          <w:szCs w:val="24"/>
          <w:lang w:eastAsia="tr-TR"/>
        </w:rPr>
        <w:t>Buna göre, reklam veren</w:t>
      </w:r>
      <w:r w:rsidRPr="00A60DD0">
        <w:rPr>
          <w:rFonts w:ascii="Times New Roman" w:eastAsia="Andale Sans UI" w:hAnsi="Times New Roman"/>
          <w:kern w:val="2"/>
          <w:sz w:val="24"/>
          <w:szCs w:val="24"/>
          <w:lang w:eastAsia="tr-TR"/>
        </w:rPr>
        <w:t xml:space="preserve"> </w:t>
      </w:r>
      <w:r w:rsidRPr="0040199B">
        <w:rPr>
          <w:rFonts w:ascii="Times New Roman" w:eastAsia="Andale Sans UI" w:hAnsi="Times New Roman"/>
          <w:b/>
          <w:kern w:val="2"/>
          <w:sz w:val="24"/>
          <w:szCs w:val="24"/>
          <w:lang w:eastAsia="tr-TR"/>
        </w:rPr>
        <w:t>Saç Bakım Dünyası Kozmetik G</w:t>
      </w:r>
      <w:r>
        <w:rPr>
          <w:rFonts w:ascii="Times New Roman" w:eastAsia="Andale Sans UI" w:hAnsi="Times New Roman"/>
          <w:b/>
          <w:kern w:val="2"/>
          <w:sz w:val="24"/>
          <w:szCs w:val="24"/>
          <w:lang w:eastAsia="tr-TR"/>
        </w:rPr>
        <w:t>üzellik Salon Ve Oto Tic. Ltd. Ş</w:t>
      </w:r>
      <w:r w:rsidRPr="0040199B">
        <w:rPr>
          <w:rFonts w:ascii="Times New Roman" w:eastAsia="Andale Sans UI" w:hAnsi="Times New Roman"/>
          <w:b/>
          <w:kern w:val="2"/>
          <w:sz w:val="24"/>
          <w:szCs w:val="24"/>
          <w:lang w:eastAsia="tr-TR"/>
        </w:rPr>
        <w:t>ti.</w:t>
      </w:r>
      <w:r w:rsidRPr="00A60DD0">
        <w:rPr>
          <w:rFonts w:ascii="Times New Roman" w:eastAsia="Andale Sans UI" w:hAnsi="Times New Roman"/>
          <w:kern w:val="2"/>
          <w:sz w:val="24"/>
          <w:szCs w:val="24"/>
          <w:lang w:eastAsia="tr-TR"/>
        </w:rPr>
        <w:t xml:space="preserve"> </w:t>
      </w:r>
      <w:r w:rsidRPr="00A60DD0">
        <w:rPr>
          <w:rFonts w:ascii="Times New Roman" w:eastAsia="Andale Sans UI" w:hAnsi="Times New Roman"/>
          <w:kern w:val="1"/>
          <w:sz w:val="24"/>
          <w:szCs w:val="24"/>
          <w:lang w:eastAsia="tr-TR"/>
        </w:rPr>
        <w:t xml:space="preserve">hakkında, 6502 sayılı Kanun’un 63 üncü </w:t>
      </w:r>
      <w:r>
        <w:rPr>
          <w:rFonts w:ascii="Times New Roman" w:eastAsia="Andale Sans UI" w:hAnsi="Times New Roman"/>
          <w:kern w:val="1"/>
          <w:sz w:val="24"/>
          <w:szCs w:val="24"/>
          <w:lang w:eastAsia="tr-TR"/>
        </w:rPr>
        <w:t xml:space="preserve">ve 77/12 </w:t>
      </w:r>
      <w:r w:rsidRPr="00A60DD0">
        <w:rPr>
          <w:rFonts w:ascii="Times New Roman" w:eastAsia="Andale Sans UI" w:hAnsi="Times New Roman"/>
          <w:kern w:val="1"/>
          <w:sz w:val="24"/>
          <w:szCs w:val="24"/>
          <w:lang w:eastAsia="tr-TR"/>
        </w:rPr>
        <w:t xml:space="preserve">nci maddeleri </w:t>
      </w:r>
      <w:r>
        <w:rPr>
          <w:rFonts w:ascii="Times New Roman" w:eastAsia="Andale Sans UI" w:hAnsi="Times New Roman"/>
          <w:kern w:val="1"/>
          <w:sz w:val="24"/>
          <w:szCs w:val="24"/>
          <w:lang w:eastAsia="tr-TR"/>
        </w:rPr>
        <w:t>uyarınca</w:t>
      </w:r>
      <w:r w:rsidRPr="00A60DD0">
        <w:rPr>
          <w:rFonts w:ascii="Times New Roman" w:eastAsia="Andale Sans UI" w:hAnsi="Times New Roman"/>
          <w:kern w:val="1"/>
          <w:sz w:val="24"/>
          <w:szCs w:val="24"/>
          <w:lang w:eastAsia="tr-TR"/>
        </w:rPr>
        <w:t xml:space="preserve"> </w:t>
      </w:r>
      <w:r w:rsidRPr="00A60DD0">
        <w:rPr>
          <w:rFonts w:ascii="Times New Roman" w:eastAsia="Andale Sans UI" w:hAnsi="Times New Roman"/>
          <w:b/>
          <w:kern w:val="1"/>
          <w:sz w:val="24"/>
          <w:szCs w:val="24"/>
          <w:lang w:eastAsia="tr-TR"/>
        </w:rPr>
        <w:t xml:space="preserve">anılan reklamları durdurma cezası </w:t>
      </w:r>
      <w:r w:rsidRPr="00A60DD0">
        <w:rPr>
          <w:rFonts w:ascii="Times New Roman" w:eastAsia="Andale Sans UI" w:hAnsi="Times New Roman"/>
          <w:kern w:val="1"/>
          <w:sz w:val="24"/>
          <w:szCs w:val="24"/>
          <w:lang w:eastAsia="tr-TR"/>
        </w:rPr>
        <w:t>verilmesine karar verilmiştir.</w:t>
      </w:r>
    </w:p>
    <w:p w:rsidR="000B260C" w:rsidRPr="00A60DD0" w:rsidRDefault="000B260C" w:rsidP="000B260C">
      <w:pPr>
        <w:spacing w:after="0" w:line="240" w:lineRule="auto"/>
        <w:jc w:val="both"/>
        <w:rPr>
          <w:rFonts w:ascii="Times New Roman" w:eastAsia="Andale Sans UI" w:hAnsi="Times New Roman"/>
          <w:b/>
          <w:kern w:val="1"/>
          <w:sz w:val="24"/>
          <w:szCs w:val="24"/>
        </w:rPr>
      </w:pPr>
    </w:p>
    <w:p w:rsidR="000B260C" w:rsidRDefault="000B260C" w:rsidP="000B260C">
      <w:pPr>
        <w:spacing w:after="0" w:line="240" w:lineRule="auto"/>
        <w:jc w:val="both"/>
        <w:rPr>
          <w:rFonts w:ascii="Times New Roman" w:eastAsia="Andale Sans UI" w:hAnsi="Times New Roman"/>
          <w:b/>
          <w:kern w:val="1"/>
          <w:sz w:val="24"/>
          <w:szCs w:val="24"/>
        </w:rPr>
      </w:pPr>
      <w:r w:rsidRPr="00A60DD0">
        <w:rPr>
          <w:rFonts w:ascii="Times New Roman" w:eastAsia="Andale Sans UI" w:hAnsi="Times New Roman"/>
          <w:b/>
          <w:kern w:val="1"/>
          <w:sz w:val="24"/>
          <w:szCs w:val="24"/>
        </w:rPr>
        <w:t>28)</w:t>
      </w:r>
    </w:p>
    <w:p w:rsidR="000B260C" w:rsidRDefault="000B260C" w:rsidP="000B260C">
      <w:pPr>
        <w:spacing w:after="0" w:line="240" w:lineRule="auto"/>
        <w:jc w:val="both"/>
        <w:rPr>
          <w:rFonts w:ascii="Times New Roman" w:eastAsia="Andale Sans UI" w:hAnsi="Times New Roman"/>
          <w:b/>
          <w:kern w:val="1"/>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Dosya No: 2015/22</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tabs>
          <w:tab w:val="left" w:pos="0"/>
        </w:tabs>
        <w:spacing w:after="0" w:line="240" w:lineRule="auto"/>
        <w:jc w:val="both"/>
        <w:rPr>
          <w:rFonts w:ascii="Times New Roman" w:eastAsia="Andale Sans UI" w:hAnsi="Times New Roman"/>
          <w:b/>
          <w:kern w:val="1"/>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eastAsia="Andale Sans UI" w:hAnsi="Times New Roman"/>
          <w:kern w:val="1"/>
          <w:sz w:val="24"/>
          <w:szCs w:val="24"/>
        </w:rPr>
        <w:t xml:space="preserve"> </w:t>
      </w:r>
      <w:r w:rsidRPr="00A60DD0">
        <w:rPr>
          <w:rFonts w:ascii="Times New Roman" w:eastAsia="Andale Sans UI" w:hAnsi="Times New Roman"/>
          <w:b/>
          <w:kern w:val="1"/>
          <w:sz w:val="24"/>
          <w:szCs w:val="24"/>
        </w:rPr>
        <w:t>Deniz EKER KIZILAY</w:t>
      </w:r>
    </w:p>
    <w:p w:rsidR="000B260C" w:rsidRPr="00A60DD0" w:rsidRDefault="000B260C" w:rsidP="000B260C">
      <w:pPr>
        <w:tabs>
          <w:tab w:val="left" w:pos="0"/>
        </w:tabs>
        <w:spacing w:after="0" w:line="240" w:lineRule="auto"/>
        <w:jc w:val="both"/>
        <w:rPr>
          <w:rFonts w:ascii="Times New Roman" w:eastAsia="Andale Sans UI" w:hAnsi="Times New Roman"/>
          <w:kern w:val="1"/>
          <w:sz w:val="24"/>
          <w:szCs w:val="24"/>
        </w:rPr>
      </w:pPr>
    </w:p>
    <w:p w:rsidR="000B260C" w:rsidRDefault="000B260C" w:rsidP="000B260C">
      <w:pPr>
        <w:tabs>
          <w:tab w:val="left" w:pos="0"/>
        </w:tabs>
        <w:spacing w:after="0" w:line="240" w:lineRule="auto"/>
        <w:jc w:val="both"/>
        <w:rPr>
          <w:rFonts w:ascii="Times New Roman" w:eastAsia="Andale Sans UI" w:hAnsi="Times New Roman"/>
          <w:kern w:val="1"/>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 </w:t>
      </w:r>
      <w:r w:rsidRPr="00A60DD0">
        <w:rPr>
          <w:rFonts w:ascii="Times New Roman" w:eastAsia="Andale Sans UI" w:hAnsi="Times New Roman"/>
          <w:color w:val="000080"/>
          <w:kern w:val="1"/>
          <w:sz w:val="24"/>
          <w:szCs w:val="24"/>
          <w:u w:val="single"/>
        </w:rPr>
        <w:t>www.n11.com</w:t>
      </w:r>
      <w:r w:rsidRPr="00A60DD0">
        <w:rPr>
          <w:rFonts w:ascii="Times New Roman" w:eastAsia="Andale Sans UI" w:hAnsi="Times New Roman"/>
          <w:kern w:val="1"/>
          <w:sz w:val="24"/>
          <w:szCs w:val="24"/>
        </w:rPr>
        <w:t xml:space="preserve"> adresli internet sitesinde yer alan </w:t>
      </w:r>
      <w:r w:rsidRPr="0040199B">
        <w:rPr>
          <w:rFonts w:ascii="Times New Roman" w:hAnsi="Times New Roman"/>
          <w:b/>
          <w:sz w:val="24"/>
          <w:szCs w:val="24"/>
        </w:rPr>
        <w:t>“</w:t>
      </w:r>
      <w:r w:rsidRPr="0040199B">
        <w:rPr>
          <w:rFonts w:ascii="Times New Roman" w:hAnsi="Times New Roman"/>
          <w:b/>
          <w:bCs/>
          <w:i/>
          <w:color w:val="202020"/>
          <w:sz w:val="24"/>
          <w:szCs w:val="24"/>
        </w:rPr>
        <w:t xml:space="preserve">Cosmed Glabrous Tüy Azaltıcı Vücut Losyonu” </w:t>
      </w:r>
      <w:r w:rsidRPr="0040199B">
        <w:rPr>
          <w:rFonts w:ascii="Times New Roman" w:hAnsi="Times New Roman"/>
          <w:bCs/>
          <w:color w:val="202020"/>
          <w:sz w:val="24"/>
          <w:szCs w:val="24"/>
        </w:rPr>
        <w:t>ve</w:t>
      </w:r>
      <w:r w:rsidRPr="0040199B">
        <w:rPr>
          <w:rFonts w:ascii="Times New Roman" w:hAnsi="Times New Roman"/>
          <w:b/>
          <w:bCs/>
          <w:i/>
          <w:color w:val="202020"/>
          <w:sz w:val="24"/>
          <w:szCs w:val="24"/>
        </w:rPr>
        <w:t xml:space="preserve"> “</w:t>
      </w:r>
      <w:r w:rsidRPr="0040199B">
        <w:rPr>
          <w:rFonts w:ascii="Times New Roman" w:hAnsi="Times New Roman"/>
          <w:b/>
          <w:bCs/>
          <w:i/>
          <w:color w:val="000000"/>
          <w:sz w:val="24"/>
          <w:szCs w:val="24"/>
        </w:rPr>
        <w:t>Cosmed Body Elıxır Anti Selülit</w:t>
      </w:r>
      <w:r w:rsidRPr="0040199B">
        <w:rPr>
          <w:rFonts w:ascii="Times New Roman" w:hAnsi="Times New Roman"/>
          <w:b/>
          <w:sz w:val="24"/>
          <w:szCs w:val="24"/>
        </w:rPr>
        <w:t>”</w:t>
      </w:r>
      <w:r w:rsidRPr="00A60DD0">
        <w:rPr>
          <w:rFonts w:ascii="Times New Roman" w:hAnsi="Times New Roman"/>
          <w:bCs/>
          <w:i/>
          <w:color w:val="202020"/>
          <w:sz w:val="24"/>
          <w:szCs w:val="24"/>
        </w:rPr>
        <w:t xml:space="preserve"> </w:t>
      </w:r>
      <w:r>
        <w:rPr>
          <w:rFonts w:ascii="Times New Roman" w:eastAsia="Andale Sans UI" w:hAnsi="Times New Roman"/>
          <w:kern w:val="1"/>
          <w:sz w:val="24"/>
          <w:szCs w:val="24"/>
        </w:rPr>
        <w:t>isimli ürüne ilişkin tanıtımlar</w:t>
      </w:r>
    </w:p>
    <w:p w:rsidR="000B260C" w:rsidRDefault="000B260C" w:rsidP="000B260C">
      <w:pPr>
        <w:tabs>
          <w:tab w:val="left" w:pos="0"/>
        </w:tabs>
        <w:spacing w:after="0" w:line="240" w:lineRule="auto"/>
        <w:jc w:val="both"/>
        <w:rPr>
          <w:rFonts w:ascii="Times New Roman" w:hAnsi="Times New Roman"/>
          <w:sz w:val="24"/>
          <w:szCs w:val="24"/>
        </w:rPr>
      </w:pPr>
      <w:r w:rsidRPr="00A60DD0">
        <w:rPr>
          <w:rFonts w:ascii="Times New Roman" w:hAnsi="Times New Roman"/>
          <w:b/>
          <w:sz w:val="24"/>
          <w:szCs w:val="24"/>
        </w:rPr>
        <w:t xml:space="preserve">Reklam Yayın Tarihi: </w:t>
      </w:r>
      <w:r w:rsidRPr="00A60DD0">
        <w:rPr>
          <w:rFonts w:ascii="Times New Roman" w:hAnsi="Times New Roman"/>
          <w:sz w:val="24"/>
          <w:szCs w:val="24"/>
        </w:rPr>
        <w:t>16.03.2015</w:t>
      </w:r>
    </w:p>
    <w:p w:rsidR="000B260C" w:rsidRPr="00A60DD0" w:rsidRDefault="000B260C" w:rsidP="000B260C">
      <w:pPr>
        <w:tabs>
          <w:tab w:val="left" w:pos="0"/>
        </w:tabs>
        <w:spacing w:after="0" w:line="240" w:lineRule="auto"/>
        <w:jc w:val="both"/>
        <w:rPr>
          <w:rFonts w:ascii="Times New Roman" w:hAnsi="Times New Roman"/>
          <w:sz w:val="24"/>
          <w:szCs w:val="24"/>
        </w:rPr>
      </w:pPr>
    </w:p>
    <w:p w:rsidR="000B260C" w:rsidRDefault="000B260C" w:rsidP="000B260C">
      <w:pPr>
        <w:shd w:val="clear" w:color="auto" w:fill="FFFFFF"/>
        <w:tabs>
          <w:tab w:val="left" w:pos="0"/>
        </w:tabs>
        <w:spacing w:after="0" w:line="240" w:lineRule="auto"/>
        <w:jc w:val="both"/>
        <w:rPr>
          <w:rFonts w:ascii="Times New Roman" w:hAnsi="Times New Roman"/>
          <w:sz w:val="24"/>
          <w:szCs w:val="24"/>
        </w:rPr>
      </w:pPr>
      <w:r w:rsidRPr="00A60DD0">
        <w:rPr>
          <w:rFonts w:ascii="Times New Roman" w:hAnsi="Times New Roman"/>
          <w:b/>
          <w:sz w:val="24"/>
          <w:szCs w:val="24"/>
        </w:rPr>
        <w:t>Reklamın Yayınlandığı Mecra:</w:t>
      </w:r>
      <w:r w:rsidRPr="00A60DD0">
        <w:rPr>
          <w:rFonts w:ascii="Times New Roman" w:hAnsi="Times New Roman"/>
          <w:sz w:val="24"/>
          <w:szCs w:val="24"/>
        </w:rPr>
        <w:t xml:space="preserve">  İnternet</w:t>
      </w:r>
    </w:p>
    <w:p w:rsidR="000B260C" w:rsidRDefault="000B260C" w:rsidP="000B260C">
      <w:pPr>
        <w:shd w:val="clear" w:color="auto" w:fill="FFFFFF"/>
        <w:tabs>
          <w:tab w:val="left" w:pos="0"/>
        </w:tabs>
        <w:spacing w:after="0" w:line="240" w:lineRule="auto"/>
        <w:jc w:val="both"/>
        <w:rPr>
          <w:rFonts w:ascii="Times New Roman" w:hAnsi="Times New Roman"/>
          <w:sz w:val="24"/>
          <w:szCs w:val="24"/>
        </w:rPr>
      </w:pPr>
    </w:p>
    <w:p w:rsidR="000B260C" w:rsidRDefault="000B260C" w:rsidP="000B260C">
      <w:pPr>
        <w:tabs>
          <w:tab w:val="left" w:pos="0"/>
          <w:tab w:val="left" w:pos="709"/>
        </w:tabs>
        <w:spacing w:after="0" w:line="240" w:lineRule="auto"/>
        <w:jc w:val="both"/>
        <w:rPr>
          <w:rFonts w:ascii="Times New Roman" w:hAnsi="Times New Roman"/>
          <w:bCs/>
          <w:color w:val="000000"/>
          <w:sz w:val="24"/>
          <w:szCs w:val="24"/>
        </w:rPr>
      </w:pPr>
      <w:proofErr w:type="gramStart"/>
      <w:r w:rsidRPr="00A60DD0">
        <w:rPr>
          <w:rFonts w:ascii="Times New Roman" w:hAnsi="Times New Roman"/>
          <w:b/>
          <w:sz w:val="24"/>
          <w:szCs w:val="24"/>
        </w:rPr>
        <w:t>Tespitler: www.n11.com</w:t>
      </w:r>
      <w:r w:rsidRPr="00A60DD0">
        <w:rPr>
          <w:rFonts w:ascii="Times New Roman" w:hAnsi="Times New Roman"/>
          <w:sz w:val="24"/>
          <w:szCs w:val="24"/>
        </w:rPr>
        <w:t xml:space="preserve"> adresli internet sitesinin </w:t>
      </w:r>
      <w:r w:rsidRPr="00A60DD0">
        <w:rPr>
          <w:rFonts w:ascii="Times New Roman" w:hAnsi="Times New Roman"/>
          <w:b/>
          <w:sz w:val="24"/>
          <w:szCs w:val="24"/>
        </w:rPr>
        <w:t>16.03.2015</w:t>
      </w:r>
      <w:r w:rsidRPr="00A60DD0">
        <w:rPr>
          <w:rFonts w:ascii="Times New Roman" w:hAnsi="Times New Roman"/>
          <w:sz w:val="24"/>
          <w:szCs w:val="24"/>
        </w:rPr>
        <w:t xml:space="preserve"> tarihli görünümünde yer alan</w:t>
      </w:r>
      <w:r w:rsidRPr="00A60DD0">
        <w:rPr>
          <w:rFonts w:ascii="Times New Roman" w:hAnsi="Times New Roman"/>
          <w:b/>
          <w:i/>
          <w:sz w:val="24"/>
          <w:szCs w:val="24"/>
        </w:rPr>
        <w:t xml:space="preserve"> </w:t>
      </w:r>
      <w:r w:rsidRPr="00A60DD0">
        <w:rPr>
          <w:rFonts w:ascii="Times New Roman" w:hAnsi="Times New Roman"/>
          <w:b/>
          <w:sz w:val="24"/>
          <w:szCs w:val="24"/>
        </w:rPr>
        <w:t>“</w:t>
      </w:r>
      <w:r w:rsidRPr="00A60DD0">
        <w:rPr>
          <w:rFonts w:ascii="Times New Roman" w:hAnsi="Times New Roman"/>
          <w:b/>
          <w:bCs/>
          <w:i/>
          <w:color w:val="202020"/>
          <w:sz w:val="24"/>
          <w:szCs w:val="24"/>
        </w:rPr>
        <w:t>Cosmed Glabrous Tüy Azaltıcı Vücut Losyonu”</w:t>
      </w:r>
      <w:r w:rsidRPr="00A60DD0">
        <w:rPr>
          <w:rFonts w:ascii="Times New Roman" w:hAnsi="Times New Roman"/>
          <w:bCs/>
          <w:i/>
          <w:color w:val="202020"/>
          <w:sz w:val="24"/>
          <w:szCs w:val="24"/>
        </w:rPr>
        <w:t xml:space="preserve"> </w:t>
      </w:r>
      <w:r w:rsidRPr="00A60DD0">
        <w:rPr>
          <w:rFonts w:ascii="Times New Roman" w:hAnsi="Times New Roman"/>
          <w:sz w:val="24"/>
          <w:szCs w:val="24"/>
        </w:rPr>
        <w:t>isimli kozmetik ürüne ilişkin tanıtımlarda;</w:t>
      </w:r>
      <w:r w:rsidRPr="00A60DD0">
        <w:rPr>
          <w:rFonts w:ascii="Times New Roman" w:hAnsi="Times New Roman"/>
          <w:i/>
          <w:sz w:val="24"/>
          <w:szCs w:val="24"/>
        </w:rPr>
        <w:t xml:space="preserve"> </w:t>
      </w:r>
      <w:r w:rsidRPr="00A60DD0">
        <w:rPr>
          <w:rFonts w:ascii="Times New Roman" w:hAnsi="Times New Roman"/>
          <w:b/>
          <w:i/>
          <w:sz w:val="24"/>
          <w:szCs w:val="24"/>
        </w:rPr>
        <w:t>“</w:t>
      </w:r>
      <w:r w:rsidRPr="00A60DD0">
        <w:rPr>
          <w:rFonts w:ascii="Times New Roman" w:hAnsi="Times New Roman"/>
          <w:bCs/>
          <w:i/>
          <w:color w:val="202020"/>
          <w:sz w:val="24"/>
          <w:szCs w:val="24"/>
        </w:rPr>
        <w:t>Cosmed Glabrous Tüy Azaltıcı Vücut Losyonu</w:t>
      </w:r>
      <w:r w:rsidRPr="00A60DD0">
        <w:rPr>
          <w:rFonts w:ascii="Times New Roman" w:hAnsi="Times New Roman"/>
          <w:b/>
          <w:bCs/>
          <w:i/>
          <w:color w:val="202020"/>
          <w:sz w:val="24"/>
          <w:szCs w:val="24"/>
        </w:rPr>
        <w:t xml:space="preserve"> </w:t>
      </w:r>
      <w:r w:rsidRPr="00A60DD0">
        <w:rPr>
          <w:rFonts w:ascii="Times New Roman" w:hAnsi="Times New Roman"/>
          <w:b/>
          <w:bCs/>
          <w:i/>
          <w:color w:val="000000"/>
          <w:sz w:val="24"/>
          <w:szCs w:val="24"/>
          <w:u w:val="single"/>
        </w:rPr>
        <w:t>Tüy büyüme sürecinin gecikmesine yardımcı olmak, Tüy yoğunluğunun azalmasına katkı sağlamak</w:t>
      </w:r>
      <w:r w:rsidRPr="00A60DD0">
        <w:rPr>
          <w:rFonts w:ascii="Times New Roman" w:hAnsi="Times New Roman"/>
          <w:bCs/>
          <w:i/>
          <w:color w:val="000000"/>
          <w:sz w:val="24"/>
          <w:szCs w:val="24"/>
        </w:rPr>
        <w:t xml:space="preserve">, Epilasyon sonrası cildi sakinleştirmek ve yıpranan cilt dokusunun yenilenmesine yardımcı olmak ve nemlendirmek için geliştirilmiş losyondur. </w:t>
      </w:r>
      <w:proofErr w:type="gramEnd"/>
      <w:r w:rsidRPr="00A60DD0">
        <w:rPr>
          <w:rFonts w:ascii="Times New Roman" w:hAnsi="Times New Roman"/>
          <w:bCs/>
          <w:i/>
          <w:color w:val="000000"/>
          <w:sz w:val="24"/>
          <w:szCs w:val="24"/>
        </w:rPr>
        <w:t xml:space="preserve">Epilasyonun ardından Capıslow, depılıne, shea yağı </w:t>
      </w:r>
      <w:proofErr w:type="gramStart"/>
      <w:r w:rsidRPr="00A60DD0">
        <w:rPr>
          <w:rFonts w:ascii="Times New Roman" w:hAnsi="Times New Roman"/>
          <w:bCs/>
          <w:i/>
          <w:color w:val="000000"/>
          <w:sz w:val="24"/>
          <w:szCs w:val="24"/>
        </w:rPr>
        <w:t>İçerir</w:t>
      </w:r>
      <w:proofErr w:type="gramEnd"/>
      <w:r w:rsidRPr="00A60DD0">
        <w:rPr>
          <w:rFonts w:ascii="Times New Roman" w:hAnsi="Times New Roman"/>
          <w:bCs/>
          <w:i/>
          <w:color w:val="000000"/>
          <w:sz w:val="24"/>
          <w:szCs w:val="24"/>
        </w:rPr>
        <w:t xml:space="preserve">. </w:t>
      </w:r>
      <w:r w:rsidRPr="00A60DD0">
        <w:rPr>
          <w:rFonts w:ascii="Times New Roman" w:hAnsi="Times New Roman"/>
          <w:b/>
          <w:bCs/>
          <w:i/>
          <w:color w:val="000000"/>
          <w:sz w:val="24"/>
          <w:szCs w:val="24"/>
          <w:u w:val="single"/>
        </w:rPr>
        <w:t>Capıslow:</w:t>
      </w:r>
      <w:r w:rsidRPr="00A60DD0">
        <w:rPr>
          <w:rFonts w:ascii="Times New Roman" w:hAnsi="Times New Roman"/>
          <w:bCs/>
          <w:i/>
          <w:color w:val="000000"/>
          <w:sz w:val="24"/>
          <w:szCs w:val="24"/>
        </w:rPr>
        <w:t xml:space="preserve"> larrea divaricata özlerinden elde edilen Capıslow, Nordihidroguaiaretik Asitten zengin bir aktiftir. </w:t>
      </w:r>
      <w:r w:rsidRPr="00A60DD0">
        <w:rPr>
          <w:rFonts w:ascii="Times New Roman" w:hAnsi="Times New Roman"/>
          <w:b/>
          <w:bCs/>
          <w:i/>
          <w:color w:val="000000"/>
          <w:sz w:val="24"/>
          <w:szCs w:val="24"/>
          <w:u w:val="single"/>
        </w:rPr>
        <w:t>Nordihidroguaiaretik, asit insan keratinositlerinin gelişimini herhangi bir sitotoksik etki oluşturmaksızın engellemektedir.</w:t>
      </w:r>
      <w:r w:rsidRPr="00A60DD0">
        <w:rPr>
          <w:rFonts w:ascii="Times New Roman" w:hAnsi="Times New Roman"/>
          <w:bCs/>
          <w:i/>
          <w:color w:val="000000"/>
          <w:sz w:val="24"/>
          <w:szCs w:val="24"/>
        </w:rPr>
        <w:t xml:space="preserve"> </w:t>
      </w:r>
      <w:r w:rsidRPr="00A60DD0">
        <w:rPr>
          <w:rFonts w:ascii="Times New Roman" w:hAnsi="Times New Roman"/>
          <w:b/>
          <w:bCs/>
          <w:i/>
          <w:color w:val="000000"/>
          <w:sz w:val="24"/>
          <w:szCs w:val="24"/>
          <w:u w:val="single"/>
        </w:rPr>
        <w:t>uvb ile strese maruz kalan hücreler üzerinde yapılan deneyde, pge2 salınımındaki azalma ile inflamasyon oluşumunu önleyici özelliği olduğu</w:t>
      </w:r>
      <w:r w:rsidRPr="00A60DD0">
        <w:rPr>
          <w:rFonts w:ascii="Times New Roman" w:hAnsi="Times New Roman"/>
          <w:bCs/>
          <w:i/>
          <w:color w:val="000000"/>
          <w:sz w:val="24"/>
          <w:szCs w:val="24"/>
        </w:rPr>
        <w:t xml:space="preserve"> ve epilasyon sonrası tahriş olan cilt dokusunu sakinleştirici özelliğe sahip olduğu görülmüştür. 28 gün boyunca plasebo ve %3 capıslow içeren losyon uygulaması ile yapılan karşılaştırmalı deneyde, capıslow içeren losyonun tüy yoğunluğunda %35 gerileme sağladığı görülmüştür. depılıne: depılıne, palmatıne içeren, fıbraurea recısa bitkisinden elde edilen bir aktiftir. </w:t>
      </w:r>
      <w:r w:rsidRPr="00A60DD0">
        <w:rPr>
          <w:rFonts w:ascii="Times New Roman" w:hAnsi="Times New Roman"/>
          <w:b/>
          <w:bCs/>
          <w:i/>
          <w:color w:val="000000"/>
          <w:sz w:val="24"/>
          <w:szCs w:val="24"/>
          <w:u w:val="single"/>
        </w:rPr>
        <w:t>Invıtro ortamda, depılıne’ın mıtoz bölünmeyi inhibe edici etkisini gözlemlemek için yapılan brdu ile yapılan eşleşme deneyinde, depılıne’in keratin hücreleri üzerinde antiproliferatif etkisi olduğu görülmüştür.</w:t>
      </w:r>
      <w:r w:rsidRPr="00A60DD0">
        <w:rPr>
          <w:rFonts w:ascii="Times New Roman" w:hAnsi="Times New Roman"/>
          <w:bCs/>
          <w:i/>
          <w:color w:val="000000"/>
          <w:sz w:val="24"/>
          <w:szCs w:val="24"/>
        </w:rPr>
        <w:t xml:space="preserve"> 72 saat palmatine ile muamele edilen hücrelerin fonksiyonlarında herhangi bir değişiklik gözlemlenmemiştir. Invıtro ortamda yapılan deneyde, uygulamadan 15 dk sonra palmatıne’ın kıl köküne yerleştiği gözlemlenmiştir. shea yağı: karite ağacının fıstıklarının ezilmesi ile elde edilen yağ, cildi nemlendirir, epilasyon sonrası hassaslaşan cilt yapısını sakinleştirir” </w:t>
      </w:r>
      <w:r w:rsidRPr="00A60DD0">
        <w:rPr>
          <w:rFonts w:ascii="Times New Roman" w:hAnsi="Times New Roman"/>
          <w:bCs/>
          <w:color w:val="000000"/>
          <w:sz w:val="24"/>
          <w:szCs w:val="24"/>
        </w:rPr>
        <w:t xml:space="preserve">ifadelerine ve </w:t>
      </w:r>
    </w:p>
    <w:p w:rsidR="000B260C" w:rsidRPr="00A60DD0" w:rsidRDefault="000B260C" w:rsidP="000B260C">
      <w:pPr>
        <w:tabs>
          <w:tab w:val="left" w:pos="0"/>
          <w:tab w:val="left" w:pos="709"/>
        </w:tabs>
        <w:spacing w:after="0" w:line="240" w:lineRule="auto"/>
        <w:jc w:val="both"/>
        <w:rPr>
          <w:rFonts w:ascii="Times New Roman" w:hAnsi="Times New Roman"/>
          <w:bCs/>
          <w:i/>
          <w:color w:val="000000"/>
          <w:sz w:val="24"/>
          <w:szCs w:val="24"/>
        </w:rPr>
      </w:pPr>
    </w:p>
    <w:p w:rsidR="000B260C" w:rsidRPr="00A60DD0" w:rsidRDefault="000B260C" w:rsidP="000B260C">
      <w:pPr>
        <w:shd w:val="clear" w:color="auto" w:fill="FFFFFF"/>
        <w:tabs>
          <w:tab w:val="left" w:pos="0"/>
        </w:tabs>
        <w:spacing w:after="0" w:line="240" w:lineRule="auto"/>
        <w:jc w:val="both"/>
        <w:rPr>
          <w:rFonts w:ascii="Times New Roman" w:eastAsia="Andale Sans UI" w:hAnsi="Times New Roman"/>
          <w:b/>
          <w:kern w:val="2"/>
          <w:sz w:val="24"/>
          <w:szCs w:val="24"/>
        </w:rPr>
      </w:pPr>
      <w:r w:rsidRPr="00A60DD0">
        <w:rPr>
          <w:rFonts w:ascii="Times New Roman" w:hAnsi="Times New Roman"/>
          <w:bCs/>
          <w:color w:val="000000"/>
          <w:sz w:val="24"/>
          <w:szCs w:val="24"/>
        </w:rPr>
        <w:t xml:space="preserve">Söz konusu internet sitesinde yer alan </w:t>
      </w:r>
      <w:r w:rsidRPr="00A60DD0">
        <w:rPr>
          <w:rFonts w:ascii="Times New Roman" w:hAnsi="Times New Roman"/>
          <w:i/>
          <w:sz w:val="24"/>
          <w:szCs w:val="24"/>
        </w:rPr>
        <w:t>“</w:t>
      </w:r>
      <w:r w:rsidRPr="00A60DD0">
        <w:rPr>
          <w:rFonts w:ascii="Times New Roman" w:hAnsi="Times New Roman"/>
          <w:b/>
          <w:bCs/>
          <w:i/>
          <w:color w:val="000000"/>
          <w:sz w:val="24"/>
          <w:szCs w:val="24"/>
        </w:rPr>
        <w:t>Cosmed Body Elıxır Anti Selülit</w:t>
      </w:r>
      <w:r w:rsidRPr="00A60DD0">
        <w:rPr>
          <w:rFonts w:ascii="Times New Roman" w:hAnsi="Times New Roman"/>
          <w:b/>
          <w:i/>
          <w:sz w:val="24"/>
          <w:szCs w:val="24"/>
        </w:rPr>
        <w:t>”</w:t>
      </w:r>
      <w:r w:rsidRPr="00A60DD0">
        <w:rPr>
          <w:rFonts w:ascii="Times New Roman" w:hAnsi="Times New Roman"/>
          <w:sz w:val="24"/>
          <w:szCs w:val="24"/>
        </w:rPr>
        <w:t xml:space="preserve"> isimli kozmetik ürüne ilişkin tanıtımlarda; </w:t>
      </w:r>
      <w:r w:rsidRPr="00A60DD0">
        <w:rPr>
          <w:rFonts w:ascii="Times New Roman" w:hAnsi="Times New Roman"/>
          <w:i/>
          <w:sz w:val="24"/>
          <w:szCs w:val="24"/>
        </w:rPr>
        <w:t>“</w:t>
      </w:r>
      <w:r w:rsidRPr="00A60DD0">
        <w:rPr>
          <w:rFonts w:ascii="Times New Roman" w:hAnsi="Times New Roman"/>
          <w:bCs/>
          <w:i/>
          <w:color w:val="000000"/>
          <w:sz w:val="24"/>
          <w:szCs w:val="24"/>
        </w:rPr>
        <w:t xml:space="preserve">Cosmed Body Elıxır </w:t>
      </w:r>
      <w:r w:rsidRPr="00A60DD0">
        <w:rPr>
          <w:rFonts w:ascii="Times New Roman" w:hAnsi="Times New Roman"/>
          <w:b/>
          <w:bCs/>
          <w:i/>
          <w:color w:val="000000"/>
          <w:sz w:val="24"/>
          <w:szCs w:val="24"/>
          <w:u w:val="single"/>
        </w:rPr>
        <w:t>Anti Selülit</w:t>
      </w:r>
      <w:r w:rsidRPr="00A60DD0">
        <w:rPr>
          <w:rFonts w:ascii="Times New Roman" w:hAnsi="Times New Roman"/>
          <w:bCs/>
          <w:i/>
          <w:color w:val="000000"/>
          <w:sz w:val="24"/>
          <w:szCs w:val="24"/>
        </w:rPr>
        <w:t>. Losyon Women’s health 2012 güzellik ödülleri en iyi selülit giderici bacak, baldır, basen bölgesinde meydana gelen portakal kabuğu görünümünün giderilmesine yardımcı olmak ve cildi derinlemesine nemlendirmek üzere geliştirilmiş losyondur. Vücudun ilgili bölgelerine aşağıdan yukarıya daireselhareketlerle masaj yapılarak uygulanır. Cilt tarafından hızlı emilen yapısı ile yapışkan bir his ve leke bırakmaz. Güne başlarken, spor öncesinde ve sonrasında kullanımı önerilir. Phytosonıc, shea yağı, limon çekirdeği yağı, dpanthenol içerir</w:t>
      </w:r>
      <w:r w:rsidRPr="00A60DD0">
        <w:rPr>
          <w:rFonts w:ascii="Times New Roman" w:hAnsi="Times New Roman"/>
          <w:b/>
          <w:bCs/>
          <w:i/>
          <w:color w:val="000000"/>
          <w:sz w:val="24"/>
          <w:szCs w:val="24"/>
          <w:u w:val="single"/>
        </w:rPr>
        <w:t>. Phytosonıc: glaucıum flavum, euglena ve kafeinden oluşan bitkisel içeriğin sinerjitik etkisi, selülit oluşumuna neden olanoksidatif stresi durdurarak hücre içi enerji sistemlerini aktive eder, hücre içi karnitin transferini ve yağ yakımını arttırarak, yeni yağ hücrelerinin oluşumunu önler</w:t>
      </w:r>
      <w:r w:rsidRPr="00A60DD0">
        <w:rPr>
          <w:rFonts w:ascii="Times New Roman" w:hAnsi="Times New Roman"/>
          <w:bCs/>
          <w:i/>
          <w:color w:val="000000"/>
          <w:sz w:val="24"/>
          <w:szCs w:val="24"/>
        </w:rPr>
        <w:t xml:space="preserve">, pürüzsüz doku oluşumuna yardımcı olur, </w:t>
      </w:r>
      <w:r w:rsidRPr="00A60DD0">
        <w:rPr>
          <w:rFonts w:ascii="Times New Roman" w:hAnsi="Times New Roman"/>
          <w:b/>
          <w:bCs/>
          <w:i/>
          <w:color w:val="000000"/>
          <w:sz w:val="24"/>
          <w:szCs w:val="24"/>
          <w:u w:val="single"/>
        </w:rPr>
        <w:t>Cilt dokusunu sıkılaştırır ve esneklik kazandırır</w:t>
      </w:r>
      <w:r w:rsidRPr="00A60DD0">
        <w:rPr>
          <w:rFonts w:ascii="Times New Roman" w:hAnsi="Times New Roman"/>
          <w:bCs/>
          <w:i/>
          <w:color w:val="000000"/>
          <w:sz w:val="24"/>
          <w:szCs w:val="24"/>
        </w:rPr>
        <w:t xml:space="preserve">. In vıtro ortamda yapılan çalışmalarda; </w:t>
      </w:r>
      <w:r w:rsidRPr="00A60DD0">
        <w:rPr>
          <w:rFonts w:ascii="Times New Roman" w:hAnsi="Times New Roman"/>
          <w:b/>
          <w:bCs/>
          <w:i/>
          <w:color w:val="000000"/>
          <w:sz w:val="24"/>
          <w:szCs w:val="24"/>
          <w:u w:val="single"/>
        </w:rPr>
        <w:t>%3 phytosonıc ile etkileşime bırakılan olgun yağ hücrelerinde, plaseboya göre 9 gün sonra depo trıglıserıt miktarında %55 azalma olduğu görülmüştür</w:t>
      </w:r>
      <w:r w:rsidRPr="00A60DD0">
        <w:rPr>
          <w:rFonts w:ascii="Times New Roman" w:hAnsi="Times New Roman"/>
          <w:bCs/>
          <w:i/>
          <w:color w:val="000000"/>
          <w:sz w:val="24"/>
          <w:szCs w:val="24"/>
        </w:rPr>
        <w:t xml:space="preserve">. Shea yağı: karite ağacının fıstıklarının ezilmesi ile elde edilen yağ, içerdiği yağ asitleri ile cildi nemlendirir, pürüzsüz cilt dokusunun oluşumuna yardımcı olur. Limon çekirdeği yağı: cilt dokusunu sıkılaştıran ve cildin dengeli bir renk tonuna sahip olmasını sağlayan limon çekirdeği yağı, diğer aktiflerin Etkilerini arttırarak, portakal kabuğu görünümünün giderilmesinin ardından daha sıkı bir cilt dokusunun elde edilmesine yardımcı olur. </w:t>
      </w:r>
      <w:proofErr w:type="gramStart"/>
      <w:r w:rsidRPr="00A60DD0">
        <w:rPr>
          <w:rFonts w:ascii="Times New Roman" w:hAnsi="Times New Roman"/>
          <w:bCs/>
          <w:i/>
          <w:color w:val="000000"/>
          <w:sz w:val="24"/>
          <w:szCs w:val="24"/>
        </w:rPr>
        <w:t>Dpanthenol  provitamin</w:t>
      </w:r>
      <w:proofErr w:type="gramEnd"/>
      <w:r w:rsidRPr="00A60DD0">
        <w:rPr>
          <w:rFonts w:ascii="Times New Roman" w:hAnsi="Times New Roman"/>
          <w:bCs/>
          <w:i/>
          <w:color w:val="000000"/>
          <w:sz w:val="24"/>
          <w:szCs w:val="24"/>
        </w:rPr>
        <w:t xml:space="preserve"> b5): kuru cilt dokusunun iyileşmesini sağlar ve </w:t>
      </w:r>
      <w:r w:rsidRPr="00A60DD0">
        <w:rPr>
          <w:rFonts w:ascii="Times New Roman" w:hAnsi="Times New Roman"/>
          <w:b/>
          <w:bCs/>
          <w:i/>
          <w:color w:val="000000"/>
          <w:sz w:val="24"/>
          <w:szCs w:val="24"/>
          <w:u w:val="single"/>
        </w:rPr>
        <w:t>cilt yenileyici özelliğe sahiptir</w:t>
      </w:r>
      <w:r w:rsidRPr="00A60DD0">
        <w:rPr>
          <w:rFonts w:ascii="Times New Roman" w:hAnsi="Times New Roman"/>
          <w:bCs/>
          <w:i/>
          <w:color w:val="000000"/>
          <w:sz w:val="24"/>
          <w:szCs w:val="24"/>
        </w:rPr>
        <w:t xml:space="preserve">, cildi derinlemesine </w:t>
      </w:r>
      <w:r w:rsidRPr="00A60DD0">
        <w:rPr>
          <w:rFonts w:ascii="Times New Roman" w:hAnsi="Times New Roman"/>
          <w:bCs/>
          <w:color w:val="000000"/>
          <w:sz w:val="24"/>
          <w:szCs w:val="24"/>
        </w:rPr>
        <w:t>nemlendirir.” ş</w:t>
      </w:r>
      <w:r w:rsidRPr="00A60DD0">
        <w:rPr>
          <w:rFonts w:ascii="Times New Roman" w:hAnsi="Times New Roman"/>
          <w:sz w:val="24"/>
          <w:szCs w:val="24"/>
        </w:rPr>
        <w:t>eklinde ifadelere yer verildiği tespit edilmiştir.</w:t>
      </w:r>
    </w:p>
    <w:p w:rsidR="000B260C" w:rsidRDefault="000B260C" w:rsidP="000B260C">
      <w:pPr>
        <w:spacing w:after="0" w:line="240" w:lineRule="auto"/>
        <w:jc w:val="both"/>
        <w:rPr>
          <w:rFonts w:ascii="Times New Roman" w:eastAsia="Andale Sans UI" w:hAnsi="Times New Roman"/>
          <w:b/>
          <w:kern w:val="1"/>
          <w:sz w:val="24"/>
          <w:szCs w:val="24"/>
        </w:rPr>
      </w:pPr>
    </w:p>
    <w:p w:rsidR="000B260C" w:rsidRDefault="000B260C" w:rsidP="000B260C">
      <w:pPr>
        <w:tabs>
          <w:tab w:val="left" w:pos="0"/>
          <w:tab w:val="left" w:pos="709"/>
        </w:tabs>
        <w:spacing w:after="0" w:line="240" w:lineRule="auto"/>
        <w:jc w:val="both"/>
        <w:rPr>
          <w:rFonts w:ascii="Times New Roman" w:hAnsi="Times New Roman"/>
          <w:bCs/>
          <w:color w:val="000000"/>
          <w:sz w:val="24"/>
          <w:szCs w:val="24"/>
        </w:rPr>
      </w:pPr>
      <w:r w:rsidRPr="00A60DD0">
        <w:rPr>
          <w:rFonts w:ascii="Times New Roman" w:hAnsi="Times New Roman"/>
          <w:b/>
          <w:color w:val="000000"/>
          <w:sz w:val="24"/>
          <w:szCs w:val="24"/>
          <w:lang w:val="x-none" w:eastAsia="x-none"/>
        </w:rPr>
        <w:t>Değerlendirme/Karar:</w:t>
      </w:r>
      <w:r>
        <w:rPr>
          <w:rFonts w:ascii="Times New Roman" w:hAnsi="Times New Roman"/>
          <w:b/>
          <w:sz w:val="24"/>
          <w:szCs w:val="24"/>
        </w:rPr>
        <w:t xml:space="preserve"> </w:t>
      </w:r>
      <w:r w:rsidRPr="00A60DD0">
        <w:rPr>
          <w:rFonts w:ascii="Times New Roman" w:hAnsi="Times New Roman"/>
          <w:b/>
          <w:sz w:val="24"/>
          <w:szCs w:val="24"/>
        </w:rPr>
        <w:t>www.n11.com</w:t>
      </w:r>
      <w:r w:rsidRPr="00A60DD0">
        <w:rPr>
          <w:rFonts w:ascii="Times New Roman" w:hAnsi="Times New Roman"/>
          <w:sz w:val="24"/>
          <w:szCs w:val="24"/>
        </w:rPr>
        <w:t xml:space="preserve"> adresli internet sitesinin </w:t>
      </w:r>
      <w:r w:rsidRPr="00A60DD0">
        <w:rPr>
          <w:rFonts w:ascii="Times New Roman" w:hAnsi="Times New Roman"/>
          <w:b/>
          <w:sz w:val="24"/>
          <w:szCs w:val="24"/>
        </w:rPr>
        <w:t>16.03.2015</w:t>
      </w:r>
      <w:r w:rsidRPr="00A60DD0">
        <w:rPr>
          <w:rFonts w:ascii="Times New Roman" w:hAnsi="Times New Roman"/>
          <w:sz w:val="24"/>
          <w:szCs w:val="24"/>
        </w:rPr>
        <w:t xml:space="preserve"> tarihli görünümünde yer alan</w:t>
      </w:r>
      <w:r w:rsidRPr="00A60DD0">
        <w:rPr>
          <w:rFonts w:ascii="Times New Roman" w:hAnsi="Times New Roman"/>
          <w:b/>
          <w:i/>
          <w:sz w:val="24"/>
          <w:szCs w:val="24"/>
        </w:rPr>
        <w:t xml:space="preserve"> </w:t>
      </w:r>
      <w:r w:rsidRPr="00A60DD0">
        <w:rPr>
          <w:rFonts w:ascii="Times New Roman" w:hAnsi="Times New Roman"/>
          <w:b/>
          <w:sz w:val="24"/>
          <w:szCs w:val="24"/>
        </w:rPr>
        <w:t>“</w:t>
      </w:r>
      <w:r w:rsidRPr="00A60DD0">
        <w:rPr>
          <w:rFonts w:ascii="Times New Roman" w:hAnsi="Times New Roman"/>
          <w:b/>
          <w:bCs/>
          <w:i/>
          <w:color w:val="202020"/>
          <w:sz w:val="24"/>
          <w:szCs w:val="24"/>
        </w:rPr>
        <w:t>Cosmed Glabrous Tüy Azaltıcı Vücut Losyonu”</w:t>
      </w:r>
      <w:r w:rsidRPr="00A60DD0">
        <w:rPr>
          <w:rFonts w:ascii="Times New Roman" w:hAnsi="Times New Roman"/>
          <w:bCs/>
          <w:i/>
          <w:color w:val="202020"/>
          <w:sz w:val="24"/>
          <w:szCs w:val="24"/>
        </w:rPr>
        <w:t xml:space="preserve"> </w:t>
      </w:r>
      <w:r w:rsidRPr="00A60DD0">
        <w:rPr>
          <w:rFonts w:ascii="Times New Roman" w:hAnsi="Times New Roman"/>
          <w:sz w:val="24"/>
          <w:szCs w:val="24"/>
        </w:rPr>
        <w:t>isimli kozmetik ürüne ilişkin tanıtımlarda;</w:t>
      </w:r>
      <w:r w:rsidRPr="00A60DD0">
        <w:rPr>
          <w:rFonts w:ascii="Times New Roman" w:hAnsi="Times New Roman"/>
          <w:i/>
          <w:sz w:val="24"/>
          <w:szCs w:val="24"/>
        </w:rPr>
        <w:t xml:space="preserve"> </w:t>
      </w:r>
      <w:r w:rsidRPr="00A60DD0">
        <w:rPr>
          <w:rFonts w:ascii="Times New Roman" w:hAnsi="Times New Roman"/>
          <w:b/>
          <w:i/>
          <w:sz w:val="24"/>
          <w:szCs w:val="24"/>
        </w:rPr>
        <w:t>“</w:t>
      </w:r>
      <w:r w:rsidRPr="00A60DD0">
        <w:rPr>
          <w:rFonts w:ascii="Times New Roman" w:hAnsi="Times New Roman"/>
          <w:bCs/>
          <w:i/>
          <w:color w:val="202020"/>
          <w:sz w:val="24"/>
          <w:szCs w:val="24"/>
        </w:rPr>
        <w:t>Cosmed Glabrous Tüy Azaltıcı Vücut Losyonu</w:t>
      </w:r>
      <w:r w:rsidRPr="00A60DD0">
        <w:rPr>
          <w:rFonts w:ascii="Times New Roman" w:hAnsi="Times New Roman"/>
          <w:b/>
          <w:bCs/>
          <w:i/>
          <w:color w:val="202020"/>
          <w:sz w:val="24"/>
          <w:szCs w:val="24"/>
        </w:rPr>
        <w:t xml:space="preserve"> </w:t>
      </w:r>
      <w:r w:rsidRPr="00A60DD0">
        <w:rPr>
          <w:rFonts w:ascii="Times New Roman" w:hAnsi="Times New Roman"/>
          <w:b/>
          <w:bCs/>
          <w:i/>
          <w:color w:val="000000"/>
          <w:sz w:val="24"/>
          <w:szCs w:val="24"/>
          <w:u w:val="single"/>
        </w:rPr>
        <w:t>Tüy büyüme sürecinin gecikmesine yardımcı olmak, Tüy yoğunluğunun azalmasına katkı sağlamak</w:t>
      </w:r>
      <w:r w:rsidRPr="00A60DD0">
        <w:rPr>
          <w:rFonts w:ascii="Times New Roman" w:hAnsi="Times New Roman"/>
          <w:bCs/>
          <w:i/>
          <w:color w:val="000000"/>
          <w:sz w:val="24"/>
          <w:szCs w:val="24"/>
        </w:rPr>
        <w:t xml:space="preserve">, Epilasyon sonrası cildi sakinleştirmek ve yıpranan cilt dokusunun yenilenmesine yardımcı olmak ve nemlendirmek için geliştirilmiş losyondur. Epilasyonun ardından Capıslow, depılıne, shea yağı </w:t>
      </w:r>
      <w:proofErr w:type="gramStart"/>
      <w:r w:rsidRPr="00A60DD0">
        <w:rPr>
          <w:rFonts w:ascii="Times New Roman" w:hAnsi="Times New Roman"/>
          <w:bCs/>
          <w:i/>
          <w:color w:val="000000"/>
          <w:sz w:val="24"/>
          <w:szCs w:val="24"/>
        </w:rPr>
        <w:t>İçerir</w:t>
      </w:r>
      <w:proofErr w:type="gramEnd"/>
      <w:r w:rsidRPr="00A60DD0">
        <w:rPr>
          <w:rFonts w:ascii="Times New Roman" w:hAnsi="Times New Roman"/>
          <w:bCs/>
          <w:i/>
          <w:color w:val="000000"/>
          <w:sz w:val="24"/>
          <w:szCs w:val="24"/>
        </w:rPr>
        <w:t xml:space="preserve">. </w:t>
      </w:r>
      <w:r w:rsidRPr="00A60DD0">
        <w:rPr>
          <w:rFonts w:ascii="Times New Roman" w:hAnsi="Times New Roman"/>
          <w:b/>
          <w:bCs/>
          <w:i/>
          <w:color w:val="000000"/>
          <w:sz w:val="24"/>
          <w:szCs w:val="24"/>
          <w:u w:val="single"/>
        </w:rPr>
        <w:t>Capıslow:</w:t>
      </w:r>
      <w:r w:rsidRPr="00A60DD0">
        <w:rPr>
          <w:rFonts w:ascii="Times New Roman" w:hAnsi="Times New Roman"/>
          <w:bCs/>
          <w:i/>
          <w:color w:val="000000"/>
          <w:sz w:val="24"/>
          <w:szCs w:val="24"/>
        </w:rPr>
        <w:t xml:space="preserve"> larrea divaricata özlerinden elde edilen Capıslow, Nordihidroguaiaretik Asitten zengin bir aktiftir. </w:t>
      </w:r>
      <w:r w:rsidRPr="00A60DD0">
        <w:rPr>
          <w:rFonts w:ascii="Times New Roman" w:hAnsi="Times New Roman"/>
          <w:b/>
          <w:bCs/>
          <w:i/>
          <w:color w:val="000000"/>
          <w:sz w:val="24"/>
          <w:szCs w:val="24"/>
          <w:u w:val="single"/>
        </w:rPr>
        <w:t>Nordihidroguaiaretik, asit insan keratinositlerinin gelişimini herhangi bir sitotoksik etki oluşturmaksızın engellemektedir.</w:t>
      </w:r>
      <w:r w:rsidRPr="00A60DD0">
        <w:rPr>
          <w:rFonts w:ascii="Times New Roman" w:hAnsi="Times New Roman"/>
          <w:bCs/>
          <w:i/>
          <w:color w:val="000000"/>
          <w:sz w:val="24"/>
          <w:szCs w:val="24"/>
        </w:rPr>
        <w:t xml:space="preserve"> </w:t>
      </w:r>
      <w:r w:rsidRPr="00A60DD0">
        <w:rPr>
          <w:rFonts w:ascii="Times New Roman" w:hAnsi="Times New Roman"/>
          <w:b/>
          <w:bCs/>
          <w:i/>
          <w:color w:val="000000"/>
          <w:sz w:val="24"/>
          <w:szCs w:val="24"/>
          <w:u w:val="single"/>
        </w:rPr>
        <w:t>uvb ile strese maruz kalan hücreler üzerinde yapılan deneyde, pge2 salınımındaki azalma ile inflamasyon oluşumunu önleyici özelliği olduğu</w:t>
      </w:r>
      <w:r w:rsidRPr="00A60DD0">
        <w:rPr>
          <w:rFonts w:ascii="Times New Roman" w:hAnsi="Times New Roman"/>
          <w:bCs/>
          <w:i/>
          <w:color w:val="000000"/>
          <w:sz w:val="24"/>
          <w:szCs w:val="24"/>
        </w:rPr>
        <w:t xml:space="preserve"> ve epilasyon sonrası tahriş olan cilt dokusunu sakinleştirici özelliğe sahip olduğu görülmüştür. 28 gün boyunca plasebo ve %3 capıslow içeren losyon uygulaması ile yapılan karşılaştırmalı deneyde, capıslow içeren losyonun tüy yoğunluğunda %35 gerileme sağladığı görülmüştür. depılıne: depılıne, palmatıne içeren, fıbraurea recısa bitkisinden elde edilen bir aktiftir. </w:t>
      </w:r>
      <w:r w:rsidRPr="00A60DD0">
        <w:rPr>
          <w:rFonts w:ascii="Times New Roman" w:hAnsi="Times New Roman"/>
          <w:b/>
          <w:bCs/>
          <w:i/>
          <w:color w:val="000000"/>
          <w:sz w:val="24"/>
          <w:szCs w:val="24"/>
          <w:u w:val="single"/>
        </w:rPr>
        <w:t>Invıtro ortamda, depılıne’ın mıtoz bölünmeyi inhibe edici etkisini gözlemlemek için yapılan brdu ile yapılan eşleşme deneyinde, depılıne’in keratin hücreleri üzerinde antiproliferatif etkisi olduğu görülmüştür.</w:t>
      </w:r>
      <w:r w:rsidRPr="00A60DD0">
        <w:rPr>
          <w:rFonts w:ascii="Times New Roman" w:hAnsi="Times New Roman"/>
          <w:bCs/>
          <w:i/>
          <w:color w:val="000000"/>
          <w:sz w:val="24"/>
          <w:szCs w:val="24"/>
        </w:rPr>
        <w:t xml:space="preserve"> 72 saat palmatine ile muamele edilen hücrelerin fonksiyonlarında herhangi bir değişiklik gözlemlenmemiştir. Invıtro ortamda yapılan deneyde, uygulamadan 15 dk sonra palmatıne’ın kıl köküne yerleştiği gözlemlenmiştir. shea yağı: karite ağacının fıstıklarının ezilmesi ile elde edilen yağ, cildi nemlendirir, epilasyon sonrası hassaslaşan cilt yapısını sakinleştirir” </w:t>
      </w:r>
      <w:r w:rsidRPr="00A60DD0">
        <w:rPr>
          <w:rFonts w:ascii="Times New Roman" w:hAnsi="Times New Roman"/>
          <w:bCs/>
          <w:color w:val="000000"/>
          <w:sz w:val="24"/>
          <w:szCs w:val="24"/>
        </w:rPr>
        <w:t xml:space="preserve">ifadelerine ve </w:t>
      </w:r>
    </w:p>
    <w:p w:rsidR="000B260C" w:rsidRPr="00A60DD0" w:rsidRDefault="000B260C" w:rsidP="000B260C">
      <w:pPr>
        <w:tabs>
          <w:tab w:val="left" w:pos="0"/>
          <w:tab w:val="left" w:pos="709"/>
        </w:tabs>
        <w:spacing w:after="0" w:line="240" w:lineRule="auto"/>
        <w:jc w:val="both"/>
        <w:rPr>
          <w:rFonts w:ascii="Times New Roman" w:hAnsi="Times New Roman"/>
          <w:bCs/>
          <w:color w:val="000000"/>
          <w:sz w:val="24"/>
          <w:szCs w:val="24"/>
        </w:rPr>
      </w:pPr>
    </w:p>
    <w:p w:rsidR="000B260C" w:rsidRDefault="000B260C" w:rsidP="000B260C">
      <w:pPr>
        <w:tabs>
          <w:tab w:val="left" w:pos="0"/>
          <w:tab w:val="left" w:pos="709"/>
        </w:tabs>
        <w:spacing w:after="0" w:line="240" w:lineRule="auto"/>
        <w:jc w:val="both"/>
        <w:rPr>
          <w:rFonts w:ascii="Times New Roman" w:hAnsi="Times New Roman"/>
          <w:sz w:val="24"/>
          <w:szCs w:val="24"/>
        </w:rPr>
      </w:pPr>
      <w:r w:rsidRPr="00A60DD0">
        <w:rPr>
          <w:rFonts w:ascii="Times New Roman" w:hAnsi="Times New Roman"/>
          <w:bCs/>
          <w:color w:val="000000"/>
          <w:sz w:val="24"/>
          <w:szCs w:val="24"/>
        </w:rPr>
        <w:t>Söz konusu internet sitesinde yer alan</w:t>
      </w:r>
      <w:r w:rsidRPr="00A60DD0">
        <w:rPr>
          <w:rFonts w:ascii="Times New Roman" w:hAnsi="Times New Roman"/>
          <w:i/>
          <w:sz w:val="24"/>
          <w:szCs w:val="24"/>
        </w:rPr>
        <w:t>“</w:t>
      </w:r>
      <w:r w:rsidRPr="00A60DD0">
        <w:rPr>
          <w:rFonts w:ascii="Times New Roman" w:hAnsi="Times New Roman"/>
          <w:b/>
          <w:bCs/>
          <w:i/>
          <w:color w:val="000000"/>
          <w:sz w:val="24"/>
          <w:szCs w:val="24"/>
        </w:rPr>
        <w:t>Cosmed Body Elıxır Anti Selülit</w:t>
      </w:r>
      <w:r w:rsidRPr="00A60DD0">
        <w:rPr>
          <w:rFonts w:ascii="Times New Roman" w:hAnsi="Times New Roman"/>
          <w:b/>
          <w:i/>
          <w:sz w:val="24"/>
          <w:szCs w:val="24"/>
        </w:rPr>
        <w:t>”</w:t>
      </w:r>
      <w:r w:rsidRPr="00A60DD0">
        <w:rPr>
          <w:rFonts w:ascii="Times New Roman" w:hAnsi="Times New Roman"/>
          <w:sz w:val="24"/>
          <w:szCs w:val="24"/>
        </w:rPr>
        <w:t xml:space="preserve"> isimli kozmetik ürüne ilişkin tanıtımlarda; </w:t>
      </w:r>
      <w:r w:rsidRPr="00A60DD0">
        <w:rPr>
          <w:rFonts w:ascii="Times New Roman" w:hAnsi="Times New Roman"/>
          <w:i/>
          <w:sz w:val="24"/>
          <w:szCs w:val="24"/>
        </w:rPr>
        <w:t>“</w:t>
      </w:r>
      <w:r w:rsidRPr="00A60DD0">
        <w:rPr>
          <w:rFonts w:ascii="Times New Roman" w:hAnsi="Times New Roman"/>
          <w:bCs/>
          <w:i/>
          <w:color w:val="000000"/>
          <w:sz w:val="24"/>
          <w:szCs w:val="24"/>
        </w:rPr>
        <w:t xml:space="preserve">Cosmed Body Elıxır </w:t>
      </w:r>
      <w:r w:rsidRPr="00A60DD0">
        <w:rPr>
          <w:rFonts w:ascii="Times New Roman" w:hAnsi="Times New Roman"/>
          <w:b/>
          <w:bCs/>
          <w:i/>
          <w:color w:val="000000"/>
          <w:sz w:val="24"/>
          <w:szCs w:val="24"/>
          <w:u w:val="single"/>
        </w:rPr>
        <w:t>Anti Selülit</w:t>
      </w:r>
      <w:r w:rsidRPr="00A60DD0">
        <w:rPr>
          <w:rFonts w:ascii="Times New Roman" w:hAnsi="Times New Roman"/>
          <w:bCs/>
          <w:i/>
          <w:color w:val="000000"/>
          <w:sz w:val="24"/>
          <w:szCs w:val="24"/>
        </w:rPr>
        <w:t>. Losyon Women’s health 2012 güzellik ödülleri en iyi selülit giderici bacak, baldır, basen bölgesinde meydana gelen portakal kabuğu görünümünün giderilmesine yardımcı olmak ve cildi derinlemesine nemlendirmek üzere geliştirilmiş losyondur. Vücudun ilgili bölgelerine aşağıdan yukarıya daireselhareketlerle masaj yapılarak uygulanır. Cilt tarafından hızlı emilen yapısı ile yapışkan bir his ve leke bırakmaz. Güne başlarken, spor öncesinde ve sonrasında kullanımı önerilir. Phytosonıc, shea yağı, limon çekirdeği yağı, dpanthenol içerir</w:t>
      </w:r>
      <w:r w:rsidRPr="00A60DD0">
        <w:rPr>
          <w:rFonts w:ascii="Times New Roman" w:hAnsi="Times New Roman"/>
          <w:b/>
          <w:bCs/>
          <w:i/>
          <w:color w:val="000000"/>
          <w:sz w:val="24"/>
          <w:szCs w:val="24"/>
          <w:u w:val="single"/>
        </w:rPr>
        <w:t>. Phytosonıc: glaucıum flavum, euglena ve kafeinden oluşan bitkisel içeriğin sinerjitik etkisi, selülit oluşumuna neden olanoksidatif stresi durdurarak hücre içi enerji sistemlerini aktive eder, hücre içi karnitin transferini ve yağ yakımını arttırarak, yeni yağ hücrelerinin oluşumunu önler</w:t>
      </w:r>
      <w:r w:rsidRPr="00A60DD0">
        <w:rPr>
          <w:rFonts w:ascii="Times New Roman" w:hAnsi="Times New Roman"/>
          <w:bCs/>
          <w:i/>
          <w:color w:val="000000"/>
          <w:sz w:val="24"/>
          <w:szCs w:val="24"/>
        </w:rPr>
        <w:t xml:space="preserve">, pürüzsüz doku oluşumuna yardımcı olur, </w:t>
      </w:r>
      <w:r w:rsidRPr="00A60DD0">
        <w:rPr>
          <w:rFonts w:ascii="Times New Roman" w:hAnsi="Times New Roman"/>
          <w:b/>
          <w:bCs/>
          <w:i/>
          <w:color w:val="000000"/>
          <w:sz w:val="24"/>
          <w:szCs w:val="24"/>
          <w:u w:val="single"/>
        </w:rPr>
        <w:t>Cilt dokusunu sıkılaştırır ve esneklik kazandırır</w:t>
      </w:r>
      <w:r w:rsidRPr="00A60DD0">
        <w:rPr>
          <w:rFonts w:ascii="Times New Roman" w:hAnsi="Times New Roman"/>
          <w:bCs/>
          <w:i/>
          <w:color w:val="000000"/>
          <w:sz w:val="24"/>
          <w:szCs w:val="24"/>
        </w:rPr>
        <w:t xml:space="preserve">. In vıtro ortamda yapılan çalışmalarda; </w:t>
      </w:r>
      <w:r w:rsidRPr="00A60DD0">
        <w:rPr>
          <w:rFonts w:ascii="Times New Roman" w:hAnsi="Times New Roman"/>
          <w:b/>
          <w:bCs/>
          <w:i/>
          <w:color w:val="000000"/>
          <w:sz w:val="24"/>
          <w:szCs w:val="24"/>
          <w:u w:val="single"/>
        </w:rPr>
        <w:t>%3 phytosonıc ile etkileşime bırakılan olgun yağ hücrelerinde, plaseboya göre 9 gün sonra depo trıglıserıt miktarında %55 azalma olduğu görülmüştür</w:t>
      </w:r>
      <w:r w:rsidRPr="00A60DD0">
        <w:rPr>
          <w:rFonts w:ascii="Times New Roman" w:hAnsi="Times New Roman"/>
          <w:bCs/>
          <w:i/>
          <w:color w:val="000000"/>
          <w:sz w:val="24"/>
          <w:szCs w:val="24"/>
        </w:rPr>
        <w:t xml:space="preserve">. Shea yağı: karite ağacının fıstıklarının ezilmesi ile elde edilen yağ, içerdiği yağ asitleri ile cildi nemlendirir, pürüzsüz cilt dokusunun oluşumuna yardımcı olur. Limon çekirdeği yağı: cilt dokusunu sıkılaştıran ve cildin dengeli bir renk tonuna sahip olmasını sağlayan limon çekirdeği yağı, diğer aktiflerin Etkilerini arttırarak, portakal kabuğu görünümünün giderilmesinin ardından daha sıkı bir cilt dokusunun elde edilmesine yardımcı olur. </w:t>
      </w:r>
      <w:proofErr w:type="gramStart"/>
      <w:r w:rsidRPr="00A60DD0">
        <w:rPr>
          <w:rFonts w:ascii="Times New Roman" w:hAnsi="Times New Roman"/>
          <w:bCs/>
          <w:i/>
          <w:color w:val="000000"/>
          <w:sz w:val="24"/>
          <w:szCs w:val="24"/>
        </w:rPr>
        <w:t>Dpanthenol  provitamin</w:t>
      </w:r>
      <w:proofErr w:type="gramEnd"/>
      <w:r w:rsidRPr="00A60DD0">
        <w:rPr>
          <w:rFonts w:ascii="Times New Roman" w:hAnsi="Times New Roman"/>
          <w:bCs/>
          <w:i/>
          <w:color w:val="000000"/>
          <w:sz w:val="24"/>
          <w:szCs w:val="24"/>
        </w:rPr>
        <w:t xml:space="preserve"> b5): kuru cilt dokusunun iyileşmesini sağlar ve </w:t>
      </w:r>
      <w:r w:rsidRPr="00A60DD0">
        <w:rPr>
          <w:rFonts w:ascii="Times New Roman" w:hAnsi="Times New Roman"/>
          <w:b/>
          <w:bCs/>
          <w:i/>
          <w:color w:val="000000"/>
          <w:sz w:val="24"/>
          <w:szCs w:val="24"/>
          <w:u w:val="single"/>
        </w:rPr>
        <w:t>cilt yenileyici özelliğe sahiptir</w:t>
      </w:r>
      <w:r w:rsidRPr="00A60DD0">
        <w:rPr>
          <w:rFonts w:ascii="Times New Roman" w:hAnsi="Times New Roman"/>
          <w:bCs/>
          <w:i/>
          <w:color w:val="000000"/>
          <w:sz w:val="24"/>
          <w:szCs w:val="24"/>
        </w:rPr>
        <w:t xml:space="preserve">, cildi derinlemesine </w:t>
      </w:r>
      <w:r w:rsidRPr="00A60DD0">
        <w:rPr>
          <w:rFonts w:ascii="Times New Roman" w:hAnsi="Times New Roman"/>
          <w:bCs/>
          <w:color w:val="000000"/>
          <w:sz w:val="24"/>
          <w:szCs w:val="24"/>
        </w:rPr>
        <w:t>nemlendirir</w:t>
      </w:r>
      <w:r w:rsidRPr="00A60DD0">
        <w:rPr>
          <w:rFonts w:ascii="Times New Roman" w:hAnsi="Times New Roman"/>
          <w:i/>
          <w:sz w:val="24"/>
          <w:szCs w:val="24"/>
        </w:rPr>
        <w:t xml:space="preserve">” </w:t>
      </w:r>
      <w:r w:rsidRPr="00A60DD0">
        <w:rPr>
          <w:rFonts w:ascii="Times New Roman" w:hAnsi="Times New Roman"/>
          <w:sz w:val="24"/>
          <w:szCs w:val="24"/>
        </w:rPr>
        <w:t>şeklinde ifadelere yer verildiği</w:t>
      </w:r>
      <w:r>
        <w:rPr>
          <w:rFonts w:ascii="Times New Roman" w:hAnsi="Times New Roman"/>
          <w:sz w:val="24"/>
          <w:szCs w:val="24"/>
        </w:rPr>
        <w:t>,</w:t>
      </w:r>
    </w:p>
    <w:p w:rsidR="000B260C" w:rsidRPr="00A60DD0" w:rsidRDefault="000B260C" w:rsidP="000B260C">
      <w:pPr>
        <w:tabs>
          <w:tab w:val="left" w:pos="0"/>
          <w:tab w:val="left" w:pos="709"/>
        </w:tabs>
        <w:spacing w:after="0" w:line="240" w:lineRule="auto"/>
        <w:jc w:val="both"/>
        <w:rPr>
          <w:rFonts w:ascii="Times New Roman" w:hAnsi="Times New Roman"/>
          <w:bCs/>
          <w:color w:val="000000"/>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Kozmetik Mevzuatına tabi bulunan tüm kozmetik ürünlerin, insan vücudunun dış kısımlarına uygulanan ve etkileri geçici olan ürünler olması gerektiği; </w:t>
      </w:r>
      <w:r w:rsidRPr="00A60DD0">
        <w:rPr>
          <w:rFonts w:ascii="Times New Roman" w:hAnsi="Times New Roman"/>
          <w:b/>
          <w:sz w:val="24"/>
          <w:szCs w:val="24"/>
        </w:rPr>
        <w:t xml:space="preserve">bu bağlamda, inceleme konusu tanıtımlarda yer alan </w:t>
      </w:r>
      <w:r w:rsidRPr="00A60DD0">
        <w:rPr>
          <w:rFonts w:ascii="Times New Roman" w:hAnsi="Times New Roman"/>
          <w:b/>
          <w:i/>
          <w:sz w:val="24"/>
          <w:szCs w:val="24"/>
          <w:u w:val="single"/>
        </w:rPr>
        <w:t>altı çizili</w:t>
      </w:r>
      <w:r w:rsidRPr="00A60DD0">
        <w:rPr>
          <w:rFonts w:ascii="Times New Roman" w:hAnsi="Times New Roman"/>
          <w:b/>
          <w:sz w:val="24"/>
          <w:szCs w:val="24"/>
        </w:rPr>
        <w:t xml:space="preserve"> ifadelerinin tedaviye yönelik olması nedeniyle ilgili mevzuatta belirtilen kozmetik ürün tanımını aşan ve yanıltıcı nitelikte değerlendirildiği,</w:t>
      </w:r>
      <w:r w:rsidRPr="00A60DD0">
        <w:rPr>
          <w:rFonts w:ascii="Times New Roman" w:hAnsi="Times New Roman"/>
          <w:sz w:val="24"/>
          <w:szCs w:val="24"/>
        </w:rPr>
        <w:t xml:space="preserve">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Açıklanan nedenlerle söz konusu tanıtımların,</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hd w:val="clear" w:color="auto" w:fill="FFFFFF"/>
        <w:tabs>
          <w:tab w:val="left" w:pos="0"/>
          <w:tab w:val="left" w:pos="709"/>
        </w:tabs>
        <w:spacing w:after="0" w:line="240" w:lineRule="auto"/>
        <w:ind w:left="709" w:hanging="709"/>
        <w:rPr>
          <w:rFonts w:ascii="Times New Roman" w:hAnsi="Times New Roman"/>
          <w:sz w:val="24"/>
          <w:szCs w:val="24"/>
        </w:rPr>
      </w:pPr>
      <w:r w:rsidRPr="00A60DD0">
        <w:rPr>
          <w:rFonts w:ascii="Times New Roman" w:hAnsi="Times New Roman"/>
          <w:b/>
          <w:sz w:val="24"/>
          <w:szCs w:val="24"/>
        </w:rPr>
        <w:t>-</w:t>
      </w:r>
      <w:r w:rsidRPr="00A60DD0">
        <w:rPr>
          <w:rFonts w:ascii="Times New Roman" w:hAnsi="Times New Roman"/>
          <w:sz w:val="24"/>
          <w:szCs w:val="24"/>
        </w:rPr>
        <w:t xml:space="preserve"> Kozmetik Yönetmeliğinin 4 ve 10 uncu maddeleri,</w:t>
      </w:r>
    </w:p>
    <w:p w:rsidR="000B260C" w:rsidRDefault="000B260C" w:rsidP="000B260C">
      <w:pPr>
        <w:tabs>
          <w:tab w:val="left" w:pos="567"/>
        </w:tabs>
        <w:autoSpaceDE w:val="0"/>
        <w:autoSpaceDN w:val="0"/>
        <w:adjustRightInd w:val="0"/>
        <w:spacing w:after="0" w:line="240" w:lineRule="auto"/>
        <w:jc w:val="both"/>
        <w:rPr>
          <w:rFonts w:ascii="Times New Roman" w:hAnsi="Times New Roman"/>
          <w:sz w:val="24"/>
          <w:szCs w:val="24"/>
        </w:rPr>
      </w:pPr>
      <w:r w:rsidRPr="00A60DD0">
        <w:rPr>
          <w:rFonts w:ascii="Times New Roman" w:eastAsia="Andale Sans UI" w:hAnsi="Times New Roman"/>
          <w:kern w:val="2"/>
          <w:sz w:val="24"/>
          <w:szCs w:val="24"/>
        </w:rPr>
        <w:t>-</w:t>
      </w:r>
      <w:r w:rsidRPr="00A60DD0">
        <w:rPr>
          <w:rFonts w:ascii="Times New Roman" w:hAnsi="Times New Roman"/>
          <w:sz w:val="24"/>
          <w:szCs w:val="24"/>
        </w:rPr>
        <w:t xml:space="preserve"> Sağlık Beyanı ile Satışa Sunulan Ürünlerin Sağlık Beyanları Hakkında Yönetmeliğin 5 ve 7 inci maddeleri,</w:t>
      </w:r>
    </w:p>
    <w:p w:rsidR="000B260C" w:rsidRPr="00A60DD0" w:rsidRDefault="000B260C" w:rsidP="000B260C">
      <w:pPr>
        <w:tabs>
          <w:tab w:val="left" w:pos="567"/>
        </w:tabs>
        <w:autoSpaceDE w:val="0"/>
        <w:autoSpaceDN w:val="0"/>
        <w:adjustRightInd w:val="0"/>
        <w:spacing w:after="0" w:line="240" w:lineRule="auto"/>
        <w:jc w:val="both"/>
        <w:rPr>
          <w:rFonts w:ascii="Times New Roman" w:hAnsi="Times New Roman"/>
          <w:sz w:val="24"/>
          <w:szCs w:val="24"/>
        </w:rPr>
      </w:pPr>
    </w:p>
    <w:p w:rsidR="000B260C" w:rsidRDefault="000B260C" w:rsidP="000B260C">
      <w:pPr>
        <w:shd w:val="clear" w:color="auto" w:fill="FFFFFF"/>
        <w:tabs>
          <w:tab w:val="left" w:pos="0"/>
        </w:tabs>
        <w:spacing w:after="0" w:line="240" w:lineRule="auto"/>
        <w:jc w:val="both"/>
        <w:rPr>
          <w:rFonts w:ascii="Times New Roman" w:hAnsi="Times New Roman"/>
          <w:sz w:val="24"/>
          <w:szCs w:val="24"/>
        </w:rPr>
      </w:pPr>
      <w:r w:rsidRPr="00A60DD0">
        <w:rPr>
          <w:rFonts w:ascii="Times New Roman" w:hAnsi="Times New Roman"/>
          <w:spacing w:val="-1"/>
          <w:sz w:val="24"/>
          <w:szCs w:val="24"/>
        </w:rPr>
        <w:t xml:space="preserve">-10.01.2015 tarihli ve 29232 saylı Resmi Gazete’de yayınlanarak yürürlüğe giren </w:t>
      </w:r>
      <w:r w:rsidRPr="00A60DD0">
        <w:rPr>
          <w:rFonts w:ascii="Times New Roman" w:hAnsi="Times New Roman"/>
          <w:sz w:val="24"/>
          <w:szCs w:val="24"/>
        </w:rPr>
        <w:t xml:space="preserve">Ticari Reklam ve Haksız Ticari Uygulamalar Yönetmeliği’nin 5/1, 7/1, 7/2, 7/3, </w:t>
      </w:r>
      <w:proofErr w:type="gramStart"/>
      <w:r w:rsidRPr="00A60DD0">
        <w:rPr>
          <w:rFonts w:ascii="Times New Roman" w:hAnsi="Times New Roman"/>
          <w:sz w:val="24"/>
          <w:szCs w:val="24"/>
        </w:rPr>
        <w:t>7/4,7/5</w:t>
      </w:r>
      <w:proofErr w:type="gramEnd"/>
      <w:r w:rsidRPr="00A60DD0">
        <w:rPr>
          <w:rFonts w:ascii="Times New Roman" w:hAnsi="Times New Roman"/>
          <w:sz w:val="24"/>
          <w:szCs w:val="24"/>
        </w:rPr>
        <w:t>, 7/8, 26 ıncı ve 32 inci maddeleri,</w:t>
      </w:r>
    </w:p>
    <w:p w:rsidR="000B260C" w:rsidRPr="00A60DD0" w:rsidRDefault="000B260C" w:rsidP="000B260C">
      <w:pPr>
        <w:shd w:val="clear" w:color="auto" w:fill="FFFFFF"/>
        <w:tabs>
          <w:tab w:val="left" w:pos="0"/>
        </w:tabs>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Andale Sans UI" w:hAnsi="Times New Roman"/>
          <w:kern w:val="2"/>
          <w:sz w:val="24"/>
          <w:szCs w:val="24"/>
        </w:rPr>
      </w:pPr>
      <w:r w:rsidRPr="00A60DD0">
        <w:rPr>
          <w:rFonts w:ascii="Times New Roman" w:eastAsia="Andale Sans UI" w:hAnsi="Times New Roman"/>
          <w:kern w:val="2"/>
          <w:sz w:val="24"/>
          <w:szCs w:val="24"/>
        </w:rPr>
        <w:t>- 6502 sayılı Tüketicinin Korunması Hakkında Kanun'un 61 inci maddesi</w:t>
      </w:r>
    </w:p>
    <w:p w:rsidR="000B260C" w:rsidRPr="00A60DD0" w:rsidRDefault="000B260C" w:rsidP="000B260C">
      <w:pPr>
        <w:spacing w:after="0" w:line="240" w:lineRule="auto"/>
        <w:jc w:val="both"/>
        <w:rPr>
          <w:rFonts w:ascii="Times New Roman" w:eastAsia="Andale Sans UI" w:hAnsi="Times New Roman"/>
          <w:kern w:val="2"/>
          <w:sz w:val="24"/>
          <w:szCs w:val="24"/>
        </w:rPr>
      </w:pPr>
    </w:p>
    <w:p w:rsidR="000B260C" w:rsidRDefault="000B260C" w:rsidP="000B260C">
      <w:pPr>
        <w:widowControl w:val="0"/>
        <w:suppressAutoHyphens/>
        <w:spacing w:after="0" w:line="240" w:lineRule="auto"/>
        <w:jc w:val="both"/>
        <w:rPr>
          <w:rFonts w:ascii="Times New Roman" w:eastAsia="Andale Sans UI" w:hAnsi="Times New Roman"/>
          <w:b/>
          <w:kern w:val="1"/>
          <w:sz w:val="24"/>
          <w:szCs w:val="24"/>
        </w:rPr>
      </w:pPr>
      <w:proofErr w:type="gramStart"/>
      <w:r w:rsidRPr="00A60DD0">
        <w:rPr>
          <w:rFonts w:ascii="Times New Roman" w:eastAsia="Andale Sans UI" w:hAnsi="Times New Roman"/>
          <w:kern w:val="1"/>
          <w:sz w:val="24"/>
          <w:szCs w:val="24"/>
        </w:rPr>
        <w:t>hükümlerine</w:t>
      </w:r>
      <w:proofErr w:type="gramEnd"/>
      <w:r w:rsidRPr="00A60DD0">
        <w:rPr>
          <w:rFonts w:ascii="Times New Roman" w:eastAsia="Andale Sans UI" w:hAnsi="Times New Roman"/>
          <w:kern w:val="1"/>
          <w:sz w:val="24"/>
          <w:szCs w:val="24"/>
        </w:rPr>
        <w:t xml:space="preserve"> aykırı olduğuna</w:t>
      </w:r>
      <w:r w:rsidRPr="00A60DD0">
        <w:rPr>
          <w:rFonts w:ascii="Times New Roman" w:eastAsia="Andale Sans UI" w:hAnsi="Times New Roman"/>
          <w:b/>
          <w:kern w:val="1"/>
          <w:sz w:val="24"/>
          <w:szCs w:val="24"/>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rPr>
      </w:pPr>
    </w:p>
    <w:p w:rsidR="000B260C" w:rsidRPr="00A60DD0" w:rsidRDefault="000B260C" w:rsidP="000B260C">
      <w:pPr>
        <w:spacing w:after="0" w:line="240" w:lineRule="auto"/>
        <w:jc w:val="both"/>
        <w:rPr>
          <w:rFonts w:ascii="Times New Roman" w:eastAsia="Andale Sans UI" w:hAnsi="Times New Roman"/>
          <w:kern w:val="1"/>
          <w:sz w:val="24"/>
          <w:szCs w:val="24"/>
        </w:rPr>
      </w:pPr>
      <w:r w:rsidRPr="00A60DD0">
        <w:rPr>
          <w:rFonts w:ascii="Times New Roman" w:eastAsia="Andale Sans UI" w:hAnsi="Times New Roman"/>
          <w:kern w:val="1"/>
          <w:sz w:val="24"/>
          <w:szCs w:val="24"/>
        </w:rPr>
        <w:t>Buna göre, reklam veren</w:t>
      </w:r>
      <w:r w:rsidRPr="00A60DD0">
        <w:rPr>
          <w:rFonts w:ascii="Times New Roman" w:eastAsia="Andale Sans UI" w:hAnsi="Times New Roman"/>
          <w:kern w:val="2"/>
          <w:sz w:val="24"/>
          <w:szCs w:val="24"/>
        </w:rPr>
        <w:t xml:space="preserve"> </w:t>
      </w:r>
      <w:r w:rsidRPr="00A60DD0">
        <w:rPr>
          <w:rFonts w:ascii="Times New Roman" w:eastAsia="Andale Sans UI" w:hAnsi="Times New Roman"/>
          <w:b/>
          <w:kern w:val="2"/>
          <w:sz w:val="24"/>
          <w:szCs w:val="24"/>
        </w:rPr>
        <w:t>Deniz Eker KIZILAY</w:t>
      </w:r>
      <w:r w:rsidRPr="00A60DD0">
        <w:rPr>
          <w:rFonts w:ascii="Times New Roman" w:eastAsia="Andale Sans UI" w:hAnsi="Times New Roman"/>
          <w:kern w:val="2"/>
          <w:sz w:val="24"/>
          <w:szCs w:val="24"/>
        </w:rPr>
        <w:t xml:space="preserve"> </w:t>
      </w:r>
      <w:r w:rsidRPr="00A60DD0">
        <w:rPr>
          <w:rFonts w:ascii="Times New Roman" w:eastAsia="Andale Sans UI" w:hAnsi="Times New Roman"/>
          <w:kern w:val="1"/>
          <w:sz w:val="24"/>
          <w:szCs w:val="24"/>
        </w:rPr>
        <w:t>hakkında, 6502 sa</w:t>
      </w:r>
      <w:r>
        <w:rPr>
          <w:rFonts w:ascii="Times New Roman" w:eastAsia="Andale Sans UI" w:hAnsi="Times New Roman"/>
          <w:kern w:val="1"/>
          <w:sz w:val="24"/>
          <w:szCs w:val="24"/>
        </w:rPr>
        <w:t xml:space="preserve">yılı Kanun’un 63 üncü ve 77/12 </w:t>
      </w:r>
      <w:r w:rsidRPr="00A60DD0">
        <w:rPr>
          <w:rFonts w:ascii="Times New Roman" w:eastAsia="Andale Sans UI" w:hAnsi="Times New Roman"/>
          <w:kern w:val="1"/>
          <w:sz w:val="24"/>
          <w:szCs w:val="24"/>
        </w:rPr>
        <w:t xml:space="preserve">nci maddeleri </w:t>
      </w:r>
      <w:r>
        <w:rPr>
          <w:rFonts w:ascii="Times New Roman" w:eastAsia="Andale Sans UI" w:hAnsi="Times New Roman"/>
          <w:kern w:val="1"/>
          <w:sz w:val="24"/>
          <w:szCs w:val="24"/>
        </w:rPr>
        <w:t>uyarınca</w:t>
      </w:r>
      <w:r w:rsidRPr="00A60DD0">
        <w:rPr>
          <w:rFonts w:ascii="Times New Roman" w:eastAsia="Andale Sans UI" w:hAnsi="Times New Roman"/>
          <w:kern w:val="1"/>
          <w:sz w:val="24"/>
          <w:szCs w:val="24"/>
        </w:rPr>
        <w:t xml:space="preserve"> </w:t>
      </w:r>
      <w:r w:rsidRPr="00A60DD0">
        <w:rPr>
          <w:rFonts w:ascii="Times New Roman" w:eastAsia="Andale Sans UI" w:hAnsi="Times New Roman"/>
          <w:b/>
          <w:kern w:val="1"/>
          <w:sz w:val="24"/>
          <w:szCs w:val="24"/>
        </w:rPr>
        <w:t xml:space="preserve">anılan reklamları durdurma cezası </w:t>
      </w:r>
      <w:r w:rsidRPr="00A60DD0">
        <w:rPr>
          <w:rFonts w:ascii="Times New Roman" w:eastAsia="Andale Sans UI" w:hAnsi="Times New Roman"/>
          <w:kern w:val="1"/>
          <w:sz w:val="24"/>
          <w:szCs w:val="24"/>
        </w:rPr>
        <w:t>verilmesine karar verilmiştir.</w:t>
      </w:r>
    </w:p>
    <w:p w:rsidR="000B260C" w:rsidRPr="00A60DD0" w:rsidRDefault="000B260C" w:rsidP="000B260C">
      <w:pPr>
        <w:spacing w:after="0" w:line="240" w:lineRule="auto"/>
        <w:jc w:val="both"/>
        <w:rPr>
          <w:rFonts w:ascii="Times New Roman" w:eastAsia="Andale Sans UI" w:hAnsi="Times New Roman"/>
          <w:b/>
          <w:kern w:val="1"/>
          <w:sz w:val="24"/>
          <w:szCs w:val="24"/>
        </w:rPr>
      </w:pPr>
    </w:p>
    <w:p w:rsidR="000B260C" w:rsidRDefault="000B260C" w:rsidP="000B260C">
      <w:pPr>
        <w:spacing w:after="0" w:line="240" w:lineRule="auto"/>
        <w:jc w:val="both"/>
        <w:rPr>
          <w:rFonts w:ascii="Times New Roman" w:eastAsia="Andale Sans UI" w:hAnsi="Times New Roman"/>
          <w:b/>
          <w:kern w:val="1"/>
          <w:sz w:val="24"/>
          <w:szCs w:val="24"/>
        </w:rPr>
      </w:pPr>
      <w:r w:rsidRPr="00A60DD0">
        <w:rPr>
          <w:rFonts w:ascii="Times New Roman" w:eastAsia="Andale Sans UI" w:hAnsi="Times New Roman"/>
          <w:b/>
          <w:kern w:val="1"/>
          <w:sz w:val="24"/>
          <w:szCs w:val="24"/>
        </w:rPr>
        <w:t>29)</w:t>
      </w:r>
    </w:p>
    <w:p w:rsidR="000B260C" w:rsidRPr="00A60DD0" w:rsidRDefault="000B260C" w:rsidP="000B260C">
      <w:pPr>
        <w:spacing w:after="0" w:line="240" w:lineRule="auto"/>
        <w:jc w:val="both"/>
        <w:rPr>
          <w:rFonts w:ascii="Times New Roman" w:eastAsia="Andale Sans UI" w:hAnsi="Times New Roman"/>
          <w:b/>
          <w:kern w:val="1"/>
          <w:sz w:val="24"/>
          <w:szCs w:val="24"/>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Dosya No: 2014/1585</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w:t>
      </w:r>
      <w:r w:rsidRPr="00A60DD0">
        <w:rPr>
          <w:rFonts w:ascii="Times New Roman" w:eastAsia="Andale Sans UI" w:hAnsi="Times New Roman"/>
          <w:kern w:val="1"/>
          <w:sz w:val="24"/>
          <w:szCs w:val="24"/>
          <w:lang w:eastAsia="tr-TR"/>
        </w:rPr>
        <w:t xml:space="preserve"> </w:t>
      </w:r>
      <w:r w:rsidRPr="00A60DD0">
        <w:rPr>
          <w:rFonts w:ascii="Times New Roman" w:eastAsia="Andale Sans UI" w:hAnsi="Times New Roman"/>
          <w:b/>
          <w:kern w:val="1"/>
          <w:sz w:val="24"/>
          <w:szCs w:val="24"/>
          <w:lang w:eastAsia="tr-TR"/>
        </w:rPr>
        <w:t>Medfors İlaç ve Sağlık Ürünleri A.Ş.</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hAnsi="Times New Roman"/>
          <w:sz w:val="24"/>
          <w:szCs w:val="24"/>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 Reklam:</w:t>
      </w:r>
      <w:r w:rsidRPr="00A60DD0">
        <w:rPr>
          <w:rFonts w:ascii="Times New Roman" w:eastAsia="Andale Sans UI" w:hAnsi="Times New Roman"/>
          <w:kern w:val="1"/>
          <w:sz w:val="24"/>
          <w:szCs w:val="24"/>
          <w:lang w:eastAsia="tr-TR"/>
        </w:rPr>
        <w:t xml:space="preserve"> </w:t>
      </w:r>
      <w:hyperlink r:id="rId38" w:history="1">
        <w:r w:rsidRPr="00A60DD0">
          <w:rPr>
            <w:rFonts w:ascii="Times New Roman" w:eastAsia="Andale Sans UI" w:hAnsi="Times New Roman"/>
            <w:color w:val="0000FF" w:themeColor="hyperlink"/>
            <w:kern w:val="1"/>
            <w:sz w:val="24"/>
            <w:szCs w:val="24"/>
            <w:u w:val="single"/>
            <w:lang w:eastAsia="tr-TR"/>
          </w:rPr>
          <w:t>www.medfors.com</w:t>
        </w:r>
      </w:hyperlink>
      <w:r w:rsidRPr="00A60DD0">
        <w:rPr>
          <w:rFonts w:ascii="Times New Roman" w:eastAsia="Andale Sans UI" w:hAnsi="Times New Roman"/>
          <w:kern w:val="1"/>
          <w:sz w:val="24"/>
          <w:szCs w:val="24"/>
          <w:lang w:eastAsia="tr-TR"/>
        </w:rPr>
        <w:t xml:space="preserve"> adresli internet sitesinde yer alan tanıtımlar</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Reklam Yayın Tarihi:</w:t>
      </w:r>
      <w:r w:rsidRPr="00A60DD0">
        <w:rPr>
          <w:rFonts w:ascii="Times New Roman" w:eastAsia="Andale Sans UI" w:hAnsi="Times New Roman"/>
          <w:kern w:val="1"/>
          <w:sz w:val="24"/>
          <w:szCs w:val="24"/>
          <w:lang w:eastAsia="tr-TR"/>
        </w:rPr>
        <w:t xml:space="preserve"> 17.11.2014</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Yayınlandığı Mecra:</w:t>
      </w:r>
      <w:r w:rsidRPr="00A60DD0">
        <w:rPr>
          <w:rFonts w:ascii="Times New Roman" w:eastAsia="Andale Sans UI" w:hAnsi="Times New Roman"/>
          <w:kern w:val="1"/>
          <w:sz w:val="24"/>
          <w:szCs w:val="24"/>
          <w:lang w:eastAsia="tr-TR"/>
        </w:rPr>
        <w:t xml:space="preserve"> İnternet sitesi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Tespitler</w:t>
      </w:r>
      <w:r w:rsidRPr="00A60DD0">
        <w:rPr>
          <w:rFonts w:ascii="Times New Roman" w:eastAsia="Andale Sans UI" w:hAnsi="Times New Roman"/>
          <w:kern w:val="1"/>
          <w:sz w:val="24"/>
          <w:szCs w:val="24"/>
          <w:lang w:eastAsia="tr-TR"/>
        </w:rPr>
        <w:t xml:space="preserve">: </w:t>
      </w:r>
      <w:hyperlink r:id="rId39" w:history="1">
        <w:r w:rsidRPr="00A60DD0">
          <w:rPr>
            <w:rFonts w:ascii="Times New Roman" w:eastAsia="Andale Sans UI" w:hAnsi="Times New Roman"/>
            <w:color w:val="0000FF" w:themeColor="hyperlink"/>
            <w:kern w:val="1"/>
            <w:sz w:val="24"/>
            <w:szCs w:val="24"/>
            <w:u w:val="single"/>
            <w:lang w:eastAsia="tr-TR"/>
          </w:rPr>
          <w:t>www.medfors.com.tr</w:t>
        </w:r>
      </w:hyperlink>
      <w:r w:rsidRPr="00A60DD0">
        <w:rPr>
          <w:rFonts w:ascii="Times New Roman" w:eastAsia="Andale Sans UI" w:hAnsi="Times New Roman"/>
          <w:kern w:val="1"/>
          <w:sz w:val="24"/>
          <w:szCs w:val="24"/>
          <w:lang w:eastAsia="tr-TR"/>
        </w:rPr>
        <w:t xml:space="preserve"> </w:t>
      </w:r>
      <w:hyperlink r:id="rId40" w:history="1"/>
      <w:hyperlink r:id="rId41" w:history="1"/>
      <w:r w:rsidRPr="00A60DD0">
        <w:rPr>
          <w:rFonts w:ascii="Times New Roman" w:eastAsia="Andale Sans UI" w:hAnsi="Times New Roman"/>
          <w:kern w:val="1"/>
          <w:sz w:val="24"/>
          <w:szCs w:val="24"/>
          <w:lang w:eastAsia="tr-TR"/>
        </w:rPr>
        <w:t>adresli internet sitesinde</w:t>
      </w:r>
      <w:r w:rsidRPr="00A60DD0">
        <w:rPr>
          <w:rFonts w:ascii="Times New Roman" w:hAnsi="Times New Roman"/>
          <w:sz w:val="24"/>
          <w:szCs w:val="24"/>
        </w:rPr>
        <w:t>; “</w:t>
      </w:r>
      <w:r w:rsidRPr="00A60DD0">
        <w:rPr>
          <w:rFonts w:ascii="Times New Roman" w:hAnsi="Times New Roman"/>
          <w:i/>
          <w:sz w:val="24"/>
          <w:szCs w:val="24"/>
          <w:u w:val="single"/>
        </w:rPr>
        <w:t xml:space="preserve">Bronkhomax Krem: </w:t>
      </w:r>
      <w:r w:rsidRPr="00A60DD0">
        <w:rPr>
          <w:rFonts w:ascii="Times New Roman" w:hAnsi="Times New Roman"/>
          <w:i/>
          <w:sz w:val="24"/>
          <w:szCs w:val="24"/>
        </w:rPr>
        <w:t xml:space="preserve">Soğuk algınlığına bağlı: hapşırık-öksürük, çocukların gece öksürükleri, ses kısıklığı, boğaz ve burun akıntısı, nezle, grip, baş ağrısı ve kas tutulmaları </w:t>
      </w:r>
      <w:proofErr w:type="gramStart"/>
      <w:r w:rsidRPr="00A60DD0">
        <w:rPr>
          <w:rFonts w:ascii="Times New Roman" w:hAnsi="Times New Roman"/>
          <w:i/>
          <w:sz w:val="24"/>
          <w:szCs w:val="24"/>
        </w:rPr>
        <w:t>şikayetlerinin</w:t>
      </w:r>
      <w:proofErr w:type="gramEnd"/>
      <w:r w:rsidRPr="00A60DD0">
        <w:rPr>
          <w:rFonts w:ascii="Times New Roman" w:hAnsi="Times New Roman"/>
          <w:i/>
          <w:sz w:val="24"/>
          <w:szCs w:val="24"/>
        </w:rPr>
        <w:t xml:space="preserve"> semptomatik tedavisinde kullanılır. Çocuklarda soğuk algınlığına bağlı öksürüklerde ayak tabanına sürülerek uygulandığında gece öksürüğünün kesilmesine yardımcı olur.  Aktif maddeleri arasında yer alan </w:t>
      </w:r>
      <w:proofErr w:type="gramStart"/>
      <w:r w:rsidRPr="00A60DD0">
        <w:rPr>
          <w:rFonts w:ascii="Times New Roman" w:hAnsi="Times New Roman"/>
          <w:i/>
          <w:sz w:val="24"/>
          <w:szCs w:val="24"/>
        </w:rPr>
        <w:t>kafur</w:t>
      </w:r>
      <w:proofErr w:type="gramEnd"/>
      <w:r w:rsidRPr="00A60DD0">
        <w:rPr>
          <w:rFonts w:ascii="Times New Roman" w:hAnsi="Times New Roman"/>
          <w:i/>
          <w:sz w:val="24"/>
          <w:szCs w:val="24"/>
        </w:rPr>
        <w:t xml:space="preserve"> ve mentol etkisiyle sürüldüğü bölgede kılcak damarların genişlemesini sağlayarak bu bölgeyi ısıtır ve birikiş toksinlerin atılmasını kolaylaştırarak ağrıyı ortadan kaldırır. Soğuk algınlığına bağlı göğüs, boyun, sırt, kas tutulması gibi durumlarda ve gerektiğinde odanın havasını değiştirmek için buharlaştırarak kullanılır. (...) </w:t>
      </w:r>
      <w:r w:rsidRPr="00A60DD0">
        <w:rPr>
          <w:rFonts w:ascii="Times New Roman" w:hAnsi="Times New Roman"/>
          <w:i/>
          <w:sz w:val="24"/>
          <w:szCs w:val="24"/>
          <w:u w:val="single"/>
        </w:rPr>
        <w:t xml:space="preserve">Escus Jel: </w:t>
      </w:r>
      <w:r w:rsidRPr="00A60DD0">
        <w:rPr>
          <w:rFonts w:ascii="Times New Roman" w:hAnsi="Times New Roman"/>
          <w:i/>
          <w:sz w:val="24"/>
          <w:szCs w:val="24"/>
        </w:rPr>
        <w:t>Varisler ve Yorgun Bacaklar İçin.  Yüzeysel kılcal damar genişlemesi-varis, yorgun ve ağrıyan bacaklar, ödem. Eskulin içeriği ile yüzeysel kılcal damarların geçirgenliğini azaltır. Antienflamatuar, ödem çözücü ve güçlü ventrop etkiye sahiptir. Venöz bozukluklar ve ödem için etkili bir tedavi seçeneğidir. Varis oluşumunu önler. Yüzeysel kılcal damarların esnekliğini arttırır. Varislerin iyileşmesine yardımcı olur. Yorgunluk ve şişkinlikten kaynaklanan bacak ağrılarını hafifletir</w:t>
      </w:r>
      <w:proofErr w:type="gramStart"/>
      <w:r w:rsidRPr="00A60DD0">
        <w:rPr>
          <w:rFonts w:ascii="Times New Roman" w:hAnsi="Times New Roman"/>
          <w:i/>
          <w:sz w:val="24"/>
          <w:szCs w:val="24"/>
        </w:rPr>
        <w:t>..</w:t>
      </w:r>
      <w:proofErr w:type="gramEnd"/>
      <w:r w:rsidRPr="00A60DD0">
        <w:rPr>
          <w:rFonts w:ascii="Times New Roman" w:hAnsi="Times New Roman"/>
          <w:i/>
          <w:sz w:val="24"/>
          <w:szCs w:val="24"/>
        </w:rPr>
        <w:t xml:space="preserve"> Yüzeysel kılcal damarların esnekliğini arttıran ve varis oluşumunu önleyen A,B,C,P,Pp vitaminleri ve antioksidan içerir. " </w:t>
      </w:r>
      <w:r w:rsidRPr="00A60DD0">
        <w:rPr>
          <w:rFonts w:ascii="Times New Roman" w:hAnsi="Times New Roman"/>
          <w:sz w:val="24"/>
          <w:szCs w:val="24"/>
        </w:rPr>
        <w:t>şeklinde</w:t>
      </w:r>
      <w:r w:rsidRPr="00A60DD0">
        <w:rPr>
          <w:rFonts w:ascii="Times New Roman" w:hAnsi="Times New Roman"/>
          <w:i/>
          <w:sz w:val="24"/>
          <w:szCs w:val="24"/>
        </w:rPr>
        <w:t xml:space="preserve"> </w:t>
      </w:r>
      <w:r w:rsidRPr="00A60DD0">
        <w:rPr>
          <w:rFonts w:ascii="Times New Roman" w:eastAsia="Andale Sans UI" w:hAnsi="Times New Roman"/>
          <w:kern w:val="1"/>
          <w:sz w:val="24"/>
          <w:szCs w:val="24"/>
          <w:lang w:eastAsia="tr-TR"/>
        </w:rPr>
        <w:t>ifadelere yer verildiği tespit edilmiştir.</w:t>
      </w:r>
    </w:p>
    <w:p w:rsidR="000B260C" w:rsidRPr="00A60DD0" w:rsidRDefault="000B260C" w:rsidP="000B260C">
      <w:pPr>
        <w:widowControl w:val="0"/>
        <w:suppressAutoHyphens/>
        <w:spacing w:after="0" w:line="240" w:lineRule="auto"/>
        <w:jc w:val="both"/>
        <w:rPr>
          <w:rFonts w:ascii="Times New Roman" w:hAnsi="Times New Roman"/>
          <w:sz w:val="24"/>
          <w:szCs w:val="24"/>
        </w:rPr>
      </w:pPr>
    </w:p>
    <w:p w:rsidR="000B260C" w:rsidRPr="00A60DD0" w:rsidRDefault="000B260C" w:rsidP="000B260C">
      <w:pPr>
        <w:widowControl w:val="0"/>
        <w:suppressAutoHyphens/>
        <w:spacing w:after="0" w:line="240" w:lineRule="auto"/>
        <w:jc w:val="both"/>
        <w:rPr>
          <w:rFonts w:ascii="Times New Roman" w:hAnsi="Times New Roman"/>
          <w:i/>
          <w:sz w:val="24"/>
          <w:szCs w:val="24"/>
        </w:rPr>
      </w:pPr>
      <w:proofErr w:type="gramStart"/>
      <w:r w:rsidRPr="00A60DD0">
        <w:rPr>
          <w:rFonts w:ascii="Times New Roman" w:eastAsia="Andale Sans UI" w:hAnsi="Times New Roman"/>
          <w:b/>
          <w:kern w:val="1"/>
          <w:sz w:val="24"/>
          <w:szCs w:val="24"/>
          <w:lang w:eastAsia="tr-TR"/>
        </w:rPr>
        <w:t>Değerlendirme/Karar:</w:t>
      </w:r>
      <w:r w:rsidRPr="00A60DD0">
        <w:rPr>
          <w:rFonts w:ascii="Times New Roman" w:eastAsia="Andale Sans UI" w:hAnsi="Times New Roman"/>
          <w:kern w:val="1"/>
          <w:sz w:val="24"/>
          <w:szCs w:val="24"/>
          <w:lang w:eastAsia="tr-TR"/>
        </w:rPr>
        <w:t xml:space="preserve"> </w:t>
      </w:r>
      <w:r w:rsidRPr="00A60DD0">
        <w:rPr>
          <w:rFonts w:ascii="Times New Roman" w:hAnsi="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ifadelerin ispata muhtaç olduğu halde kanıtlanmadığı,</w:t>
      </w:r>
      <w:proofErr w:type="gramEnd"/>
    </w:p>
    <w:p w:rsidR="000B260C" w:rsidRPr="00A60DD0" w:rsidRDefault="000B260C" w:rsidP="000B260C">
      <w:pPr>
        <w:widowControl w:val="0"/>
        <w:suppressAutoHyphens/>
        <w:spacing w:after="0" w:line="240" w:lineRule="auto"/>
        <w:jc w:val="both"/>
        <w:rPr>
          <w:rFonts w:ascii="Times New Roman" w:hAnsi="Times New Roman"/>
          <w:kern w:val="1"/>
          <w:sz w:val="24"/>
          <w:szCs w:val="24"/>
        </w:rPr>
      </w:pPr>
    </w:p>
    <w:p w:rsidR="000B260C" w:rsidRPr="00A60DD0" w:rsidRDefault="000B260C" w:rsidP="000B260C">
      <w:pPr>
        <w:widowControl w:val="0"/>
        <w:suppressAutoHyphens/>
        <w:spacing w:after="0" w:line="240" w:lineRule="auto"/>
        <w:jc w:val="both"/>
        <w:rPr>
          <w:rFonts w:ascii="Times New Roman" w:hAnsi="Times New Roman"/>
          <w:kern w:val="1"/>
          <w:sz w:val="24"/>
          <w:szCs w:val="24"/>
        </w:rPr>
      </w:pPr>
      <w:r w:rsidRPr="00A60DD0">
        <w:rPr>
          <w:rFonts w:ascii="Times New Roman" w:hAnsi="Times New Roman"/>
          <w:sz w:val="24"/>
          <w:szCs w:val="24"/>
        </w:rPr>
        <w:t>Dolayısıyla bahsi geçen hususların;</w:t>
      </w:r>
    </w:p>
    <w:p w:rsidR="000B260C" w:rsidRPr="00A60DD0" w:rsidRDefault="000B260C" w:rsidP="000B260C">
      <w:pPr>
        <w:widowControl w:val="0"/>
        <w:suppressAutoHyphens/>
        <w:spacing w:after="0" w:line="240" w:lineRule="auto"/>
        <w:jc w:val="both"/>
        <w:rPr>
          <w:rFonts w:ascii="Times New Roman" w:hAnsi="Times New Roman"/>
          <w:sz w:val="24"/>
          <w:szCs w:val="24"/>
        </w:rPr>
      </w:pPr>
    </w:p>
    <w:p w:rsidR="000B260C" w:rsidRPr="00A60DD0" w:rsidRDefault="000B260C" w:rsidP="000B260C">
      <w:pPr>
        <w:widowControl w:val="0"/>
        <w:suppressAutoHyphens/>
        <w:spacing w:after="0" w:line="240" w:lineRule="auto"/>
        <w:jc w:val="both"/>
        <w:rPr>
          <w:rFonts w:ascii="Times New Roman" w:hAnsi="Times New Roman"/>
          <w:sz w:val="24"/>
          <w:szCs w:val="24"/>
        </w:rPr>
      </w:pPr>
      <w:r w:rsidRPr="00A60DD0">
        <w:rPr>
          <w:rFonts w:ascii="Times New Roman" w:eastAsia="Andale Sans UI" w:hAnsi="Times New Roman"/>
          <w:kern w:val="1"/>
          <w:sz w:val="24"/>
          <w:szCs w:val="24"/>
          <w:lang w:eastAsia="tr-TR"/>
        </w:rPr>
        <w:t xml:space="preserve">- </w:t>
      </w:r>
      <w:r w:rsidRPr="00A60DD0">
        <w:rPr>
          <w:rFonts w:ascii="Times New Roman" w:hAnsi="Times New Roman"/>
          <w:sz w:val="24"/>
          <w:szCs w:val="24"/>
        </w:rPr>
        <w:t>Kozmetik Yönetmeliğinin 4 ve 10. maddeleri,</w:t>
      </w:r>
    </w:p>
    <w:p w:rsidR="000B260C" w:rsidRPr="00A60DD0" w:rsidRDefault="000B260C" w:rsidP="000B260C">
      <w:pPr>
        <w:widowControl w:val="0"/>
        <w:suppressAutoHyphens/>
        <w:spacing w:after="0" w:line="240" w:lineRule="auto"/>
        <w:jc w:val="both"/>
        <w:rPr>
          <w:rFonts w:ascii="Times New Roman" w:hAnsi="Times New Roman"/>
          <w:sz w:val="24"/>
          <w:szCs w:val="24"/>
        </w:rPr>
      </w:pPr>
    </w:p>
    <w:p w:rsidR="000B260C" w:rsidRPr="00A60DD0" w:rsidRDefault="000B260C" w:rsidP="000B260C">
      <w:pPr>
        <w:widowControl w:val="0"/>
        <w:suppressAutoHyphens/>
        <w:spacing w:after="0" w:line="240" w:lineRule="auto"/>
        <w:jc w:val="both"/>
        <w:rPr>
          <w:rFonts w:ascii="Times New Roman" w:hAnsi="Times New Roman"/>
          <w:sz w:val="24"/>
          <w:szCs w:val="24"/>
        </w:rPr>
      </w:pPr>
      <w:r w:rsidRPr="00A60DD0">
        <w:rPr>
          <w:rFonts w:ascii="Times New Roman" w:eastAsia="Andale Sans UI" w:hAnsi="Times New Roman"/>
          <w:kern w:val="1"/>
          <w:sz w:val="24"/>
          <w:szCs w:val="24"/>
          <w:lang w:eastAsia="tr-TR"/>
        </w:rPr>
        <w:t xml:space="preserve">- </w:t>
      </w:r>
      <w:r w:rsidRPr="00A60DD0">
        <w:rPr>
          <w:rFonts w:ascii="Times New Roman" w:hAnsi="Times New Roman"/>
          <w:sz w:val="24"/>
          <w:szCs w:val="24"/>
        </w:rPr>
        <w:t>İspençiyari ve Tıbbi Müstahzarlar Kanununun 13. Maddesi,</w:t>
      </w:r>
    </w:p>
    <w:p w:rsidR="000B260C" w:rsidRPr="00A60DD0" w:rsidRDefault="000B260C" w:rsidP="000B260C">
      <w:pPr>
        <w:widowControl w:val="0"/>
        <w:suppressAutoHyphens/>
        <w:spacing w:after="0" w:line="240" w:lineRule="auto"/>
        <w:jc w:val="both"/>
        <w:rPr>
          <w:rFonts w:ascii="Times New Roman" w:hAnsi="Times New Roman"/>
          <w:sz w:val="24"/>
          <w:szCs w:val="24"/>
        </w:rPr>
      </w:pPr>
    </w:p>
    <w:p w:rsidR="000B260C" w:rsidRPr="00A60DD0" w:rsidRDefault="000B260C" w:rsidP="000B260C">
      <w:pPr>
        <w:widowControl w:val="0"/>
        <w:suppressAutoHyphens/>
        <w:spacing w:after="0" w:line="240" w:lineRule="auto"/>
        <w:jc w:val="both"/>
        <w:rPr>
          <w:rFonts w:ascii="Times New Roman" w:hAnsi="Times New Roman"/>
          <w:sz w:val="24"/>
          <w:szCs w:val="24"/>
        </w:rPr>
      </w:pPr>
      <w:r w:rsidRPr="00A60DD0">
        <w:rPr>
          <w:rFonts w:ascii="Times New Roman" w:hAnsi="Times New Roman"/>
          <w:sz w:val="24"/>
          <w:szCs w:val="24"/>
        </w:rPr>
        <w:t>- Sağlık Beyanı ile Satışa Sunulan Ürünlerin Sağlık Beyanları Hakkında Yönetmeliğin 7/a, 7/b, 7/c maddeleri,</w:t>
      </w:r>
    </w:p>
    <w:p w:rsidR="000B260C" w:rsidRPr="00A60DD0" w:rsidRDefault="000B260C" w:rsidP="000B260C">
      <w:pPr>
        <w:widowControl w:val="0"/>
        <w:suppressAutoHyphens/>
        <w:spacing w:after="0" w:line="240" w:lineRule="auto"/>
        <w:jc w:val="both"/>
        <w:rPr>
          <w:rFonts w:ascii="Times New Roman" w:hAnsi="Times New Roman"/>
          <w:sz w:val="24"/>
          <w:szCs w:val="24"/>
        </w:rPr>
      </w:pPr>
    </w:p>
    <w:p w:rsidR="000B260C" w:rsidRPr="00A60DD0" w:rsidRDefault="000B260C" w:rsidP="000B260C">
      <w:pPr>
        <w:widowControl w:val="0"/>
        <w:suppressAutoHyphens/>
        <w:spacing w:after="0" w:line="240" w:lineRule="auto"/>
        <w:jc w:val="both"/>
        <w:rPr>
          <w:rFonts w:ascii="Times New Roman" w:hAnsi="Times New Roman"/>
          <w:sz w:val="24"/>
          <w:szCs w:val="24"/>
        </w:rPr>
      </w:pPr>
      <w:r w:rsidRPr="00A60DD0">
        <w:rPr>
          <w:rFonts w:ascii="Times New Roman" w:eastAsia="Andale Sans UI" w:hAnsi="Times New Roman"/>
          <w:kern w:val="1"/>
          <w:sz w:val="24"/>
          <w:szCs w:val="24"/>
          <w:lang w:eastAsia="tr-TR"/>
        </w:rPr>
        <w:t xml:space="preserve">- </w:t>
      </w:r>
      <w:r w:rsidRPr="00A60DD0">
        <w:rPr>
          <w:rFonts w:ascii="Times New Roman" w:hAnsi="Times New Roman"/>
          <w:sz w:val="24"/>
          <w:szCs w:val="24"/>
        </w:rPr>
        <w:t xml:space="preserve">İnceleme konusu reklamların yayınlandığı dönemde yürürlükte bulunan mülga Ticari Reklam ve İlanlara İlişkin İlkeler ve Uygulama Esaslarına Dair Yönetmeliğin </w:t>
      </w:r>
      <w:r w:rsidRPr="00A60DD0">
        <w:rPr>
          <w:rFonts w:ascii="Times New Roman" w:eastAsia="Andale Sans UI" w:hAnsi="Times New Roman"/>
          <w:kern w:val="1"/>
          <w:sz w:val="24"/>
          <w:szCs w:val="24"/>
          <w:lang w:eastAsia="tr-TR"/>
        </w:rPr>
        <w:t>5/a, 5/b, 5/e, 7/a, 7/c, 7/g 13, 21 nci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- 6502 sayılı Tüketicinin Korunması Hakkında Kanun'un 61. maddesi,</w:t>
      </w: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Cs/>
          <w:sz w:val="24"/>
          <w:szCs w:val="24"/>
          <w:lang w:eastAsia="tr-TR"/>
        </w:rPr>
        <w:t>hükümlerine</w:t>
      </w:r>
      <w:proofErr w:type="gramEnd"/>
      <w:r w:rsidRPr="00A60DD0">
        <w:rPr>
          <w:rFonts w:ascii="Times New Roman" w:eastAsia="Times New Roman" w:hAnsi="Times New Roman"/>
          <w:bCs/>
          <w:sz w:val="24"/>
          <w:szCs w:val="24"/>
          <w:lang w:eastAsia="tr-TR"/>
        </w:rPr>
        <w:t xml:space="preserve"> aykırı olduğuna</w:t>
      </w:r>
      <w:r w:rsidRPr="00A60DD0">
        <w:rPr>
          <w:rFonts w:ascii="Times New Roman" w:eastAsia="Times New Roman" w:hAnsi="Times New Roman"/>
          <w:b/>
          <w:sz w:val="24"/>
          <w:szCs w:val="24"/>
          <w:lang w:eastAsia="tr-TR"/>
        </w:rPr>
        <w:t>,</w:t>
      </w:r>
      <w:r w:rsidRPr="00A60DD0">
        <w:rPr>
          <w:rFonts w:ascii="Times New Roman" w:eastAsia="Times New Roman" w:hAnsi="Times New Roman"/>
          <w:sz w:val="24"/>
          <w:szCs w:val="24"/>
          <w:lang w:eastAsia="tr-TR"/>
        </w:rPr>
        <w:t xml:space="preserve"> </w:t>
      </w: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p>
    <w:p w:rsidR="000B260C"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Times New Roman" w:hAnsi="Times New Roman"/>
          <w:sz w:val="24"/>
          <w:szCs w:val="24"/>
          <w:lang w:eastAsia="tr-TR"/>
        </w:rPr>
        <w:t>Buna göre, reklam veren</w:t>
      </w:r>
      <w:r w:rsidRPr="00A60DD0">
        <w:rPr>
          <w:rFonts w:ascii="Times New Roman" w:eastAsia="Andale Sans UI" w:hAnsi="Times New Roman"/>
          <w:kern w:val="1"/>
          <w:sz w:val="24"/>
          <w:szCs w:val="24"/>
          <w:lang w:eastAsia="tr-TR"/>
        </w:rPr>
        <w:t xml:space="preserve"> </w:t>
      </w:r>
      <w:r w:rsidRPr="00A60DD0">
        <w:rPr>
          <w:rFonts w:ascii="Times New Roman" w:eastAsia="Andale Sans UI" w:hAnsi="Times New Roman"/>
          <w:b/>
          <w:kern w:val="1"/>
          <w:sz w:val="24"/>
          <w:szCs w:val="24"/>
          <w:lang w:eastAsia="tr-TR"/>
        </w:rPr>
        <w:t xml:space="preserve">Medfors İlaç ve Sağlık Ürünleri A.Ş. </w:t>
      </w:r>
      <w:r w:rsidRPr="00A60DD0">
        <w:rPr>
          <w:rFonts w:ascii="Times New Roman" w:eastAsia="Andale Sans UI" w:hAnsi="Times New Roman"/>
          <w:kern w:val="1"/>
          <w:sz w:val="24"/>
          <w:szCs w:val="24"/>
          <w:lang w:eastAsia="tr-TR"/>
        </w:rPr>
        <w:t>hakkında</w:t>
      </w:r>
      <w:r w:rsidRPr="00A60DD0">
        <w:rPr>
          <w:rFonts w:ascii="Times New Roman" w:eastAsia="Times New Roman" w:hAnsi="Times New Roman"/>
          <w:sz w:val="24"/>
          <w:szCs w:val="24"/>
          <w:lang w:eastAsia="tr-TR"/>
        </w:rPr>
        <w:t>,</w:t>
      </w:r>
      <w:r w:rsidRPr="00A60DD0">
        <w:rPr>
          <w:rFonts w:ascii="Times New Roman" w:eastAsia="Andale Sans UI" w:hAnsi="Times New Roman"/>
          <w:kern w:val="1"/>
          <w:sz w:val="24"/>
          <w:szCs w:val="24"/>
          <w:lang w:eastAsia="tr-TR"/>
        </w:rPr>
        <w:t xml:space="preserve"> 6502 sa</w:t>
      </w:r>
      <w:r>
        <w:rPr>
          <w:rFonts w:ascii="Times New Roman" w:eastAsia="Andale Sans UI" w:hAnsi="Times New Roman"/>
          <w:kern w:val="1"/>
          <w:sz w:val="24"/>
          <w:szCs w:val="24"/>
          <w:lang w:eastAsia="tr-TR"/>
        </w:rPr>
        <w:t xml:space="preserve">yılı Kanun’un 63 üncü ve 77/12 </w:t>
      </w:r>
      <w:r w:rsidRPr="00A60DD0">
        <w:rPr>
          <w:rFonts w:ascii="Times New Roman" w:eastAsia="Andale Sans UI" w:hAnsi="Times New Roman"/>
          <w:kern w:val="1"/>
          <w:sz w:val="24"/>
          <w:szCs w:val="24"/>
          <w:lang w:eastAsia="tr-TR"/>
        </w:rPr>
        <w:t xml:space="preserve">nci maddeleri uyarınca </w:t>
      </w:r>
      <w:r w:rsidRPr="00A60DD0">
        <w:rPr>
          <w:rFonts w:ascii="Times New Roman" w:eastAsia="Times New Roman" w:hAnsi="Times New Roman"/>
          <w:b/>
          <w:sz w:val="24"/>
          <w:szCs w:val="24"/>
          <w:lang w:eastAsia="tr-TR"/>
        </w:rPr>
        <w:t>anılan reklamları durdurma cezası</w:t>
      </w:r>
      <w:r w:rsidRPr="00A60DD0">
        <w:rPr>
          <w:rFonts w:ascii="Times New Roman" w:eastAsia="Times New Roman" w:hAnsi="Times New Roman"/>
          <w:sz w:val="24"/>
          <w:szCs w:val="24"/>
          <w:lang w:eastAsia="tr-TR"/>
        </w:rPr>
        <w:t xml:space="preserve"> verilmesine </w:t>
      </w:r>
      <w:r w:rsidRPr="00A60DD0">
        <w:rPr>
          <w:rFonts w:ascii="Times New Roman" w:eastAsia="Andale Sans UI" w:hAnsi="Times New Roman"/>
          <w:kern w:val="1"/>
          <w:sz w:val="24"/>
          <w:szCs w:val="24"/>
          <w:lang w:eastAsia="tr-TR"/>
        </w:rPr>
        <w:t>karar verilmiştir.</w:t>
      </w:r>
    </w:p>
    <w:p w:rsidR="00773F15" w:rsidRDefault="00773F15" w:rsidP="000B260C">
      <w:pPr>
        <w:widowControl w:val="0"/>
        <w:suppressAutoHyphens/>
        <w:spacing w:after="0" w:line="240" w:lineRule="auto"/>
        <w:jc w:val="both"/>
        <w:rPr>
          <w:rFonts w:ascii="Times New Roman" w:eastAsia="Andale Sans UI" w:hAnsi="Times New Roman"/>
          <w:kern w:val="1"/>
          <w:sz w:val="24"/>
          <w:szCs w:val="24"/>
          <w:lang w:eastAsia="tr-TR"/>
        </w:rPr>
      </w:pPr>
    </w:p>
    <w:p w:rsidR="00773F15" w:rsidRDefault="00773F15"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Default="000B260C" w:rsidP="000B260C">
      <w:pPr>
        <w:spacing w:after="0" w:line="240" w:lineRule="auto"/>
        <w:jc w:val="both"/>
        <w:rPr>
          <w:rFonts w:ascii="Times New Roman" w:eastAsia="Andale Sans UI" w:hAnsi="Times New Roman"/>
          <w:b/>
          <w:kern w:val="1"/>
          <w:sz w:val="24"/>
          <w:szCs w:val="24"/>
          <w:u w:val="single"/>
        </w:rPr>
      </w:pPr>
      <w:r w:rsidRPr="00A60DD0">
        <w:rPr>
          <w:rFonts w:ascii="Times New Roman" w:eastAsia="Andale Sans UI" w:hAnsi="Times New Roman"/>
          <w:b/>
          <w:kern w:val="1"/>
          <w:sz w:val="24"/>
          <w:szCs w:val="24"/>
          <w:u w:val="single"/>
        </w:rPr>
        <w:t>SAĞLIK</w:t>
      </w:r>
    </w:p>
    <w:p w:rsidR="000B260C" w:rsidRPr="00A60DD0" w:rsidRDefault="000B260C" w:rsidP="000B260C">
      <w:pPr>
        <w:spacing w:after="0" w:line="240" w:lineRule="auto"/>
        <w:jc w:val="both"/>
        <w:rPr>
          <w:rFonts w:ascii="Times New Roman" w:eastAsia="Andale Sans UI" w:hAnsi="Times New Roman"/>
          <w:b/>
          <w:kern w:val="1"/>
          <w:sz w:val="24"/>
          <w:szCs w:val="24"/>
          <w:u w:val="single"/>
        </w:rPr>
      </w:pPr>
    </w:p>
    <w:p w:rsidR="000B260C" w:rsidRDefault="000B260C" w:rsidP="000B260C">
      <w:pPr>
        <w:spacing w:after="0" w:line="240" w:lineRule="auto"/>
        <w:jc w:val="both"/>
        <w:rPr>
          <w:rFonts w:ascii="Times New Roman" w:eastAsia="Andale Sans UI" w:hAnsi="Times New Roman"/>
          <w:b/>
          <w:kern w:val="1"/>
          <w:sz w:val="24"/>
          <w:szCs w:val="24"/>
        </w:rPr>
      </w:pPr>
      <w:r w:rsidRPr="00A60DD0">
        <w:rPr>
          <w:rFonts w:ascii="Times New Roman" w:eastAsia="Andale Sans UI" w:hAnsi="Times New Roman"/>
          <w:b/>
          <w:kern w:val="1"/>
          <w:sz w:val="24"/>
          <w:szCs w:val="24"/>
        </w:rPr>
        <w:t>30)</w:t>
      </w:r>
    </w:p>
    <w:p w:rsidR="000B260C" w:rsidRPr="00A60DD0" w:rsidRDefault="000B260C" w:rsidP="000B260C">
      <w:pPr>
        <w:spacing w:after="0" w:line="240" w:lineRule="auto"/>
        <w:jc w:val="both"/>
        <w:rPr>
          <w:rFonts w:ascii="Times New Roman" w:eastAsia="Andale Sans UI" w:hAnsi="Times New Roman"/>
          <w:b/>
          <w:kern w:val="1"/>
          <w:sz w:val="24"/>
          <w:szCs w:val="24"/>
        </w:rPr>
      </w:pPr>
    </w:p>
    <w:p w:rsidR="000B260C" w:rsidRDefault="000B260C" w:rsidP="000B260C">
      <w:pPr>
        <w:spacing w:after="0" w:line="240" w:lineRule="auto"/>
        <w:rPr>
          <w:rFonts w:ascii="Times New Roman" w:eastAsia="Times New Roman" w:hAnsi="Times New Roman"/>
          <w:b/>
          <w:sz w:val="24"/>
          <w:szCs w:val="24"/>
        </w:rPr>
      </w:pPr>
      <w:r w:rsidRPr="00A60DD0">
        <w:rPr>
          <w:rFonts w:ascii="Times New Roman" w:eastAsia="Times New Roman" w:hAnsi="Times New Roman"/>
          <w:b/>
          <w:sz w:val="24"/>
          <w:szCs w:val="24"/>
        </w:rPr>
        <w:t>Dosya No: 2014/1599</w:t>
      </w:r>
    </w:p>
    <w:p w:rsidR="000B260C" w:rsidRPr="00A60DD0" w:rsidRDefault="000B260C" w:rsidP="000B260C">
      <w:pPr>
        <w:spacing w:after="0" w:line="240" w:lineRule="auto"/>
        <w:jc w:val="both"/>
        <w:rPr>
          <w:rFonts w:ascii="Times New Roman" w:eastAsia="Times New Roman" w:hAnsi="Times New Roman"/>
          <w:b/>
          <w:sz w:val="24"/>
          <w:szCs w:val="24"/>
        </w:rPr>
      </w:pPr>
    </w:p>
    <w:p w:rsidR="000B260C" w:rsidRDefault="000B260C" w:rsidP="000B260C">
      <w:pPr>
        <w:spacing w:after="0" w:line="240" w:lineRule="auto"/>
        <w:jc w:val="both"/>
        <w:rPr>
          <w:rFonts w:ascii="Times New Roman" w:eastAsia="Times New Roman" w:hAnsi="Times New Roman"/>
          <w:b/>
          <w:sz w:val="24"/>
          <w:szCs w:val="24"/>
        </w:rPr>
      </w:pPr>
      <w:proofErr w:type="gramStart"/>
      <w:r w:rsidRPr="00A60DD0">
        <w:rPr>
          <w:rFonts w:ascii="Times New Roman" w:eastAsia="Times New Roman" w:hAnsi="Times New Roman"/>
          <w:b/>
          <w:sz w:val="24"/>
          <w:szCs w:val="24"/>
        </w:rPr>
        <w:t>Şikayet</w:t>
      </w:r>
      <w:proofErr w:type="gramEnd"/>
      <w:r w:rsidRPr="00A60DD0">
        <w:rPr>
          <w:rFonts w:ascii="Times New Roman" w:eastAsia="Times New Roman" w:hAnsi="Times New Roman"/>
          <w:b/>
          <w:sz w:val="24"/>
          <w:szCs w:val="24"/>
        </w:rPr>
        <w:t xml:space="preserve"> Edilen: Nihat ÖZÇETİN- Özel Oral Dent Ağız ve Diş Sağlığı Merkezi</w:t>
      </w:r>
    </w:p>
    <w:p w:rsidR="000B260C" w:rsidRDefault="000B260C" w:rsidP="000B260C">
      <w:pPr>
        <w:spacing w:after="0" w:line="240" w:lineRule="auto"/>
        <w:jc w:val="both"/>
        <w:rPr>
          <w:rFonts w:ascii="Times New Roman" w:eastAsia="Times New Roman" w:hAnsi="Times New Roman"/>
          <w:b/>
          <w:sz w:val="24"/>
          <w:szCs w:val="24"/>
        </w:rPr>
      </w:pPr>
    </w:p>
    <w:p w:rsidR="000B260C" w:rsidRDefault="000B260C" w:rsidP="000B260C">
      <w:pPr>
        <w:spacing w:after="0" w:line="240" w:lineRule="auto"/>
        <w:jc w:val="both"/>
        <w:rPr>
          <w:rFonts w:ascii="Times New Roman" w:eastAsia="Times New Roman" w:hAnsi="Times New Roman"/>
          <w:sz w:val="24"/>
          <w:szCs w:val="24"/>
        </w:rPr>
      </w:pPr>
      <w:proofErr w:type="gramStart"/>
      <w:r w:rsidRPr="00A60DD0">
        <w:rPr>
          <w:rFonts w:ascii="Times New Roman" w:eastAsia="Times New Roman" w:hAnsi="Times New Roman"/>
          <w:b/>
          <w:sz w:val="24"/>
          <w:szCs w:val="24"/>
        </w:rPr>
        <w:t>Şikayet</w:t>
      </w:r>
      <w:proofErr w:type="gramEnd"/>
      <w:r w:rsidRPr="00A60DD0">
        <w:rPr>
          <w:rFonts w:ascii="Times New Roman" w:eastAsia="Times New Roman" w:hAnsi="Times New Roman"/>
          <w:b/>
          <w:sz w:val="24"/>
          <w:szCs w:val="24"/>
        </w:rPr>
        <w:t xml:space="preserve"> Edilen Reklam: </w:t>
      </w:r>
      <w:hyperlink r:id="rId42" w:history="1">
        <w:r w:rsidRPr="00A60DD0">
          <w:rPr>
            <w:rStyle w:val="Kpr"/>
            <w:rFonts w:ascii="Times New Roman" w:eastAsia="Times New Roman" w:hAnsi="Times New Roman"/>
            <w:sz w:val="24"/>
            <w:szCs w:val="24"/>
          </w:rPr>
          <w:t>www.estetikdishekimligi.net</w:t>
        </w:r>
      </w:hyperlink>
      <w:r w:rsidRPr="00A60DD0">
        <w:rPr>
          <w:rFonts w:ascii="Times New Roman" w:eastAsia="Times New Roman" w:hAnsi="Times New Roman"/>
          <w:sz w:val="24"/>
          <w:szCs w:val="24"/>
        </w:rPr>
        <w:t xml:space="preserve"> adresli internet sitesinde yer alan tanıtımlar</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Times New Roman" w:hAnsi="Times New Roman"/>
          <w:sz w:val="24"/>
          <w:szCs w:val="24"/>
        </w:rPr>
      </w:pPr>
      <w:r w:rsidRPr="00A60DD0">
        <w:rPr>
          <w:rFonts w:ascii="Times New Roman" w:eastAsia="Times New Roman" w:hAnsi="Times New Roman"/>
          <w:b/>
          <w:sz w:val="24"/>
          <w:szCs w:val="24"/>
        </w:rPr>
        <w:t xml:space="preserve">Reklam Yayın Tarihi: </w:t>
      </w:r>
      <w:r w:rsidRPr="00A60DD0">
        <w:rPr>
          <w:rFonts w:ascii="Times New Roman" w:eastAsia="Times New Roman" w:hAnsi="Times New Roman"/>
          <w:sz w:val="24"/>
          <w:szCs w:val="24"/>
        </w:rPr>
        <w:t>02.12.2014</w:t>
      </w:r>
    </w:p>
    <w:p w:rsidR="000B260C" w:rsidRPr="00A60DD0" w:rsidRDefault="000B260C" w:rsidP="000B260C">
      <w:pPr>
        <w:spacing w:after="0" w:line="240" w:lineRule="auto"/>
        <w:jc w:val="both"/>
        <w:rPr>
          <w:rFonts w:ascii="Times New Roman" w:eastAsia="Times New Roman" w:hAnsi="Times New Roman"/>
          <w:sz w:val="24"/>
          <w:szCs w:val="24"/>
        </w:rPr>
      </w:pPr>
    </w:p>
    <w:p w:rsidR="000B260C" w:rsidRDefault="000B260C" w:rsidP="000B260C">
      <w:pPr>
        <w:spacing w:after="0" w:line="240" w:lineRule="auto"/>
        <w:jc w:val="both"/>
        <w:rPr>
          <w:rFonts w:ascii="Times New Roman" w:eastAsia="Times New Roman" w:hAnsi="Times New Roman"/>
          <w:sz w:val="24"/>
          <w:szCs w:val="24"/>
        </w:rPr>
      </w:pPr>
      <w:r w:rsidRPr="00A60DD0">
        <w:rPr>
          <w:rFonts w:ascii="Times New Roman" w:eastAsia="Times New Roman" w:hAnsi="Times New Roman"/>
          <w:b/>
          <w:sz w:val="24"/>
          <w:szCs w:val="24"/>
        </w:rPr>
        <w:t xml:space="preserve">Yayınlandığı Mecra: </w:t>
      </w:r>
      <w:r w:rsidRPr="00A60DD0">
        <w:rPr>
          <w:rFonts w:ascii="Times New Roman" w:eastAsia="Times New Roman" w:hAnsi="Times New Roman"/>
          <w:sz w:val="24"/>
          <w:szCs w:val="24"/>
        </w:rPr>
        <w:t>İnternet sitesi</w:t>
      </w:r>
    </w:p>
    <w:p w:rsidR="000B260C" w:rsidRPr="00A60DD0" w:rsidRDefault="000B260C" w:rsidP="000B260C">
      <w:pPr>
        <w:spacing w:after="0" w:line="240" w:lineRule="auto"/>
        <w:jc w:val="both"/>
        <w:rPr>
          <w:rFonts w:ascii="Times New Roman" w:eastAsia="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hAnsi="Times New Roman"/>
          <w:sz w:val="24"/>
          <w:szCs w:val="24"/>
        </w:rPr>
        <w:t>İnceleme konusu internet sitesinin 02.12.2014 tarihli görünümünde; “</w:t>
      </w:r>
      <w:r w:rsidRPr="00A60DD0">
        <w:rPr>
          <w:rFonts w:ascii="Times New Roman" w:hAnsi="Times New Roman"/>
          <w:i/>
          <w:sz w:val="24"/>
          <w:szCs w:val="24"/>
        </w:rPr>
        <w:t xml:space="preserve">Estetik Diş Hekimliği Ağız ve Diş Sağlığı Merkezleri. </w:t>
      </w:r>
      <w:proofErr w:type="gramStart"/>
      <w:r w:rsidRPr="00A60DD0">
        <w:rPr>
          <w:rFonts w:ascii="Times New Roman" w:hAnsi="Times New Roman"/>
          <w:i/>
          <w:sz w:val="24"/>
          <w:szCs w:val="24"/>
        </w:rPr>
        <w:t xml:space="preserve">Çok Uygun Tedavi Ücretleri. </w:t>
      </w:r>
      <w:proofErr w:type="gramEnd"/>
      <w:r w:rsidRPr="00A60DD0">
        <w:rPr>
          <w:rFonts w:ascii="Times New Roman" w:hAnsi="Times New Roman"/>
          <w:i/>
          <w:sz w:val="24"/>
          <w:szCs w:val="24"/>
        </w:rPr>
        <w:t>SSK ve Bağkurlulara Ekstra İndirimler. Ücretsiz Muayene. Kişiye Özel Estetik Tasarımlar %100 Memnuniyet Garantisi. Ağız ve Diş Sağlığı Polikliniğimiz 1997 yılından bu yana Şişli / Mecidiyeköy merkezli olarak tüm İstanbul</w:t>
      </w:r>
      <w:proofErr w:type="gramStart"/>
      <w:r w:rsidRPr="00A60DD0">
        <w:rPr>
          <w:rFonts w:ascii="Times New Roman" w:hAnsi="Times New Roman"/>
          <w:i/>
          <w:sz w:val="24"/>
          <w:szCs w:val="24"/>
        </w:rPr>
        <w:t>`</w:t>
      </w:r>
      <w:proofErr w:type="gramEnd"/>
      <w:r w:rsidRPr="00A60DD0">
        <w:rPr>
          <w:rFonts w:ascii="Times New Roman" w:hAnsi="Times New Roman"/>
          <w:i/>
          <w:sz w:val="24"/>
          <w:szCs w:val="24"/>
        </w:rPr>
        <w:t xml:space="preserve">da en iyi uzman diş doktorlarımız, uzman diş estetisyenlerimiz ve son teknoloji ürünleri ekipmanlarımızla siz değerli hastalarımıza diş tedavi hizmetlerini sürdürmekteyiz. En basit diş tedavilerinden diş çekimlerine karmaşık operasyonlara implant operasyonlarına zirkonyum kaplama diş ve porselen kaplama diş uygulamalarına kanal tedavisinden diş dolgularına kadar dişiniz ile ile ilgili her türlü sorunu en yeni ekipmanlarımız ve kendini devamlı geliştiren uzman diş hekimlerimiz sizlere </w:t>
      </w:r>
      <w:proofErr w:type="gramStart"/>
      <w:r w:rsidRPr="00A60DD0">
        <w:rPr>
          <w:rFonts w:ascii="Times New Roman" w:hAnsi="Times New Roman"/>
          <w:i/>
          <w:sz w:val="24"/>
          <w:szCs w:val="24"/>
        </w:rPr>
        <w:t>hijyenik</w:t>
      </w:r>
      <w:proofErr w:type="gramEnd"/>
      <w:r w:rsidRPr="00A60DD0">
        <w:rPr>
          <w:rFonts w:ascii="Times New Roman" w:hAnsi="Times New Roman"/>
          <w:i/>
          <w:sz w:val="24"/>
          <w:szCs w:val="24"/>
        </w:rPr>
        <w:t xml:space="preserve"> polikliniğimizde hizmetlerimizi sunuyoruz. Hastalarımızda diş doktoru korkusu diş ağrısı korkusu anestezili diş tedavisi korkusu olmaksızın mevcut dişlerini ağızda tutmak amacı ile her zaman için koruyucu diş tedavileri uygulamak, tedaviye ihtiyacı olan dişlerini en son teknolojik tedavi yöntemlerini ve dezenfeksiyon ve sterilizasyon kurallarına en üst düzeyde önem vererek kusursuz bir şekilde uygulayıp hastanın daha mutlu gülüşler ile sağlıklı olmasını sağlamak 1. ve ilk </w:t>
      </w:r>
      <w:proofErr w:type="gramStart"/>
      <w:r w:rsidRPr="00A60DD0">
        <w:rPr>
          <w:rFonts w:ascii="Times New Roman" w:hAnsi="Times New Roman"/>
          <w:i/>
          <w:sz w:val="24"/>
          <w:szCs w:val="24"/>
        </w:rPr>
        <w:t>vizyonumuz</w:t>
      </w:r>
      <w:proofErr w:type="gramEnd"/>
      <w:r w:rsidRPr="00A60DD0">
        <w:rPr>
          <w:rFonts w:ascii="Times New Roman" w:hAnsi="Times New Roman"/>
          <w:i/>
          <w:sz w:val="24"/>
          <w:szCs w:val="24"/>
        </w:rPr>
        <w:t xml:space="preserve"> olmuştur.</w:t>
      </w:r>
      <w:r w:rsidRPr="00A60DD0">
        <w:rPr>
          <w:rFonts w:ascii="Times New Roman" w:hAnsi="Times New Roman"/>
          <w:sz w:val="24"/>
          <w:szCs w:val="24"/>
        </w:rPr>
        <w:t xml:space="preserve"> </w:t>
      </w:r>
      <w:r w:rsidRPr="00A60DD0">
        <w:rPr>
          <w:rFonts w:ascii="Times New Roman" w:hAnsi="Times New Roman"/>
          <w:i/>
          <w:sz w:val="24"/>
          <w:szCs w:val="24"/>
        </w:rPr>
        <w:t xml:space="preserve">Kesinlikle hizmet sürekliliğimiz ile sadece İstanbul da değil Türkiye ve Dünya çapında diş tedavileri ve </w:t>
      </w:r>
      <w:proofErr w:type="gramStart"/>
      <w:r w:rsidRPr="00A60DD0">
        <w:rPr>
          <w:rFonts w:ascii="Times New Roman" w:hAnsi="Times New Roman"/>
          <w:i/>
          <w:sz w:val="24"/>
          <w:szCs w:val="24"/>
        </w:rPr>
        <w:t>protez</w:t>
      </w:r>
      <w:proofErr w:type="gramEnd"/>
      <w:r w:rsidRPr="00A60DD0">
        <w:rPr>
          <w:rFonts w:ascii="Times New Roman" w:hAnsi="Times New Roman"/>
          <w:i/>
          <w:sz w:val="24"/>
          <w:szCs w:val="24"/>
        </w:rPr>
        <w:t xml:space="preserve"> diş uygulamalarında gözde bir kuruluş olmak ilk amacımızdır</w:t>
      </w:r>
      <w:r w:rsidRPr="00A60DD0">
        <w:rPr>
          <w:rFonts w:ascii="Times New Roman" w:hAnsi="Times New Roman"/>
          <w:sz w:val="24"/>
          <w:szCs w:val="24"/>
        </w:rPr>
        <w:t>.</w:t>
      </w:r>
      <w:r w:rsidRPr="00A60DD0">
        <w:rPr>
          <w:rFonts w:ascii="Times New Roman" w:hAnsi="Times New Roman"/>
          <w:i/>
          <w:sz w:val="24"/>
          <w:szCs w:val="24"/>
        </w:rPr>
        <w:t xml:space="preserve"> (…)7 Gün 24 SaatFaal Olarak YaptığımızDiş Tedavisi Uygulamalarımız ;Sedayonlu Ağrısız Diş Çekimi, Uyutarak Sedasyon Uygulamalı Cerrahi Diş Çekimi, Uyutarak 20`lik Diş Çekimi, Diş Dolgusu Uygulamaları, Ağrısız Kanal Tedavisi Uygulamaları, Diş Temizliği Uygulamaları, Diş Beyazlatma Uygulamaları, Diş Eti Hastalikları Tedavisi ( Periodontoloji ), Çocuk Dişleri Tadavileri ( Pedodonti ), Ağız Kistleri Tedavileri, Koruyucu Diş Hekimliği Tedavileri Uygulamaları, Diş Kırıklarının Tedavileri, Çene Eklem Problemleri Tedavileri, Anestezili Kanal Tedavisi, Kötü Ağız Kokusu Tedavisi, Diş Tartarı Temizliği, Diş Taşı Temizliği Uygulamaları</w:t>
      </w:r>
      <w:proofErr w:type="gramStart"/>
      <w:r w:rsidRPr="00A60DD0">
        <w:rPr>
          <w:rFonts w:ascii="Times New Roman" w:hAnsi="Times New Roman"/>
          <w:i/>
          <w:sz w:val="24"/>
          <w:szCs w:val="24"/>
        </w:rPr>
        <w:t>..</w:t>
      </w:r>
      <w:proofErr w:type="gramEnd"/>
      <w:r w:rsidRPr="00A60DD0">
        <w:rPr>
          <w:rFonts w:ascii="Times New Roman" w:hAnsi="Times New Roman"/>
          <w:i/>
          <w:sz w:val="24"/>
          <w:szCs w:val="24"/>
        </w:rPr>
        <w:t xml:space="preserve">” </w:t>
      </w:r>
      <w:r w:rsidRPr="00A60DD0">
        <w:rPr>
          <w:rFonts w:ascii="Times New Roman" w:hAnsi="Times New Roman"/>
          <w:sz w:val="24"/>
          <w:szCs w:val="24"/>
        </w:rPr>
        <w:t>şeklinde ifadelere ve ayrıca hasta öncesi sonrası görüntülere yer verildiği tespit edilmiştir.</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pStyle w:val="GvdeMetni"/>
        <w:spacing w:after="0" w:line="240" w:lineRule="auto"/>
        <w:jc w:val="both"/>
        <w:rPr>
          <w:rFonts w:ascii="Times New Roman" w:hAnsi="Times New Roman"/>
          <w:sz w:val="24"/>
          <w:szCs w:val="24"/>
        </w:rPr>
      </w:pPr>
      <w:proofErr w:type="gramStart"/>
      <w:r w:rsidRPr="00A60DD0">
        <w:rPr>
          <w:rFonts w:ascii="Times New Roman" w:eastAsia="Times New Roman" w:hAnsi="Times New Roman"/>
          <w:b/>
          <w:sz w:val="24"/>
          <w:szCs w:val="24"/>
        </w:rPr>
        <w:t>Değerlendirme/Karar:</w:t>
      </w:r>
      <w:r w:rsidRPr="00A60DD0">
        <w:rPr>
          <w:rFonts w:ascii="Times New Roman" w:eastAsia="Times New Roman" w:hAnsi="Times New Roman"/>
          <w:sz w:val="24"/>
          <w:szCs w:val="24"/>
        </w:rPr>
        <w:t xml:space="preserve"> Şahsa ait olduğu tespit edilen iletişim numarası aracılığıyla </w:t>
      </w:r>
      <w:hyperlink r:id="rId43" w:history="1">
        <w:r w:rsidRPr="00A60DD0">
          <w:rPr>
            <w:rStyle w:val="Kpr"/>
            <w:rFonts w:ascii="Times New Roman" w:eastAsia="Times New Roman" w:hAnsi="Times New Roman"/>
            <w:sz w:val="24"/>
            <w:szCs w:val="24"/>
          </w:rPr>
          <w:t>www.estetikdishekimligi.net</w:t>
        </w:r>
      </w:hyperlink>
      <w:r w:rsidRPr="00A60DD0">
        <w:rPr>
          <w:rFonts w:ascii="Times New Roman" w:eastAsia="Times New Roman" w:hAnsi="Times New Roman"/>
          <w:sz w:val="24"/>
          <w:szCs w:val="24"/>
        </w:rPr>
        <w:t xml:space="preserve"> adresli internet sitesinde </w:t>
      </w:r>
      <w:r w:rsidRPr="00A60DD0">
        <w:rPr>
          <w:rFonts w:ascii="Times New Roman" w:hAnsi="Times New Roman"/>
          <w:sz w:val="24"/>
          <w:szCs w:val="24"/>
        </w:rPr>
        <w:t>talep yaratıcı ve kuruluşa yönlendirme yapan ifadelere ve kliniğe ait görsellere yer verilerek kuruluş faaliyetlerine ticari bir görünüm kazandırıldığı ve diğer kuruluşlar açısından haksız rekabete yol açıldığı, ayrıca hastaların öncesi ve sonrası fotoğraflarına yer verildiği;</w:t>
      </w:r>
      <w:proofErr w:type="gramEnd"/>
    </w:p>
    <w:p w:rsidR="000B260C" w:rsidRPr="00A60DD0" w:rsidRDefault="000B260C" w:rsidP="000B260C">
      <w:pPr>
        <w:pStyle w:val="GvdeMetni"/>
        <w:spacing w:after="0" w:line="240" w:lineRule="auto"/>
        <w:jc w:val="both"/>
        <w:rPr>
          <w:rFonts w:ascii="Times New Roman" w:hAnsi="Times New Roman"/>
          <w:bCs/>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Tüm bu durumların;</w:t>
      </w:r>
    </w:p>
    <w:p w:rsidR="000B260C" w:rsidRPr="00A60DD0" w:rsidRDefault="000B260C" w:rsidP="000B260C">
      <w:pPr>
        <w:spacing w:after="0" w:line="240" w:lineRule="auto"/>
        <w:jc w:val="both"/>
        <w:rPr>
          <w:rFonts w:ascii="Times New Roman" w:hAnsi="Times New Roman"/>
          <w:b/>
          <w:color w:val="060606"/>
          <w:sz w:val="24"/>
          <w:szCs w:val="24"/>
        </w:rPr>
      </w:pPr>
    </w:p>
    <w:p w:rsidR="000B260C" w:rsidRDefault="000B260C" w:rsidP="000B260C">
      <w:pPr>
        <w:tabs>
          <w:tab w:val="left" w:pos="851"/>
        </w:tabs>
        <w:spacing w:after="0" w:line="240" w:lineRule="auto"/>
        <w:jc w:val="both"/>
        <w:rPr>
          <w:rFonts w:ascii="Times New Roman" w:hAnsi="Times New Roman"/>
          <w:bCs/>
          <w:sz w:val="24"/>
          <w:szCs w:val="24"/>
        </w:rPr>
      </w:pPr>
      <w:r w:rsidRPr="00A60DD0">
        <w:rPr>
          <w:rFonts w:ascii="Times New Roman" w:hAnsi="Times New Roman"/>
          <w:sz w:val="24"/>
          <w:szCs w:val="24"/>
        </w:rPr>
        <w:t>-</w:t>
      </w:r>
      <w:r w:rsidRPr="00A60DD0">
        <w:rPr>
          <w:rFonts w:ascii="Times New Roman" w:hAnsi="Times New Roman"/>
          <w:bCs/>
          <w:sz w:val="24"/>
          <w:szCs w:val="24"/>
        </w:rPr>
        <w:t>1219 sayılı Tababet ve Şuabatı San'atlarının Tarzı İcrasına Dair Kanun'un 40. Maddesi,</w:t>
      </w:r>
    </w:p>
    <w:p w:rsidR="000B260C" w:rsidRPr="00A60DD0" w:rsidRDefault="000B260C" w:rsidP="000B260C">
      <w:pPr>
        <w:tabs>
          <w:tab w:val="left" w:pos="851"/>
        </w:tabs>
        <w:spacing w:after="0" w:line="240" w:lineRule="auto"/>
        <w:jc w:val="both"/>
        <w:rPr>
          <w:rFonts w:ascii="Times New Roman" w:hAnsi="Times New Roman"/>
          <w:bCs/>
          <w:sz w:val="24"/>
          <w:szCs w:val="24"/>
        </w:rPr>
      </w:pPr>
    </w:p>
    <w:p w:rsidR="000B260C" w:rsidRDefault="000B260C" w:rsidP="000B260C">
      <w:pPr>
        <w:tabs>
          <w:tab w:val="left" w:pos="851"/>
        </w:tabs>
        <w:spacing w:after="0" w:line="240" w:lineRule="auto"/>
        <w:jc w:val="both"/>
        <w:rPr>
          <w:rFonts w:ascii="Times New Roman" w:hAnsi="Times New Roman"/>
          <w:bCs/>
          <w:color w:val="060606"/>
          <w:sz w:val="24"/>
          <w:szCs w:val="24"/>
        </w:rPr>
      </w:pPr>
      <w:r w:rsidRPr="00A60DD0">
        <w:rPr>
          <w:rFonts w:ascii="Times New Roman" w:hAnsi="Times New Roman"/>
          <w:sz w:val="24"/>
          <w:szCs w:val="24"/>
        </w:rPr>
        <w:t>-</w:t>
      </w:r>
      <w:r w:rsidRPr="00A60DD0">
        <w:rPr>
          <w:rFonts w:ascii="Times New Roman" w:hAnsi="Times New Roman"/>
          <w:color w:val="060606"/>
          <w:sz w:val="24"/>
          <w:szCs w:val="24"/>
        </w:rPr>
        <w:t xml:space="preserve"> Tıbbi Deontoloji Nizamnamesinin</w:t>
      </w:r>
      <w:r w:rsidRPr="00A60DD0">
        <w:rPr>
          <w:rFonts w:ascii="Times New Roman" w:hAnsi="Times New Roman"/>
          <w:bCs/>
          <w:color w:val="060606"/>
          <w:sz w:val="24"/>
          <w:szCs w:val="24"/>
        </w:rPr>
        <w:t xml:space="preserve"> 8 inci, 9 uncu ve 39 uncu maddeleri,</w:t>
      </w:r>
    </w:p>
    <w:p w:rsidR="000B260C" w:rsidRPr="00A60DD0" w:rsidRDefault="000B260C" w:rsidP="000B260C">
      <w:pPr>
        <w:tabs>
          <w:tab w:val="left" w:pos="851"/>
        </w:tabs>
        <w:spacing w:after="0" w:line="240" w:lineRule="auto"/>
        <w:jc w:val="both"/>
        <w:rPr>
          <w:rFonts w:ascii="Times New Roman" w:hAnsi="Times New Roman"/>
          <w:bCs/>
          <w:color w:val="060606"/>
          <w:sz w:val="24"/>
          <w:szCs w:val="24"/>
        </w:rPr>
      </w:pPr>
    </w:p>
    <w:p w:rsidR="000B260C" w:rsidRDefault="000B260C" w:rsidP="000B260C">
      <w:pPr>
        <w:tabs>
          <w:tab w:val="left" w:pos="851"/>
        </w:tabs>
        <w:spacing w:after="0" w:line="240" w:lineRule="auto"/>
        <w:jc w:val="both"/>
        <w:rPr>
          <w:rFonts w:ascii="Times New Roman" w:eastAsia="ヒラギノ明朝 Pro W3" w:hAnsi="Times New Roman"/>
          <w:sz w:val="24"/>
          <w:szCs w:val="24"/>
        </w:rPr>
      </w:pPr>
      <w:r w:rsidRPr="00A60DD0">
        <w:rPr>
          <w:rFonts w:ascii="Times New Roman" w:hAnsi="Times New Roman"/>
          <w:bCs/>
          <w:sz w:val="24"/>
          <w:szCs w:val="24"/>
        </w:rPr>
        <w:t>-</w:t>
      </w:r>
      <w:r w:rsidRPr="00A60DD0">
        <w:rPr>
          <w:rFonts w:ascii="Times New Roman" w:hAnsi="Times New Roman"/>
          <w:sz w:val="24"/>
          <w:szCs w:val="24"/>
        </w:rPr>
        <w:t xml:space="preserve"> </w:t>
      </w:r>
      <w:r w:rsidRPr="00A60DD0">
        <w:rPr>
          <w:rFonts w:ascii="Times New Roman" w:hAnsi="Times New Roman"/>
          <w:bCs/>
          <w:sz w:val="24"/>
          <w:szCs w:val="24"/>
        </w:rPr>
        <w:t xml:space="preserve">Ağız ve Diş Sağlığı Hizmeti Sunulan Özel Sağlık Kuruluşları Hakkında Yönetmelikte </w:t>
      </w:r>
      <w:r w:rsidRPr="00A60DD0">
        <w:rPr>
          <w:rFonts w:ascii="Times New Roman" w:eastAsia="ヒラギノ明朝 Pro W3" w:hAnsi="Times New Roman"/>
          <w:sz w:val="24"/>
          <w:szCs w:val="24"/>
        </w:rPr>
        <w:t>Değişiklik Yapılması Hakkında Yönetmeliğin 32. Maddesi,</w:t>
      </w:r>
    </w:p>
    <w:p w:rsidR="000B260C" w:rsidRPr="00A60DD0" w:rsidRDefault="000B260C" w:rsidP="000B260C">
      <w:pPr>
        <w:tabs>
          <w:tab w:val="left" w:pos="851"/>
        </w:tabs>
        <w:spacing w:after="0" w:line="240" w:lineRule="auto"/>
        <w:jc w:val="both"/>
        <w:rPr>
          <w:rFonts w:ascii="Times New Roman" w:eastAsia="ヒラギノ明朝 Pro W3" w:hAnsi="Times New Roman"/>
          <w:sz w:val="24"/>
          <w:szCs w:val="24"/>
        </w:rPr>
      </w:pPr>
    </w:p>
    <w:p w:rsidR="000B260C" w:rsidRPr="00A60DD0" w:rsidRDefault="000B260C" w:rsidP="000B260C">
      <w:pPr>
        <w:pStyle w:val="GvdeMetni"/>
        <w:tabs>
          <w:tab w:val="left" w:pos="709"/>
          <w:tab w:val="right" w:pos="9072"/>
          <w:tab w:val="left" w:pos="9720"/>
          <w:tab w:val="left" w:pos="10080"/>
        </w:tabs>
        <w:spacing w:after="0" w:line="240" w:lineRule="auto"/>
        <w:jc w:val="both"/>
        <w:rPr>
          <w:rFonts w:ascii="Times New Roman" w:hAnsi="Times New Roman"/>
          <w:sz w:val="24"/>
          <w:szCs w:val="24"/>
        </w:rPr>
      </w:pPr>
      <w:r w:rsidRPr="00A60DD0">
        <w:rPr>
          <w:rFonts w:ascii="Times New Roman" w:hAnsi="Times New Roman"/>
          <w:sz w:val="24"/>
          <w:szCs w:val="24"/>
        </w:rPr>
        <w:t>- İnceleme konusu reklamların yayınladığı tarihte yürürlükte bulunan Ticari Reklam ve İlanlara İlişkin İlkeler ve Uygulama Esaslarına Dair Yönetmeliğin 5/a, 5/b, 5/e, 6/e, 7/a, 7/c, 17 ve 21 inci maddeleri,</w:t>
      </w:r>
    </w:p>
    <w:p w:rsidR="000B260C" w:rsidRPr="00A60DD0" w:rsidRDefault="000B260C" w:rsidP="000B260C">
      <w:pPr>
        <w:pStyle w:val="GvdeMetni"/>
        <w:tabs>
          <w:tab w:val="left" w:pos="709"/>
          <w:tab w:val="right" w:pos="9072"/>
          <w:tab w:val="left" w:pos="9720"/>
          <w:tab w:val="left" w:pos="10080"/>
        </w:tabs>
        <w:spacing w:after="0" w:line="240" w:lineRule="auto"/>
        <w:jc w:val="both"/>
        <w:rPr>
          <w:rFonts w:ascii="Times New Roman" w:hAnsi="Times New Roman"/>
          <w:sz w:val="24"/>
          <w:szCs w:val="24"/>
        </w:rPr>
      </w:pPr>
    </w:p>
    <w:p w:rsidR="000B260C" w:rsidRDefault="000B260C" w:rsidP="000B260C">
      <w:pPr>
        <w:autoSpaceDE w:val="0"/>
        <w:autoSpaceDN w:val="0"/>
        <w:adjustRightInd w:val="0"/>
        <w:spacing w:after="0" w:line="240" w:lineRule="auto"/>
        <w:jc w:val="both"/>
        <w:rPr>
          <w:rFonts w:ascii="Times New Roman" w:hAnsi="Times New Roman"/>
          <w:sz w:val="24"/>
          <w:szCs w:val="24"/>
        </w:rPr>
      </w:pPr>
      <w:r w:rsidRPr="00A60DD0">
        <w:rPr>
          <w:rFonts w:ascii="Times New Roman" w:hAnsi="Times New Roman"/>
          <w:sz w:val="24"/>
          <w:szCs w:val="24"/>
        </w:rPr>
        <w:t>- 6502 sayılı Tüketicinin Korunmas</w:t>
      </w:r>
      <w:r>
        <w:rPr>
          <w:rFonts w:ascii="Times New Roman" w:hAnsi="Times New Roman"/>
          <w:sz w:val="24"/>
          <w:szCs w:val="24"/>
        </w:rPr>
        <w:t>ı Hakkında Kanun'un 61 nci maddesi</w:t>
      </w: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Times New Roman" w:hAnsi="Times New Roman"/>
          <w:sz w:val="24"/>
          <w:szCs w:val="24"/>
        </w:rPr>
      </w:pPr>
      <w:proofErr w:type="gramStart"/>
      <w:r w:rsidRPr="00A60DD0">
        <w:rPr>
          <w:rFonts w:ascii="Times New Roman" w:eastAsia="Times New Roman" w:hAnsi="Times New Roman"/>
          <w:bCs/>
          <w:sz w:val="24"/>
          <w:szCs w:val="24"/>
        </w:rPr>
        <w:t>hükümlerine</w:t>
      </w:r>
      <w:proofErr w:type="gramEnd"/>
      <w:r w:rsidRPr="00A60DD0">
        <w:rPr>
          <w:rFonts w:ascii="Times New Roman" w:eastAsia="Times New Roman" w:hAnsi="Times New Roman"/>
          <w:bCs/>
          <w:sz w:val="24"/>
          <w:szCs w:val="24"/>
        </w:rPr>
        <w:t xml:space="preserve"> aykırı olduğuna</w:t>
      </w:r>
      <w:r w:rsidRPr="00A60DD0">
        <w:rPr>
          <w:rFonts w:ascii="Times New Roman" w:eastAsia="Times New Roman" w:hAnsi="Times New Roman"/>
          <w:sz w:val="24"/>
          <w:szCs w:val="24"/>
        </w:rPr>
        <w:t xml:space="preserve">, </w:t>
      </w:r>
    </w:p>
    <w:p w:rsidR="000B260C" w:rsidRPr="00A60DD0" w:rsidRDefault="000B260C" w:rsidP="000B260C">
      <w:pPr>
        <w:spacing w:after="0" w:line="240" w:lineRule="auto"/>
        <w:jc w:val="both"/>
        <w:rPr>
          <w:rFonts w:ascii="Times New Roman" w:eastAsia="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eastAsia="Times New Roman" w:hAnsi="Times New Roman"/>
          <w:sz w:val="24"/>
          <w:szCs w:val="24"/>
        </w:rPr>
        <w:t xml:space="preserve">Buna göre, reklam veren </w:t>
      </w:r>
      <w:r w:rsidRPr="00A60DD0">
        <w:rPr>
          <w:rFonts w:ascii="Times New Roman" w:eastAsia="Times New Roman" w:hAnsi="Times New Roman"/>
          <w:b/>
          <w:sz w:val="24"/>
          <w:szCs w:val="24"/>
        </w:rPr>
        <w:t>Nihat ÖZÇETİN- Özel Oral Dent Ağız ve Diş Sağlığı Merkezi</w:t>
      </w:r>
      <w:r w:rsidRPr="00A60DD0">
        <w:rPr>
          <w:rFonts w:ascii="Times New Roman" w:hAnsi="Times New Roman"/>
          <w:sz w:val="24"/>
          <w:szCs w:val="24"/>
        </w:rPr>
        <w:t xml:space="preserve"> hakkında</w:t>
      </w:r>
      <w:r w:rsidRPr="00A60DD0">
        <w:rPr>
          <w:rFonts w:ascii="Times New Roman" w:eastAsia="Times New Roman" w:hAnsi="Times New Roman"/>
          <w:sz w:val="24"/>
          <w:szCs w:val="24"/>
        </w:rPr>
        <w:t xml:space="preserve">, </w:t>
      </w:r>
      <w:r w:rsidRPr="00A60DD0">
        <w:rPr>
          <w:rFonts w:ascii="Times New Roman" w:eastAsia="Andale Sans UI" w:hAnsi="Times New Roman"/>
          <w:kern w:val="1"/>
          <w:sz w:val="24"/>
          <w:szCs w:val="24"/>
          <w:lang w:eastAsia="tr-TR"/>
        </w:rPr>
        <w:t>6502 sayılı Kanun’un 63 üncü ve 77/12 inci maddeleri</w:t>
      </w:r>
      <w:r w:rsidRPr="00A60DD0">
        <w:rPr>
          <w:rFonts w:ascii="Times New Roman" w:hAnsi="Times New Roman"/>
          <w:sz w:val="24"/>
          <w:szCs w:val="24"/>
        </w:rPr>
        <w:t xml:space="preserve"> </w:t>
      </w:r>
      <w:r>
        <w:rPr>
          <w:rFonts w:ascii="Times New Roman" w:hAnsi="Times New Roman"/>
          <w:sz w:val="24"/>
          <w:szCs w:val="24"/>
        </w:rPr>
        <w:t>uyarınca</w:t>
      </w:r>
      <w:r w:rsidRPr="00A60DD0">
        <w:rPr>
          <w:rFonts w:ascii="Times New Roman" w:hAnsi="Times New Roman"/>
          <w:sz w:val="24"/>
          <w:szCs w:val="24"/>
        </w:rPr>
        <w:t xml:space="preserve"> </w:t>
      </w:r>
      <w:r w:rsidRPr="00A60DD0">
        <w:rPr>
          <w:rFonts w:ascii="Times New Roman" w:eastAsia="Times New Roman" w:hAnsi="Times New Roman"/>
          <w:b/>
          <w:sz w:val="24"/>
          <w:szCs w:val="24"/>
        </w:rPr>
        <w:t>anılan reklamları durdurma cezası</w:t>
      </w:r>
      <w:r w:rsidRPr="00A60DD0">
        <w:rPr>
          <w:rFonts w:ascii="Times New Roman" w:eastAsia="Times New Roman" w:hAnsi="Times New Roman"/>
          <w:sz w:val="24"/>
          <w:szCs w:val="24"/>
        </w:rPr>
        <w:t xml:space="preserve"> verilmesine</w:t>
      </w:r>
      <w:r w:rsidRPr="00A60DD0">
        <w:rPr>
          <w:rFonts w:ascii="Times New Roman" w:eastAsia="Times New Roman" w:hAnsi="Times New Roman"/>
          <w:b/>
          <w:sz w:val="24"/>
          <w:szCs w:val="24"/>
        </w:rPr>
        <w:t xml:space="preserve"> </w:t>
      </w:r>
      <w:r w:rsidRPr="00A60DD0">
        <w:rPr>
          <w:rFonts w:ascii="Times New Roman" w:hAnsi="Times New Roman"/>
          <w:sz w:val="24"/>
          <w:szCs w:val="24"/>
        </w:rPr>
        <w:t>karar verilmiştir.</w:t>
      </w:r>
    </w:p>
    <w:p w:rsidR="000B260C" w:rsidRPr="00A60DD0" w:rsidRDefault="000B260C" w:rsidP="000B260C">
      <w:pPr>
        <w:spacing w:after="0" w:line="240" w:lineRule="auto"/>
        <w:rPr>
          <w:rFonts w:ascii="Times New Roman" w:hAnsi="Times New Roman"/>
          <w:sz w:val="24"/>
          <w:szCs w:val="24"/>
        </w:rPr>
      </w:pPr>
    </w:p>
    <w:p w:rsidR="000B260C" w:rsidRDefault="000B260C" w:rsidP="000B260C">
      <w:pPr>
        <w:spacing w:after="0" w:line="240" w:lineRule="auto"/>
        <w:rPr>
          <w:rFonts w:ascii="Times New Roman" w:hAnsi="Times New Roman"/>
          <w:b/>
          <w:sz w:val="24"/>
          <w:szCs w:val="24"/>
        </w:rPr>
      </w:pPr>
      <w:r w:rsidRPr="00A60DD0">
        <w:rPr>
          <w:rFonts w:ascii="Times New Roman" w:hAnsi="Times New Roman"/>
          <w:b/>
          <w:sz w:val="24"/>
          <w:szCs w:val="24"/>
        </w:rPr>
        <w:t>31)</w:t>
      </w:r>
    </w:p>
    <w:p w:rsidR="000B260C" w:rsidRPr="00A60DD0" w:rsidRDefault="000B260C" w:rsidP="000B260C">
      <w:pPr>
        <w:spacing w:after="0" w:line="240" w:lineRule="auto"/>
        <w:rPr>
          <w:rFonts w:ascii="Times New Roman" w:hAnsi="Times New Roman"/>
          <w:b/>
          <w:sz w:val="24"/>
          <w:szCs w:val="24"/>
        </w:rPr>
      </w:pPr>
    </w:p>
    <w:p w:rsidR="000B260C"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hAnsi="Times New Roman"/>
          <w:b/>
          <w:sz w:val="24"/>
          <w:szCs w:val="24"/>
        </w:rPr>
        <w:t xml:space="preserve">Dosya No: </w:t>
      </w:r>
      <w:r w:rsidRPr="00A60DD0">
        <w:rPr>
          <w:rFonts w:ascii="Times New Roman" w:eastAsia="Times New Roman" w:hAnsi="Times New Roman"/>
          <w:b/>
          <w:sz w:val="24"/>
          <w:szCs w:val="24"/>
          <w:lang w:eastAsia="tr-TR"/>
        </w:rPr>
        <w:t>2014/1731</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color w:val="000000"/>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hAnsi="Times New Roman"/>
          <w:sz w:val="24"/>
          <w:szCs w:val="24"/>
        </w:rPr>
        <w:t xml:space="preserve"> </w:t>
      </w:r>
      <w:r w:rsidRPr="00A60DD0">
        <w:rPr>
          <w:rFonts w:ascii="Times New Roman" w:hAnsi="Times New Roman"/>
          <w:b/>
          <w:color w:val="000000"/>
          <w:sz w:val="24"/>
          <w:szCs w:val="24"/>
        </w:rPr>
        <w:t>Bilkent Estetik Güzellik Merkezi Kozmetik Medikal Yayıncılık ve Özel Sağlık Tic. Ltd. Şti. (Özel Bilkent Polikliniği)</w:t>
      </w:r>
    </w:p>
    <w:p w:rsidR="000B260C" w:rsidRPr="00A60DD0" w:rsidRDefault="000B260C" w:rsidP="000B260C">
      <w:pPr>
        <w:spacing w:after="0" w:line="240" w:lineRule="auto"/>
        <w:jc w:val="both"/>
        <w:rPr>
          <w:rFonts w:ascii="Times New Roman" w:hAnsi="Times New Roman"/>
          <w:b/>
          <w:sz w:val="24"/>
          <w:szCs w:val="24"/>
          <w:highlight w:val="yellow"/>
          <w:lang w:val="x-none"/>
        </w:rPr>
      </w:pPr>
    </w:p>
    <w:p w:rsidR="000B260C" w:rsidRDefault="000B260C" w:rsidP="000B260C">
      <w:pPr>
        <w:tabs>
          <w:tab w:val="left" w:pos="0"/>
        </w:tabs>
        <w:spacing w:after="0" w:line="240" w:lineRule="auto"/>
        <w:jc w:val="both"/>
        <w:rPr>
          <w:rFonts w:ascii="Times New Roman" w:eastAsia="Times New Roman" w:hAnsi="Times New Roman"/>
          <w:sz w:val="24"/>
          <w:szCs w:val="24"/>
          <w:lang w:eastAsia="tr-TR"/>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i/>
          <w:sz w:val="24"/>
          <w:szCs w:val="24"/>
        </w:rPr>
        <w:t xml:space="preserve"> </w:t>
      </w:r>
      <w:r w:rsidRPr="0040199B">
        <w:rPr>
          <w:rFonts w:ascii="Times New Roman" w:eastAsia="Times New Roman" w:hAnsi="Times New Roman"/>
          <w:b/>
          <w:i/>
          <w:sz w:val="24"/>
          <w:szCs w:val="24"/>
          <w:lang w:eastAsia="tr-TR"/>
        </w:rPr>
        <w:t>“Güzel bir gülümseme her şeyin başlangıcıdır”</w:t>
      </w:r>
      <w:r w:rsidRPr="0040199B">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ibareli broşürde yer alan tanıtımlar</w:t>
      </w: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Reklam Yayın Tarihi:</w:t>
      </w:r>
      <w:r w:rsidRPr="00A60DD0">
        <w:rPr>
          <w:rFonts w:ascii="Times New Roman" w:hAnsi="Times New Roman"/>
          <w:sz w:val="24"/>
          <w:szCs w:val="24"/>
        </w:rPr>
        <w:t xml:space="preserve"> 2014</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hAnsi="Times New Roman"/>
          <w:b/>
          <w:sz w:val="24"/>
          <w:szCs w:val="24"/>
        </w:rPr>
        <w:t xml:space="preserve">Yayınlandığı Mecra: </w:t>
      </w:r>
      <w:r w:rsidRPr="00A60DD0">
        <w:rPr>
          <w:rFonts w:ascii="Times New Roman" w:eastAsia="Times New Roman" w:hAnsi="Times New Roman"/>
          <w:sz w:val="24"/>
          <w:szCs w:val="24"/>
          <w:lang w:eastAsia="tr-TR"/>
        </w:rPr>
        <w:t>Broşür</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hAnsi="Times New Roman"/>
          <w:sz w:val="24"/>
          <w:szCs w:val="24"/>
        </w:rPr>
        <w:t xml:space="preserve">Kuruluşa ait broşürde; </w:t>
      </w:r>
      <w:r w:rsidRPr="00A60DD0">
        <w:rPr>
          <w:rFonts w:ascii="Times New Roman" w:hAnsi="Times New Roman"/>
          <w:i/>
          <w:sz w:val="24"/>
          <w:szCs w:val="24"/>
        </w:rPr>
        <w:t xml:space="preserve">“Güzel bir gülümseme her şeyin başlangıcıdır. Diş taşı temizliği + parlatma </w:t>
      </w:r>
      <w:r w:rsidRPr="00A60DD0">
        <w:rPr>
          <w:rFonts w:ascii="Times New Roman" w:hAnsi="Times New Roman"/>
          <w:noProof/>
          <w:sz w:val="24"/>
          <w:szCs w:val="24"/>
          <w:lang w:eastAsia="tr-TR"/>
        </w:rPr>
        <w:drawing>
          <wp:inline distT="0" distB="0" distL="0" distR="0" wp14:anchorId="4681247E" wp14:editId="6361C4E5">
            <wp:extent cx="76200" cy="990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r w:rsidRPr="00A60DD0">
        <w:rPr>
          <w:rFonts w:ascii="Times New Roman" w:hAnsi="Times New Roman"/>
          <w:i/>
          <w:sz w:val="24"/>
          <w:szCs w:val="24"/>
        </w:rPr>
        <w:t xml:space="preserve">150 </w:t>
      </w:r>
      <w:r w:rsidRPr="00A60DD0">
        <w:rPr>
          <w:rFonts w:ascii="Times New Roman" w:hAnsi="Times New Roman"/>
          <w:noProof/>
          <w:sz w:val="24"/>
          <w:szCs w:val="24"/>
          <w:lang w:eastAsia="tr-TR"/>
        </w:rPr>
        <w:drawing>
          <wp:inline distT="0" distB="0" distL="0" distR="0" wp14:anchorId="38CB7E34" wp14:editId="71B551C7">
            <wp:extent cx="76200" cy="990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r w:rsidRPr="00A60DD0">
        <w:rPr>
          <w:rFonts w:ascii="Times New Roman" w:hAnsi="Times New Roman"/>
          <w:i/>
          <w:sz w:val="24"/>
          <w:szCs w:val="24"/>
        </w:rPr>
        <w:t>75. Diş beyazlatma (Bleaching) $500 $250. Lütfen randevu alınız. 312 266 2 111.”</w:t>
      </w:r>
      <w:r w:rsidRPr="00A60DD0">
        <w:rPr>
          <w:rFonts w:ascii="Times New Roman" w:hAnsi="Times New Roman"/>
          <w:sz w:val="24"/>
          <w:szCs w:val="24"/>
        </w:rPr>
        <w:t xml:space="preserve"> ifadelerine yer verildiği tespit edilmiştir.</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 xml:space="preserve">Değerlendirme/Karar: </w:t>
      </w:r>
      <w:r w:rsidRPr="00A60DD0">
        <w:rPr>
          <w:rFonts w:ascii="Times New Roman" w:hAnsi="Times New Roman"/>
          <w:sz w:val="24"/>
          <w:szCs w:val="24"/>
        </w:rPr>
        <w:t>İnceleme konusu broşürde yer alan kampanya bilgileri değerlendirildiğinde, ücretlerin Türk Lirası olarak belirtilmediği, kampanya başlangıç ve bitiş tarihleri, indirim oranı veya miktarı gibi kampanya koşullarına ilişkin bilgilere yer verilmediği; şayet, söz konusu kampanya bilgilerine broşürde eksiksiz bir şekilde yer verilmiş olsa dahi, bir sağlık kuruluşu olan müessesenin ilgili mevzuat gereği reklam yapmasının yasak olduğu dikkate alındığında, inceleme konusu broşürün her halükarda mevzuata aykırı olacağı; bu bağlamda, söz konusu tanıtımların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0B260C" w:rsidRPr="00A60DD0" w:rsidRDefault="000B260C" w:rsidP="000B260C">
      <w:pPr>
        <w:autoSpaceDE w:val="0"/>
        <w:autoSpaceDN w:val="0"/>
        <w:adjustRightInd w:val="0"/>
        <w:spacing w:after="0" w:line="240" w:lineRule="auto"/>
        <w:jc w:val="both"/>
        <w:rPr>
          <w:rFonts w:ascii="Times New Roman" w:hAnsi="Times New Roman"/>
          <w:bCs/>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Cs/>
          <w:sz w:val="24"/>
          <w:szCs w:val="24"/>
        </w:rPr>
        <w:t xml:space="preserve">- </w:t>
      </w:r>
      <w:r w:rsidRPr="00A60DD0">
        <w:rPr>
          <w:rFonts w:ascii="Times New Roman" w:hAnsi="Times New Roman"/>
          <w:sz w:val="24"/>
          <w:szCs w:val="24"/>
        </w:rPr>
        <w:t>1219 sayılı Tababet ve Şuabatı Sanatlarının Tarzı İcrasına Dair Kanun’un 40 ıncı maddesi,</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Cs/>
          <w:sz w:val="24"/>
          <w:szCs w:val="24"/>
          <w:lang w:val="x-none"/>
        </w:rPr>
      </w:pPr>
      <w:r w:rsidRPr="00A60DD0">
        <w:rPr>
          <w:rFonts w:ascii="Times New Roman" w:hAnsi="Times New Roman"/>
          <w:sz w:val="24"/>
          <w:szCs w:val="24"/>
        </w:rPr>
        <w:t>- Tıbbi</w:t>
      </w:r>
      <w:r w:rsidRPr="00A60DD0">
        <w:rPr>
          <w:rFonts w:ascii="Times New Roman" w:hAnsi="Times New Roman"/>
          <w:b/>
          <w:sz w:val="24"/>
          <w:szCs w:val="24"/>
        </w:rPr>
        <w:t xml:space="preserve"> </w:t>
      </w:r>
      <w:r w:rsidRPr="00A60DD0">
        <w:rPr>
          <w:rFonts w:ascii="Times New Roman" w:hAnsi="Times New Roman"/>
          <w:bCs/>
          <w:sz w:val="24"/>
          <w:szCs w:val="24"/>
          <w:lang w:val="x-none"/>
        </w:rPr>
        <w:t>Deontoloji Tüzüğünün 8, 9 ve 39 uncu maddeleri,</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autoSpaceDE w:val="0"/>
        <w:autoSpaceDN w:val="0"/>
        <w:adjustRightInd w:val="0"/>
        <w:spacing w:after="0" w:line="240" w:lineRule="auto"/>
        <w:jc w:val="both"/>
        <w:rPr>
          <w:rFonts w:ascii="Times New Roman" w:hAnsi="Times New Roman"/>
          <w:sz w:val="24"/>
          <w:szCs w:val="24"/>
        </w:rPr>
      </w:pPr>
      <w:r w:rsidRPr="00A60DD0">
        <w:rPr>
          <w:rFonts w:ascii="Times New Roman" w:hAnsi="Times New Roman"/>
          <w:sz w:val="24"/>
          <w:szCs w:val="24"/>
        </w:rPr>
        <w:t>- Sağlık Meslek Mensupları ile Sağlık Hizmetlerinde Çalışan Diğer Meslek Mensuplarının İş ve Görev Tanımlarına Dair Yönetmeliğin 5/c maddesi,</w:t>
      </w: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bCs/>
          <w:sz w:val="24"/>
          <w:szCs w:val="24"/>
        </w:rPr>
      </w:pPr>
      <w:r w:rsidRPr="00A60DD0">
        <w:rPr>
          <w:rFonts w:ascii="Times New Roman" w:hAnsi="Times New Roman"/>
          <w:bCs/>
          <w:sz w:val="24"/>
          <w:szCs w:val="24"/>
        </w:rPr>
        <w:t>- İnceleme konusu reklamların yayınlandığı tarihte yürürlükte bulunan mülga Ağız ve Diş Sağlığı Hizmeti Sunulan Özel Sağlık Kuruluşları Hakkında Yönetmeliğin 32 nci maddesi,</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Mülga Etiket, Tarife ve Fiyat Listeleri Yönetmeliğinin 9 uncu maddesi,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Cs/>
          <w:sz w:val="24"/>
          <w:szCs w:val="24"/>
        </w:rPr>
        <w:t>- İnceleme konusu reklamların yayınlandığı tarihte yürürlükte bulunan mülga</w:t>
      </w:r>
      <w:r w:rsidRPr="00A60DD0">
        <w:rPr>
          <w:rFonts w:ascii="Times New Roman" w:hAnsi="Times New Roman"/>
          <w:sz w:val="24"/>
          <w:szCs w:val="24"/>
        </w:rPr>
        <w:t xml:space="preserve"> Ticari Reklam ve İlanlara İlişkin İlkeler ve Uygulama Esaslarına Dair Yönetmeliğin 5/a, 5/b, 5/e, 7/a, 7/c, 12, 20 ve 21 inci maddeleri,</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- 6502 sayılı Tüketicinin Korunması Hakkında Kanun’un 61 inci maddesi </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roofErr w:type="gramStart"/>
      <w:r w:rsidRPr="00A60DD0">
        <w:rPr>
          <w:rFonts w:ascii="Times New Roman" w:hAnsi="Times New Roman"/>
          <w:bCs/>
          <w:sz w:val="24"/>
          <w:szCs w:val="24"/>
        </w:rPr>
        <w:t>hükümlerine</w:t>
      </w:r>
      <w:proofErr w:type="gramEnd"/>
      <w:r w:rsidRPr="00A60DD0">
        <w:rPr>
          <w:rFonts w:ascii="Times New Roman" w:hAnsi="Times New Roman"/>
          <w:bCs/>
          <w:sz w:val="24"/>
          <w:szCs w:val="24"/>
        </w:rPr>
        <w:t xml:space="preserve"> aykırı olduğuna</w:t>
      </w:r>
      <w:r w:rsidRPr="00A60DD0">
        <w:rPr>
          <w:rFonts w:ascii="Times New Roman" w:hAnsi="Times New Roman"/>
          <w:sz w:val="24"/>
          <w:szCs w:val="24"/>
        </w:rPr>
        <w:t xml:space="preserve">,  </w:t>
      </w: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Buna göre, reklam veren </w:t>
      </w:r>
      <w:r w:rsidRPr="00A60DD0">
        <w:rPr>
          <w:rFonts w:ascii="Times New Roman" w:hAnsi="Times New Roman"/>
          <w:b/>
          <w:color w:val="000000"/>
          <w:sz w:val="24"/>
          <w:szCs w:val="24"/>
        </w:rPr>
        <w:t xml:space="preserve">Bilkent Estetik Güzellik Merkezi Kozmetik Medikal Yayıncılık ve Özel Sağlık Tic. Ltd. Şti. (Özel Bilkent Polikliniği) </w:t>
      </w:r>
      <w:r w:rsidRPr="00A60DD0">
        <w:rPr>
          <w:rFonts w:ascii="Times New Roman" w:hAnsi="Times New Roman"/>
          <w:sz w:val="24"/>
          <w:szCs w:val="24"/>
        </w:rPr>
        <w:t xml:space="preserve">hakkında, 6502 sayılı Kanun’un 63 üncü </w:t>
      </w:r>
      <w:r>
        <w:rPr>
          <w:rFonts w:ascii="Times New Roman" w:hAnsi="Times New Roman"/>
          <w:sz w:val="24"/>
          <w:szCs w:val="24"/>
        </w:rPr>
        <w:t xml:space="preserve">ve 77/12 </w:t>
      </w:r>
      <w:r w:rsidRPr="00A60DD0">
        <w:rPr>
          <w:rFonts w:ascii="Times New Roman" w:hAnsi="Times New Roman"/>
          <w:sz w:val="24"/>
          <w:szCs w:val="24"/>
        </w:rPr>
        <w:t xml:space="preserve">nci maddeleri uyarınca </w:t>
      </w:r>
      <w:r w:rsidRPr="00A60DD0">
        <w:rPr>
          <w:rFonts w:ascii="Times New Roman" w:hAnsi="Times New Roman"/>
          <w:b/>
          <w:bCs/>
          <w:sz w:val="24"/>
          <w:szCs w:val="24"/>
        </w:rPr>
        <w:t xml:space="preserve">anılan reklamları durdurma cezası </w:t>
      </w:r>
      <w:r w:rsidRPr="00A60DD0">
        <w:rPr>
          <w:rFonts w:ascii="Times New Roman" w:hAnsi="Times New Roman"/>
          <w:sz w:val="24"/>
          <w:szCs w:val="24"/>
        </w:rPr>
        <w:t xml:space="preserve">verilmesine karar verilmiştir.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32)</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hAnsi="Times New Roman"/>
          <w:b/>
          <w:sz w:val="24"/>
          <w:szCs w:val="24"/>
        </w:rPr>
        <w:t xml:space="preserve">Dosya No: </w:t>
      </w:r>
      <w:r w:rsidRPr="00A60DD0">
        <w:rPr>
          <w:rFonts w:ascii="Times New Roman" w:eastAsia="Times New Roman" w:hAnsi="Times New Roman"/>
          <w:b/>
          <w:sz w:val="24"/>
          <w:szCs w:val="24"/>
          <w:lang w:eastAsia="tr-TR"/>
        </w:rPr>
        <w:t>2014/1732</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color w:val="000000"/>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hAnsi="Times New Roman"/>
          <w:sz w:val="24"/>
          <w:szCs w:val="24"/>
        </w:rPr>
        <w:t xml:space="preserve"> </w:t>
      </w:r>
      <w:r w:rsidRPr="00A60DD0">
        <w:rPr>
          <w:rFonts w:ascii="Times New Roman" w:hAnsi="Times New Roman"/>
          <w:b/>
          <w:color w:val="000000"/>
          <w:sz w:val="24"/>
          <w:szCs w:val="24"/>
        </w:rPr>
        <w:t>Bilkent Estetik Güzellik Merkezi Kozmetik Medikal Yayıncılık ve Özel Sağlık Tic. Ltd. Şti. (Özel Bilkent Polikliniği)</w:t>
      </w:r>
    </w:p>
    <w:p w:rsidR="000B260C" w:rsidRPr="00A60DD0" w:rsidRDefault="000B260C" w:rsidP="000B260C">
      <w:pPr>
        <w:spacing w:after="0" w:line="240" w:lineRule="auto"/>
        <w:jc w:val="both"/>
        <w:rPr>
          <w:rFonts w:ascii="Times New Roman" w:hAnsi="Times New Roman"/>
          <w:b/>
          <w:sz w:val="24"/>
          <w:szCs w:val="24"/>
          <w:highlight w:val="yellow"/>
          <w:lang w:val="x-none"/>
        </w:rPr>
      </w:pPr>
    </w:p>
    <w:p w:rsidR="000B260C" w:rsidRDefault="000B260C" w:rsidP="000B260C">
      <w:pPr>
        <w:tabs>
          <w:tab w:val="left" w:pos="0"/>
        </w:tabs>
        <w:spacing w:after="0" w:line="240" w:lineRule="auto"/>
        <w:jc w:val="both"/>
        <w:rPr>
          <w:rFonts w:ascii="Times New Roman" w:eastAsia="Times New Roman" w:hAnsi="Times New Roman"/>
          <w:sz w:val="24"/>
          <w:szCs w:val="24"/>
          <w:lang w:eastAsia="tr-TR"/>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i/>
          <w:sz w:val="24"/>
          <w:szCs w:val="24"/>
        </w:rPr>
        <w:t xml:space="preserve"> </w:t>
      </w:r>
      <w:r w:rsidRPr="00086F71">
        <w:rPr>
          <w:rFonts w:ascii="Times New Roman" w:eastAsia="Times New Roman" w:hAnsi="Times New Roman"/>
          <w:b/>
          <w:i/>
          <w:sz w:val="24"/>
          <w:szCs w:val="24"/>
          <w:lang w:eastAsia="tr-TR"/>
        </w:rPr>
        <w:t>“Sizleri Yeni Açılan Kliniğimize Doktorumuzla Tanışmaya Davet Ediyoruz”</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sz w:val="24"/>
          <w:szCs w:val="24"/>
          <w:lang w:eastAsia="tr-TR"/>
        </w:rPr>
        <w:t>ibareli broşür</w:t>
      </w:r>
      <w:r>
        <w:rPr>
          <w:rFonts w:ascii="Times New Roman" w:eastAsia="Times New Roman" w:hAnsi="Times New Roman"/>
          <w:sz w:val="24"/>
          <w:szCs w:val="24"/>
          <w:lang w:eastAsia="tr-TR"/>
        </w:rPr>
        <w:t>ler</w:t>
      </w:r>
    </w:p>
    <w:p w:rsidR="000B260C" w:rsidRPr="00A60DD0" w:rsidRDefault="000B260C" w:rsidP="000B260C">
      <w:pPr>
        <w:tabs>
          <w:tab w:val="left" w:pos="0"/>
        </w:tabs>
        <w:spacing w:after="0" w:line="240" w:lineRule="auto"/>
        <w:jc w:val="both"/>
        <w:rPr>
          <w:rFonts w:ascii="Times New Roman" w:eastAsia="Times New Roman" w:hAnsi="Times New Roman"/>
          <w:color w:val="000000"/>
          <w:sz w:val="24"/>
          <w:szCs w:val="24"/>
          <w:highlight w:val="yellow"/>
          <w:lang w:eastAsia="tr-TR"/>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Reklam Yayın Tarihi:</w:t>
      </w:r>
      <w:r w:rsidRPr="00A60DD0">
        <w:rPr>
          <w:rFonts w:ascii="Times New Roman" w:hAnsi="Times New Roman"/>
          <w:sz w:val="24"/>
          <w:szCs w:val="24"/>
        </w:rPr>
        <w:t xml:space="preserve"> 2014</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hAnsi="Times New Roman"/>
          <w:b/>
          <w:sz w:val="24"/>
          <w:szCs w:val="24"/>
        </w:rPr>
        <w:t xml:space="preserve">Yayınlandığı Mecra: </w:t>
      </w:r>
      <w:r w:rsidRPr="00A60DD0">
        <w:rPr>
          <w:rFonts w:ascii="Times New Roman" w:eastAsia="Times New Roman" w:hAnsi="Times New Roman"/>
          <w:sz w:val="24"/>
          <w:szCs w:val="24"/>
          <w:lang w:eastAsia="tr-TR"/>
        </w:rPr>
        <w:t>Broşür</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hAnsi="Times New Roman"/>
          <w:sz w:val="24"/>
          <w:szCs w:val="24"/>
        </w:rPr>
        <w:t xml:space="preserve">Kuruluşa ait broşürde; </w:t>
      </w:r>
      <w:r w:rsidRPr="00A60DD0">
        <w:rPr>
          <w:rFonts w:ascii="Times New Roman" w:hAnsi="Times New Roman"/>
          <w:i/>
          <w:sz w:val="24"/>
          <w:szCs w:val="24"/>
        </w:rPr>
        <w:t xml:space="preserve">“Bilkent Estetik. Sizleri yeni açılan kliniğimize doktorumuzla tanışmaya davet ediyoruz. Bilkent Sports International </w:t>
      </w:r>
      <w:proofErr w:type="gramStart"/>
      <w:r w:rsidRPr="00A60DD0">
        <w:rPr>
          <w:rFonts w:ascii="Times New Roman" w:hAnsi="Times New Roman"/>
          <w:i/>
          <w:sz w:val="24"/>
          <w:szCs w:val="24"/>
        </w:rPr>
        <w:t>kompleksi</w:t>
      </w:r>
      <w:proofErr w:type="gramEnd"/>
      <w:r w:rsidRPr="00A60DD0">
        <w:rPr>
          <w:rFonts w:ascii="Times New Roman" w:hAnsi="Times New Roman"/>
          <w:i/>
          <w:sz w:val="24"/>
          <w:szCs w:val="24"/>
        </w:rPr>
        <w:t xml:space="preserve"> içinde eksikliği hissedilen, Bilkent markasının temsil ettiği bilimsel ve çağdaş yaklaşımı estetik tıp ile bütünleştiren Özel Bilkent Polikliniği hizmete açılmıştır. Uygulamalarımız ve kişiye özel çözümlerimiz için sizi alanında uzman doktorlarımız ile tanışmaya davet ediyoruz. Lazer epilasyon: (…) Kişiye özel lazer dalga boyu ile tüm cilt renklerinde bronz cilt </w:t>
      </w:r>
      <w:proofErr w:type="gramStart"/>
      <w:r w:rsidRPr="00A60DD0">
        <w:rPr>
          <w:rFonts w:ascii="Times New Roman" w:hAnsi="Times New Roman"/>
          <w:i/>
          <w:sz w:val="24"/>
          <w:szCs w:val="24"/>
        </w:rPr>
        <w:t>dahil</w:t>
      </w:r>
      <w:proofErr w:type="gramEnd"/>
      <w:r w:rsidRPr="00A60DD0">
        <w:rPr>
          <w:rFonts w:ascii="Times New Roman" w:hAnsi="Times New Roman"/>
          <w:i/>
          <w:sz w:val="24"/>
          <w:szCs w:val="24"/>
        </w:rPr>
        <w:t xml:space="preserve"> etkili ve güvenli lazer epilasyon. Bölgesel incelme ve sellülit tedavisi: Kavitasyon, radyofrekans ve ultrasonik ses dalgaları ile diyetisyen ve uzman doktor kontrolünde ameliyatsız yağ eritme, vücut şekillendirme ve sellülit yöntemleri. (…) Ameliyatsız yüz germe: (…) Yüz, karın, kol ve bacak içi sarkmaları ile basen düşüklüğünde etkin uygulamalar. Botox &amp; Dolgu: İstenmeyen kırışıklıklar ve derin çizgiler ile yüz, el ve dudak dolguları için hızlı, etkin uygulamalar. Koltukaltı, avuç içi ve ayak terleme sorununa botox ile çözüm. Mezaterapi &amp; PRP: Cilt yenileme, canlandırma, nemlendirme ve sıkılaştırma uygulamaları ile sağlıklı ve genç bir </w:t>
      </w:r>
      <w:proofErr w:type="gramStart"/>
      <w:r w:rsidRPr="00A60DD0">
        <w:rPr>
          <w:rFonts w:ascii="Times New Roman" w:hAnsi="Times New Roman"/>
          <w:i/>
          <w:sz w:val="24"/>
          <w:szCs w:val="24"/>
        </w:rPr>
        <w:t>cilt.Saç</w:t>
      </w:r>
      <w:proofErr w:type="gramEnd"/>
      <w:r w:rsidRPr="00A60DD0">
        <w:rPr>
          <w:rFonts w:ascii="Times New Roman" w:hAnsi="Times New Roman"/>
          <w:i/>
          <w:sz w:val="24"/>
          <w:szCs w:val="24"/>
        </w:rPr>
        <w:t xml:space="preserve"> dökülmesi ve saç teli cansızlığına etkin çözümler. (…) Lazer ile varis ve kılcal damar tedavisi: Ağrı veren, mavi kabarık varislerden istenmeyen kılcal damarlara kadar etkin uygulamalar. (…) Bilkent Estetik. Size özel çözümler, sağlıklı yaşam önerileri, anti aging uygulamalar ve koruyucu estetik için doktorlarımızdan ücretsiz ön görüşme randevusu alabilirsiniz.” </w:t>
      </w:r>
      <w:r w:rsidRPr="00A60DD0">
        <w:rPr>
          <w:rFonts w:ascii="Times New Roman" w:hAnsi="Times New Roman"/>
          <w:sz w:val="24"/>
          <w:szCs w:val="24"/>
        </w:rPr>
        <w:t>ifadelerine yer verildiği tespit edilmiştir.</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 xml:space="preserve">Değerlendirme/Karar: </w:t>
      </w:r>
      <w:r w:rsidRPr="00A60DD0">
        <w:rPr>
          <w:rFonts w:ascii="Times New Roman" w:hAnsi="Times New Roman"/>
          <w:sz w:val="24"/>
          <w:szCs w:val="24"/>
        </w:rPr>
        <w:t xml:space="preserve">İnceleme konusu broşürde yer alan ifadelerin, tabip tarafından uygulanması gereken tıbbi işlemlere yönelik olması sebebiyle bu hizmetlere ilişkin tanıtım yapılmasının ilgili mevzuata aykırılık teşkil ettiği; bu nedenle, söz konusu tanıtımların sağlık alanında çalışan kuruluşun faaliyetlerine ticari bir görünüm kazandırdığı, talep yaratıcı nitelikte olduğu ve kuruluşa yönlendirme yaparak, diğer kuruluşlar açısından haksız rekabete yol açtığı, bu durumun da; </w:t>
      </w:r>
      <w:proofErr w:type="gramEnd"/>
    </w:p>
    <w:p w:rsidR="000B260C" w:rsidRPr="00A60DD0" w:rsidRDefault="000B260C" w:rsidP="000B260C">
      <w:pPr>
        <w:autoSpaceDE w:val="0"/>
        <w:autoSpaceDN w:val="0"/>
        <w:adjustRightInd w:val="0"/>
        <w:spacing w:after="0" w:line="240" w:lineRule="auto"/>
        <w:jc w:val="both"/>
        <w:rPr>
          <w:rFonts w:ascii="Times New Roman" w:hAnsi="Times New Roman"/>
          <w:bCs/>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Cs/>
          <w:sz w:val="24"/>
          <w:szCs w:val="24"/>
        </w:rPr>
        <w:t xml:space="preserve">- </w:t>
      </w:r>
      <w:r w:rsidRPr="00A60DD0">
        <w:rPr>
          <w:rFonts w:ascii="Times New Roman" w:hAnsi="Times New Roman"/>
          <w:sz w:val="24"/>
          <w:szCs w:val="24"/>
        </w:rPr>
        <w:t>1219 sayılı Tababet ve Şuabatı Sanatlarının Tarzı İcrasına Dair Kanun’un 24 üncü maddesi,</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Cs/>
          <w:sz w:val="24"/>
          <w:szCs w:val="24"/>
          <w:lang w:val="x-none"/>
        </w:rPr>
      </w:pPr>
      <w:r w:rsidRPr="00A60DD0">
        <w:rPr>
          <w:rFonts w:ascii="Times New Roman" w:hAnsi="Times New Roman"/>
          <w:sz w:val="24"/>
          <w:szCs w:val="24"/>
        </w:rPr>
        <w:t>- Tıbbi</w:t>
      </w:r>
      <w:r w:rsidRPr="00A60DD0">
        <w:rPr>
          <w:rFonts w:ascii="Times New Roman" w:hAnsi="Times New Roman"/>
          <w:b/>
          <w:sz w:val="24"/>
          <w:szCs w:val="24"/>
        </w:rPr>
        <w:t xml:space="preserve"> </w:t>
      </w:r>
      <w:r w:rsidRPr="00A60DD0">
        <w:rPr>
          <w:rFonts w:ascii="Times New Roman" w:hAnsi="Times New Roman"/>
          <w:bCs/>
          <w:sz w:val="24"/>
          <w:szCs w:val="24"/>
          <w:lang w:val="x-none"/>
        </w:rPr>
        <w:t>Deontoloji Tüzüğünün 8, 9 ve 39 uncu maddeleri,</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autoSpaceDE w:val="0"/>
        <w:autoSpaceDN w:val="0"/>
        <w:adjustRightInd w:val="0"/>
        <w:spacing w:after="0" w:line="240" w:lineRule="auto"/>
        <w:jc w:val="both"/>
        <w:rPr>
          <w:rFonts w:ascii="Times New Roman" w:hAnsi="Times New Roman"/>
          <w:sz w:val="24"/>
          <w:szCs w:val="24"/>
        </w:rPr>
      </w:pPr>
      <w:r w:rsidRPr="00A60DD0">
        <w:rPr>
          <w:rFonts w:ascii="Times New Roman" w:hAnsi="Times New Roman"/>
          <w:sz w:val="24"/>
          <w:szCs w:val="24"/>
        </w:rPr>
        <w:t>- Sağlık Meslek Mensupları ile Sağlık Hizmetlerinde Çalışan Diğer Meslek Mensuplarının İş ve Görev Tanımlarına Dair Yönetmeliğin 5/c maddesi,</w:t>
      </w: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bCs/>
          <w:sz w:val="24"/>
          <w:szCs w:val="24"/>
        </w:rPr>
      </w:pPr>
      <w:r w:rsidRPr="00A60DD0">
        <w:rPr>
          <w:rFonts w:ascii="Times New Roman" w:hAnsi="Times New Roman"/>
          <w:bCs/>
          <w:sz w:val="24"/>
          <w:szCs w:val="24"/>
        </w:rPr>
        <w:t>- Ayakta Teşhis ve Tedavi Yapılan Özel Sağlık Kuruluşları Hakkında Yönetmeliğin 29 uncu maddesi,</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Cs/>
          <w:sz w:val="24"/>
          <w:szCs w:val="24"/>
        </w:rPr>
        <w:t>- İnceleme konusu reklamların yayınlandığı tarihte yürürlükte bulunan mülga</w:t>
      </w:r>
      <w:r w:rsidRPr="00A60DD0">
        <w:rPr>
          <w:rFonts w:ascii="Times New Roman" w:hAnsi="Times New Roman"/>
          <w:sz w:val="24"/>
          <w:szCs w:val="24"/>
        </w:rPr>
        <w:t xml:space="preserve"> Ticari Reklam ve İlanlara İlişkin İlkeler ve Uygulama Esaslarına Dair Yönetmeliğin 5/a, 5/b, 5/e, 7/a, 7/c, 20 ve 21 inci maddeleri,</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- 6502 sayılı Tüketicinin Korunması Hakkında Kanun’un 61 inci maddesi </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roofErr w:type="gramStart"/>
      <w:r w:rsidRPr="00A60DD0">
        <w:rPr>
          <w:rFonts w:ascii="Times New Roman" w:hAnsi="Times New Roman"/>
          <w:bCs/>
          <w:sz w:val="24"/>
          <w:szCs w:val="24"/>
        </w:rPr>
        <w:t>hükümlerine</w:t>
      </w:r>
      <w:proofErr w:type="gramEnd"/>
      <w:r w:rsidRPr="00A60DD0">
        <w:rPr>
          <w:rFonts w:ascii="Times New Roman" w:hAnsi="Times New Roman"/>
          <w:bCs/>
          <w:sz w:val="24"/>
          <w:szCs w:val="24"/>
        </w:rPr>
        <w:t xml:space="preserve"> aykırı olduğuna</w:t>
      </w:r>
      <w:r w:rsidRPr="00A60DD0">
        <w:rPr>
          <w:rFonts w:ascii="Times New Roman" w:hAnsi="Times New Roman"/>
          <w:sz w:val="24"/>
          <w:szCs w:val="24"/>
        </w:rPr>
        <w:t xml:space="preserve">,  </w:t>
      </w: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Buna göre, reklam veren </w:t>
      </w:r>
      <w:r w:rsidRPr="00A60DD0">
        <w:rPr>
          <w:rFonts w:ascii="Times New Roman" w:hAnsi="Times New Roman"/>
          <w:b/>
          <w:color w:val="000000"/>
          <w:sz w:val="24"/>
          <w:szCs w:val="24"/>
        </w:rPr>
        <w:t xml:space="preserve">Bilkent Estetik Güzellik Merkezi Kozmetik Medikal Yayıncılık ve Özel Sağlık Tic. Ltd. Şti. (Özel Bilkent Polikliniği) </w:t>
      </w:r>
      <w:r w:rsidRPr="00A60DD0">
        <w:rPr>
          <w:rFonts w:ascii="Times New Roman" w:hAnsi="Times New Roman"/>
          <w:sz w:val="24"/>
          <w:szCs w:val="24"/>
        </w:rPr>
        <w:t>hakkında, 6502 sa</w:t>
      </w:r>
      <w:r>
        <w:rPr>
          <w:rFonts w:ascii="Times New Roman" w:hAnsi="Times New Roman"/>
          <w:sz w:val="24"/>
          <w:szCs w:val="24"/>
        </w:rPr>
        <w:t xml:space="preserve">yılı Kanun’un 63 üncü ve 77/12 </w:t>
      </w:r>
      <w:r w:rsidRPr="00A60DD0">
        <w:rPr>
          <w:rFonts w:ascii="Times New Roman" w:hAnsi="Times New Roman"/>
          <w:sz w:val="24"/>
          <w:szCs w:val="24"/>
        </w:rPr>
        <w:t xml:space="preserve">nci maddeleri uyarınca </w:t>
      </w:r>
      <w:r w:rsidRPr="00A60DD0">
        <w:rPr>
          <w:rFonts w:ascii="Times New Roman" w:hAnsi="Times New Roman"/>
          <w:b/>
          <w:bCs/>
          <w:sz w:val="24"/>
          <w:szCs w:val="24"/>
        </w:rPr>
        <w:t xml:space="preserve">anılan reklamları durdurma cezası </w:t>
      </w:r>
      <w:r w:rsidRPr="00A60DD0">
        <w:rPr>
          <w:rFonts w:ascii="Times New Roman" w:hAnsi="Times New Roman"/>
          <w:sz w:val="24"/>
          <w:szCs w:val="24"/>
        </w:rPr>
        <w:t xml:space="preserve">verilmesine karar verilmiştir.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rPr>
          <w:rFonts w:ascii="Times New Roman" w:hAnsi="Times New Roman"/>
          <w:b/>
          <w:sz w:val="24"/>
          <w:szCs w:val="24"/>
        </w:rPr>
      </w:pPr>
      <w:r w:rsidRPr="00A60DD0">
        <w:rPr>
          <w:rFonts w:ascii="Times New Roman" w:hAnsi="Times New Roman"/>
          <w:b/>
          <w:sz w:val="24"/>
          <w:szCs w:val="24"/>
        </w:rPr>
        <w:t>33)</w:t>
      </w:r>
    </w:p>
    <w:p w:rsidR="000B260C" w:rsidRPr="00A60DD0" w:rsidRDefault="000B260C" w:rsidP="000B260C">
      <w:pPr>
        <w:spacing w:after="0" w:line="240" w:lineRule="auto"/>
        <w:rPr>
          <w:rFonts w:ascii="Times New Roman" w:hAnsi="Times New Roman"/>
          <w:b/>
          <w:sz w:val="24"/>
          <w:szCs w:val="24"/>
        </w:rPr>
      </w:pPr>
    </w:p>
    <w:p w:rsidR="000B260C" w:rsidRDefault="000B260C" w:rsidP="000B260C">
      <w:pPr>
        <w:spacing w:after="0" w:line="240" w:lineRule="auto"/>
        <w:rPr>
          <w:rFonts w:ascii="Times New Roman" w:eastAsia="Times New Roman" w:hAnsi="Times New Roman"/>
          <w:b/>
          <w:sz w:val="24"/>
          <w:szCs w:val="24"/>
          <w:lang w:eastAsia="tr-TR"/>
        </w:rPr>
      </w:pPr>
      <w:r w:rsidRPr="00A60DD0">
        <w:rPr>
          <w:rFonts w:ascii="Times New Roman" w:hAnsi="Times New Roman"/>
          <w:b/>
          <w:sz w:val="24"/>
          <w:szCs w:val="24"/>
        </w:rPr>
        <w:t xml:space="preserve">Dosya No: </w:t>
      </w:r>
      <w:r w:rsidRPr="00A60DD0">
        <w:rPr>
          <w:rFonts w:ascii="Times New Roman" w:eastAsia="Times New Roman" w:hAnsi="Times New Roman"/>
          <w:b/>
          <w:sz w:val="24"/>
          <w:szCs w:val="24"/>
          <w:lang w:eastAsia="tr-TR"/>
        </w:rPr>
        <w:t>2014/1733</w:t>
      </w:r>
    </w:p>
    <w:p w:rsidR="000B260C" w:rsidRPr="00A60DD0" w:rsidRDefault="000B260C" w:rsidP="000B260C">
      <w:pPr>
        <w:spacing w:after="0" w:line="240" w:lineRule="auto"/>
        <w:rPr>
          <w:rFonts w:ascii="Times New Roman" w:hAnsi="Times New Roman"/>
          <w:b/>
          <w:sz w:val="24"/>
          <w:szCs w:val="24"/>
        </w:rPr>
      </w:pPr>
    </w:p>
    <w:p w:rsidR="000B260C" w:rsidRDefault="000B260C" w:rsidP="000B260C">
      <w:pPr>
        <w:spacing w:after="0" w:line="240" w:lineRule="auto"/>
        <w:jc w:val="both"/>
        <w:rPr>
          <w:rFonts w:ascii="Times New Roman" w:hAnsi="Times New Roman"/>
          <w:b/>
          <w:color w:val="000000"/>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hAnsi="Times New Roman"/>
          <w:sz w:val="24"/>
          <w:szCs w:val="24"/>
        </w:rPr>
        <w:t xml:space="preserve"> </w:t>
      </w:r>
      <w:r w:rsidRPr="00A60DD0">
        <w:rPr>
          <w:rFonts w:ascii="Times New Roman" w:hAnsi="Times New Roman"/>
          <w:b/>
          <w:color w:val="000000"/>
          <w:sz w:val="24"/>
          <w:szCs w:val="24"/>
        </w:rPr>
        <w:t>Bilkent Estetik Güzellik Merkezi Kozmetik Medikal Yayıncılık ve Özel Sağlık Tic. Ltd. Şti. (Özel Bilkent Polikliniği)</w:t>
      </w:r>
    </w:p>
    <w:p w:rsidR="000B260C" w:rsidRPr="00A60DD0" w:rsidRDefault="000B260C" w:rsidP="000B260C">
      <w:pPr>
        <w:spacing w:after="0" w:line="240" w:lineRule="auto"/>
        <w:jc w:val="both"/>
        <w:rPr>
          <w:rFonts w:ascii="Times New Roman" w:hAnsi="Times New Roman"/>
          <w:b/>
          <w:sz w:val="24"/>
          <w:szCs w:val="24"/>
          <w:highlight w:val="yellow"/>
          <w:lang w:val="x-none"/>
        </w:rPr>
      </w:pPr>
    </w:p>
    <w:p w:rsidR="000B260C" w:rsidRDefault="000B260C" w:rsidP="000B260C">
      <w:pPr>
        <w:tabs>
          <w:tab w:val="left" w:pos="0"/>
        </w:tabs>
        <w:spacing w:after="0" w:line="240" w:lineRule="auto"/>
        <w:rPr>
          <w:rFonts w:ascii="Times New Roman" w:eastAsia="Times New Roman" w:hAnsi="Times New Roman"/>
          <w:sz w:val="24"/>
          <w:szCs w:val="24"/>
          <w:lang w:eastAsia="tr-TR"/>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i/>
          <w:sz w:val="24"/>
          <w:szCs w:val="24"/>
        </w:rPr>
        <w:t xml:space="preserve"> </w:t>
      </w:r>
      <w:r w:rsidRPr="00086F71">
        <w:rPr>
          <w:rFonts w:ascii="Times New Roman" w:eastAsia="Times New Roman" w:hAnsi="Times New Roman"/>
          <w:b/>
          <w:i/>
          <w:sz w:val="24"/>
          <w:szCs w:val="24"/>
          <w:lang w:eastAsia="tr-TR"/>
        </w:rPr>
        <w:t>“Estetik Diş Tedavi Bölümü”</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sz w:val="24"/>
          <w:szCs w:val="24"/>
          <w:lang w:eastAsia="tr-TR"/>
        </w:rPr>
        <w:t>ibareli broşür</w:t>
      </w:r>
      <w:r>
        <w:rPr>
          <w:rFonts w:ascii="Times New Roman" w:eastAsia="Times New Roman" w:hAnsi="Times New Roman"/>
          <w:sz w:val="24"/>
          <w:szCs w:val="24"/>
          <w:lang w:eastAsia="tr-TR"/>
        </w:rPr>
        <w:t>ler</w:t>
      </w:r>
    </w:p>
    <w:p w:rsidR="000B260C" w:rsidRPr="00A60DD0" w:rsidRDefault="000B260C" w:rsidP="000B260C">
      <w:pPr>
        <w:tabs>
          <w:tab w:val="left" w:pos="0"/>
        </w:tabs>
        <w:spacing w:after="0" w:line="240" w:lineRule="auto"/>
        <w:rPr>
          <w:rFonts w:ascii="Times New Roman" w:eastAsia="Times New Roman" w:hAnsi="Times New Roman"/>
          <w:i/>
          <w:sz w:val="24"/>
          <w:szCs w:val="24"/>
          <w:lang w:eastAsia="tr-TR"/>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Reklam Yayın Tarihi:</w:t>
      </w:r>
      <w:r w:rsidRPr="00A60DD0">
        <w:rPr>
          <w:rFonts w:ascii="Times New Roman" w:hAnsi="Times New Roman"/>
          <w:sz w:val="24"/>
          <w:szCs w:val="24"/>
        </w:rPr>
        <w:t xml:space="preserve"> 2014</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hAnsi="Times New Roman"/>
          <w:b/>
          <w:sz w:val="24"/>
          <w:szCs w:val="24"/>
        </w:rPr>
        <w:t xml:space="preserve">Yayınlandığı Mecra: </w:t>
      </w:r>
      <w:r w:rsidRPr="00A60DD0">
        <w:rPr>
          <w:rFonts w:ascii="Times New Roman" w:eastAsia="Times New Roman" w:hAnsi="Times New Roman"/>
          <w:sz w:val="24"/>
          <w:szCs w:val="24"/>
          <w:lang w:eastAsia="tr-TR"/>
        </w:rPr>
        <w:t>Broşür</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hAnsi="Times New Roman"/>
          <w:sz w:val="24"/>
          <w:szCs w:val="24"/>
        </w:rPr>
        <w:t xml:space="preserve">Kuruluşa ait broşürde; </w:t>
      </w:r>
      <w:r w:rsidRPr="00A60DD0">
        <w:rPr>
          <w:rFonts w:ascii="Times New Roman" w:hAnsi="Times New Roman"/>
          <w:i/>
          <w:sz w:val="24"/>
          <w:szCs w:val="24"/>
        </w:rPr>
        <w:t xml:space="preserve">“Zamanın etkilerinden kurtulun. Güzel bir gülüş her şeyin başlangıcıdır. Kişiye özel gülüş tasarımı. Bölgesel incelme ve sellülit tedavisi: Kavitasyon, radyofrekans ve ultrasonik ses dalgaları ile diyetisyen ve uzman doktor kontrolünde ameliyatsız yağ eritme, vücut şekillendirme ve sellülit yöntemleri. Lazer epilasyon: (…) Kişiye özel lazer dalga boyu ile tüm cilt renklerinde bronz cilt </w:t>
      </w:r>
      <w:proofErr w:type="gramStart"/>
      <w:r w:rsidRPr="00A60DD0">
        <w:rPr>
          <w:rFonts w:ascii="Times New Roman" w:hAnsi="Times New Roman"/>
          <w:i/>
          <w:sz w:val="24"/>
          <w:szCs w:val="24"/>
        </w:rPr>
        <w:t>dahil</w:t>
      </w:r>
      <w:proofErr w:type="gramEnd"/>
      <w:r w:rsidRPr="00A60DD0">
        <w:rPr>
          <w:rFonts w:ascii="Times New Roman" w:hAnsi="Times New Roman"/>
          <w:i/>
          <w:sz w:val="24"/>
          <w:szCs w:val="24"/>
        </w:rPr>
        <w:t xml:space="preserve"> etkili ve güvenli lazer epilasyon. (…) Ameliyatsız yüz germe: (…) Yüz, karın, kol ve bacak içi sarkmaları ile basen düşüklüğünde etkin uygulamalar. (…) Botox &amp; Dolgu: İstenmeyen kırışıklıklar ve derin çizgiler ile yüz, el ve dudak dolguları için hızlı, etkin uygulamalar. Koltukaltı, avuç içi ve ayak terleme sorununa botox ile çözüm. Mezaterapi &amp; PRP &amp; Somon &amp; Kök Hücre: Cilt yenileme, canlandırma, nemlendirme ve sıkılaştırma uygulamaları ile sağlıklı ve genç bir </w:t>
      </w:r>
      <w:proofErr w:type="gramStart"/>
      <w:r w:rsidRPr="00A60DD0">
        <w:rPr>
          <w:rFonts w:ascii="Times New Roman" w:hAnsi="Times New Roman"/>
          <w:i/>
          <w:sz w:val="24"/>
          <w:szCs w:val="24"/>
        </w:rPr>
        <w:t>cilt.Saç</w:t>
      </w:r>
      <w:proofErr w:type="gramEnd"/>
      <w:r w:rsidRPr="00A60DD0">
        <w:rPr>
          <w:rFonts w:ascii="Times New Roman" w:hAnsi="Times New Roman"/>
          <w:i/>
          <w:sz w:val="24"/>
          <w:szCs w:val="24"/>
        </w:rPr>
        <w:t xml:space="preserve"> dökülmesi ve saç teli cansızlığına etkin çözümler. (…) Lazer ile varis ve kılcal damar tedavisi: Ağrı veren, mavi kabarık varislerden istenmeyen kılcal damarlara kadar etkin uygulamalar. (…) Size özel çözümler, sağlıklı yaşam önerileri, anti aging uygulamalar ve koruyucu estetik için doktorlarımızdan ücretsiz ön görüşme randevusu </w:t>
      </w:r>
      <w:proofErr w:type="gramStart"/>
      <w:r w:rsidRPr="00A60DD0">
        <w:rPr>
          <w:rFonts w:ascii="Times New Roman" w:hAnsi="Times New Roman"/>
          <w:i/>
          <w:sz w:val="24"/>
          <w:szCs w:val="24"/>
        </w:rPr>
        <w:t>alabilirsiniz.Estetik</w:t>
      </w:r>
      <w:proofErr w:type="gramEnd"/>
      <w:r w:rsidRPr="00A60DD0">
        <w:rPr>
          <w:rFonts w:ascii="Times New Roman" w:hAnsi="Times New Roman"/>
          <w:i/>
          <w:sz w:val="24"/>
          <w:szCs w:val="24"/>
        </w:rPr>
        <w:t xml:space="preserve"> Diş Hekimliği: Günümüzde diş hekimliği ağrıları gidermek ve eksik dişleri tamamlamakla sınırlı kalmamış, estetik alanda da çok ilerlemiştir. Artık maksimum estetik gülüşü sağlamak için çeşitli yöntemler kullanılarak uzman ellerde inanılmayacak güzel sonuçlar elde ediliyor.(…) İmplant: (…) Başarılı bir sonuç elde edebilmek için uygulayıcının mutlaka çene cerrahı olması, uygulanan implantın da kaliteli ve yıllarca takip edilmiş olması çok önemlidir.” </w:t>
      </w:r>
      <w:r w:rsidRPr="00A60DD0">
        <w:rPr>
          <w:rFonts w:ascii="Times New Roman" w:hAnsi="Times New Roman"/>
          <w:sz w:val="24"/>
          <w:szCs w:val="24"/>
        </w:rPr>
        <w:t xml:space="preserve">ifadeleri </w:t>
      </w:r>
      <w:proofErr w:type="gramStart"/>
      <w:r w:rsidRPr="00A60DD0">
        <w:rPr>
          <w:rFonts w:ascii="Times New Roman" w:hAnsi="Times New Roman"/>
          <w:sz w:val="24"/>
          <w:szCs w:val="24"/>
        </w:rPr>
        <w:t>ile,</w:t>
      </w:r>
      <w:proofErr w:type="gramEnd"/>
      <w:r w:rsidRPr="00A60DD0">
        <w:rPr>
          <w:rFonts w:ascii="Times New Roman" w:hAnsi="Times New Roman"/>
          <w:sz w:val="24"/>
          <w:szCs w:val="24"/>
        </w:rPr>
        <w:t xml:space="preserve"> </w:t>
      </w:r>
      <w:r w:rsidRPr="00A60DD0">
        <w:rPr>
          <w:rFonts w:ascii="Times New Roman" w:hAnsi="Times New Roman"/>
          <w:i/>
          <w:sz w:val="24"/>
          <w:szCs w:val="24"/>
        </w:rPr>
        <w:t xml:space="preserve">“Kompozitbonding sistemi ve Laminate veneer ile kliniğimizde tedavi edilen hasta, Protetik sistemi ile kliniğimizde tedavi edilen hasta, Bleaching ile kliniğimizde tedavi edilen hasta” </w:t>
      </w:r>
      <w:r w:rsidRPr="00A60DD0">
        <w:rPr>
          <w:rFonts w:ascii="Times New Roman" w:hAnsi="Times New Roman"/>
          <w:sz w:val="24"/>
          <w:szCs w:val="24"/>
        </w:rPr>
        <w:t>başlıkları altında hasta öncesi ve sonrası görüntülerine</w:t>
      </w:r>
      <w:r w:rsidRPr="00A60DD0">
        <w:rPr>
          <w:rFonts w:ascii="Times New Roman" w:hAnsi="Times New Roman"/>
          <w:i/>
          <w:sz w:val="24"/>
          <w:szCs w:val="24"/>
        </w:rPr>
        <w:t xml:space="preserve"> </w:t>
      </w:r>
      <w:r w:rsidRPr="00A60DD0">
        <w:rPr>
          <w:rFonts w:ascii="Times New Roman" w:hAnsi="Times New Roman"/>
          <w:sz w:val="24"/>
          <w:szCs w:val="24"/>
        </w:rPr>
        <w:t>yer verildiği tespit edilmiştir.</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 xml:space="preserve">Değerlendirme/Karar: </w:t>
      </w:r>
      <w:r w:rsidRPr="00A60DD0">
        <w:rPr>
          <w:rFonts w:ascii="Times New Roman" w:hAnsi="Times New Roman"/>
          <w:sz w:val="24"/>
          <w:szCs w:val="24"/>
        </w:rPr>
        <w:t xml:space="preserve">İnceleme konusu broşürde yer alan ifade ve görüntülerin, tabip tarafından uygulanması gereken tıbbi işlemlere yönelik olması sebebiyle bu hizmetlere ilişkin tanıtım yapılmasının ilgili mevzuata aykırılık teşkil ettiği; bu nedenle, söz konusu tanıtımların sağlık alanında çalışan kuruluşun faaliyetlerine ticari bir görünüm kazandırdığı, talep yaratıcı nitelikte olduğu ve kuruluşa yönlendirme yaparak, diğer kuruluşlar açısından haksız rekabete yol açtığı, bu durumun da; </w:t>
      </w:r>
      <w:proofErr w:type="gramEnd"/>
    </w:p>
    <w:p w:rsidR="000B260C" w:rsidRPr="00A60DD0" w:rsidRDefault="000B260C" w:rsidP="000B260C">
      <w:pPr>
        <w:autoSpaceDE w:val="0"/>
        <w:autoSpaceDN w:val="0"/>
        <w:adjustRightInd w:val="0"/>
        <w:spacing w:after="0" w:line="240" w:lineRule="auto"/>
        <w:jc w:val="both"/>
        <w:rPr>
          <w:rFonts w:ascii="Times New Roman" w:hAnsi="Times New Roman"/>
          <w:bCs/>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Cs/>
          <w:sz w:val="24"/>
          <w:szCs w:val="24"/>
        </w:rPr>
        <w:t xml:space="preserve">- </w:t>
      </w:r>
      <w:r w:rsidRPr="00A60DD0">
        <w:rPr>
          <w:rFonts w:ascii="Times New Roman" w:hAnsi="Times New Roman"/>
          <w:sz w:val="24"/>
          <w:szCs w:val="24"/>
        </w:rPr>
        <w:t>1219 sayılı Tababet ve Şuabatı Sanatlarının Tarzı İcrasına Dair Kanun’un 24 üncü ve 40 ıncı maddeleri,</w:t>
      </w:r>
    </w:p>
    <w:p w:rsidR="000B260C" w:rsidRDefault="000B260C" w:rsidP="000B260C">
      <w:pPr>
        <w:spacing w:after="0" w:line="240" w:lineRule="auto"/>
        <w:jc w:val="both"/>
        <w:rPr>
          <w:rFonts w:ascii="Times New Roman" w:hAnsi="Times New Roman"/>
          <w:bCs/>
          <w:sz w:val="24"/>
          <w:szCs w:val="24"/>
          <w:lang w:val="x-none"/>
        </w:rPr>
      </w:pPr>
      <w:r w:rsidRPr="00A60DD0">
        <w:rPr>
          <w:rFonts w:ascii="Times New Roman" w:hAnsi="Times New Roman"/>
          <w:sz w:val="24"/>
          <w:szCs w:val="24"/>
        </w:rPr>
        <w:t>- Tıbbi</w:t>
      </w:r>
      <w:r w:rsidRPr="00A60DD0">
        <w:rPr>
          <w:rFonts w:ascii="Times New Roman" w:hAnsi="Times New Roman"/>
          <w:b/>
          <w:sz w:val="24"/>
          <w:szCs w:val="24"/>
        </w:rPr>
        <w:t xml:space="preserve"> </w:t>
      </w:r>
      <w:r w:rsidRPr="00A60DD0">
        <w:rPr>
          <w:rFonts w:ascii="Times New Roman" w:hAnsi="Times New Roman"/>
          <w:bCs/>
          <w:sz w:val="24"/>
          <w:szCs w:val="24"/>
          <w:lang w:val="x-none"/>
        </w:rPr>
        <w:t>Deontoloji Tüzüğünün 8, 9 ve 39 uncu maddeleri,</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autoSpaceDE w:val="0"/>
        <w:autoSpaceDN w:val="0"/>
        <w:adjustRightInd w:val="0"/>
        <w:spacing w:after="0" w:line="240" w:lineRule="auto"/>
        <w:jc w:val="both"/>
        <w:rPr>
          <w:rFonts w:ascii="Times New Roman" w:hAnsi="Times New Roman"/>
          <w:sz w:val="24"/>
          <w:szCs w:val="24"/>
        </w:rPr>
      </w:pPr>
      <w:r w:rsidRPr="00A60DD0">
        <w:rPr>
          <w:rFonts w:ascii="Times New Roman" w:hAnsi="Times New Roman"/>
          <w:sz w:val="24"/>
          <w:szCs w:val="24"/>
        </w:rPr>
        <w:t>- Sağlık Meslek Mensupları ile Sağlık Hizmetlerinde Çalışan Diğer Meslek Mensuplarının İş ve Görev Tanımlarına Dair Yönetmeliğin 5/c maddesi,</w:t>
      </w: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bCs/>
          <w:sz w:val="24"/>
          <w:szCs w:val="24"/>
        </w:rPr>
      </w:pPr>
      <w:r w:rsidRPr="00A60DD0">
        <w:rPr>
          <w:rFonts w:ascii="Times New Roman" w:hAnsi="Times New Roman"/>
          <w:bCs/>
          <w:sz w:val="24"/>
          <w:szCs w:val="24"/>
        </w:rPr>
        <w:t>- Ayakta Teşhis ve Tedavi Yapılan Özel Sağlık Kuruluşları Hakkında Yönetmeliğin 29 uncu maddesi,</w:t>
      </w:r>
    </w:p>
    <w:p w:rsidR="000B260C" w:rsidRPr="00A60DD0" w:rsidRDefault="000B260C" w:rsidP="000B260C">
      <w:pPr>
        <w:spacing w:after="0" w:line="240" w:lineRule="auto"/>
        <w:jc w:val="both"/>
        <w:rPr>
          <w:rFonts w:ascii="Times New Roman" w:hAnsi="Times New Roman"/>
          <w:bCs/>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Cs/>
          <w:sz w:val="24"/>
          <w:szCs w:val="24"/>
        </w:rPr>
        <w:t>- İnceleme konusu reklamların yayınlandığı tarihte yürürlükte bulunan mülga</w:t>
      </w:r>
      <w:r w:rsidRPr="00A60DD0">
        <w:rPr>
          <w:rFonts w:ascii="Times New Roman" w:hAnsi="Times New Roman"/>
          <w:sz w:val="24"/>
          <w:szCs w:val="24"/>
        </w:rPr>
        <w:t xml:space="preserve"> Ticari Reklam ve İlanlara İlişkin İlkeler ve Uygulama Esaslarına Dair Yönetmeliğin 5/a, 5/b, 5/e, </w:t>
      </w:r>
      <w:r w:rsidRPr="00A60DD0">
        <w:rPr>
          <w:rFonts w:ascii="Times New Roman" w:eastAsia="Andale Sans UI" w:hAnsi="Times New Roman"/>
          <w:spacing w:val="-1"/>
          <w:kern w:val="2"/>
          <w:sz w:val="24"/>
          <w:szCs w:val="24"/>
          <w:lang w:eastAsia="tr-TR"/>
        </w:rPr>
        <w:t xml:space="preserve">6/e, </w:t>
      </w:r>
      <w:r w:rsidRPr="00A60DD0">
        <w:rPr>
          <w:rFonts w:ascii="Times New Roman" w:hAnsi="Times New Roman"/>
          <w:sz w:val="24"/>
          <w:szCs w:val="24"/>
        </w:rPr>
        <w:t xml:space="preserve"> 7/a, 7/c, 20 ve 21 inci maddeleri,</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- 6502 sayılı Tüketicinin Korunması Hakkında Kanun’un 61 inci maddesi </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roofErr w:type="gramStart"/>
      <w:r w:rsidRPr="00A60DD0">
        <w:rPr>
          <w:rFonts w:ascii="Times New Roman" w:hAnsi="Times New Roman"/>
          <w:bCs/>
          <w:sz w:val="24"/>
          <w:szCs w:val="24"/>
        </w:rPr>
        <w:t>hükümlerine</w:t>
      </w:r>
      <w:proofErr w:type="gramEnd"/>
      <w:r w:rsidRPr="00A60DD0">
        <w:rPr>
          <w:rFonts w:ascii="Times New Roman" w:hAnsi="Times New Roman"/>
          <w:bCs/>
          <w:sz w:val="24"/>
          <w:szCs w:val="24"/>
        </w:rPr>
        <w:t xml:space="preserve"> aykırı olduğuna</w:t>
      </w:r>
      <w:r w:rsidRPr="00A60DD0">
        <w:rPr>
          <w:rFonts w:ascii="Times New Roman" w:hAnsi="Times New Roman"/>
          <w:sz w:val="24"/>
          <w:szCs w:val="24"/>
        </w:rPr>
        <w:t xml:space="preserve">,  </w:t>
      </w: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Buna göre, reklam veren </w:t>
      </w:r>
      <w:r w:rsidRPr="00A60DD0">
        <w:rPr>
          <w:rFonts w:ascii="Times New Roman" w:hAnsi="Times New Roman"/>
          <w:b/>
          <w:color w:val="000000"/>
          <w:sz w:val="24"/>
          <w:szCs w:val="24"/>
        </w:rPr>
        <w:t xml:space="preserve">Bilkent Estetik Güzellik Merkezi Kozmetik Medikal Yayıncılık ve Özel Sağlık Tic. Ltd. Şti. (Özel Bilkent Polikliniği) </w:t>
      </w:r>
      <w:r w:rsidRPr="00A60DD0">
        <w:rPr>
          <w:rFonts w:ascii="Times New Roman" w:hAnsi="Times New Roman"/>
          <w:sz w:val="24"/>
          <w:szCs w:val="24"/>
        </w:rPr>
        <w:t xml:space="preserve">hakkında, 6502 sayılı Kanun’un 63 üncü ve 77/12 inci maddeleri uyarınca </w:t>
      </w:r>
      <w:r w:rsidRPr="00A60DD0">
        <w:rPr>
          <w:rFonts w:ascii="Times New Roman" w:hAnsi="Times New Roman"/>
          <w:b/>
          <w:bCs/>
          <w:sz w:val="24"/>
          <w:szCs w:val="24"/>
        </w:rPr>
        <w:t xml:space="preserve">anılan reklamları durdurma cezası </w:t>
      </w:r>
      <w:r w:rsidRPr="00A60DD0">
        <w:rPr>
          <w:rFonts w:ascii="Times New Roman" w:hAnsi="Times New Roman"/>
          <w:sz w:val="24"/>
          <w:szCs w:val="24"/>
        </w:rPr>
        <w:t xml:space="preserve">verilmesine karar verilmiştir.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rPr>
          <w:rFonts w:ascii="Times New Roman" w:hAnsi="Times New Roman"/>
          <w:b/>
          <w:sz w:val="24"/>
          <w:szCs w:val="24"/>
        </w:rPr>
      </w:pPr>
      <w:r w:rsidRPr="00A60DD0">
        <w:rPr>
          <w:rFonts w:ascii="Times New Roman" w:hAnsi="Times New Roman"/>
          <w:b/>
          <w:sz w:val="24"/>
          <w:szCs w:val="24"/>
        </w:rPr>
        <w:t>34)</w:t>
      </w:r>
    </w:p>
    <w:p w:rsidR="000B260C" w:rsidRPr="00A60DD0" w:rsidRDefault="000B260C" w:rsidP="000B260C">
      <w:pPr>
        <w:spacing w:after="0" w:line="240" w:lineRule="auto"/>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Dosya No: 2014/1759</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hAnsi="Times New Roman"/>
          <w:sz w:val="24"/>
          <w:szCs w:val="24"/>
        </w:rPr>
        <w:t xml:space="preserve"> </w:t>
      </w:r>
      <w:r w:rsidRPr="00A60DD0">
        <w:rPr>
          <w:rFonts w:ascii="Times New Roman" w:hAnsi="Times New Roman"/>
          <w:b/>
          <w:color w:val="000000"/>
          <w:sz w:val="24"/>
          <w:szCs w:val="24"/>
        </w:rPr>
        <w:t>Turgay KARAKAYA</w:t>
      </w: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
    <w:p w:rsidR="000B260C" w:rsidRPr="00A60DD0"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i/>
          <w:sz w:val="24"/>
          <w:szCs w:val="24"/>
        </w:rPr>
        <w:t xml:space="preserve"> </w:t>
      </w:r>
      <w:hyperlink r:id="rId45" w:history="1">
        <w:r w:rsidRPr="00A60DD0">
          <w:rPr>
            <w:rFonts w:ascii="Times New Roman" w:hAnsi="Times New Roman"/>
            <w:color w:val="0000FF" w:themeColor="hyperlink"/>
            <w:sz w:val="24"/>
            <w:szCs w:val="24"/>
            <w:u w:val="single"/>
          </w:rPr>
          <w:t>www.kizlikzaridikimfiyat.com</w:t>
        </w:r>
      </w:hyperlink>
      <w:r w:rsidRPr="00A60DD0">
        <w:rPr>
          <w:rFonts w:ascii="Times New Roman" w:hAnsi="Times New Roman"/>
          <w:sz w:val="24"/>
          <w:szCs w:val="24"/>
        </w:rPr>
        <w:t xml:space="preserve">, </w:t>
      </w:r>
      <w:hyperlink r:id="rId46" w:history="1">
        <w:r w:rsidRPr="00A60DD0">
          <w:rPr>
            <w:rFonts w:ascii="Times New Roman" w:hAnsi="Times New Roman"/>
            <w:color w:val="0000FF" w:themeColor="hyperlink"/>
            <w:sz w:val="24"/>
            <w:szCs w:val="24"/>
            <w:u w:val="single"/>
          </w:rPr>
          <w:t>www.drturgaykarakaya.com</w:t>
        </w:r>
      </w:hyperlink>
      <w:r w:rsidRPr="00A60DD0">
        <w:rPr>
          <w:rFonts w:ascii="Times New Roman" w:hAnsi="Times New Roman"/>
          <w:sz w:val="24"/>
          <w:szCs w:val="24"/>
        </w:rPr>
        <w:t xml:space="preserve">, </w:t>
      </w:r>
      <w:hyperlink r:id="rId47" w:history="1">
        <w:r w:rsidRPr="00A60DD0">
          <w:rPr>
            <w:rFonts w:ascii="Times New Roman" w:hAnsi="Times New Roman"/>
            <w:color w:val="0000FF" w:themeColor="hyperlink"/>
            <w:sz w:val="24"/>
            <w:szCs w:val="24"/>
            <w:u w:val="single"/>
          </w:rPr>
          <w:t>www.facebook.com</w:t>
        </w:r>
      </w:hyperlink>
      <w:r w:rsidRPr="00A60DD0">
        <w:rPr>
          <w:rFonts w:ascii="Times New Roman" w:hAnsi="Times New Roman"/>
          <w:sz w:val="24"/>
          <w:szCs w:val="24"/>
        </w:rPr>
        <w:t xml:space="preserve"> ve </w:t>
      </w:r>
      <w:hyperlink r:id="rId48" w:history="1">
        <w:r w:rsidRPr="00A60DD0">
          <w:rPr>
            <w:rFonts w:ascii="Times New Roman" w:hAnsi="Times New Roman"/>
            <w:color w:val="0000FF" w:themeColor="hyperlink"/>
            <w:sz w:val="24"/>
            <w:szCs w:val="24"/>
            <w:u w:val="single"/>
          </w:rPr>
          <w:t>www.twitter.com</w:t>
        </w:r>
      </w:hyperlink>
      <w:r w:rsidRPr="00A60DD0">
        <w:rPr>
          <w:rFonts w:ascii="Times New Roman" w:hAnsi="Times New Roman"/>
          <w:sz w:val="24"/>
          <w:szCs w:val="24"/>
        </w:rPr>
        <w:t xml:space="preserve"> </w:t>
      </w:r>
      <w:r w:rsidRPr="00A60DD0">
        <w:rPr>
          <w:rFonts w:ascii="Times New Roman" w:hAnsi="Times New Roman"/>
          <w:color w:val="000000"/>
          <w:sz w:val="24"/>
          <w:szCs w:val="24"/>
        </w:rPr>
        <w:t>adresli internet sitelerinde yer alan tanıtımlar</w:t>
      </w:r>
    </w:p>
    <w:p w:rsidR="000B260C" w:rsidRPr="00A60DD0" w:rsidRDefault="000B260C" w:rsidP="000B260C">
      <w:pPr>
        <w:spacing w:after="0" w:line="240" w:lineRule="auto"/>
        <w:jc w:val="both"/>
        <w:rPr>
          <w:rFonts w:ascii="Times New Roman" w:eastAsia="Times New Roman" w:hAnsi="Times New Roman"/>
          <w:color w:val="000000"/>
          <w:sz w:val="24"/>
          <w:szCs w:val="24"/>
          <w:highlight w:val="yellow"/>
          <w:lang w:eastAsia="tr-TR"/>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Reklam Yayın Tarihi:</w:t>
      </w:r>
      <w:r w:rsidRPr="00A60DD0">
        <w:rPr>
          <w:rFonts w:ascii="Times New Roman" w:hAnsi="Times New Roman"/>
          <w:sz w:val="24"/>
          <w:szCs w:val="24"/>
        </w:rPr>
        <w:t xml:space="preserve"> 29.12.2014, 19.1.2015</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hAnsi="Times New Roman"/>
          <w:b/>
          <w:sz w:val="24"/>
          <w:szCs w:val="24"/>
        </w:rPr>
        <w:t xml:space="preserve">Yayınlandığı Mecra: </w:t>
      </w:r>
      <w:r w:rsidRPr="00A60DD0">
        <w:rPr>
          <w:rFonts w:ascii="Times New Roman" w:eastAsia="Times New Roman" w:hAnsi="Times New Roman"/>
          <w:sz w:val="24"/>
          <w:szCs w:val="24"/>
          <w:lang w:eastAsia="tr-TR"/>
        </w:rPr>
        <w:t>İnternet</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hAnsi="Times New Roman"/>
          <w:sz w:val="24"/>
          <w:szCs w:val="24"/>
        </w:rPr>
        <w:t>Şahsa ait internet sitelerinin 29.12.2014 ve 19.1.2015 tarihli görünümlerinde;</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i/>
          <w:sz w:val="24"/>
          <w:szCs w:val="24"/>
        </w:rPr>
        <w:t xml:space="preserve">“Saygı değer Tuncay hocam, saygı değer diyorum gerçekten saygıyı hak eden bir doktorsunuz hayatımı gerçek anlamıyla size borçluyum (…)ve bu arada arkadaşlar eğer diktirmek için korkuyorsanız size şu kadarını söyleyebilirim ki korkacak hiçbir şey yok Turgay Hoca sizinle konuşup destek çıkıyor ve emin olun dikimin nasıl bittiğini bile fark etmiyor insan (…)aylarca jinekolog aradım en son Turgay Bey’e gitmeye karar </w:t>
      </w:r>
      <w:proofErr w:type="gramStart"/>
      <w:r w:rsidRPr="00A60DD0">
        <w:rPr>
          <w:rFonts w:ascii="Times New Roman" w:hAnsi="Times New Roman"/>
          <w:i/>
          <w:sz w:val="24"/>
          <w:szCs w:val="24"/>
        </w:rPr>
        <w:t>verdim.Kliniği</w:t>
      </w:r>
      <w:proofErr w:type="gramEnd"/>
      <w:r w:rsidRPr="00A60DD0">
        <w:rPr>
          <w:rFonts w:ascii="Times New Roman" w:hAnsi="Times New Roman"/>
          <w:i/>
          <w:sz w:val="24"/>
          <w:szCs w:val="24"/>
        </w:rPr>
        <w:t xml:space="preserve"> de çok rahat buldum.Benim gibi olan herkese de bunu duyurmak istedim.Hiç bir zaman çaresiz değiliz bunu bilin.Turgay Bey kendi dalında mesleğini en iyi şekilde yapan bir jinekolog ona tekrar tekrar teşekkür ederim.Beni çok büyük bir sıkıntıdan kurtardı işine ehemmiyet veren yaptığı işin en iyisi için uğraşan bir doktor onun gibi işinin ehli jinekologlara her zaman ihtiyacımız var.Eğer sizinde benim gibi sıkıntılarınız varsa gideceğiniz güvenilebilir tek jinekolog (…).Hocam siz var ya siz harika mükemmel şahane süpersiniz.20 dakika içerisinde bir hayat mutluluğuma en büyük katkı sizindir.4 aylık evliyim her şey yolunda gitti en ufak bir problem olmadı.(…)Bu dertten muzdarip olan arkadaşlar eğer bu yazıyı okuosanız artık araştırmanıza gerek yok doğru doktoru buldunuz.(…)İlgi ve alakanıza tekrar teşekkür ediyorum fazlasıyla çok çok fazla başarılısınız.Ne demiştim süpersiniz.”</w:t>
      </w:r>
      <w:r w:rsidRPr="00A60DD0">
        <w:rPr>
          <w:rFonts w:ascii="Times New Roman" w:hAnsi="Times New Roman"/>
          <w:sz w:val="24"/>
          <w:szCs w:val="24"/>
        </w:rPr>
        <w:t xml:space="preserve"> gibi ifadelerle, tedavi edildiği iddia edilen hastaların tecrübesine dayanılarak, şahsa yönelik olarak teşekkür, övgü, tavsiye ve onay ifadelerine yer verildiği; ayrıca, "Jinekolog Dr. Turgay Karakaya yorumları" bölümünde ziyaretçilerin sorularına ve onlara verilen cevaplara açık bir şekilde yer verilerek lehe yönelik talep oluşturulduğu,</w:t>
      </w:r>
    </w:p>
    <w:p w:rsidR="006B3CA4" w:rsidRPr="00A60DD0" w:rsidRDefault="006B3CA4"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i/>
          <w:sz w:val="24"/>
          <w:szCs w:val="24"/>
        </w:rPr>
        <w:t xml:space="preserve">“ (…)Ama sizin ihtiyacınız olan saç kökü miktarı bir seansa sığmayacak kadar çok ise o zaman saç ekimi ücretinizde </w:t>
      </w:r>
      <w:proofErr w:type="gramStart"/>
      <w:r w:rsidRPr="00A60DD0">
        <w:rPr>
          <w:rFonts w:ascii="Times New Roman" w:hAnsi="Times New Roman"/>
          <w:i/>
          <w:sz w:val="24"/>
          <w:szCs w:val="24"/>
        </w:rPr>
        <w:t>yükselecektir.Saç</w:t>
      </w:r>
      <w:proofErr w:type="gramEnd"/>
      <w:r w:rsidRPr="00A60DD0">
        <w:rPr>
          <w:rFonts w:ascii="Times New Roman" w:hAnsi="Times New Roman"/>
          <w:i/>
          <w:sz w:val="24"/>
          <w:szCs w:val="24"/>
        </w:rPr>
        <w:t xml:space="preserve"> ektirecekseniz ben size arkadaşım Plastik Cerrah Doçent Dr. Aydın Gözü’yü tavsiye edeceğim:0532 316 8973. (…)Özellikle Ankara’nın işlek caddelerinde ve Çankaya, Tunus Caddesi ve Kızılay gibi merkezi semtlerinde kızlık zarı diken jinekolog bulunabileceği kanaatindeyim.(...)Saç ekimi konusunda arkadaşımız Plastik ve Estetik Cerrahi uzmanı Doçent Op. Dr. Aydın Göze'yi arayabilirsiniz.” </w:t>
      </w:r>
      <w:r w:rsidRPr="00A60DD0">
        <w:rPr>
          <w:rFonts w:ascii="Times New Roman" w:hAnsi="Times New Roman"/>
          <w:sz w:val="24"/>
          <w:szCs w:val="24"/>
        </w:rPr>
        <w:t>gibi ifadelerle, tedavi olmak isteyen hastaları doğrudan ve dolaylı olarak ilgili doktor ve sağlık kuruluşuna yönlendiren ifadelerin kullanıldığı,</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i/>
          <w:sz w:val="24"/>
          <w:szCs w:val="24"/>
        </w:rPr>
        <w:t xml:space="preserve">“(…)Hayatında birkaç kez kızlık zarı dikmiş bir jinekologla binlerce dikmiş arasında fiyattan çok tecrübe farkı önemlidir.(…)Bu arada doğru adreste olduğunuzu </w:t>
      </w:r>
      <w:proofErr w:type="gramStart"/>
      <w:r w:rsidRPr="00A60DD0">
        <w:rPr>
          <w:rFonts w:ascii="Times New Roman" w:hAnsi="Times New Roman"/>
          <w:i/>
          <w:sz w:val="24"/>
          <w:szCs w:val="24"/>
        </w:rPr>
        <w:t>hatırlatırım.Google’a</w:t>
      </w:r>
      <w:proofErr w:type="gramEnd"/>
      <w:r w:rsidRPr="00A60DD0">
        <w:rPr>
          <w:rFonts w:ascii="Times New Roman" w:hAnsi="Times New Roman"/>
          <w:i/>
          <w:sz w:val="24"/>
          <w:szCs w:val="24"/>
        </w:rPr>
        <w:t xml:space="preserve"> ‘kızlık zarı diken en iyi jinekolog’ veya ‘kızlık zarı diken en iyi doktor’ yazdığınız zaman benim sitelerimi en üstlerde göreceksiniz, daha üstte çıkan ve yanında ‘reklam’ yazan Google sonuçlarına itibar etmeyin.Onlar Google’a para ödeyerek listeye girenler, biz sanatımızın hakkı ile birinciyiz.(…)Ayda yılda bir kızlık zarı dikenle her gün birçok vakası olan arasında sonuç garantisi açısından dağlar kadar fark vardır inanın (…)sanıyorum fiyatı biraz pahalı Ankara’da.Zira insanlar yol parasına razı olup neden buraya kadar gelsinler ya da güven meselesi.(…)bir işi yapmışken en iyisini yapmakta fayda var, yoksa nerdeyse 30 yıldır kızlık zarı diken doktor olarak bilinir olur muyduk hiç?(…)Bazı durumlarda bu kızlık zarı dikimi ücretleri 2500 lere kadar çıkabilmekte hatta nadiren çok daha yüksek fiyatlar bile telaffuz edilebilmektedir ama her hizmetin bir gerçek değeri varsa bu tip fırsatçı meslektaşlara prim vermeyin derim.(…)her jinekolog farklı bir ücretlendirme uyguluyor olabilir, ama aşırı yüksek fiyatlar isteyenlere de gitmenizi hiç tavsiye etmiyorum.Bu işte en iyisi bu işi en fazla yapan ve tecrübeli jinekologlardır.(…)Allah’a şükür nerdeyse 30 yıldır kızlık zarı dikiyoruz ve henüz bir sorun yaşamadık.(…)nerdeyse 31 yıllık kızlık zarı dikim tecrübesi konuşuyor.(…)ama sizden akla hayale sığmayacak kadar yüksek ücretler isteyenlerde olmuştur.Ben onlara fırsatçı doktorlar diyorum.Ayda yılda bir kızlık zarı diken doktorun vereceği garantiye de güvenilmez.(…)o zaman tecrübeli ve hastası çok olanı tercih etmelisiniz.(…)Dert etmeyin doğru adrestesiniz.(…)Sanırım şimdi her jinekoloğa bu işin yaptırılamayacağını anlamışsınızdır.(…)ama nadirde olsa bazı jinekolog arkadaşlar bu rakamların çok üzerinde ücret talep ediyorlar, sanki beyin ameliyatı yapacaklar.Aşırı yüksek fiyat isteyenlere itibar etmeyin, onlar genelde ayda yılda bir dikim yapan kadın doğumculardır ve fazla dikim yapmadıkları için kızlık zarı konusunda tecrübeleri de çok zayıftır.(…)Sadece Türkiye’den değil dünyanın dört bir köşesinden birçok bayan kızlık zarını diktirmek için bize geliyorlar.(…)sizin himenoplasti yaptırdığınız kesinlikle anlaşılmamalı ve kimseler sizin bu bilginize ulaşamamalıdır.Tabi SGK kayıtlarına da işlenmesi hoş olmaz.Kızlık zarı diken özel hastaneler ve tıp merkezleri SGK ile anlaşmalı oldukları için yapılan tüm işlemleri SGK kayıtlarına işleme zorunlulukları var, ama bereket versin ki özel jinekolog muayenehaneleri yani bizler SGK anlaşmalı değiliz, dolayısı ile yapılan kızlık zarı dikimi kesinlikle bir gün sağlık dökümlerinizde karşınıza çıkmaz.(…)Bu arada biz özel bir muayenehaneyiz.(...)5000-10000 TL arası fiyatta isteyebiliyor.Sanıyorum bu meslektaşlarım fazlaca paraya ihtiyaçları var zira beyin ameliyatı yapar gibi ücret talep ediyorlar.” </w:t>
      </w:r>
      <w:r w:rsidRPr="00A60DD0">
        <w:rPr>
          <w:rFonts w:ascii="Times New Roman" w:hAnsi="Times New Roman"/>
          <w:sz w:val="24"/>
          <w:szCs w:val="24"/>
        </w:rPr>
        <w:t>gibi ifadelerle, şahsın bu tedavi yöntemiyle ilgili olarak diğer doktorlardan daha fazla mesleki tecrübeye sahip olduğu için bu tedaviyi yapan en iyi doktor olduğunun iddia edildiği; ayrıca, muayenehanenin hasta haklarının gizliliğine yönelik olarak diğer sağlık kuruluşlarından daha iyi bir hizmet sunduğunun ifade edildiği tespit edilmiştir.</w:t>
      </w:r>
    </w:p>
    <w:p w:rsidR="006B3CA4" w:rsidRDefault="006B3CA4" w:rsidP="000B260C">
      <w:pPr>
        <w:autoSpaceDE w:val="0"/>
        <w:autoSpaceDN w:val="0"/>
        <w:adjustRightInd w:val="0"/>
        <w:spacing w:after="0" w:line="240" w:lineRule="auto"/>
        <w:jc w:val="both"/>
        <w:rPr>
          <w:rFonts w:ascii="Times New Roman" w:hAnsi="Times New Roman"/>
          <w:b/>
          <w:sz w:val="24"/>
          <w:szCs w:val="24"/>
        </w:rPr>
      </w:pP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Değerlendirme/Karar:</w:t>
      </w:r>
      <w:r w:rsidRPr="00A60DD0">
        <w:rPr>
          <w:rFonts w:ascii="Times New Roman" w:hAnsi="Times New Roman"/>
          <w:sz w:val="24"/>
          <w:szCs w:val="24"/>
        </w:rPr>
        <w:t xml:space="preserve"> İnceleme konusu internet sitesinde yer alan ifadelerin, aynı alanda faaliyet gösteren diğer sağlık meslek mensuplarının sunduğu hizmetleri kötülediği; ayrıca, söz konusu ifadelerin, tabip tarafından uygulanması gereken tıbbi işlemlere yönelik olması sebebiyle bu hizmetlere ilişkin tanıtım yapılmasının ilgili mevzuata aykırılık teşkil ettiği; bu nedenle, söz konusu tanıtımların sağlık alanında çalışan şahsın faaliyetlerine ticari bir görünüm kazandırdığı, talep yaratıcı nitelikte olduğu ve şahsa yönlendirme yaparak, aynı alanda faaliyet gösteren meslektaşları açısından haksız rekabete yol açtığı, bu durumun da;   </w:t>
      </w:r>
      <w:proofErr w:type="gramEnd"/>
    </w:p>
    <w:p w:rsidR="000B260C" w:rsidRPr="00A60DD0" w:rsidRDefault="000B260C" w:rsidP="000B260C">
      <w:pPr>
        <w:autoSpaceDE w:val="0"/>
        <w:autoSpaceDN w:val="0"/>
        <w:adjustRightInd w:val="0"/>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- 6023 sayılı Türk Tabipleri Birliği Kanun’unun 64 üncü maddesi,</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spacing w:after="0" w:line="240" w:lineRule="auto"/>
        <w:jc w:val="both"/>
        <w:rPr>
          <w:rFonts w:ascii="Times New Roman" w:hAnsi="Times New Roman"/>
          <w:b/>
          <w:sz w:val="24"/>
          <w:szCs w:val="24"/>
        </w:rPr>
      </w:pPr>
      <w:r w:rsidRPr="00A60DD0">
        <w:rPr>
          <w:rFonts w:ascii="Times New Roman" w:hAnsi="Times New Roman"/>
          <w:sz w:val="24"/>
          <w:szCs w:val="24"/>
        </w:rPr>
        <w:t>- 1219 sayılı Tababet ve Şuabatı Sanatlarının Tarzı İcrasına Dair Kanun’un 24 üncü maddesi,</w:t>
      </w:r>
    </w:p>
    <w:p w:rsidR="000B260C" w:rsidRDefault="000B260C" w:rsidP="000B260C">
      <w:pPr>
        <w:spacing w:after="0" w:line="240" w:lineRule="auto"/>
        <w:jc w:val="both"/>
        <w:rPr>
          <w:rFonts w:ascii="Times New Roman" w:hAnsi="Times New Roman"/>
          <w:bCs/>
          <w:sz w:val="24"/>
          <w:szCs w:val="24"/>
          <w:lang w:val="x-none"/>
        </w:rPr>
      </w:pPr>
      <w:r w:rsidRPr="00A60DD0">
        <w:rPr>
          <w:rFonts w:ascii="Times New Roman" w:hAnsi="Times New Roman"/>
          <w:sz w:val="24"/>
          <w:szCs w:val="24"/>
        </w:rPr>
        <w:t>- Tıbbi</w:t>
      </w:r>
      <w:r w:rsidRPr="00A60DD0">
        <w:rPr>
          <w:rFonts w:ascii="Times New Roman" w:hAnsi="Times New Roman"/>
          <w:b/>
          <w:sz w:val="24"/>
          <w:szCs w:val="24"/>
        </w:rPr>
        <w:t xml:space="preserve"> </w:t>
      </w:r>
      <w:r w:rsidRPr="00A60DD0">
        <w:rPr>
          <w:rFonts w:ascii="Times New Roman" w:hAnsi="Times New Roman"/>
          <w:bCs/>
          <w:sz w:val="24"/>
          <w:szCs w:val="24"/>
          <w:lang w:val="x-none"/>
        </w:rPr>
        <w:t>Deontoloji Tüzüğünün 8, 9 ve 39 uncu maddeleri,</w:t>
      </w:r>
    </w:p>
    <w:p w:rsidR="000B260C" w:rsidRPr="00A60DD0" w:rsidRDefault="000B260C" w:rsidP="000B260C">
      <w:pPr>
        <w:spacing w:after="0" w:line="240" w:lineRule="auto"/>
        <w:jc w:val="both"/>
        <w:rPr>
          <w:rFonts w:ascii="Times New Roman" w:hAnsi="Times New Roman"/>
          <w:bCs/>
          <w:sz w:val="24"/>
          <w:szCs w:val="24"/>
          <w:lang w:val="x-none"/>
        </w:rPr>
      </w:pPr>
    </w:p>
    <w:p w:rsidR="000B260C" w:rsidRDefault="000B260C" w:rsidP="000B260C">
      <w:pPr>
        <w:spacing w:after="0" w:line="240" w:lineRule="auto"/>
        <w:jc w:val="both"/>
        <w:rPr>
          <w:rFonts w:ascii="Times New Roman" w:hAnsi="Times New Roman"/>
          <w:bCs/>
          <w:sz w:val="24"/>
          <w:szCs w:val="24"/>
        </w:rPr>
      </w:pPr>
      <w:r w:rsidRPr="00A60DD0">
        <w:rPr>
          <w:rFonts w:ascii="Times New Roman" w:hAnsi="Times New Roman"/>
          <w:bCs/>
          <w:sz w:val="24"/>
          <w:szCs w:val="24"/>
        </w:rPr>
        <w:t>- Sağlık Meslek Mensupları ile Sağlık Hizmetlerinde Çalışan Diğer Meslek Mensuplarının İş ve Görev Tanımlarına Dair Yönetmeliğin 5/c maddesi,</w:t>
      </w:r>
    </w:p>
    <w:p w:rsidR="000B260C" w:rsidRPr="00A60DD0" w:rsidRDefault="000B260C" w:rsidP="000B260C">
      <w:pPr>
        <w:spacing w:after="0" w:line="240" w:lineRule="auto"/>
        <w:jc w:val="both"/>
        <w:rPr>
          <w:rFonts w:ascii="Times New Roman" w:hAnsi="Times New Roman"/>
          <w:bCs/>
          <w:sz w:val="24"/>
          <w:szCs w:val="24"/>
        </w:rPr>
      </w:pPr>
    </w:p>
    <w:p w:rsidR="000B260C" w:rsidRDefault="000B260C" w:rsidP="000B260C">
      <w:pPr>
        <w:spacing w:after="0" w:line="240" w:lineRule="auto"/>
        <w:jc w:val="both"/>
        <w:rPr>
          <w:rFonts w:ascii="Times New Roman" w:hAnsi="Times New Roman"/>
          <w:bCs/>
          <w:sz w:val="24"/>
          <w:szCs w:val="24"/>
        </w:rPr>
      </w:pPr>
      <w:r w:rsidRPr="00A60DD0">
        <w:rPr>
          <w:rFonts w:ascii="Times New Roman" w:hAnsi="Times New Roman"/>
          <w:bCs/>
          <w:sz w:val="24"/>
          <w:szCs w:val="24"/>
        </w:rPr>
        <w:t>- Ayakta Teşhis ve Tedavi Yapılan Özel Sağlık Kuruluşları Hakkında Yönetmeliğin 29 uncu maddesi,</w:t>
      </w:r>
    </w:p>
    <w:p w:rsidR="000B260C" w:rsidRPr="00A60DD0" w:rsidRDefault="000B260C" w:rsidP="000B260C">
      <w:pPr>
        <w:spacing w:after="0" w:line="240" w:lineRule="auto"/>
        <w:jc w:val="both"/>
        <w:rPr>
          <w:rFonts w:ascii="Times New Roman" w:hAnsi="Times New Roman"/>
          <w:bCs/>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Mülga Ticari Reklam ve İlanlara İlişkin İlkeler ve Uygulama Esaslarına Dair Yönetmeliğin 5/a, 5/b, 5/e, 7/a, 7/c, 14, 17, 20 ve 21 inci maddeleri,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- 10.1.2015 tarih ve 29232 sayılı Resmi Gazete’de yayınlanarak yürürlüğe giren Ticari reklam ve Haksız Ticari Uygulamalar Yönetmeliğinin 7/1, 7/2, 7/3, 7/4, 7/5-b, 10, 26 ve 32 nci maddeleri,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- 6502 sayılı Tüketicinin Korunması Hakkın</w:t>
      </w:r>
      <w:r>
        <w:rPr>
          <w:rFonts w:ascii="Times New Roman" w:hAnsi="Times New Roman"/>
          <w:sz w:val="24"/>
          <w:szCs w:val="24"/>
        </w:rPr>
        <w:t>da Kanun'un 61 inci maddesi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bCs/>
          <w:sz w:val="24"/>
          <w:szCs w:val="24"/>
        </w:rPr>
        <w:t>hükümlerine</w:t>
      </w:r>
      <w:proofErr w:type="gramEnd"/>
      <w:r w:rsidRPr="00A60DD0">
        <w:rPr>
          <w:rFonts w:ascii="Times New Roman" w:hAnsi="Times New Roman"/>
          <w:bCs/>
          <w:sz w:val="24"/>
          <w:szCs w:val="24"/>
        </w:rPr>
        <w:t xml:space="preserve"> aykırı olduğuna</w:t>
      </w:r>
      <w:r w:rsidRPr="00A60DD0">
        <w:rPr>
          <w:rFonts w:ascii="Times New Roman" w:hAnsi="Times New Roman"/>
          <w:sz w:val="24"/>
          <w:szCs w:val="24"/>
        </w:rPr>
        <w:t xml:space="preserve">, </w:t>
      </w:r>
    </w:p>
    <w:p w:rsidR="000B260C" w:rsidRPr="00A60DD0" w:rsidRDefault="000B260C" w:rsidP="000B260C">
      <w:pPr>
        <w:spacing w:after="0" w:line="240" w:lineRule="auto"/>
        <w:jc w:val="both"/>
        <w:rPr>
          <w:rFonts w:ascii="Times New Roman" w:hAnsi="Times New Roman"/>
          <w:sz w:val="24"/>
          <w:szCs w:val="24"/>
        </w:rPr>
      </w:pPr>
    </w:p>
    <w:p w:rsidR="000B260C" w:rsidRPr="00086F71" w:rsidRDefault="000B260C" w:rsidP="000B260C">
      <w:pPr>
        <w:numPr>
          <w:ilvl w:val="8"/>
          <w:numId w:val="24"/>
        </w:numPr>
        <w:spacing w:after="0" w:line="240" w:lineRule="auto"/>
        <w:ind w:left="0" w:firstLine="0"/>
        <w:jc w:val="both"/>
        <w:rPr>
          <w:rFonts w:ascii="Times New Roman" w:hAnsi="Times New Roman"/>
          <w:sz w:val="24"/>
          <w:szCs w:val="24"/>
        </w:rPr>
      </w:pPr>
      <w:r w:rsidRPr="00086F71">
        <w:rPr>
          <w:rFonts w:ascii="Times New Roman" w:hAnsi="Times New Roman"/>
          <w:sz w:val="24"/>
          <w:szCs w:val="24"/>
        </w:rPr>
        <w:t>Buna göre, reklam veren</w:t>
      </w:r>
      <w:r w:rsidRPr="00086F71">
        <w:rPr>
          <w:rFonts w:ascii="Times New Roman" w:hAnsi="Times New Roman"/>
          <w:b/>
          <w:sz w:val="24"/>
          <w:szCs w:val="24"/>
        </w:rPr>
        <w:t xml:space="preserve"> </w:t>
      </w:r>
      <w:r w:rsidRPr="00086F71">
        <w:rPr>
          <w:rFonts w:ascii="Times New Roman" w:hAnsi="Times New Roman"/>
          <w:b/>
          <w:color w:val="000000"/>
          <w:sz w:val="24"/>
          <w:szCs w:val="24"/>
        </w:rPr>
        <w:t>Turgay KARAKAYA</w:t>
      </w:r>
      <w:r w:rsidRPr="00086F71">
        <w:rPr>
          <w:rFonts w:ascii="Times New Roman" w:hAnsi="Times New Roman"/>
          <w:sz w:val="24"/>
          <w:szCs w:val="24"/>
        </w:rPr>
        <w:t xml:space="preserve"> hakkında, 6502 sayılı Kanun’un 63 üncü</w:t>
      </w:r>
      <w:r>
        <w:rPr>
          <w:rFonts w:ascii="Times New Roman" w:hAnsi="Times New Roman"/>
          <w:sz w:val="24"/>
          <w:szCs w:val="24"/>
        </w:rPr>
        <w:t xml:space="preserve"> </w:t>
      </w:r>
      <w:r w:rsidRPr="00086F71">
        <w:rPr>
          <w:rFonts w:ascii="Times New Roman" w:hAnsi="Times New Roman"/>
          <w:sz w:val="24"/>
          <w:szCs w:val="24"/>
        </w:rPr>
        <w:t>ve</w:t>
      </w:r>
      <w:r>
        <w:rPr>
          <w:rFonts w:ascii="Times New Roman" w:hAnsi="Times New Roman"/>
          <w:sz w:val="24"/>
          <w:szCs w:val="24"/>
        </w:rPr>
        <w:t xml:space="preserve"> </w:t>
      </w:r>
      <w:r w:rsidRPr="00086F71">
        <w:rPr>
          <w:rFonts w:ascii="Times New Roman" w:hAnsi="Times New Roman"/>
          <w:sz w:val="24"/>
          <w:szCs w:val="24"/>
        </w:rPr>
        <w:t xml:space="preserve">77/12 inci maddeleri uyarınca </w:t>
      </w:r>
      <w:r w:rsidRPr="00086F71">
        <w:rPr>
          <w:rFonts w:ascii="Times New Roman" w:hAnsi="Times New Roman"/>
          <w:b/>
          <w:bCs/>
          <w:sz w:val="24"/>
          <w:szCs w:val="24"/>
        </w:rPr>
        <w:t xml:space="preserve">anılan reklamları durdurma cezası </w:t>
      </w:r>
      <w:r w:rsidRPr="00086F71">
        <w:rPr>
          <w:rFonts w:ascii="Times New Roman" w:hAnsi="Times New Roman"/>
          <w:sz w:val="24"/>
          <w:szCs w:val="24"/>
        </w:rPr>
        <w:t xml:space="preserve">verilmesine karar verilmiştir. </w:t>
      </w:r>
    </w:p>
    <w:p w:rsidR="000B260C" w:rsidRPr="00A60DD0" w:rsidRDefault="000B260C" w:rsidP="000B260C">
      <w:pPr>
        <w:numPr>
          <w:ilvl w:val="7"/>
          <w:numId w:val="24"/>
        </w:numPr>
        <w:spacing w:after="0" w:line="240" w:lineRule="auto"/>
        <w:jc w:val="both"/>
        <w:rPr>
          <w:rFonts w:ascii="Times New Roman" w:hAnsi="Times New Roman"/>
          <w:b/>
          <w:sz w:val="24"/>
          <w:szCs w:val="24"/>
        </w:rPr>
      </w:pPr>
    </w:p>
    <w:p w:rsidR="000B260C" w:rsidRDefault="000B260C" w:rsidP="000B260C">
      <w:pPr>
        <w:numPr>
          <w:ilvl w:val="7"/>
          <w:numId w:val="24"/>
        </w:numPr>
        <w:spacing w:after="0" w:line="240" w:lineRule="auto"/>
        <w:jc w:val="both"/>
        <w:rPr>
          <w:rFonts w:ascii="Times New Roman" w:hAnsi="Times New Roman"/>
          <w:b/>
          <w:sz w:val="24"/>
          <w:szCs w:val="24"/>
        </w:rPr>
      </w:pPr>
      <w:r w:rsidRPr="00A60DD0">
        <w:rPr>
          <w:rFonts w:ascii="Times New Roman" w:hAnsi="Times New Roman"/>
          <w:b/>
          <w:sz w:val="24"/>
          <w:szCs w:val="24"/>
        </w:rPr>
        <w:t>35)</w:t>
      </w:r>
    </w:p>
    <w:p w:rsidR="006B3CA4" w:rsidRPr="00A60DD0" w:rsidRDefault="006B3CA4" w:rsidP="000B260C">
      <w:pPr>
        <w:numPr>
          <w:ilvl w:val="7"/>
          <w:numId w:val="24"/>
        </w:num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Dosya No: 2014/1775</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hAnsi="Times New Roman"/>
          <w:sz w:val="24"/>
          <w:szCs w:val="24"/>
        </w:rPr>
        <w:t xml:space="preserve"> </w:t>
      </w:r>
      <w:r w:rsidRPr="00A60DD0">
        <w:rPr>
          <w:rFonts w:ascii="Times New Roman" w:hAnsi="Times New Roman"/>
          <w:b/>
          <w:color w:val="000000"/>
          <w:sz w:val="24"/>
          <w:szCs w:val="24"/>
        </w:rPr>
        <w:t>Melisa Güzellik Salonu</w:t>
      </w: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i/>
          <w:sz w:val="24"/>
          <w:szCs w:val="24"/>
        </w:rPr>
        <w:t xml:space="preserve"> </w:t>
      </w:r>
      <w:r w:rsidRPr="00872D9F">
        <w:rPr>
          <w:rFonts w:ascii="Times New Roman" w:hAnsi="Times New Roman"/>
          <w:b/>
          <w:i/>
          <w:sz w:val="24"/>
          <w:szCs w:val="24"/>
        </w:rPr>
        <w:t>“Tüm vücut epilasyon 750 TL”</w:t>
      </w:r>
      <w:r w:rsidRPr="00A60DD0">
        <w:rPr>
          <w:rFonts w:ascii="Times New Roman" w:hAnsi="Times New Roman"/>
          <w:sz w:val="24"/>
          <w:szCs w:val="24"/>
        </w:rPr>
        <w:t xml:space="preserve"> başlıklı broşürlerde</w:t>
      </w:r>
      <w:r w:rsidRPr="00A60DD0">
        <w:rPr>
          <w:rFonts w:ascii="Times New Roman" w:hAnsi="Times New Roman"/>
          <w:color w:val="000000"/>
          <w:sz w:val="24"/>
          <w:szCs w:val="24"/>
        </w:rPr>
        <w:t xml:space="preserve"> yer alan tanıtımlar</w:t>
      </w:r>
    </w:p>
    <w:p w:rsidR="000B260C" w:rsidRPr="00A60DD0" w:rsidRDefault="000B260C" w:rsidP="000B260C">
      <w:pPr>
        <w:spacing w:after="0" w:line="240" w:lineRule="auto"/>
        <w:jc w:val="both"/>
        <w:rPr>
          <w:rFonts w:ascii="Times New Roman" w:eastAsia="Times New Roman" w:hAnsi="Times New Roman"/>
          <w:color w:val="000000"/>
          <w:sz w:val="24"/>
          <w:szCs w:val="24"/>
          <w:highlight w:val="yellow"/>
          <w:lang w:eastAsia="tr-TR"/>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Reklam Yayın Tarihi:</w:t>
      </w:r>
      <w:r w:rsidRPr="00A60DD0">
        <w:rPr>
          <w:rFonts w:ascii="Times New Roman" w:hAnsi="Times New Roman"/>
          <w:sz w:val="24"/>
          <w:szCs w:val="24"/>
        </w:rPr>
        <w:t xml:space="preserve"> 2014</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Yayınlandığı Mecra: </w:t>
      </w:r>
      <w:r w:rsidRPr="00A60DD0">
        <w:rPr>
          <w:rFonts w:ascii="Times New Roman" w:hAnsi="Times New Roman"/>
          <w:sz w:val="24"/>
          <w:szCs w:val="24"/>
        </w:rPr>
        <w:t>Broşür</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hAnsi="Times New Roman"/>
          <w:sz w:val="24"/>
          <w:szCs w:val="24"/>
        </w:rPr>
        <w:t xml:space="preserve">Kuruluşa ait broşürlerde; </w:t>
      </w:r>
      <w:r w:rsidRPr="00A60DD0">
        <w:rPr>
          <w:rFonts w:ascii="Times New Roman" w:hAnsi="Times New Roman"/>
          <w:i/>
          <w:sz w:val="24"/>
          <w:szCs w:val="24"/>
        </w:rPr>
        <w:t xml:space="preserve">" Melisa Güzellik </w:t>
      </w:r>
      <w:proofErr w:type="gramStart"/>
      <w:r w:rsidRPr="00A60DD0">
        <w:rPr>
          <w:rFonts w:ascii="Times New Roman" w:hAnsi="Times New Roman"/>
          <w:i/>
          <w:sz w:val="24"/>
          <w:szCs w:val="24"/>
        </w:rPr>
        <w:t>Salonu.Tüm</w:t>
      </w:r>
      <w:proofErr w:type="gramEnd"/>
      <w:r w:rsidRPr="00A60DD0">
        <w:rPr>
          <w:rFonts w:ascii="Times New Roman" w:hAnsi="Times New Roman"/>
          <w:i/>
          <w:sz w:val="24"/>
          <w:szCs w:val="24"/>
        </w:rPr>
        <w:t xml:space="preserve"> vücut epilasyon</w:t>
      </w:r>
      <w:r w:rsidRPr="00A60DD0">
        <w:rPr>
          <w:rFonts w:ascii="Times New Roman" w:hAnsi="Times New Roman"/>
          <w:noProof/>
          <w:sz w:val="24"/>
          <w:szCs w:val="24"/>
          <w:lang w:eastAsia="tr-TR"/>
        </w:rPr>
        <w:drawing>
          <wp:inline distT="0" distB="0" distL="0" distR="0" wp14:anchorId="540F24AC" wp14:editId="63FEAB2E">
            <wp:extent cx="76200" cy="990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r w:rsidRPr="00A60DD0">
        <w:rPr>
          <w:rFonts w:ascii="Times New Roman" w:hAnsi="Times New Roman"/>
          <w:i/>
          <w:sz w:val="24"/>
          <w:szCs w:val="24"/>
        </w:rPr>
        <w:t xml:space="preserve">  750.Bilgi için lütfen bizi arayınız.(...)" </w:t>
      </w:r>
      <w:r w:rsidRPr="00A60DD0">
        <w:rPr>
          <w:rFonts w:ascii="Times New Roman" w:hAnsi="Times New Roman"/>
          <w:sz w:val="24"/>
          <w:szCs w:val="24"/>
        </w:rPr>
        <w:t xml:space="preserve"> şeklinde ifadelere yer verildiği tespit edilmiştir.</w:t>
      </w:r>
    </w:p>
    <w:p w:rsidR="000B260C" w:rsidRPr="00A60DD0" w:rsidRDefault="000B260C" w:rsidP="000B260C">
      <w:pPr>
        <w:tabs>
          <w:tab w:val="left" w:pos="-270"/>
          <w:tab w:val="left" w:pos="705"/>
        </w:tabs>
        <w:spacing w:after="0" w:line="240" w:lineRule="auto"/>
        <w:jc w:val="both"/>
        <w:rPr>
          <w:rFonts w:ascii="Times New Roman" w:hAnsi="Times New Roman"/>
          <w:sz w:val="24"/>
          <w:szCs w:val="24"/>
          <w:highlight w:val="yellow"/>
        </w:rPr>
      </w:pPr>
    </w:p>
    <w:p w:rsidR="000B260C" w:rsidRPr="00A60DD0" w:rsidRDefault="000B260C" w:rsidP="000B260C">
      <w:pPr>
        <w:autoSpaceDE w:val="0"/>
        <w:autoSpaceDN w:val="0"/>
        <w:adjustRightInd w:val="0"/>
        <w:spacing w:after="0" w:line="240" w:lineRule="auto"/>
        <w:jc w:val="both"/>
        <w:rPr>
          <w:rFonts w:ascii="Times New Roman" w:hAnsi="Times New Roman"/>
          <w:bCs/>
          <w:sz w:val="24"/>
          <w:szCs w:val="24"/>
        </w:rPr>
      </w:pPr>
      <w:proofErr w:type="gramStart"/>
      <w:r w:rsidRPr="00A60DD0">
        <w:rPr>
          <w:rFonts w:ascii="Times New Roman" w:hAnsi="Times New Roman"/>
          <w:b/>
          <w:sz w:val="24"/>
          <w:szCs w:val="24"/>
        </w:rPr>
        <w:t xml:space="preserve">Değerlendirme/Karar: </w:t>
      </w:r>
      <w:r w:rsidRPr="00A60DD0">
        <w:rPr>
          <w:rFonts w:ascii="Times New Roman" w:hAnsi="Times New Roman"/>
          <w:bCs/>
          <w:sz w:val="24"/>
          <w:szCs w:val="24"/>
        </w:rPr>
        <w:t xml:space="preserve">İstanbul Ticaret İl Müdürlüğü tarafından yapılan denetim sonucunda düzenlenen tutanakta; söz konusu kuruluşun lazer epilasyon ve benzeri tıbbi bir hizmet sunmadığı; ayrıca, incelemeye konu olan broşürlerin ilgili müessesede dağıtımının yapılmadığı tespit edildiğinden, söz konusu reklamların ilgili mevzuata aykırılık teşkil etmediği anlaşılmış olup, anılan reklamların 6502 sayılı Tüketicinin Korunması Hakkında Kanun’un 63 üncü maddesine </w:t>
      </w:r>
      <w:r w:rsidRPr="00A60DD0">
        <w:rPr>
          <w:rFonts w:ascii="Times New Roman" w:hAnsi="Times New Roman"/>
          <w:b/>
          <w:bCs/>
          <w:sz w:val="24"/>
          <w:szCs w:val="24"/>
        </w:rPr>
        <w:t>aykırı olmadığına</w:t>
      </w:r>
      <w:r w:rsidRPr="00A60DD0">
        <w:rPr>
          <w:rFonts w:ascii="Times New Roman" w:hAnsi="Times New Roman"/>
          <w:bCs/>
          <w:sz w:val="24"/>
          <w:szCs w:val="24"/>
        </w:rPr>
        <w:t xml:space="preserve"> karar verilmiştir.</w:t>
      </w:r>
      <w:proofErr w:type="gramEnd"/>
    </w:p>
    <w:p w:rsidR="000B260C" w:rsidRPr="00A60DD0" w:rsidRDefault="000B260C" w:rsidP="000B260C">
      <w:pPr>
        <w:autoSpaceDE w:val="0"/>
        <w:autoSpaceDN w:val="0"/>
        <w:adjustRightInd w:val="0"/>
        <w:spacing w:after="0" w:line="240" w:lineRule="auto"/>
        <w:jc w:val="both"/>
        <w:rPr>
          <w:rFonts w:ascii="Times New Roman" w:hAnsi="Times New Roman"/>
          <w:bCs/>
          <w:sz w:val="24"/>
          <w:szCs w:val="24"/>
        </w:rPr>
      </w:pPr>
    </w:p>
    <w:p w:rsidR="000B260C" w:rsidRDefault="000B260C" w:rsidP="000B260C">
      <w:pPr>
        <w:numPr>
          <w:ilvl w:val="6"/>
          <w:numId w:val="24"/>
        </w:numPr>
        <w:spacing w:after="0" w:line="240" w:lineRule="auto"/>
        <w:jc w:val="both"/>
        <w:rPr>
          <w:rFonts w:ascii="Times New Roman" w:hAnsi="Times New Roman"/>
          <w:b/>
          <w:sz w:val="24"/>
          <w:szCs w:val="24"/>
        </w:rPr>
      </w:pPr>
      <w:r w:rsidRPr="00A60DD0">
        <w:rPr>
          <w:rFonts w:ascii="Times New Roman" w:hAnsi="Times New Roman"/>
          <w:b/>
          <w:sz w:val="24"/>
          <w:szCs w:val="24"/>
        </w:rPr>
        <w:t>36)</w:t>
      </w:r>
    </w:p>
    <w:p w:rsidR="000B260C" w:rsidRPr="00A60DD0" w:rsidRDefault="000B260C" w:rsidP="000B260C">
      <w:pPr>
        <w:numPr>
          <w:ilvl w:val="6"/>
          <w:numId w:val="24"/>
        </w:num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Dosya No: 2014/1800</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hAnsi="Times New Roman"/>
          <w:sz w:val="24"/>
          <w:szCs w:val="24"/>
        </w:rPr>
        <w:t xml:space="preserve"> </w:t>
      </w:r>
      <w:r w:rsidRPr="00A60DD0">
        <w:rPr>
          <w:rFonts w:ascii="Times New Roman" w:hAnsi="Times New Roman"/>
          <w:b/>
          <w:color w:val="000000"/>
          <w:sz w:val="24"/>
          <w:szCs w:val="24"/>
        </w:rPr>
        <w:t>Özel Dent Ege Ağız ve Diş Sağlığı Merkezi</w:t>
      </w: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
    <w:p w:rsidR="000B260C" w:rsidRPr="00A60DD0"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i/>
          <w:sz w:val="24"/>
          <w:szCs w:val="24"/>
        </w:rPr>
        <w:t xml:space="preserve"> </w:t>
      </w:r>
      <w:hyperlink r:id="rId49" w:history="1">
        <w:r w:rsidRPr="00F023B6">
          <w:rPr>
            <w:rStyle w:val="Kpr"/>
            <w:rFonts w:ascii="Times New Roman" w:hAnsi="Times New Roman"/>
            <w:sz w:val="24"/>
            <w:szCs w:val="24"/>
          </w:rPr>
          <w:t>www.dentege.com</w:t>
        </w:r>
      </w:hyperlink>
      <w:r>
        <w:rPr>
          <w:rFonts w:ascii="Times New Roman" w:hAnsi="Times New Roman"/>
          <w:sz w:val="24"/>
          <w:szCs w:val="24"/>
        </w:rPr>
        <w:t xml:space="preserve"> </w:t>
      </w:r>
      <w:r w:rsidRPr="00A60DD0">
        <w:rPr>
          <w:rFonts w:ascii="Times New Roman" w:hAnsi="Times New Roman"/>
          <w:color w:val="000000"/>
          <w:sz w:val="24"/>
          <w:szCs w:val="24"/>
        </w:rPr>
        <w:t>adresli internet sitesinde yer alan tanıtımlar</w:t>
      </w:r>
    </w:p>
    <w:p w:rsidR="000B260C" w:rsidRPr="00A60DD0" w:rsidRDefault="000B260C" w:rsidP="000B260C">
      <w:pPr>
        <w:spacing w:after="0" w:line="240" w:lineRule="auto"/>
        <w:jc w:val="both"/>
        <w:rPr>
          <w:rFonts w:ascii="Times New Roman" w:eastAsia="Times New Roman" w:hAnsi="Times New Roman"/>
          <w:color w:val="000000"/>
          <w:sz w:val="24"/>
          <w:szCs w:val="24"/>
          <w:highlight w:val="yellow"/>
          <w:lang w:eastAsia="tr-TR"/>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Reklam Yayın Tarihi:</w:t>
      </w:r>
      <w:r w:rsidRPr="00A60DD0">
        <w:rPr>
          <w:rFonts w:ascii="Times New Roman" w:hAnsi="Times New Roman"/>
          <w:sz w:val="24"/>
          <w:szCs w:val="24"/>
        </w:rPr>
        <w:t xml:space="preserve"> 20.1.2015, 5.2.2015</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hAnsi="Times New Roman"/>
          <w:b/>
          <w:sz w:val="24"/>
          <w:szCs w:val="24"/>
        </w:rPr>
        <w:t xml:space="preserve">Yayınlandığı Mecra: </w:t>
      </w:r>
      <w:r w:rsidRPr="00A60DD0">
        <w:rPr>
          <w:rFonts w:ascii="Times New Roman" w:eastAsia="Times New Roman" w:hAnsi="Times New Roman"/>
          <w:sz w:val="24"/>
          <w:szCs w:val="24"/>
          <w:lang w:eastAsia="tr-TR"/>
        </w:rPr>
        <w:t>İnternet</w:t>
      </w:r>
    </w:p>
    <w:p w:rsidR="000B260C" w:rsidRPr="00A60DD0" w:rsidRDefault="000B260C" w:rsidP="000B260C">
      <w:pPr>
        <w:shd w:val="clear" w:color="auto" w:fill="FFFFFF"/>
        <w:tabs>
          <w:tab w:val="left" w:pos="0"/>
        </w:tabs>
        <w:spacing w:after="0" w:line="240" w:lineRule="auto"/>
        <w:jc w:val="both"/>
        <w:rPr>
          <w:rFonts w:ascii="Times New Roman" w:hAnsi="Times New Roman"/>
          <w:color w:val="000000"/>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hAnsi="Times New Roman"/>
          <w:sz w:val="24"/>
          <w:szCs w:val="24"/>
        </w:rPr>
        <w:t>Kuruluşa ait internet sitesinin 20.1.2015 tarihli görünümünde;</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Ana sayfada; “</w:t>
      </w:r>
      <w:r w:rsidRPr="00A60DD0">
        <w:rPr>
          <w:rFonts w:ascii="Times New Roman" w:hAnsi="Times New Roman"/>
          <w:i/>
          <w:sz w:val="24"/>
          <w:szCs w:val="24"/>
        </w:rPr>
        <w:t xml:space="preserve">Dentege’yi </w:t>
      </w:r>
      <w:proofErr w:type="gramStart"/>
      <w:r w:rsidRPr="00A60DD0">
        <w:rPr>
          <w:rFonts w:ascii="Times New Roman" w:hAnsi="Times New Roman"/>
          <w:i/>
          <w:sz w:val="24"/>
          <w:szCs w:val="24"/>
        </w:rPr>
        <w:t>Tanıyın:DentEge</w:t>
      </w:r>
      <w:proofErr w:type="gramEnd"/>
      <w:r w:rsidRPr="00A60DD0">
        <w:rPr>
          <w:rFonts w:ascii="Times New Roman" w:hAnsi="Times New Roman"/>
          <w:i/>
          <w:sz w:val="24"/>
          <w:szCs w:val="24"/>
        </w:rPr>
        <w:t xml:space="preserve"> Ağız ve Diş Sağlığı Merkezi, 8 tedavi odası, ameliyathanesi, hasta gözlem odası ve protez laboratuvarıyla, tüm tedavi branşlarda eksiksiz olarak hizmet vermektedir. DentEge olarak </w:t>
      </w:r>
      <w:proofErr w:type="gramStart"/>
      <w:r w:rsidRPr="00A60DD0">
        <w:rPr>
          <w:rFonts w:ascii="Times New Roman" w:hAnsi="Times New Roman"/>
          <w:i/>
          <w:sz w:val="24"/>
          <w:szCs w:val="24"/>
        </w:rPr>
        <w:t>misyonumuz</w:t>
      </w:r>
      <w:proofErr w:type="gramEnd"/>
      <w:r w:rsidRPr="00A60DD0">
        <w:rPr>
          <w:rFonts w:ascii="Times New Roman" w:hAnsi="Times New Roman"/>
          <w:i/>
          <w:sz w:val="24"/>
          <w:szCs w:val="24"/>
        </w:rPr>
        <w:t xml:space="preserve">, ağız ve diş sağlığı tedavilerini tüm uzmanlık dallarında, hastalarına uygun tedavileri sunabilmektir. DentEge hastalarımız, profesyonel ve </w:t>
      </w:r>
      <w:proofErr w:type="gramStart"/>
      <w:r w:rsidRPr="00A60DD0">
        <w:rPr>
          <w:rFonts w:ascii="Times New Roman" w:hAnsi="Times New Roman"/>
          <w:i/>
          <w:sz w:val="24"/>
          <w:szCs w:val="24"/>
        </w:rPr>
        <w:t>hijyenik</w:t>
      </w:r>
      <w:proofErr w:type="gramEnd"/>
      <w:r w:rsidRPr="00A60DD0">
        <w:rPr>
          <w:rFonts w:ascii="Times New Roman" w:hAnsi="Times New Roman"/>
          <w:i/>
          <w:sz w:val="24"/>
          <w:szCs w:val="24"/>
        </w:rPr>
        <w:t xml:space="preserve"> bir ortamda, en doğru teşhis ve tedaviyi alması öncelikli ilkemizdir. Tedavilerimizi bu esasa göre planlar ve uygularız. Hastalarımızın uzun yıllar sürecek rutin bakımlarında öncelik, hastalarımızın ağız ve genel sağlığının devamının sağlanmasıdır.”</w:t>
      </w:r>
      <w:r w:rsidRPr="00A60DD0">
        <w:rPr>
          <w:rFonts w:ascii="Times New Roman" w:hAnsi="Times New Roman"/>
          <w:sz w:val="24"/>
          <w:szCs w:val="24"/>
        </w:rPr>
        <w:t>,</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“Yurtdışı Hasta Prosedürü”</w:t>
      </w:r>
      <w:r w:rsidRPr="00A60DD0">
        <w:rPr>
          <w:rFonts w:ascii="Times New Roman" w:hAnsi="Times New Roman"/>
          <w:i/>
          <w:sz w:val="24"/>
          <w:szCs w:val="24"/>
        </w:rPr>
        <w:t xml:space="preserve"> </w:t>
      </w:r>
      <w:r w:rsidRPr="00A60DD0">
        <w:rPr>
          <w:rFonts w:ascii="Times New Roman" w:hAnsi="Times New Roman"/>
          <w:sz w:val="24"/>
          <w:szCs w:val="24"/>
        </w:rPr>
        <w:t xml:space="preserve">başlığı altında; </w:t>
      </w:r>
      <w:r w:rsidRPr="00A60DD0">
        <w:rPr>
          <w:rFonts w:ascii="Times New Roman" w:hAnsi="Times New Roman"/>
          <w:i/>
          <w:sz w:val="24"/>
          <w:szCs w:val="24"/>
        </w:rPr>
        <w:t xml:space="preserve">“Muayene için internet sitesindeki </w:t>
      </w:r>
      <w:proofErr w:type="gramStart"/>
      <w:r w:rsidRPr="00A60DD0">
        <w:rPr>
          <w:rFonts w:ascii="Times New Roman" w:hAnsi="Times New Roman"/>
          <w:i/>
          <w:sz w:val="24"/>
          <w:szCs w:val="24"/>
        </w:rPr>
        <w:t>online</w:t>
      </w:r>
      <w:proofErr w:type="gramEnd"/>
      <w:r w:rsidRPr="00A60DD0">
        <w:rPr>
          <w:rFonts w:ascii="Times New Roman" w:hAnsi="Times New Roman"/>
          <w:i/>
          <w:sz w:val="24"/>
          <w:szCs w:val="24"/>
        </w:rPr>
        <w:t xml:space="preserve"> işlemler formunu doldurabilirsiniz. Mailinizde varsa panoramik film röntgeninizi de ekleyebilir, bu sayede daha hızlı ve doğru sonuçlar alabilirsiniz. Değerlendirme sonrasında konusunda uzman doktorlar iletişim bilgilerinizden ulaşıp tarafınıza konuyla ilgili olarak bilgilendirme yapacaktır. Değerlendirme sonrasında Türkiye’ye gelme tarihleriniz belirlendiğinde ücretsiz olarak havalimanından karşılanmanız (Adnan Menderes Havalimanı) ve kuruma gelişiniz sağlanır. Talep eden hastalara anlaşmalı olduğumuz otellerde rezervasyon gerçekleştirilir. Havalimanı, otel ve klinik arası ulaşım tarafımızdan sağlanır. Kliniğimizde tedavi süreçlerinin belirlenmesi ve dosyanızın oluşturulabilmesi için ‘Hasta Kayıt Formu’ doldurulur. Hastamız doktor tarafından muayeneye alınır. Muayene sırasında (gerekli görüldüğünde) panoramik röntgeni çekilir, süreç değerlendirilir ve hastamıza anlatılır. Tedavi sürecine göre bir sonraki randevuları oluşturulur.”</w:t>
      </w:r>
      <w:r w:rsidRPr="00A60DD0">
        <w:rPr>
          <w:rFonts w:ascii="Times New Roman" w:hAnsi="Times New Roman"/>
          <w:sz w:val="24"/>
          <w:szCs w:val="24"/>
        </w:rPr>
        <w:t xml:space="preserve">ifadeleri </w:t>
      </w:r>
      <w:proofErr w:type="gramStart"/>
      <w:r w:rsidRPr="00A60DD0">
        <w:rPr>
          <w:rFonts w:ascii="Times New Roman" w:hAnsi="Times New Roman"/>
          <w:sz w:val="24"/>
          <w:szCs w:val="24"/>
        </w:rPr>
        <w:t>ile,</w:t>
      </w:r>
      <w:proofErr w:type="gramEnd"/>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-“Kliniğimiz” başlığı altında; muayenehaneye ait görüntülere yer verildiği,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Aynı adresli internet sitesinin 5.2.2015 tarihli görünümünde;</w:t>
      </w:r>
    </w:p>
    <w:p w:rsidR="000B260C" w:rsidRPr="00A60DD0" w:rsidRDefault="000B260C" w:rsidP="000B260C">
      <w:pPr>
        <w:spacing w:after="0" w:line="240" w:lineRule="auto"/>
        <w:jc w:val="both"/>
        <w:rPr>
          <w:rFonts w:ascii="Times New Roman" w:hAnsi="Times New Roman"/>
          <w:i/>
          <w:sz w:val="24"/>
          <w:szCs w:val="24"/>
        </w:rPr>
      </w:pPr>
    </w:p>
    <w:p w:rsidR="000B260C" w:rsidRDefault="000B260C" w:rsidP="000B260C">
      <w:pPr>
        <w:spacing w:after="0" w:line="240" w:lineRule="auto"/>
        <w:jc w:val="both"/>
        <w:rPr>
          <w:rFonts w:ascii="Times New Roman" w:hAnsi="Times New Roman"/>
          <w:i/>
          <w:sz w:val="24"/>
          <w:szCs w:val="24"/>
        </w:rPr>
      </w:pPr>
      <w:r w:rsidRPr="00A60DD0">
        <w:rPr>
          <w:rFonts w:ascii="Times New Roman" w:hAnsi="Times New Roman"/>
          <w:sz w:val="24"/>
          <w:szCs w:val="24"/>
        </w:rPr>
        <w:t xml:space="preserve">-“DentEge’de İmplant” başlığı altında; </w:t>
      </w:r>
      <w:r w:rsidRPr="00A60DD0">
        <w:rPr>
          <w:rFonts w:ascii="Times New Roman" w:hAnsi="Times New Roman"/>
          <w:i/>
          <w:sz w:val="24"/>
          <w:szCs w:val="24"/>
        </w:rPr>
        <w:t xml:space="preserve">“Kullanılan implantların, sağlık açısından doku dostu ürünler olması tercih sebebidir. Çene kemiği kaybının gerçekleşmediği erken tedavi ile sağlıklı ağız ve dişlere kısa zamanda sahip </w:t>
      </w:r>
      <w:proofErr w:type="gramStart"/>
      <w:r w:rsidRPr="00A60DD0">
        <w:rPr>
          <w:rFonts w:ascii="Times New Roman" w:hAnsi="Times New Roman"/>
          <w:i/>
          <w:sz w:val="24"/>
          <w:szCs w:val="24"/>
        </w:rPr>
        <w:t>olunabilinir.Kemik</w:t>
      </w:r>
      <w:proofErr w:type="gramEnd"/>
      <w:r w:rsidRPr="00A60DD0">
        <w:rPr>
          <w:rFonts w:ascii="Times New Roman" w:hAnsi="Times New Roman"/>
          <w:i/>
          <w:sz w:val="24"/>
          <w:szCs w:val="24"/>
        </w:rPr>
        <w:t xml:space="preserve"> yapısı uygun olmayan kişilerde greft (kemik tozu) ekleme adı verilen uygulama ile kemik yapısı güçlendirilebilir. Bu sayede kemik erimesi kaybına uğrayan hastalara da rahatlıkla implant tedavisi yapılabilmektedir. İmplant tedavisi sanıldığı gibi korkutucu bir operasyon değildir. Gelişen teknoloji ile daha kısa sürede sağlıklı ve güzel dişlere sahip olabilinir. İmplantlar diş çekimi süreci olan bir hastada ortalama diş çekilen alanın iyileşme süreci ile birlikte bir buçuk aylık bir zamanı kapsayabilmektedir. Bununla birlikte diş çekimi daha önceden olan hastaların implant tedavisi, kullandığımız implantların iyileştirme özelliği ve biyo uyum sayesinde en az üç hafta en fazla bir aylık süreçte </w:t>
      </w:r>
      <w:proofErr w:type="gramStart"/>
      <w:r w:rsidRPr="00A60DD0">
        <w:rPr>
          <w:rFonts w:ascii="Times New Roman" w:hAnsi="Times New Roman"/>
          <w:i/>
          <w:sz w:val="24"/>
          <w:szCs w:val="24"/>
        </w:rPr>
        <w:t>gerçekleşebilmektedir.Tedavi</w:t>
      </w:r>
      <w:proofErr w:type="gramEnd"/>
      <w:r w:rsidRPr="00A60DD0">
        <w:rPr>
          <w:rFonts w:ascii="Times New Roman" w:hAnsi="Times New Roman"/>
          <w:i/>
          <w:sz w:val="24"/>
          <w:szCs w:val="24"/>
        </w:rPr>
        <w:t xml:space="preserve"> için kullanılan implantlar FDI (Amerikan Sağlık Örgütü) ve CE onaylıdır.Lazer Destekli Dikişsiz İmplant Tedavileri:Lazer destekli dikişsiz implant tedavileri uygun endikasyonun konulmasıyla implantın yerleştirileceği alanın cerrahi kesi yapılmadan lazerle implant giriş yuvasının hazırlanmasıdır. Herhangi bir kanama olmadan maksimum 10 dakikada tamamlanabilen 'Flapless İmplant' olarakta adlandırılan teknik güvenle </w:t>
      </w:r>
      <w:proofErr w:type="gramStart"/>
      <w:r w:rsidRPr="00A60DD0">
        <w:rPr>
          <w:rFonts w:ascii="Times New Roman" w:hAnsi="Times New Roman"/>
          <w:i/>
          <w:sz w:val="24"/>
          <w:szCs w:val="24"/>
        </w:rPr>
        <w:t>uygulanabilmektedir.Dikişsiz</w:t>
      </w:r>
      <w:proofErr w:type="gramEnd"/>
      <w:r w:rsidRPr="00A60DD0">
        <w:rPr>
          <w:rFonts w:ascii="Times New Roman" w:hAnsi="Times New Roman"/>
          <w:i/>
          <w:sz w:val="24"/>
          <w:szCs w:val="24"/>
        </w:rPr>
        <w:t xml:space="preserve"> implant uygulamasının avantajları olarak;Ağrı ve kanama olmaması.Diş etinde kesi yapılmaması dolayısıyla dikiş atılmasına gerek kalmaması.İşlem sonrası ağrı ve şişlik oluşmaması.Klasik yönteme kıyasla işlem süresinin çok daha kısa olması.Uygun vakalarda protezin aynı gün başlanabilmesi dolayısıyla bekleme süresinini ortadan kalkması olarak sayılabilir.”,</w:t>
      </w:r>
    </w:p>
    <w:p w:rsidR="000B260C" w:rsidRPr="00A60DD0" w:rsidRDefault="000B260C" w:rsidP="000B260C">
      <w:pPr>
        <w:spacing w:after="0" w:line="240" w:lineRule="auto"/>
        <w:jc w:val="both"/>
        <w:rPr>
          <w:rFonts w:ascii="Times New Roman" w:hAnsi="Times New Roman"/>
          <w:i/>
          <w:sz w:val="24"/>
          <w:szCs w:val="24"/>
        </w:rPr>
      </w:pPr>
    </w:p>
    <w:p w:rsidR="000B260C" w:rsidRDefault="000B260C" w:rsidP="000B260C">
      <w:pPr>
        <w:spacing w:after="0" w:line="240" w:lineRule="auto"/>
        <w:jc w:val="both"/>
        <w:rPr>
          <w:rFonts w:ascii="Times New Roman" w:hAnsi="Times New Roman"/>
          <w:i/>
          <w:sz w:val="24"/>
          <w:szCs w:val="24"/>
        </w:rPr>
      </w:pPr>
      <w:r w:rsidRPr="00A60DD0">
        <w:rPr>
          <w:rFonts w:ascii="Times New Roman" w:hAnsi="Times New Roman"/>
          <w:sz w:val="24"/>
          <w:szCs w:val="24"/>
        </w:rPr>
        <w:t>-“İmplant Diş Tedavisi” başlığı altında;</w:t>
      </w:r>
      <w:r w:rsidRPr="00A60DD0">
        <w:rPr>
          <w:rFonts w:ascii="Times New Roman" w:hAnsi="Times New Roman"/>
          <w:i/>
          <w:sz w:val="24"/>
          <w:szCs w:val="24"/>
        </w:rPr>
        <w:t xml:space="preserve"> “(…)İmplant tedavisiyle </w:t>
      </w:r>
      <w:proofErr w:type="gramStart"/>
      <w:r w:rsidRPr="00A60DD0">
        <w:rPr>
          <w:rFonts w:ascii="Times New Roman" w:hAnsi="Times New Roman"/>
          <w:i/>
          <w:sz w:val="24"/>
          <w:szCs w:val="24"/>
        </w:rPr>
        <w:t>beraber;İyi</w:t>
      </w:r>
      <w:proofErr w:type="gramEnd"/>
      <w:r w:rsidRPr="00A60DD0">
        <w:rPr>
          <w:rFonts w:ascii="Times New Roman" w:hAnsi="Times New Roman"/>
          <w:i/>
          <w:sz w:val="24"/>
          <w:szCs w:val="24"/>
        </w:rPr>
        <w:t xml:space="preserve"> bir estetik.Kendi dişleriymiş gibi rahatlıkla yemek yiyebilme, sağlıklı ve dengeli beslenme.Rahatlıkla konuşabilme.Özgüvenin artmasıyla daha mutlu, sosyal bir hayat.Rahatlıkla gülümseyebilme sağlanabilmektedir.Günümüzde implantlar doğru teşhis, yeterli bilgi, tecrübe ve ekipmanla uygulandığında hasta açısında çok iyi sonuçlar vermekte ve uzun yıllar sorunsuzca kullanılabilmektedir.(…)”,</w:t>
      </w:r>
    </w:p>
    <w:p w:rsidR="000B260C" w:rsidRPr="00A60DD0" w:rsidRDefault="000B260C" w:rsidP="000B260C">
      <w:pPr>
        <w:spacing w:after="0" w:line="240" w:lineRule="auto"/>
        <w:jc w:val="both"/>
        <w:rPr>
          <w:rFonts w:ascii="Times New Roman" w:hAnsi="Times New Roman"/>
          <w:i/>
          <w:sz w:val="24"/>
          <w:szCs w:val="24"/>
        </w:rPr>
      </w:pPr>
    </w:p>
    <w:p w:rsidR="000B260C" w:rsidRDefault="000B260C" w:rsidP="000B260C">
      <w:pPr>
        <w:spacing w:after="0" w:line="240" w:lineRule="auto"/>
        <w:jc w:val="both"/>
        <w:rPr>
          <w:rFonts w:ascii="Times New Roman" w:hAnsi="Times New Roman"/>
          <w:i/>
          <w:sz w:val="24"/>
          <w:szCs w:val="24"/>
        </w:rPr>
      </w:pPr>
      <w:proofErr w:type="gramStart"/>
      <w:r w:rsidRPr="00A60DD0">
        <w:rPr>
          <w:rFonts w:ascii="Times New Roman" w:hAnsi="Times New Roman"/>
          <w:sz w:val="24"/>
          <w:szCs w:val="24"/>
        </w:rPr>
        <w:t>-“Porselen Lamina” başlığı altında;</w:t>
      </w:r>
      <w:r w:rsidRPr="00A60DD0">
        <w:rPr>
          <w:rFonts w:ascii="Times New Roman" w:hAnsi="Times New Roman"/>
          <w:i/>
          <w:sz w:val="24"/>
          <w:szCs w:val="24"/>
        </w:rPr>
        <w:t xml:space="preserve"> “(…)Tedavi süresi kısadır, iki veya üç seansta yepyeni bir gülüşe sahip olunabilir.(…)Bütün bu işlemler yapılırken dişlerden mümkün olduğunca az doku kaldırılarak, doğal ve aynı zamanda estetik yeni bir gülüş elde edilir.(…)ve bu sayede enerjik ve doğal güzelliğin sağlanmasında, dişlerine zarar vermeden güzel bir gülüşe kavuşmak isteyen herkese porselen laminalar uygulanabilir.(…)2 ya da 3 randevuda yepyeni bir gülüşe kavuşursunuz.(…)”,</w:t>
      </w:r>
      <w:proofErr w:type="gramEnd"/>
    </w:p>
    <w:p w:rsidR="000B260C" w:rsidRPr="00A60DD0" w:rsidRDefault="000B260C" w:rsidP="000B260C">
      <w:pPr>
        <w:spacing w:after="0" w:line="240" w:lineRule="auto"/>
        <w:jc w:val="both"/>
        <w:rPr>
          <w:rFonts w:ascii="Times New Roman" w:hAnsi="Times New Roman"/>
          <w:i/>
          <w:sz w:val="24"/>
          <w:szCs w:val="24"/>
        </w:rPr>
      </w:pPr>
    </w:p>
    <w:p w:rsidR="000B260C" w:rsidRDefault="000B260C" w:rsidP="000B260C">
      <w:pPr>
        <w:spacing w:after="0" w:line="240" w:lineRule="auto"/>
        <w:jc w:val="both"/>
        <w:rPr>
          <w:rFonts w:ascii="Times New Roman" w:hAnsi="Times New Roman"/>
          <w:i/>
          <w:sz w:val="24"/>
          <w:szCs w:val="24"/>
        </w:rPr>
      </w:pPr>
      <w:r w:rsidRPr="00A60DD0">
        <w:rPr>
          <w:rFonts w:ascii="Times New Roman" w:hAnsi="Times New Roman"/>
          <w:sz w:val="24"/>
          <w:szCs w:val="24"/>
        </w:rPr>
        <w:t>-“Zirkonyum Dişler” başlığı altında;</w:t>
      </w:r>
      <w:r w:rsidRPr="00A60DD0">
        <w:rPr>
          <w:rFonts w:ascii="Times New Roman" w:hAnsi="Times New Roman"/>
          <w:i/>
          <w:sz w:val="24"/>
          <w:szCs w:val="24"/>
        </w:rPr>
        <w:t xml:space="preserve"> “(…)Alt yapıda metal yerine porselen kullanılması ışık geçirgenliğine izin vermekte ve daha estetik ve doğal </w:t>
      </w:r>
      <w:proofErr w:type="gramStart"/>
      <w:r w:rsidRPr="00A60DD0">
        <w:rPr>
          <w:rFonts w:ascii="Times New Roman" w:hAnsi="Times New Roman"/>
          <w:i/>
          <w:sz w:val="24"/>
          <w:szCs w:val="24"/>
        </w:rPr>
        <w:t>protezlerin</w:t>
      </w:r>
      <w:proofErr w:type="gramEnd"/>
      <w:r w:rsidRPr="00A60DD0">
        <w:rPr>
          <w:rFonts w:ascii="Times New Roman" w:hAnsi="Times New Roman"/>
          <w:i/>
          <w:sz w:val="24"/>
          <w:szCs w:val="24"/>
        </w:rPr>
        <w:t xml:space="preserve"> yapılmasını sağlamaktadır.(…)”,</w:t>
      </w:r>
    </w:p>
    <w:p w:rsidR="000B260C" w:rsidRPr="00A60DD0" w:rsidRDefault="000B260C" w:rsidP="000B260C">
      <w:pPr>
        <w:spacing w:after="0" w:line="240" w:lineRule="auto"/>
        <w:jc w:val="both"/>
        <w:rPr>
          <w:rFonts w:ascii="Times New Roman" w:hAnsi="Times New Roman"/>
          <w:i/>
          <w:sz w:val="24"/>
          <w:szCs w:val="24"/>
        </w:rPr>
      </w:pPr>
    </w:p>
    <w:p w:rsidR="000B260C" w:rsidRDefault="000B260C" w:rsidP="000B260C">
      <w:pPr>
        <w:spacing w:after="0" w:line="240" w:lineRule="auto"/>
        <w:jc w:val="both"/>
        <w:rPr>
          <w:rFonts w:ascii="Times New Roman" w:hAnsi="Times New Roman"/>
          <w:i/>
          <w:sz w:val="24"/>
          <w:szCs w:val="24"/>
        </w:rPr>
      </w:pPr>
      <w:r w:rsidRPr="00A60DD0">
        <w:rPr>
          <w:rFonts w:ascii="Times New Roman" w:hAnsi="Times New Roman"/>
          <w:sz w:val="24"/>
          <w:szCs w:val="24"/>
        </w:rPr>
        <w:t>-“Diş Beyazlatma ve Dental Spa”</w:t>
      </w:r>
      <w:r w:rsidRPr="00A60DD0">
        <w:rPr>
          <w:rFonts w:ascii="Times New Roman" w:hAnsi="Times New Roman"/>
          <w:i/>
          <w:sz w:val="24"/>
          <w:szCs w:val="24"/>
        </w:rPr>
        <w:t xml:space="preserve"> başlığı altında; “Taze bir nefes, beyaz dişler ve sağlıklı diş etleri için dental spa uygulaması yapılmaktadır.(…)Diş beyazlatma işleminden sonra daha beyaz bir gülümsemeyle kliniğimizden ayrılabilirsiniz.(…)”,</w:t>
      </w:r>
    </w:p>
    <w:p w:rsidR="000B260C" w:rsidRPr="00A60DD0" w:rsidRDefault="000B260C" w:rsidP="000B260C">
      <w:pPr>
        <w:spacing w:after="0" w:line="240" w:lineRule="auto"/>
        <w:jc w:val="both"/>
        <w:rPr>
          <w:rFonts w:ascii="Times New Roman" w:hAnsi="Times New Roman"/>
          <w:i/>
          <w:sz w:val="24"/>
          <w:szCs w:val="24"/>
        </w:rPr>
      </w:pPr>
    </w:p>
    <w:p w:rsidR="000B260C" w:rsidRDefault="000B260C" w:rsidP="000B260C">
      <w:pPr>
        <w:spacing w:after="0" w:line="240" w:lineRule="auto"/>
        <w:jc w:val="both"/>
        <w:rPr>
          <w:rFonts w:ascii="Times New Roman" w:hAnsi="Times New Roman"/>
          <w:i/>
          <w:sz w:val="24"/>
          <w:szCs w:val="24"/>
        </w:rPr>
      </w:pPr>
      <w:proofErr w:type="gramStart"/>
      <w:r w:rsidRPr="00A60DD0">
        <w:rPr>
          <w:rFonts w:ascii="Times New Roman" w:hAnsi="Times New Roman"/>
          <w:sz w:val="24"/>
          <w:szCs w:val="24"/>
        </w:rPr>
        <w:t>-“Porselen Laminalar” başlığı altında;</w:t>
      </w:r>
      <w:r w:rsidRPr="00A60DD0">
        <w:rPr>
          <w:rFonts w:ascii="Times New Roman" w:hAnsi="Times New Roman"/>
          <w:i/>
          <w:sz w:val="24"/>
          <w:szCs w:val="24"/>
        </w:rPr>
        <w:t xml:space="preserve"> “(…)Tedavi süresi kısadır, iki veya üç seansta yepyeni bir gülüşe sahip olunabilir.(…)Bütün bu işlemler yapılırken dişlerden mümkün olduğunca az doku kaldırılarak, doğal ve aynı zamanda estetik yeni bir gülüş elde edilir.(…)ve bu sayede enerjik ve doğal güzelliğin sağlanmasında, dişlerine zarar vermeden güzel bir gülüşe kavuşmak isteyen herkese porselen laminalar uygulanabilir.(…)2 ya da 3 randevuda yepyeni bir gülüşe kavuşursunuz.(…)”,</w:t>
      </w:r>
      <w:proofErr w:type="gramEnd"/>
    </w:p>
    <w:p w:rsidR="000B260C" w:rsidRPr="00A60DD0" w:rsidRDefault="000B260C" w:rsidP="000B260C">
      <w:pPr>
        <w:spacing w:after="0" w:line="240" w:lineRule="auto"/>
        <w:jc w:val="both"/>
        <w:rPr>
          <w:rFonts w:ascii="Times New Roman" w:hAnsi="Times New Roman"/>
          <w:i/>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-“Aftlar” başlığı altında;</w:t>
      </w:r>
      <w:r w:rsidRPr="00A60DD0">
        <w:rPr>
          <w:rFonts w:ascii="Times New Roman" w:hAnsi="Times New Roman"/>
          <w:i/>
          <w:sz w:val="24"/>
          <w:szCs w:val="24"/>
        </w:rPr>
        <w:t xml:space="preserve"> “(…)Kliniğimizde lazer uygulamaları ile aftlar kolaylıkla tedavi edilebilmektedir.”</w:t>
      </w:r>
      <w:r w:rsidRPr="00A60DD0">
        <w:rPr>
          <w:rFonts w:ascii="Times New Roman" w:hAnsi="Times New Roman"/>
          <w:sz w:val="24"/>
          <w:szCs w:val="24"/>
        </w:rPr>
        <w:t xml:space="preserve"> ifadelerine yer verildiği tespit edilmiştir.</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Değerlendirme/Karar:</w:t>
      </w:r>
      <w:r w:rsidRPr="00A60DD0">
        <w:rPr>
          <w:rFonts w:ascii="Times New Roman" w:hAnsi="Times New Roman"/>
          <w:sz w:val="24"/>
          <w:szCs w:val="24"/>
        </w:rPr>
        <w:t xml:space="preserve"> İnceleme konusu internet sitesinde yer verilen ifade ve görüntülerin; tabipler tarafından uygulanması gereken tıbbi işlemlere yönelik olduğu, dolayısıyla söz konusu tanıtımların ilgili mevzuata aykırılık oluşturduğu, ayrıca sözü edilen görüntü ve ifadelerin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0B260C" w:rsidRPr="00A60DD0" w:rsidRDefault="000B260C" w:rsidP="000B260C">
      <w:pPr>
        <w:autoSpaceDE w:val="0"/>
        <w:autoSpaceDN w:val="0"/>
        <w:adjustRightInd w:val="0"/>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- 1219 sayılı Tababet ve Şuabatı Sanatlarının Tarzı İcrasına Dair Kanun’un 40 ıncı maddesi,</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Default="000B260C" w:rsidP="000B260C">
      <w:pPr>
        <w:spacing w:after="0" w:line="240" w:lineRule="auto"/>
        <w:jc w:val="both"/>
        <w:rPr>
          <w:rFonts w:ascii="Times New Roman" w:eastAsia="Times New Roman" w:hAnsi="Times New Roman"/>
          <w:bCs/>
          <w:sz w:val="24"/>
          <w:szCs w:val="24"/>
          <w:lang w:val="x-none" w:eastAsia="tr-TR"/>
        </w:rPr>
      </w:pPr>
      <w:r w:rsidRPr="00A60DD0">
        <w:rPr>
          <w:rFonts w:ascii="Times New Roman" w:eastAsia="Times New Roman" w:hAnsi="Times New Roman"/>
          <w:sz w:val="24"/>
          <w:szCs w:val="24"/>
          <w:lang w:eastAsia="tr-TR"/>
        </w:rPr>
        <w:t>- Tıbbi</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bCs/>
          <w:sz w:val="24"/>
          <w:szCs w:val="24"/>
          <w:lang w:val="x-none" w:eastAsia="tr-TR"/>
        </w:rPr>
        <w:t>Deontoloji Tüzüğünün 8, 9 ve 39 uncu maddeleri,</w:t>
      </w:r>
    </w:p>
    <w:p w:rsidR="000B260C" w:rsidRPr="00A60DD0" w:rsidRDefault="000B260C" w:rsidP="000B260C">
      <w:pPr>
        <w:spacing w:after="0" w:line="240" w:lineRule="auto"/>
        <w:jc w:val="both"/>
        <w:rPr>
          <w:rFonts w:ascii="Times New Roman" w:eastAsia="Times New Roman" w:hAnsi="Times New Roman"/>
          <w:bCs/>
          <w:sz w:val="24"/>
          <w:szCs w:val="24"/>
          <w:lang w:val="x-none" w:eastAsia="tr-TR"/>
        </w:rPr>
      </w:pPr>
    </w:p>
    <w:p w:rsidR="000B260C" w:rsidRDefault="000B260C" w:rsidP="000B260C">
      <w:pPr>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Default="000B260C" w:rsidP="000B260C">
      <w:pPr>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Cs/>
          <w:sz w:val="24"/>
          <w:szCs w:val="24"/>
          <w:lang w:eastAsia="tr-TR"/>
        </w:rPr>
        <w:t xml:space="preserve">- </w:t>
      </w:r>
      <w:proofErr w:type="gramStart"/>
      <w:r w:rsidRPr="00A60DD0">
        <w:rPr>
          <w:rFonts w:ascii="Times New Roman" w:eastAsia="Times New Roman" w:hAnsi="Times New Roman"/>
          <w:bCs/>
          <w:sz w:val="24"/>
          <w:szCs w:val="24"/>
          <w:lang w:eastAsia="tr-TR"/>
        </w:rPr>
        <w:t>3/2/2015</w:t>
      </w:r>
      <w:proofErr w:type="gramEnd"/>
      <w:r w:rsidRPr="00A60DD0">
        <w:rPr>
          <w:rFonts w:ascii="Times New Roman" w:eastAsia="Times New Roman" w:hAnsi="Times New Roman"/>
          <w:bCs/>
          <w:sz w:val="24"/>
          <w:szCs w:val="24"/>
          <w:lang w:eastAsia="tr-TR"/>
        </w:rPr>
        <w:t xml:space="preserve"> tarih ve 29256 sayılı Resmi Gazete’de yayınlanarak yürürlüğe giren Ağız ve Diş Sağlığı Hizmeti Sunulan Özel Sağlık Kuruluşları Hakkında Yönetmeliğin 25 inci maddesi,</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- 10.1.2015 tarih ve 29232 sayılı Resmi Gazete’de yayınlanarak yürürlüğe giren Ticari reklam ve Haksız Ticari Uygulamalar Yönetmeliğinin 7/1, 7/2, 7/3, 7/4, 7/5-b, 26 ve 32 nci maddeleri,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xml:space="preserve">- 6502 sayılı Tüketicinin Korunması Hakkında Kanun'un 61 inci maddesi,   </w:t>
      </w:r>
    </w:p>
    <w:p w:rsidR="000B260C" w:rsidRPr="00A60DD0" w:rsidRDefault="000B260C" w:rsidP="000B260C">
      <w:pPr>
        <w:spacing w:after="0" w:line="240" w:lineRule="auto"/>
        <w:jc w:val="both"/>
        <w:rPr>
          <w:rFonts w:ascii="Times New Roman" w:eastAsia="Andale Sans UI" w:hAnsi="Times New Roman"/>
          <w:kern w:val="2"/>
          <w:sz w:val="24"/>
          <w:szCs w:val="24"/>
          <w:lang w:eastAsia="tr-TR"/>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bCs/>
          <w:sz w:val="24"/>
          <w:szCs w:val="24"/>
        </w:rPr>
        <w:t>hükümlerine</w:t>
      </w:r>
      <w:proofErr w:type="gramEnd"/>
      <w:r w:rsidRPr="00A60DD0">
        <w:rPr>
          <w:rFonts w:ascii="Times New Roman" w:hAnsi="Times New Roman"/>
          <w:bCs/>
          <w:sz w:val="24"/>
          <w:szCs w:val="24"/>
        </w:rPr>
        <w:t xml:space="preserve"> aykırı olduğuna</w:t>
      </w:r>
      <w:r w:rsidRPr="00A60DD0">
        <w:rPr>
          <w:rFonts w:ascii="Times New Roman" w:hAnsi="Times New Roman"/>
          <w:sz w:val="24"/>
          <w:szCs w:val="24"/>
        </w:rPr>
        <w:t xml:space="preserve">,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numPr>
          <w:ilvl w:val="8"/>
          <w:numId w:val="24"/>
        </w:numPr>
        <w:spacing w:after="0" w:line="240" w:lineRule="auto"/>
        <w:ind w:left="0" w:firstLine="0"/>
        <w:jc w:val="both"/>
        <w:rPr>
          <w:rFonts w:ascii="Times New Roman" w:hAnsi="Times New Roman"/>
          <w:sz w:val="24"/>
          <w:szCs w:val="24"/>
        </w:rPr>
      </w:pPr>
      <w:r w:rsidRPr="00A60DD0">
        <w:rPr>
          <w:rFonts w:ascii="Times New Roman" w:hAnsi="Times New Roman"/>
          <w:sz w:val="24"/>
          <w:szCs w:val="24"/>
        </w:rPr>
        <w:t>Buna göre, reklam veren</w:t>
      </w:r>
      <w:r w:rsidRPr="00A60DD0">
        <w:rPr>
          <w:rFonts w:ascii="Times New Roman" w:hAnsi="Times New Roman"/>
          <w:b/>
          <w:sz w:val="24"/>
          <w:szCs w:val="24"/>
        </w:rPr>
        <w:t xml:space="preserve"> </w:t>
      </w:r>
      <w:r w:rsidRPr="00A60DD0">
        <w:rPr>
          <w:rFonts w:ascii="Times New Roman" w:hAnsi="Times New Roman"/>
          <w:b/>
          <w:color w:val="000000"/>
          <w:sz w:val="24"/>
          <w:szCs w:val="24"/>
        </w:rPr>
        <w:t>Özel Dent Ege Ağız ve Diş Sağlığı Merkezi</w:t>
      </w:r>
      <w:r w:rsidRPr="00A60DD0">
        <w:rPr>
          <w:rFonts w:ascii="Times New Roman" w:hAnsi="Times New Roman"/>
          <w:sz w:val="24"/>
          <w:szCs w:val="24"/>
        </w:rPr>
        <w:t xml:space="preserve"> hakkında, 6502 sayılı Kanun’un 63 üncü ve 77/12 i</w:t>
      </w:r>
      <w:r>
        <w:rPr>
          <w:rFonts w:ascii="Times New Roman" w:hAnsi="Times New Roman"/>
          <w:sz w:val="24"/>
          <w:szCs w:val="24"/>
        </w:rPr>
        <w:t>-</w:t>
      </w:r>
      <w:r w:rsidRPr="00A60DD0">
        <w:rPr>
          <w:rFonts w:ascii="Times New Roman" w:hAnsi="Times New Roman"/>
          <w:sz w:val="24"/>
          <w:szCs w:val="24"/>
        </w:rPr>
        <w:t xml:space="preserve">nci maddeleri uyarınca </w:t>
      </w:r>
      <w:r w:rsidRPr="00A60DD0">
        <w:rPr>
          <w:rFonts w:ascii="Times New Roman" w:hAnsi="Times New Roman"/>
          <w:b/>
          <w:bCs/>
          <w:sz w:val="24"/>
          <w:szCs w:val="24"/>
        </w:rPr>
        <w:t xml:space="preserve">anılan reklamları durdurma cezası </w:t>
      </w:r>
      <w:r w:rsidRPr="00A60DD0">
        <w:rPr>
          <w:rFonts w:ascii="Times New Roman" w:hAnsi="Times New Roman"/>
          <w:sz w:val="24"/>
          <w:szCs w:val="24"/>
        </w:rPr>
        <w:t xml:space="preserve">verilmesine karar verilmiştir. </w:t>
      </w:r>
    </w:p>
    <w:p w:rsidR="000B260C" w:rsidRPr="00A60DD0" w:rsidRDefault="000B260C" w:rsidP="000B260C">
      <w:pPr>
        <w:numPr>
          <w:ilvl w:val="8"/>
          <w:numId w:val="24"/>
        </w:numPr>
        <w:spacing w:after="0" w:line="240" w:lineRule="auto"/>
        <w:ind w:left="0" w:firstLine="0"/>
        <w:jc w:val="both"/>
        <w:rPr>
          <w:rFonts w:ascii="Times New Roman" w:hAnsi="Times New Roman"/>
          <w:sz w:val="24"/>
          <w:szCs w:val="24"/>
        </w:rPr>
      </w:pPr>
    </w:p>
    <w:p w:rsidR="000B260C" w:rsidRDefault="000B260C" w:rsidP="000B260C">
      <w:pPr>
        <w:numPr>
          <w:ilvl w:val="6"/>
          <w:numId w:val="24"/>
        </w:numPr>
        <w:spacing w:after="0" w:line="240" w:lineRule="auto"/>
        <w:jc w:val="both"/>
        <w:rPr>
          <w:rFonts w:ascii="Times New Roman" w:hAnsi="Times New Roman"/>
          <w:b/>
          <w:sz w:val="24"/>
          <w:szCs w:val="24"/>
        </w:rPr>
      </w:pPr>
      <w:r w:rsidRPr="00A60DD0">
        <w:rPr>
          <w:rFonts w:ascii="Times New Roman" w:hAnsi="Times New Roman"/>
          <w:b/>
          <w:sz w:val="24"/>
          <w:szCs w:val="24"/>
        </w:rPr>
        <w:t>37)</w:t>
      </w:r>
    </w:p>
    <w:p w:rsidR="000B260C" w:rsidRPr="00A60DD0" w:rsidRDefault="000B260C" w:rsidP="000B260C">
      <w:pPr>
        <w:numPr>
          <w:ilvl w:val="6"/>
          <w:numId w:val="24"/>
        </w:num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Dosya No: 2014/1806</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hAnsi="Times New Roman"/>
          <w:sz w:val="24"/>
          <w:szCs w:val="24"/>
        </w:rPr>
        <w:t xml:space="preserve"> </w:t>
      </w:r>
      <w:r w:rsidRPr="00A60DD0">
        <w:rPr>
          <w:rFonts w:ascii="Times New Roman" w:hAnsi="Times New Roman"/>
          <w:b/>
          <w:color w:val="000000"/>
          <w:sz w:val="24"/>
          <w:szCs w:val="24"/>
        </w:rPr>
        <w:t>Başakşehir Ortodonti Ağız ve Diş Sağlığı Polikliniği</w:t>
      </w: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i/>
          <w:sz w:val="24"/>
          <w:szCs w:val="24"/>
        </w:rPr>
        <w:t xml:space="preserve"> </w:t>
      </w:r>
      <w:hyperlink r:id="rId50" w:history="1">
        <w:r w:rsidRPr="00A60DD0">
          <w:rPr>
            <w:rStyle w:val="Kpr"/>
            <w:rFonts w:ascii="Times New Roman" w:hAnsi="Times New Roman"/>
            <w:sz w:val="24"/>
            <w:szCs w:val="24"/>
          </w:rPr>
          <w:t>www.basaksehir.com</w:t>
        </w:r>
      </w:hyperlink>
      <w:r w:rsidRPr="00A60DD0">
        <w:rPr>
          <w:rFonts w:ascii="Times New Roman" w:hAnsi="Times New Roman"/>
          <w:sz w:val="24"/>
          <w:szCs w:val="24"/>
        </w:rPr>
        <w:t xml:space="preserve"> ve </w:t>
      </w:r>
      <w:hyperlink r:id="rId51" w:history="1">
        <w:r w:rsidRPr="00A60DD0">
          <w:rPr>
            <w:rStyle w:val="Kpr"/>
            <w:rFonts w:ascii="Times New Roman" w:hAnsi="Times New Roman"/>
            <w:sz w:val="24"/>
            <w:szCs w:val="24"/>
          </w:rPr>
          <w:t>www.facebook.com</w:t>
        </w:r>
      </w:hyperlink>
      <w:r w:rsidRPr="00A60DD0">
        <w:rPr>
          <w:rFonts w:ascii="Times New Roman" w:hAnsi="Times New Roman"/>
          <w:sz w:val="24"/>
          <w:szCs w:val="24"/>
        </w:rPr>
        <w:t xml:space="preserve"> adresli internet sitelerinde yer alan tanıtımlar</w:t>
      </w:r>
    </w:p>
    <w:p w:rsidR="000B260C" w:rsidRPr="00A60DD0" w:rsidRDefault="000B260C" w:rsidP="000B260C">
      <w:pPr>
        <w:spacing w:after="0" w:line="240" w:lineRule="auto"/>
        <w:jc w:val="both"/>
        <w:rPr>
          <w:rFonts w:ascii="Times New Roman" w:eastAsia="Times New Roman" w:hAnsi="Times New Roman"/>
          <w:color w:val="000000"/>
          <w:sz w:val="24"/>
          <w:szCs w:val="24"/>
          <w:highlight w:val="yellow"/>
          <w:lang w:eastAsia="tr-TR"/>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Reklam Yayın Tarihi:</w:t>
      </w:r>
      <w:r w:rsidRPr="00A60DD0">
        <w:rPr>
          <w:rFonts w:ascii="Times New Roman" w:hAnsi="Times New Roman"/>
          <w:sz w:val="24"/>
          <w:szCs w:val="24"/>
        </w:rPr>
        <w:t xml:space="preserve"> 23.1.2014, 26.1.2015</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hAnsi="Times New Roman"/>
          <w:b/>
          <w:sz w:val="24"/>
          <w:szCs w:val="24"/>
        </w:rPr>
        <w:t xml:space="preserve">Yayınlandığı Mecra: </w:t>
      </w:r>
      <w:r w:rsidRPr="00A60DD0">
        <w:rPr>
          <w:rFonts w:ascii="Times New Roman" w:eastAsia="Times New Roman" w:hAnsi="Times New Roman"/>
          <w:sz w:val="24"/>
          <w:szCs w:val="24"/>
          <w:lang w:eastAsia="tr-TR"/>
        </w:rPr>
        <w:t>İnternet</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hAnsi="Times New Roman"/>
          <w:sz w:val="24"/>
          <w:szCs w:val="24"/>
        </w:rPr>
        <w:t>Kuruluşa ait;</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sz w:val="24"/>
          <w:szCs w:val="24"/>
        </w:rPr>
        <w:t xml:space="preserve">- </w:t>
      </w:r>
      <w:hyperlink r:id="rId52" w:tgtFrame="_blank" w:history="1">
        <w:r w:rsidRPr="00A60DD0">
          <w:rPr>
            <w:rStyle w:val="Kpr"/>
            <w:rFonts w:ascii="Times New Roman" w:hAnsi="Times New Roman"/>
            <w:sz w:val="24"/>
            <w:szCs w:val="24"/>
          </w:rPr>
          <w:t>www.basaksehirorto.com</w:t>
        </w:r>
      </w:hyperlink>
      <w:r w:rsidRPr="00A60DD0">
        <w:rPr>
          <w:rFonts w:ascii="Times New Roman" w:hAnsi="Times New Roman"/>
          <w:sz w:val="24"/>
          <w:szCs w:val="24"/>
        </w:rPr>
        <w:t xml:space="preserve"> adresli internet sitesinin 23.1.2014 tarihli görünümünde; ana sayfada, </w:t>
      </w:r>
      <w:r w:rsidRPr="00A60DD0">
        <w:rPr>
          <w:rFonts w:ascii="Times New Roman" w:hAnsi="Times New Roman"/>
          <w:i/>
          <w:sz w:val="24"/>
          <w:szCs w:val="24"/>
        </w:rPr>
        <w:t>" Bir fincan kahvenin 40 yıl hatırı vardır.Kliniğimize gelin size kahve ısmarlayalım.Çocuklarınız bizim için değerli.Siz muayene olurken çocuklarınız oyun havuzunda dilediğince vakit geçirebilir.Uzman doktorlarımız.Her daim sizi güzel gülümsetmek için uğraşıyor."</w:t>
      </w:r>
      <w:r w:rsidRPr="00A60DD0">
        <w:rPr>
          <w:rFonts w:ascii="Times New Roman" w:hAnsi="Times New Roman"/>
          <w:sz w:val="24"/>
          <w:szCs w:val="24"/>
        </w:rPr>
        <w:t xml:space="preserve">  ifadeleri ile kliniğe ait görüntülere yer verildiği,</w:t>
      </w:r>
      <w:proofErr w:type="gramEnd"/>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 </w:t>
      </w:r>
      <w:hyperlink r:id="rId53" w:tgtFrame="_blank" w:history="1">
        <w:r w:rsidRPr="00A60DD0">
          <w:rPr>
            <w:rStyle w:val="Kpr"/>
            <w:rFonts w:ascii="Times New Roman" w:hAnsi="Times New Roman"/>
            <w:sz w:val="24"/>
            <w:szCs w:val="24"/>
          </w:rPr>
          <w:t>www.facebook.com</w:t>
        </w:r>
      </w:hyperlink>
      <w:r w:rsidRPr="00A60DD0">
        <w:rPr>
          <w:rFonts w:ascii="Times New Roman" w:hAnsi="Times New Roman"/>
          <w:sz w:val="24"/>
          <w:szCs w:val="24"/>
        </w:rPr>
        <w:t xml:space="preserve"> adresli internet sitesinin 26.1.2015 tarihli görünümünde; kliniğe ait görüntülere yer verildiği tespit edilmiştir.</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r w:rsidRPr="00A60DD0">
        <w:rPr>
          <w:rFonts w:ascii="Times New Roman" w:hAnsi="Times New Roman"/>
          <w:b/>
          <w:sz w:val="24"/>
          <w:szCs w:val="24"/>
        </w:rPr>
        <w:t>Değerlendirme/Karar:</w:t>
      </w:r>
      <w:r w:rsidRPr="00A60DD0">
        <w:rPr>
          <w:rFonts w:ascii="Times New Roman" w:hAnsi="Times New Roman"/>
          <w:sz w:val="24"/>
          <w:szCs w:val="24"/>
        </w:rPr>
        <w:t xml:space="preserve"> İnceleme konusu internet sitelerinde yer alan ifade ve görüntülerin, sağlık alanında çalışan kuruluşun faaliyetlerine ticari bir görünüm kazandırdığı, talep yaratıcı nitelikte olduğu ve kuruluşa yönlendirme yaparak, diğer kuruluşlar açısından haksız rekabete yol açtığı, bu durumun da;</w:t>
      </w:r>
    </w:p>
    <w:p w:rsidR="000B260C" w:rsidRPr="00A60DD0" w:rsidRDefault="000B260C" w:rsidP="000B260C">
      <w:pPr>
        <w:autoSpaceDE w:val="0"/>
        <w:autoSpaceDN w:val="0"/>
        <w:adjustRightInd w:val="0"/>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- 1219 sayılı Tababet ve Şuabatı Sanatlarının Tarzı İcrasına Dair Kanun’un 40 ıncı maddesi,</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Default="000B260C" w:rsidP="000B260C">
      <w:pPr>
        <w:spacing w:after="0" w:line="240" w:lineRule="auto"/>
        <w:jc w:val="both"/>
        <w:rPr>
          <w:rFonts w:ascii="Times New Roman" w:eastAsia="Times New Roman" w:hAnsi="Times New Roman"/>
          <w:bCs/>
          <w:sz w:val="24"/>
          <w:szCs w:val="24"/>
          <w:lang w:val="x-none" w:eastAsia="tr-TR"/>
        </w:rPr>
      </w:pPr>
      <w:r w:rsidRPr="00A60DD0">
        <w:rPr>
          <w:rFonts w:ascii="Times New Roman" w:eastAsia="Times New Roman" w:hAnsi="Times New Roman"/>
          <w:sz w:val="24"/>
          <w:szCs w:val="24"/>
          <w:lang w:eastAsia="tr-TR"/>
        </w:rPr>
        <w:t>- Tıbbi</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bCs/>
          <w:sz w:val="24"/>
          <w:szCs w:val="24"/>
          <w:lang w:val="x-none" w:eastAsia="tr-TR"/>
        </w:rPr>
        <w:t>Deontoloji Tüzüğünün 8, 9 ve 39 uncu maddeleri,</w:t>
      </w:r>
    </w:p>
    <w:p w:rsidR="000B260C" w:rsidRPr="00A60DD0" w:rsidRDefault="000B260C" w:rsidP="000B260C">
      <w:pPr>
        <w:spacing w:after="0" w:line="240" w:lineRule="auto"/>
        <w:jc w:val="both"/>
        <w:rPr>
          <w:rFonts w:ascii="Times New Roman" w:eastAsia="Times New Roman" w:hAnsi="Times New Roman"/>
          <w:bCs/>
          <w:sz w:val="24"/>
          <w:szCs w:val="24"/>
          <w:lang w:val="x-none" w:eastAsia="tr-TR"/>
        </w:rPr>
      </w:pPr>
    </w:p>
    <w:p w:rsidR="000B260C" w:rsidRDefault="000B260C" w:rsidP="000B260C">
      <w:pPr>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Default="000B260C" w:rsidP="000B260C">
      <w:pPr>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Cs/>
          <w:sz w:val="24"/>
          <w:szCs w:val="24"/>
          <w:lang w:eastAsia="tr-TR"/>
        </w:rPr>
        <w:t>-Mülga Ağız ve Diş Sağlığı Hizmeti Sunulan Özel Sağlık Kuruluşları Hakkında Yönetmelikte Değişiklik Yapılması Hakkında Yönetmeliğin 32 nci maddesi,</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- 10.1.2015 tarih ve 29232 sayılı Resmi Gazete’de yayınlanarak yürürlüğe giren Ticari reklam ve Haksız Ticari Uygulamalar Yönetmeliğinin 7/1, 7/2, 7/3, 7/4, 7/5-b, 26 ve 32 nci maddeleri,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xml:space="preserve">- 6502 sayılı Tüketicinin Korunması Hakkında Kanun'un 61 inci maddesi,   </w:t>
      </w:r>
    </w:p>
    <w:p w:rsidR="000B260C" w:rsidRPr="00A60DD0" w:rsidRDefault="000B260C" w:rsidP="000B260C">
      <w:pPr>
        <w:spacing w:after="0" w:line="240" w:lineRule="auto"/>
        <w:jc w:val="both"/>
        <w:rPr>
          <w:rFonts w:ascii="Times New Roman" w:eastAsia="Andale Sans UI" w:hAnsi="Times New Roman"/>
          <w:kern w:val="2"/>
          <w:sz w:val="24"/>
          <w:szCs w:val="24"/>
          <w:lang w:eastAsia="tr-TR"/>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bCs/>
          <w:sz w:val="24"/>
          <w:szCs w:val="24"/>
        </w:rPr>
        <w:t>hükümlerine</w:t>
      </w:r>
      <w:proofErr w:type="gramEnd"/>
      <w:r w:rsidRPr="00A60DD0">
        <w:rPr>
          <w:rFonts w:ascii="Times New Roman" w:hAnsi="Times New Roman"/>
          <w:bCs/>
          <w:sz w:val="24"/>
          <w:szCs w:val="24"/>
        </w:rPr>
        <w:t xml:space="preserve"> aykırı olduğuna</w:t>
      </w:r>
      <w:r w:rsidRPr="00A60DD0">
        <w:rPr>
          <w:rFonts w:ascii="Times New Roman" w:hAnsi="Times New Roman"/>
          <w:sz w:val="24"/>
          <w:szCs w:val="24"/>
        </w:rPr>
        <w:t xml:space="preserve">,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numPr>
          <w:ilvl w:val="8"/>
          <w:numId w:val="24"/>
        </w:numPr>
        <w:spacing w:after="0" w:line="240" w:lineRule="auto"/>
        <w:ind w:left="0" w:firstLine="0"/>
        <w:jc w:val="both"/>
        <w:rPr>
          <w:rFonts w:ascii="Times New Roman" w:hAnsi="Times New Roman"/>
          <w:sz w:val="24"/>
          <w:szCs w:val="24"/>
        </w:rPr>
      </w:pPr>
      <w:r w:rsidRPr="00A60DD0">
        <w:rPr>
          <w:rFonts w:ascii="Times New Roman" w:hAnsi="Times New Roman"/>
          <w:sz w:val="24"/>
          <w:szCs w:val="24"/>
        </w:rPr>
        <w:t>Buna göre, reklam veren</w:t>
      </w:r>
      <w:r w:rsidRPr="00A60DD0">
        <w:rPr>
          <w:rFonts w:ascii="Times New Roman" w:hAnsi="Times New Roman"/>
          <w:b/>
          <w:sz w:val="24"/>
          <w:szCs w:val="24"/>
        </w:rPr>
        <w:t xml:space="preserve"> </w:t>
      </w:r>
      <w:r w:rsidRPr="00A60DD0">
        <w:rPr>
          <w:rFonts w:ascii="Times New Roman" w:hAnsi="Times New Roman"/>
          <w:b/>
          <w:color w:val="000000"/>
          <w:sz w:val="24"/>
          <w:szCs w:val="24"/>
        </w:rPr>
        <w:t>Başakşehir Ortodonti Ağız ve Diş Sağlığı Polikliniği</w:t>
      </w:r>
      <w:r w:rsidRPr="00A60DD0">
        <w:rPr>
          <w:rFonts w:ascii="Times New Roman" w:hAnsi="Times New Roman"/>
          <w:sz w:val="24"/>
          <w:szCs w:val="24"/>
        </w:rPr>
        <w:t xml:space="preserve"> hakkında, 6502 sa</w:t>
      </w:r>
      <w:r>
        <w:rPr>
          <w:rFonts w:ascii="Times New Roman" w:hAnsi="Times New Roman"/>
          <w:sz w:val="24"/>
          <w:szCs w:val="24"/>
        </w:rPr>
        <w:t xml:space="preserve">yılı Kanun’un 63 üncü ve 77/12 </w:t>
      </w:r>
      <w:r w:rsidRPr="00A60DD0">
        <w:rPr>
          <w:rFonts w:ascii="Times New Roman" w:hAnsi="Times New Roman"/>
          <w:sz w:val="24"/>
          <w:szCs w:val="24"/>
        </w:rPr>
        <w:t xml:space="preserve">nci maddeleri uyarınca </w:t>
      </w:r>
      <w:r w:rsidRPr="00A60DD0">
        <w:rPr>
          <w:rFonts w:ascii="Times New Roman" w:hAnsi="Times New Roman"/>
          <w:b/>
          <w:bCs/>
          <w:sz w:val="24"/>
          <w:szCs w:val="24"/>
        </w:rPr>
        <w:t xml:space="preserve">anılan reklamları durdurma cezası </w:t>
      </w:r>
      <w:r w:rsidRPr="00A60DD0">
        <w:rPr>
          <w:rFonts w:ascii="Times New Roman" w:hAnsi="Times New Roman"/>
          <w:sz w:val="24"/>
          <w:szCs w:val="24"/>
        </w:rPr>
        <w:t xml:space="preserve">verilmesine karar verilmiştir. </w:t>
      </w:r>
    </w:p>
    <w:p w:rsidR="000B260C" w:rsidRPr="00A60DD0" w:rsidRDefault="000B260C" w:rsidP="000B260C">
      <w:pPr>
        <w:numPr>
          <w:ilvl w:val="8"/>
          <w:numId w:val="24"/>
        </w:numPr>
        <w:spacing w:after="0" w:line="240" w:lineRule="auto"/>
        <w:ind w:left="0" w:firstLine="0"/>
        <w:jc w:val="both"/>
        <w:rPr>
          <w:rFonts w:ascii="Times New Roman" w:hAnsi="Times New Roman"/>
          <w:sz w:val="24"/>
          <w:szCs w:val="24"/>
        </w:rPr>
      </w:pPr>
    </w:p>
    <w:p w:rsidR="000B260C" w:rsidRDefault="000B260C" w:rsidP="000B260C">
      <w:pPr>
        <w:numPr>
          <w:ilvl w:val="8"/>
          <w:numId w:val="24"/>
        </w:numPr>
        <w:spacing w:after="0" w:line="240" w:lineRule="auto"/>
        <w:ind w:left="0" w:firstLine="0"/>
        <w:jc w:val="both"/>
        <w:rPr>
          <w:rFonts w:ascii="Times New Roman" w:hAnsi="Times New Roman"/>
          <w:b/>
          <w:sz w:val="24"/>
          <w:szCs w:val="24"/>
        </w:rPr>
      </w:pPr>
      <w:r w:rsidRPr="00A60DD0">
        <w:rPr>
          <w:rFonts w:ascii="Times New Roman" w:hAnsi="Times New Roman"/>
          <w:b/>
          <w:sz w:val="24"/>
          <w:szCs w:val="24"/>
        </w:rPr>
        <w:t>38)</w:t>
      </w:r>
    </w:p>
    <w:p w:rsidR="000B260C" w:rsidRPr="00A60DD0" w:rsidRDefault="000B260C" w:rsidP="000B260C">
      <w:pPr>
        <w:numPr>
          <w:ilvl w:val="8"/>
          <w:numId w:val="24"/>
        </w:numPr>
        <w:spacing w:after="0" w:line="240" w:lineRule="auto"/>
        <w:ind w:left="0" w:firstLine="0"/>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Dosya No: 2014/1807</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hAnsi="Times New Roman"/>
          <w:sz w:val="24"/>
          <w:szCs w:val="24"/>
        </w:rPr>
        <w:t xml:space="preserve"> </w:t>
      </w:r>
      <w:r w:rsidRPr="00A60DD0">
        <w:rPr>
          <w:rFonts w:ascii="Times New Roman" w:hAnsi="Times New Roman"/>
          <w:b/>
          <w:color w:val="000000"/>
          <w:sz w:val="24"/>
          <w:szCs w:val="24"/>
        </w:rPr>
        <w:t>Platin Estetik Diş Hekimliği</w:t>
      </w: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
    <w:p w:rsidR="000B260C" w:rsidRPr="00A60DD0"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i/>
          <w:sz w:val="24"/>
          <w:szCs w:val="24"/>
        </w:rPr>
        <w:t xml:space="preserve"> </w:t>
      </w:r>
      <w:hyperlink r:id="rId54" w:history="1">
        <w:r w:rsidRPr="00A60DD0">
          <w:rPr>
            <w:rStyle w:val="Kpr"/>
            <w:rFonts w:ascii="Times New Roman" w:hAnsi="Times New Roman"/>
            <w:sz w:val="24"/>
            <w:szCs w:val="24"/>
          </w:rPr>
          <w:t>www.platindisklinigi.com</w:t>
        </w:r>
      </w:hyperlink>
      <w:r w:rsidRPr="00A60DD0">
        <w:rPr>
          <w:rFonts w:ascii="Times New Roman" w:hAnsi="Times New Roman"/>
          <w:sz w:val="24"/>
          <w:szCs w:val="24"/>
        </w:rPr>
        <w:t xml:space="preserve"> adresli internet sitesinde yer alan tanıtımlar</w:t>
      </w:r>
    </w:p>
    <w:p w:rsidR="000B260C" w:rsidRPr="00A60DD0" w:rsidRDefault="000B260C" w:rsidP="000B260C">
      <w:pPr>
        <w:spacing w:after="0" w:line="240" w:lineRule="auto"/>
        <w:jc w:val="both"/>
        <w:rPr>
          <w:rFonts w:ascii="Times New Roman" w:eastAsia="Times New Roman" w:hAnsi="Times New Roman"/>
          <w:color w:val="000000"/>
          <w:sz w:val="24"/>
          <w:szCs w:val="24"/>
          <w:highlight w:val="yellow"/>
          <w:lang w:eastAsia="tr-TR"/>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Reklam Yayın Tarihi:</w:t>
      </w:r>
      <w:r w:rsidRPr="00A60DD0">
        <w:rPr>
          <w:rFonts w:ascii="Times New Roman" w:hAnsi="Times New Roman"/>
          <w:sz w:val="24"/>
          <w:szCs w:val="24"/>
        </w:rPr>
        <w:t xml:space="preserve"> 20.1.2015, 24.2.2015, 25.2.2015</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hAnsi="Times New Roman"/>
          <w:b/>
          <w:sz w:val="24"/>
          <w:szCs w:val="24"/>
        </w:rPr>
        <w:t xml:space="preserve">Yayınlandığı Mecra: </w:t>
      </w:r>
      <w:r w:rsidRPr="00A60DD0">
        <w:rPr>
          <w:rFonts w:ascii="Times New Roman" w:eastAsia="Times New Roman" w:hAnsi="Times New Roman"/>
          <w:sz w:val="24"/>
          <w:szCs w:val="24"/>
          <w:lang w:eastAsia="tr-TR"/>
        </w:rPr>
        <w:t>İnternet</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hAnsi="Times New Roman"/>
          <w:sz w:val="24"/>
          <w:szCs w:val="24"/>
        </w:rPr>
        <w:t xml:space="preserve">Kuruluşa ait internet sitesinin 20.1.2015 tarihli görünümünde;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Ana sayfasında; “</w:t>
      </w:r>
      <w:r w:rsidRPr="00A60DD0">
        <w:rPr>
          <w:rFonts w:ascii="Times New Roman" w:hAnsi="Times New Roman"/>
          <w:i/>
          <w:sz w:val="24"/>
          <w:szCs w:val="24"/>
        </w:rPr>
        <w:t xml:space="preserve">8 noktada </w:t>
      </w:r>
      <w:proofErr w:type="gramStart"/>
      <w:r w:rsidRPr="00A60DD0">
        <w:rPr>
          <w:rFonts w:ascii="Times New Roman" w:hAnsi="Times New Roman"/>
          <w:i/>
          <w:sz w:val="24"/>
          <w:szCs w:val="24"/>
        </w:rPr>
        <w:t>lifting</w:t>
      </w:r>
      <w:proofErr w:type="gramEnd"/>
      <w:r w:rsidRPr="00A60DD0">
        <w:rPr>
          <w:rFonts w:ascii="Times New Roman" w:hAnsi="Times New Roman"/>
          <w:i/>
          <w:sz w:val="24"/>
          <w:szCs w:val="24"/>
        </w:rPr>
        <w:t xml:space="preserve"> tekniği ile doğal yüz hatlarınızı ortaya çıkarın! İyi eğitimli, tecrübeli, uzman doktor kadrosuyla önce kalite bilinci ile zamanında ve herkese doğru hizmet vermek ana hedefimizdir. Sağlık alanında uzun yıllardır hizmet veren bir klinik olarak hastalarımızın memnuniyeti öncelikle üzerinde durduğumuz konulardan biridir. Tedavi hizmetleri; Ortodonti, İmplantoloji, Estetik Diş Hekimliği, Laminate Veneer, Zirkonium, Empress Porselen, Diş Beyazlatma, Ağız, Diş ve Çene Cerrahisi, Dişeti Hastalıkları, Dijital Panoromik Röntgen vb. gibi tüm tedaviler kliniğimizde </w:t>
      </w:r>
      <w:proofErr w:type="gramStart"/>
      <w:r w:rsidRPr="00A60DD0">
        <w:rPr>
          <w:rFonts w:ascii="Times New Roman" w:hAnsi="Times New Roman"/>
          <w:i/>
          <w:sz w:val="24"/>
          <w:szCs w:val="24"/>
        </w:rPr>
        <w:t>yapılmaktadır.Doğal</w:t>
      </w:r>
      <w:proofErr w:type="gramEnd"/>
      <w:r w:rsidRPr="00A60DD0">
        <w:rPr>
          <w:rFonts w:ascii="Times New Roman" w:hAnsi="Times New Roman"/>
          <w:i/>
          <w:sz w:val="24"/>
          <w:szCs w:val="24"/>
        </w:rPr>
        <w:t xml:space="preserve"> gülüşler.Terlemeye son!Aşırı terleme sorununu Botox ile çözün!Önlenebilir bir sorun olan aşırı terlemenin hastanızın hayatını olumsuz etkilemesine izin vermeyin.Aşırı terleme tedavisinde Botox’un terlemede %83 azalma sağladığı,hastaların %93’ünün memnuniyetini,doktorların %92’sinin ise yüksek memnuniyet sağladığı görülmüştür.”</w:t>
      </w:r>
      <w:r w:rsidRPr="00A60DD0">
        <w:rPr>
          <w:rFonts w:ascii="Times New Roman" w:hAnsi="Times New Roman"/>
          <w:sz w:val="24"/>
          <w:szCs w:val="24"/>
        </w:rPr>
        <w:t xml:space="preserve">,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i/>
          <w:sz w:val="24"/>
          <w:szCs w:val="24"/>
        </w:rPr>
      </w:pPr>
      <w:r w:rsidRPr="00A60DD0">
        <w:rPr>
          <w:rFonts w:ascii="Times New Roman" w:hAnsi="Times New Roman"/>
          <w:sz w:val="24"/>
          <w:szCs w:val="24"/>
        </w:rPr>
        <w:t xml:space="preserve">- Hakkımızda” başlığı altında, </w:t>
      </w:r>
      <w:r w:rsidRPr="00A60DD0">
        <w:rPr>
          <w:rFonts w:ascii="Times New Roman" w:hAnsi="Times New Roman"/>
          <w:i/>
          <w:sz w:val="24"/>
          <w:szCs w:val="24"/>
        </w:rPr>
        <w:t>“İyi eğitimli, tecrübeli, uzman doktor kadrosuyla önce kalite bilinci ile zamanında ve herkese doğru hizmet vermek ana hedefimizdir. Sağlık alanında uzun yıllardır hizmet veren bir klinik olarak hastalarımızın memnuniyeti öncelikle üzerinde durduğumuz konulardan biridir.(…)”,</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-“Ortodonti uygulama örneklerimiz” başlığı altında, “</w:t>
      </w:r>
      <w:r w:rsidRPr="00A60DD0">
        <w:rPr>
          <w:rFonts w:ascii="Times New Roman" w:hAnsi="Times New Roman"/>
          <w:i/>
          <w:sz w:val="24"/>
          <w:szCs w:val="24"/>
        </w:rPr>
        <w:t>Bu alanda en sorunlu olan dişlerde bile mükemmel değişimler sağlıyoruz</w:t>
      </w:r>
      <w:r w:rsidRPr="00A60DD0">
        <w:rPr>
          <w:rFonts w:ascii="Times New Roman" w:hAnsi="Times New Roman"/>
          <w:sz w:val="24"/>
          <w:szCs w:val="24"/>
        </w:rPr>
        <w:t xml:space="preserve">.” ifadeleri </w:t>
      </w:r>
      <w:proofErr w:type="gramStart"/>
      <w:r w:rsidRPr="00A60DD0">
        <w:rPr>
          <w:rFonts w:ascii="Times New Roman" w:hAnsi="Times New Roman"/>
          <w:sz w:val="24"/>
          <w:szCs w:val="24"/>
        </w:rPr>
        <w:t>ile,</w:t>
      </w:r>
      <w:proofErr w:type="gramEnd"/>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-“Onlara gülümsemelerini verin” başlığı altındaki </w:t>
      </w:r>
      <w:r w:rsidRPr="00A60DD0">
        <w:rPr>
          <w:rFonts w:ascii="Times New Roman" w:hAnsi="Times New Roman"/>
          <w:i/>
          <w:sz w:val="24"/>
          <w:szCs w:val="24"/>
        </w:rPr>
        <w:t xml:space="preserve">“Ortodonti uygulamalarını görüntülemek için tıklayınız” </w:t>
      </w:r>
      <w:r w:rsidRPr="00A60DD0">
        <w:rPr>
          <w:rFonts w:ascii="Times New Roman" w:hAnsi="Times New Roman"/>
          <w:sz w:val="24"/>
          <w:szCs w:val="24"/>
        </w:rPr>
        <w:t xml:space="preserve">butonuna basıldığında yönlendirilen </w:t>
      </w:r>
      <w:hyperlink r:id="rId55" w:tgtFrame="_blank" w:history="1">
        <w:r w:rsidRPr="00A60DD0">
          <w:rPr>
            <w:rStyle w:val="Kpr"/>
            <w:rFonts w:ascii="Times New Roman" w:hAnsi="Times New Roman"/>
            <w:sz w:val="24"/>
            <w:szCs w:val="24"/>
          </w:rPr>
          <w:t>www.flicker.com</w:t>
        </w:r>
      </w:hyperlink>
      <w:r w:rsidRPr="00A60DD0">
        <w:rPr>
          <w:rFonts w:ascii="Times New Roman" w:hAnsi="Times New Roman"/>
          <w:sz w:val="24"/>
          <w:szCs w:val="24"/>
        </w:rPr>
        <w:t xml:space="preserve"> adresli internet sitesinde; tedavi öncesi ve sonrası görüntülerine yer verildiği,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Aynı adresli internet sitesinin 24.2.2015 tarihli görünümünde;</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i/>
          <w:sz w:val="24"/>
          <w:szCs w:val="24"/>
        </w:rPr>
      </w:pPr>
      <w:r w:rsidRPr="00A60DD0">
        <w:rPr>
          <w:rFonts w:ascii="Times New Roman" w:hAnsi="Times New Roman"/>
          <w:sz w:val="24"/>
          <w:szCs w:val="24"/>
        </w:rPr>
        <w:t xml:space="preserve">-“Laminate Veneer Prosedürü” başlığı altında, </w:t>
      </w:r>
      <w:r w:rsidRPr="00A60DD0">
        <w:rPr>
          <w:rFonts w:ascii="Times New Roman" w:hAnsi="Times New Roman"/>
          <w:i/>
          <w:sz w:val="24"/>
          <w:szCs w:val="24"/>
        </w:rPr>
        <w:t>“(…)Böylece üç gün gibi kısa bir süre hayalini kurduğunuz gülüşe sahip olmuş olursunuz.”,</w:t>
      </w:r>
    </w:p>
    <w:p w:rsidR="000B260C" w:rsidRPr="00A60DD0" w:rsidRDefault="000B260C" w:rsidP="000B260C">
      <w:pPr>
        <w:spacing w:after="0" w:line="240" w:lineRule="auto"/>
        <w:jc w:val="both"/>
        <w:rPr>
          <w:rFonts w:ascii="Times New Roman" w:hAnsi="Times New Roman"/>
          <w:i/>
          <w:sz w:val="24"/>
          <w:szCs w:val="24"/>
        </w:rPr>
      </w:pPr>
    </w:p>
    <w:p w:rsidR="000B260C" w:rsidRDefault="000B260C" w:rsidP="000B260C">
      <w:pPr>
        <w:spacing w:after="0" w:line="240" w:lineRule="auto"/>
        <w:jc w:val="both"/>
        <w:rPr>
          <w:rFonts w:ascii="Times New Roman" w:hAnsi="Times New Roman"/>
          <w:i/>
          <w:sz w:val="24"/>
          <w:szCs w:val="24"/>
        </w:rPr>
      </w:pPr>
      <w:r w:rsidRPr="00A60DD0">
        <w:rPr>
          <w:rFonts w:ascii="Times New Roman" w:hAnsi="Times New Roman"/>
          <w:sz w:val="24"/>
          <w:szCs w:val="24"/>
        </w:rPr>
        <w:t xml:space="preserve">-“Laminate Veneer” başlığı altında, </w:t>
      </w:r>
      <w:r w:rsidRPr="00A60DD0">
        <w:rPr>
          <w:rFonts w:ascii="Times New Roman" w:hAnsi="Times New Roman"/>
          <w:i/>
          <w:sz w:val="24"/>
          <w:szCs w:val="24"/>
        </w:rPr>
        <w:t xml:space="preserve">“(…)Bu anlamda sosyal toplumda yeni tanışmalarda ve toplantılarda ve özellikle kendine saygısı, güveni olan kişilerde ağız diş sağlığı bakımı Diş estetiği çok öne çıkan çarpıcı bir </w:t>
      </w:r>
      <w:proofErr w:type="gramStart"/>
      <w:r w:rsidRPr="00A60DD0">
        <w:rPr>
          <w:rFonts w:ascii="Times New Roman" w:hAnsi="Times New Roman"/>
          <w:i/>
          <w:sz w:val="24"/>
          <w:szCs w:val="24"/>
        </w:rPr>
        <w:t>unsurdur.Gülümseme</w:t>
      </w:r>
      <w:proofErr w:type="gramEnd"/>
      <w:r w:rsidRPr="00A60DD0">
        <w:rPr>
          <w:rFonts w:ascii="Times New Roman" w:hAnsi="Times New Roman"/>
          <w:i/>
          <w:sz w:val="24"/>
          <w:szCs w:val="24"/>
        </w:rPr>
        <w:t xml:space="preserve"> ile birlikte bütünlük teşkil eden estetik dişler kişinin kariyer, özgüven ve ağız sağlığı ile birlikte çevresindeki kişilere saygısını ifade etmekle birlikte cevredende saygı ve hayranlık kazanırlar.(…)”,</w:t>
      </w:r>
    </w:p>
    <w:p w:rsidR="000B260C" w:rsidRPr="00A60DD0" w:rsidRDefault="000B260C" w:rsidP="000B260C">
      <w:pPr>
        <w:spacing w:after="0" w:line="240" w:lineRule="auto"/>
        <w:jc w:val="both"/>
        <w:rPr>
          <w:rFonts w:ascii="Times New Roman" w:hAnsi="Times New Roman"/>
          <w:i/>
          <w:sz w:val="24"/>
          <w:szCs w:val="24"/>
        </w:rPr>
      </w:pPr>
    </w:p>
    <w:p w:rsidR="000B260C" w:rsidRDefault="000B260C" w:rsidP="000B260C">
      <w:pPr>
        <w:spacing w:after="0" w:line="240" w:lineRule="auto"/>
        <w:jc w:val="both"/>
        <w:rPr>
          <w:rFonts w:ascii="Times New Roman" w:hAnsi="Times New Roman"/>
          <w:i/>
          <w:sz w:val="24"/>
          <w:szCs w:val="24"/>
        </w:rPr>
      </w:pPr>
      <w:r w:rsidRPr="00A60DD0">
        <w:rPr>
          <w:rFonts w:ascii="Times New Roman" w:hAnsi="Times New Roman"/>
          <w:sz w:val="24"/>
          <w:szCs w:val="24"/>
        </w:rPr>
        <w:t xml:space="preserve">-“Porselen Dolgular” başlığı altında, </w:t>
      </w:r>
      <w:r w:rsidRPr="00A60DD0">
        <w:rPr>
          <w:rFonts w:ascii="Times New Roman" w:hAnsi="Times New Roman"/>
          <w:i/>
          <w:sz w:val="24"/>
          <w:szCs w:val="24"/>
        </w:rPr>
        <w:t xml:space="preserve">“Bu porselen dolgunun hazırlanmasında en ileri teknoloji kullanılır.(…) Laboratuvarda hazırlanan porselen dolgularda, üstün estetiğin yanı sıra komşu dişlerle </w:t>
      </w:r>
      <w:proofErr w:type="gramStart"/>
      <w:r w:rsidRPr="00A60DD0">
        <w:rPr>
          <w:rFonts w:ascii="Times New Roman" w:hAnsi="Times New Roman"/>
          <w:i/>
          <w:sz w:val="24"/>
          <w:szCs w:val="24"/>
        </w:rPr>
        <w:t>optimum</w:t>
      </w:r>
      <w:proofErr w:type="gramEnd"/>
      <w:r w:rsidRPr="00A60DD0">
        <w:rPr>
          <w:rFonts w:ascii="Times New Roman" w:hAnsi="Times New Roman"/>
          <w:i/>
          <w:sz w:val="24"/>
          <w:szCs w:val="24"/>
        </w:rPr>
        <w:t xml:space="preserve"> düzeyde kontak sağlanmaktadır.(…)”,</w:t>
      </w:r>
    </w:p>
    <w:p w:rsidR="000B260C" w:rsidRPr="00A60DD0" w:rsidRDefault="000B260C" w:rsidP="000B260C">
      <w:pPr>
        <w:spacing w:after="0" w:line="240" w:lineRule="auto"/>
        <w:jc w:val="both"/>
        <w:rPr>
          <w:rFonts w:ascii="Times New Roman" w:hAnsi="Times New Roman"/>
          <w:i/>
          <w:sz w:val="24"/>
          <w:szCs w:val="24"/>
        </w:rPr>
      </w:pPr>
    </w:p>
    <w:p w:rsidR="000B260C" w:rsidRDefault="000B260C" w:rsidP="000B260C">
      <w:pPr>
        <w:spacing w:after="0" w:line="240" w:lineRule="auto"/>
        <w:jc w:val="both"/>
        <w:rPr>
          <w:rFonts w:ascii="Times New Roman" w:hAnsi="Times New Roman"/>
          <w:i/>
          <w:sz w:val="24"/>
          <w:szCs w:val="24"/>
        </w:rPr>
      </w:pPr>
      <w:r w:rsidRPr="00A60DD0">
        <w:rPr>
          <w:rFonts w:ascii="Times New Roman" w:hAnsi="Times New Roman"/>
          <w:sz w:val="24"/>
          <w:szCs w:val="24"/>
        </w:rPr>
        <w:t xml:space="preserve">-“Aşırı Terleme Sorununda Botoks ile Çözüm” başlığı altında, </w:t>
      </w:r>
      <w:r w:rsidRPr="00A60DD0">
        <w:rPr>
          <w:rFonts w:ascii="Times New Roman" w:hAnsi="Times New Roman"/>
          <w:i/>
          <w:sz w:val="24"/>
          <w:szCs w:val="24"/>
        </w:rPr>
        <w:t>“Aşırı terleme tedavisinde Botox’un: Terlemeyi %83 azalma sağladığı, hastaların %93’ünün memnuniyetini, doktorların %92’sinin ise yüksek memnuniyetini sağladığı görülmüştür.</w:t>
      </w:r>
      <w:r w:rsidRPr="00A60DD0">
        <w:rPr>
          <w:rFonts w:ascii="Times New Roman" w:hAnsi="Times New Roman"/>
          <w:sz w:val="24"/>
          <w:szCs w:val="24"/>
        </w:rPr>
        <w:t xml:space="preserve"> </w:t>
      </w:r>
      <w:r w:rsidRPr="00A60DD0">
        <w:rPr>
          <w:rFonts w:ascii="Times New Roman" w:hAnsi="Times New Roman"/>
          <w:i/>
          <w:sz w:val="24"/>
          <w:szCs w:val="24"/>
        </w:rPr>
        <w:t xml:space="preserve">Aşırı terleme sorununu Botox ile </w:t>
      </w:r>
      <w:proofErr w:type="gramStart"/>
      <w:r w:rsidRPr="00A60DD0">
        <w:rPr>
          <w:rFonts w:ascii="Times New Roman" w:hAnsi="Times New Roman"/>
          <w:i/>
          <w:sz w:val="24"/>
          <w:szCs w:val="24"/>
        </w:rPr>
        <w:t>çözün!Önlenebilir</w:t>
      </w:r>
      <w:proofErr w:type="gramEnd"/>
      <w:r w:rsidRPr="00A60DD0">
        <w:rPr>
          <w:rFonts w:ascii="Times New Roman" w:hAnsi="Times New Roman"/>
          <w:i/>
          <w:sz w:val="24"/>
          <w:szCs w:val="24"/>
        </w:rPr>
        <w:t xml:space="preserve"> bir sorun olan aşırı terlemenin hastanızın hayatını olumsuz etkilemesine izin vermeyin.Aşırı terleme tedavisinde Botox’un terlemede %83 azalma sağladığı,hastaların %93’ünün memnuniyetini,doktorların %92’sinin ise yüksek memnuniyet sağladığı görülmüştür.”,</w:t>
      </w:r>
    </w:p>
    <w:p w:rsidR="000B260C" w:rsidRPr="00A60DD0" w:rsidRDefault="000B260C" w:rsidP="000B260C">
      <w:pPr>
        <w:spacing w:after="0" w:line="240" w:lineRule="auto"/>
        <w:jc w:val="both"/>
        <w:rPr>
          <w:rFonts w:ascii="Times New Roman" w:hAnsi="Times New Roman"/>
          <w:i/>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-“Yüz Gençleştirme ve Yüz İyileştirme”  başlığı altında, </w:t>
      </w:r>
      <w:r w:rsidRPr="00A60DD0">
        <w:rPr>
          <w:rFonts w:ascii="Times New Roman" w:hAnsi="Times New Roman"/>
          <w:i/>
          <w:sz w:val="24"/>
          <w:szCs w:val="24"/>
        </w:rPr>
        <w:t xml:space="preserve">“Kendimizi sizinle birlikte periorbital alanı yeniden canlandırmaya adadık. Hastanız tek bir tedavi noktasına odaklanmış olabilir. Allergan, perioribital tedavide bütünsel yaklaşımın sonucu olan katlısını vurgulamanıza yardımcı olmaktadır. Ayrıca VYCROSS ürünleri, minimal invazif kozmetik tedavilerdir, dolayısıyla iyileşme süreci kısadır ve hastanın kısa sürede günlük rutinine geri dönmesini </w:t>
      </w:r>
      <w:proofErr w:type="gramStart"/>
      <w:r w:rsidRPr="00A60DD0">
        <w:rPr>
          <w:rFonts w:ascii="Times New Roman" w:hAnsi="Times New Roman"/>
          <w:i/>
          <w:sz w:val="24"/>
          <w:szCs w:val="24"/>
        </w:rPr>
        <w:t>sağlar.Onun</w:t>
      </w:r>
      <w:proofErr w:type="gramEnd"/>
      <w:r w:rsidRPr="00A60DD0">
        <w:rPr>
          <w:rFonts w:ascii="Times New Roman" w:hAnsi="Times New Roman"/>
          <w:i/>
          <w:sz w:val="24"/>
          <w:szCs w:val="24"/>
        </w:rPr>
        <w:t xml:space="preserve"> gördüğü sizin gördüğünüz.VYCROSS ürün yelpazesi ile yüz gençleştirme ve iyileştirmede bütünsel yüz yaklaşımı.Sizin deneyiminiz ve tutkunuz, bizim benzersiz ve yenilikçi ürün portföyümüz.Kendimizi sizinle birlikte periorbital alanı yeniden canlandırmaya adadık.Hastanız tek bir tedavi noktasına odaklanmış olabilir.Allergan, periorbital tedavide yaklaşımın sonuca olan katkıssını vurgulamanıza yardımcı olmaktadır.Ayrıca VYCROSS ürünleri, minimal invazif kozmetik tedavilerdir, dolayısıyla iyileşme süresi kısadır ve hastanın kısa sürede günlük rutinine geri dönmesini sağlar.”</w:t>
      </w:r>
      <w:r w:rsidRPr="00A60DD0">
        <w:rPr>
          <w:rFonts w:ascii="Times New Roman" w:hAnsi="Times New Roman"/>
          <w:sz w:val="24"/>
          <w:szCs w:val="24"/>
        </w:rPr>
        <w:t xml:space="preserve">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-“Ağrı olacak mı?” başlığı altında, </w:t>
      </w:r>
      <w:r w:rsidRPr="00A60DD0">
        <w:rPr>
          <w:rFonts w:ascii="Times New Roman" w:hAnsi="Times New Roman"/>
          <w:i/>
          <w:sz w:val="24"/>
          <w:szCs w:val="24"/>
        </w:rPr>
        <w:t xml:space="preserve">“(…)Sizlerin diğer hastalarımıza, implant tedavisinden sonra nasıl hissettiklerini sormanızı isteriz. Doktorlarımız ve ofis ekibimiz kendinizi rahat hissetmeniz için her zaman yanınızdadır.” </w:t>
      </w:r>
      <w:r w:rsidRPr="00A60DD0">
        <w:rPr>
          <w:rFonts w:ascii="Times New Roman" w:hAnsi="Times New Roman"/>
          <w:sz w:val="24"/>
          <w:szCs w:val="24"/>
        </w:rPr>
        <w:t xml:space="preserve">ifadeleri </w:t>
      </w:r>
      <w:proofErr w:type="gramStart"/>
      <w:r w:rsidRPr="00A60DD0">
        <w:rPr>
          <w:rFonts w:ascii="Times New Roman" w:hAnsi="Times New Roman"/>
          <w:sz w:val="24"/>
          <w:szCs w:val="24"/>
        </w:rPr>
        <w:t>ile,</w:t>
      </w:r>
      <w:proofErr w:type="gramEnd"/>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-“İmplant Uygulamaları, İmplant ve Doğal Diş Bir Arada, Laminate Veneer Tedavisinin Avantajları Nelerdir?” başlıkları altında ve “Laminate Veneer” başlığı altındaki </w:t>
      </w:r>
      <w:r w:rsidRPr="00A60DD0">
        <w:rPr>
          <w:rFonts w:ascii="Times New Roman" w:hAnsi="Times New Roman"/>
          <w:i/>
          <w:sz w:val="24"/>
          <w:szCs w:val="24"/>
        </w:rPr>
        <w:t xml:space="preserve">“Laminate veneer uygulamalarını görüntülemek için tıklayınız” </w:t>
      </w:r>
      <w:r w:rsidRPr="00A60DD0">
        <w:rPr>
          <w:rFonts w:ascii="Times New Roman" w:hAnsi="Times New Roman"/>
          <w:sz w:val="24"/>
          <w:szCs w:val="24"/>
        </w:rPr>
        <w:t xml:space="preserve">butonuna basıldığında yönlendirilen </w:t>
      </w:r>
      <w:hyperlink r:id="rId56" w:tgtFrame="_blank" w:history="1">
        <w:r w:rsidRPr="00A60DD0">
          <w:rPr>
            <w:rStyle w:val="Kpr"/>
            <w:rFonts w:ascii="Times New Roman" w:hAnsi="Times New Roman"/>
            <w:sz w:val="24"/>
            <w:szCs w:val="24"/>
          </w:rPr>
          <w:t>www.flicker.com</w:t>
        </w:r>
      </w:hyperlink>
      <w:r w:rsidRPr="00A60DD0">
        <w:rPr>
          <w:rFonts w:ascii="Times New Roman" w:hAnsi="Times New Roman"/>
          <w:sz w:val="24"/>
          <w:szCs w:val="24"/>
        </w:rPr>
        <w:t xml:space="preserve"> adresli internet sitesinde; tedavi öncesi ve sonrası görüntülerine yer verildiği,</w:t>
      </w: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-“İmplant Uygulama Örneği” başlığı altında, klinikte uygulanan implant tedavi hizmetinin videolarına yer verildiği,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Aynı adresli internet sitesinin 25.2.2015 tarihli görünümünde; ana sayfada </w:t>
      </w:r>
      <w:r w:rsidRPr="00A60DD0">
        <w:rPr>
          <w:rFonts w:ascii="Times New Roman" w:hAnsi="Times New Roman"/>
          <w:i/>
          <w:sz w:val="24"/>
          <w:szCs w:val="24"/>
        </w:rPr>
        <w:t>“Günün her anında gülümsemenize güvenin.”</w:t>
      </w:r>
      <w:r w:rsidRPr="00A60DD0">
        <w:rPr>
          <w:rFonts w:ascii="Times New Roman" w:hAnsi="Times New Roman"/>
          <w:sz w:val="24"/>
          <w:szCs w:val="24"/>
        </w:rPr>
        <w:t xml:space="preserve"> ifadesine yer verildiği tespit edilmiştir.</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Değerlendirme/Karar:</w:t>
      </w:r>
      <w:r w:rsidRPr="00A60DD0">
        <w:rPr>
          <w:rFonts w:ascii="Times New Roman" w:hAnsi="Times New Roman"/>
          <w:sz w:val="24"/>
          <w:szCs w:val="24"/>
        </w:rPr>
        <w:t xml:space="preserve"> İnceleme konusu internet sitesinde yer alan ifade ve görüntülerin;  tabip tarafından uygulanması gereken tıbbi işlemlere yönelik olması sebebiyle bu hizmetlere ilişkin tanıtım yapılmasının ilgili mevzuata aykırılık teşkil ettiği; bu nedenle, söz konusu tanıtımların sağlık alanında çalışan kuruluşun faaliyetlerine ticari bir görünüm kazandırdığı, talep yaratıcı nitelikte olduğu ve kuruluşa yönlendirme yaparak, diğer kuruluşlar açısından haksız rekabete yol açtığı, bu durumun da; </w:t>
      </w:r>
      <w:proofErr w:type="gramEnd"/>
    </w:p>
    <w:p w:rsidR="000B260C" w:rsidRPr="00A60DD0" w:rsidRDefault="000B260C" w:rsidP="000B260C">
      <w:pPr>
        <w:autoSpaceDE w:val="0"/>
        <w:autoSpaceDN w:val="0"/>
        <w:adjustRightInd w:val="0"/>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- 1219 sayılı Tababet ve Şuabatı Sanatlarının Tarzı İcrasına Dair Kanun’un 40 ıncı maddesi,</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Default="000B260C" w:rsidP="000B260C">
      <w:pPr>
        <w:spacing w:after="0" w:line="240" w:lineRule="auto"/>
        <w:jc w:val="both"/>
        <w:rPr>
          <w:rFonts w:ascii="Times New Roman" w:eastAsia="Times New Roman" w:hAnsi="Times New Roman"/>
          <w:bCs/>
          <w:sz w:val="24"/>
          <w:szCs w:val="24"/>
          <w:lang w:val="x-none" w:eastAsia="tr-TR"/>
        </w:rPr>
      </w:pPr>
      <w:r w:rsidRPr="00A60DD0">
        <w:rPr>
          <w:rFonts w:ascii="Times New Roman" w:eastAsia="Times New Roman" w:hAnsi="Times New Roman"/>
          <w:sz w:val="24"/>
          <w:szCs w:val="24"/>
          <w:lang w:eastAsia="tr-TR"/>
        </w:rPr>
        <w:t>- Tıbbi</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bCs/>
          <w:sz w:val="24"/>
          <w:szCs w:val="24"/>
          <w:lang w:val="x-none" w:eastAsia="tr-TR"/>
        </w:rPr>
        <w:t>Deontoloji Tüzüğünün 8, 9 ve 39 uncu maddeleri,</w:t>
      </w:r>
    </w:p>
    <w:p w:rsidR="000B260C" w:rsidRPr="00A60DD0" w:rsidRDefault="000B260C" w:rsidP="000B260C">
      <w:pPr>
        <w:spacing w:after="0" w:line="240" w:lineRule="auto"/>
        <w:jc w:val="both"/>
        <w:rPr>
          <w:rFonts w:ascii="Times New Roman" w:eastAsia="Times New Roman" w:hAnsi="Times New Roman"/>
          <w:bCs/>
          <w:sz w:val="24"/>
          <w:szCs w:val="24"/>
          <w:lang w:val="x-none" w:eastAsia="tr-TR"/>
        </w:rPr>
      </w:pPr>
    </w:p>
    <w:p w:rsidR="000B260C" w:rsidRDefault="000B260C" w:rsidP="000B260C">
      <w:pPr>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Default="000B260C" w:rsidP="000B260C">
      <w:pPr>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Cs/>
          <w:sz w:val="24"/>
          <w:szCs w:val="24"/>
          <w:lang w:eastAsia="tr-TR"/>
        </w:rPr>
        <w:t xml:space="preserve">- </w:t>
      </w:r>
      <w:proofErr w:type="gramStart"/>
      <w:r w:rsidRPr="00A60DD0">
        <w:rPr>
          <w:rFonts w:ascii="Times New Roman" w:eastAsia="Times New Roman" w:hAnsi="Times New Roman"/>
          <w:bCs/>
          <w:sz w:val="24"/>
          <w:szCs w:val="24"/>
          <w:lang w:eastAsia="tr-TR"/>
        </w:rPr>
        <w:t>3/2/2015</w:t>
      </w:r>
      <w:proofErr w:type="gramEnd"/>
      <w:r w:rsidRPr="00A60DD0">
        <w:rPr>
          <w:rFonts w:ascii="Times New Roman" w:eastAsia="Times New Roman" w:hAnsi="Times New Roman"/>
          <w:bCs/>
          <w:sz w:val="24"/>
          <w:szCs w:val="24"/>
          <w:lang w:eastAsia="tr-TR"/>
        </w:rPr>
        <w:t xml:space="preserve"> tarih ve 29256 sayılı Resmi Gazete’de yayınlanarak yürürlüğe giren Ağız ve Diş Sağlığı Hizmeti Sunulan Özel Sağlık Kuruluşları Hakkında Yönetmeliğin 25 inci maddesi,</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- 10.1.2015 tarih ve 29232 sayılı Resmi Gazete’de yayınlanarak yürürlüğe giren Ticari reklam ve Haksız Ticari Uygulamalar Yönetmeliğinin 5/ğ, 7/1, 7/2, 7/3, 7/4, 7/5-b, 26 ve 32 nci maddeleri,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- 6502 sayılı Tüketicinin Korunması Hakkı</w:t>
      </w:r>
      <w:r>
        <w:rPr>
          <w:rFonts w:ascii="Times New Roman" w:eastAsia="Andale Sans UI" w:hAnsi="Times New Roman"/>
          <w:kern w:val="2"/>
          <w:sz w:val="24"/>
          <w:szCs w:val="24"/>
          <w:lang w:eastAsia="tr-TR"/>
        </w:rPr>
        <w:t>nda Kanun'un 61 inci maddesi</w:t>
      </w:r>
    </w:p>
    <w:p w:rsidR="000B260C" w:rsidRPr="00A60DD0" w:rsidRDefault="000B260C" w:rsidP="000B260C">
      <w:pPr>
        <w:spacing w:after="0" w:line="240" w:lineRule="auto"/>
        <w:jc w:val="both"/>
        <w:rPr>
          <w:rFonts w:ascii="Times New Roman" w:eastAsia="Andale Sans UI" w:hAnsi="Times New Roman"/>
          <w:kern w:val="2"/>
          <w:sz w:val="24"/>
          <w:szCs w:val="24"/>
          <w:lang w:eastAsia="tr-TR"/>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bCs/>
          <w:sz w:val="24"/>
          <w:szCs w:val="24"/>
        </w:rPr>
        <w:t>hükümlerine</w:t>
      </w:r>
      <w:proofErr w:type="gramEnd"/>
      <w:r w:rsidRPr="00A60DD0">
        <w:rPr>
          <w:rFonts w:ascii="Times New Roman" w:hAnsi="Times New Roman"/>
          <w:bCs/>
          <w:sz w:val="24"/>
          <w:szCs w:val="24"/>
        </w:rPr>
        <w:t xml:space="preserve"> aykırı olduğuna</w:t>
      </w:r>
      <w:r w:rsidRPr="00A60DD0">
        <w:rPr>
          <w:rFonts w:ascii="Times New Roman" w:hAnsi="Times New Roman"/>
          <w:sz w:val="24"/>
          <w:szCs w:val="24"/>
        </w:rPr>
        <w:t xml:space="preserve">, </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numPr>
          <w:ilvl w:val="8"/>
          <w:numId w:val="24"/>
        </w:numPr>
        <w:spacing w:after="0" w:line="240" w:lineRule="auto"/>
        <w:ind w:left="0" w:firstLine="0"/>
        <w:jc w:val="both"/>
        <w:rPr>
          <w:rFonts w:ascii="Times New Roman" w:hAnsi="Times New Roman"/>
          <w:sz w:val="24"/>
          <w:szCs w:val="24"/>
        </w:rPr>
      </w:pPr>
      <w:r w:rsidRPr="00A60DD0">
        <w:rPr>
          <w:rFonts w:ascii="Times New Roman" w:hAnsi="Times New Roman"/>
          <w:sz w:val="24"/>
          <w:szCs w:val="24"/>
        </w:rPr>
        <w:t>Buna göre, reklam veren</w:t>
      </w:r>
      <w:r w:rsidRPr="00A60DD0">
        <w:rPr>
          <w:rFonts w:ascii="Times New Roman" w:hAnsi="Times New Roman"/>
          <w:b/>
          <w:sz w:val="24"/>
          <w:szCs w:val="24"/>
        </w:rPr>
        <w:t xml:space="preserve"> </w:t>
      </w:r>
      <w:r w:rsidRPr="00A60DD0">
        <w:rPr>
          <w:rFonts w:ascii="Times New Roman" w:hAnsi="Times New Roman"/>
          <w:b/>
          <w:color w:val="000000"/>
          <w:sz w:val="24"/>
          <w:szCs w:val="24"/>
        </w:rPr>
        <w:t>Platin Estetik Diş Hekimliği</w:t>
      </w:r>
      <w:r w:rsidRPr="00A60DD0">
        <w:rPr>
          <w:rFonts w:ascii="Times New Roman" w:hAnsi="Times New Roman"/>
          <w:sz w:val="24"/>
          <w:szCs w:val="24"/>
        </w:rPr>
        <w:t xml:space="preserve"> hakkında, 6502 sa</w:t>
      </w:r>
      <w:r>
        <w:rPr>
          <w:rFonts w:ascii="Times New Roman" w:hAnsi="Times New Roman"/>
          <w:sz w:val="24"/>
          <w:szCs w:val="24"/>
        </w:rPr>
        <w:t xml:space="preserve">yılı Kanun’un 63 üncü ve 77/12 </w:t>
      </w:r>
      <w:r w:rsidRPr="00A60DD0">
        <w:rPr>
          <w:rFonts w:ascii="Times New Roman" w:hAnsi="Times New Roman"/>
          <w:sz w:val="24"/>
          <w:szCs w:val="24"/>
        </w:rPr>
        <w:t xml:space="preserve">nci maddeleri uyarınca </w:t>
      </w:r>
      <w:r w:rsidRPr="00A60DD0">
        <w:rPr>
          <w:rFonts w:ascii="Times New Roman" w:hAnsi="Times New Roman"/>
          <w:b/>
          <w:bCs/>
          <w:sz w:val="24"/>
          <w:szCs w:val="24"/>
        </w:rPr>
        <w:t xml:space="preserve">anılan reklamları durdurma cezası </w:t>
      </w:r>
      <w:r w:rsidRPr="00A60DD0">
        <w:rPr>
          <w:rFonts w:ascii="Times New Roman" w:hAnsi="Times New Roman"/>
          <w:sz w:val="24"/>
          <w:szCs w:val="24"/>
        </w:rPr>
        <w:t xml:space="preserve">verilmesine karar verilmiştir. </w:t>
      </w:r>
    </w:p>
    <w:p w:rsidR="000B260C" w:rsidRPr="00A60DD0" w:rsidRDefault="000B260C" w:rsidP="000B260C">
      <w:pPr>
        <w:numPr>
          <w:ilvl w:val="7"/>
          <w:numId w:val="24"/>
        </w:numPr>
        <w:spacing w:after="0" w:line="240" w:lineRule="auto"/>
        <w:jc w:val="both"/>
        <w:rPr>
          <w:rFonts w:ascii="Times New Roman" w:hAnsi="Times New Roman"/>
          <w:b/>
          <w:sz w:val="24"/>
          <w:szCs w:val="24"/>
        </w:rPr>
      </w:pPr>
    </w:p>
    <w:p w:rsidR="000B260C" w:rsidRDefault="000B260C" w:rsidP="000B260C">
      <w:pPr>
        <w:numPr>
          <w:ilvl w:val="7"/>
          <w:numId w:val="24"/>
        </w:numPr>
        <w:spacing w:after="0" w:line="240" w:lineRule="auto"/>
        <w:jc w:val="both"/>
        <w:rPr>
          <w:rFonts w:ascii="Times New Roman" w:hAnsi="Times New Roman"/>
          <w:b/>
          <w:sz w:val="24"/>
          <w:szCs w:val="24"/>
        </w:rPr>
      </w:pPr>
      <w:r w:rsidRPr="00A60DD0">
        <w:rPr>
          <w:rFonts w:ascii="Times New Roman" w:hAnsi="Times New Roman"/>
          <w:b/>
          <w:sz w:val="24"/>
          <w:szCs w:val="24"/>
        </w:rPr>
        <w:t>39)</w:t>
      </w:r>
    </w:p>
    <w:p w:rsidR="000B260C" w:rsidRPr="00A60DD0" w:rsidRDefault="000B260C" w:rsidP="000B260C">
      <w:pPr>
        <w:numPr>
          <w:ilvl w:val="7"/>
          <w:numId w:val="24"/>
        </w:num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Dosya No: 2014/1808</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hAnsi="Times New Roman"/>
          <w:sz w:val="24"/>
          <w:szCs w:val="24"/>
        </w:rPr>
        <w:t xml:space="preserve"> </w:t>
      </w:r>
      <w:r w:rsidRPr="00A60DD0">
        <w:rPr>
          <w:rFonts w:ascii="Times New Roman" w:hAnsi="Times New Roman"/>
          <w:b/>
          <w:color w:val="000000"/>
          <w:sz w:val="24"/>
          <w:szCs w:val="24"/>
        </w:rPr>
        <w:t>Buse Çolpan Ağız ve Diş Sağlığı Polikliniği</w:t>
      </w: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
    <w:p w:rsidR="000B260C" w:rsidRDefault="000B260C" w:rsidP="000B260C">
      <w:pPr>
        <w:tabs>
          <w:tab w:val="left" w:pos="0"/>
        </w:tabs>
        <w:spacing w:after="0" w:line="240" w:lineRule="auto"/>
        <w:rPr>
          <w:rFonts w:ascii="Times New Roman" w:hAnsi="Times New Roman"/>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i/>
          <w:sz w:val="24"/>
          <w:szCs w:val="24"/>
        </w:rPr>
        <w:t xml:space="preserve"> </w:t>
      </w:r>
      <w:hyperlink r:id="rId57" w:history="1">
        <w:r w:rsidRPr="00A60DD0">
          <w:rPr>
            <w:rStyle w:val="Kpr"/>
            <w:rFonts w:ascii="Times New Roman" w:hAnsi="Times New Roman"/>
            <w:sz w:val="24"/>
            <w:szCs w:val="24"/>
          </w:rPr>
          <w:t>www.busecolpan.com</w:t>
        </w:r>
      </w:hyperlink>
      <w:r w:rsidRPr="00A60DD0">
        <w:rPr>
          <w:rFonts w:ascii="Times New Roman" w:hAnsi="Times New Roman"/>
          <w:sz w:val="24"/>
          <w:szCs w:val="24"/>
        </w:rPr>
        <w:t xml:space="preserve"> adresli internet sitesinde yer alan tanıtımlar</w:t>
      </w:r>
    </w:p>
    <w:p w:rsidR="000B260C" w:rsidRPr="00A60DD0" w:rsidRDefault="000B260C" w:rsidP="000B260C">
      <w:pPr>
        <w:tabs>
          <w:tab w:val="left" w:pos="0"/>
        </w:tabs>
        <w:spacing w:after="0" w:line="240" w:lineRule="auto"/>
        <w:rPr>
          <w:rFonts w:ascii="Times New Roman" w:eastAsia="Times New Roman" w:hAnsi="Times New Roman"/>
          <w:color w:val="000000"/>
          <w:sz w:val="24"/>
          <w:szCs w:val="24"/>
          <w:highlight w:val="yellow"/>
          <w:lang w:eastAsia="tr-TR"/>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Reklam Yayın Tarihi:</w:t>
      </w:r>
      <w:r w:rsidRPr="00A60DD0">
        <w:rPr>
          <w:rFonts w:ascii="Times New Roman" w:hAnsi="Times New Roman"/>
          <w:sz w:val="24"/>
          <w:szCs w:val="24"/>
        </w:rPr>
        <w:t xml:space="preserve"> 20.1.2015, 5.2.2015</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hAnsi="Times New Roman"/>
          <w:b/>
          <w:sz w:val="24"/>
          <w:szCs w:val="24"/>
        </w:rPr>
        <w:t xml:space="preserve">Yayınlandığı Mecra: </w:t>
      </w:r>
      <w:r w:rsidRPr="00A60DD0">
        <w:rPr>
          <w:rFonts w:ascii="Times New Roman" w:eastAsia="Times New Roman" w:hAnsi="Times New Roman"/>
          <w:sz w:val="24"/>
          <w:szCs w:val="24"/>
          <w:lang w:eastAsia="tr-TR"/>
        </w:rPr>
        <w:t>İnternet</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hAnsi="Times New Roman"/>
          <w:sz w:val="24"/>
          <w:szCs w:val="24"/>
        </w:rPr>
        <w:t>Kuruluşa ait internet sitesinin 20.1.2015 tarihli görünümünde;</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 “İnsan kaynakları” başlığı altında; “ </w:t>
      </w:r>
      <w:r w:rsidRPr="00A60DD0">
        <w:rPr>
          <w:rFonts w:ascii="Times New Roman" w:hAnsi="Times New Roman"/>
          <w:i/>
          <w:sz w:val="24"/>
          <w:szCs w:val="24"/>
        </w:rPr>
        <w:t xml:space="preserve">Buse Çolpan Diş Polikliniği insan kaynakları yapısı, mesleki ve kişisel gelişimi odak almış bir </w:t>
      </w:r>
      <w:proofErr w:type="gramStart"/>
      <w:r w:rsidRPr="00A60DD0">
        <w:rPr>
          <w:rFonts w:ascii="Times New Roman" w:hAnsi="Times New Roman"/>
          <w:i/>
          <w:sz w:val="24"/>
          <w:szCs w:val="24"/>
        </w:rPr>
        <w:t>yapıdadır.Bu</w:t>
      </w:r>
      <w:proofErr w:type="gramEnd"/>
      <w:r w:rsidRPr="00A60DD0">
        <w:rPr>
          <w:rFonts w:ascii="Times New Roman" w:hAnsi="Times New Roman"/>
          <w:i/>
          <w:sz w:val="24"/>
          <w:szCs w:val="24"/>
        </w:rPr>
        <w:t xml:space="preserve"> gelişimin en önemli şartı ise sürekli kılınmasıdır. Başarı ancak bu sayede gelmektedir. Çalışanlarımız her hafta düzenli mesleki ve kişisel gelişim alanlarında eğitim görmektedir.</w:t>
      </w:r>
      <w:r w:rsidRPr="00A60DD0">
        <w:rPr>
          <w:rFonts w:ascii="Times New Roman" w:hAnsi="Times New Roman"/>
          <w:sz w:val="24"/>
          <w:szCs w:val="24"/>
        </w:rPr>
        <w:t>”,</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“Ekibimiz” başlığı altında Dr. Murat ÇOLPAN’ın özgeçmişinde; “(…)</w:t>
      </w:r>
      <w:r w:rsidRPr="00A60DD0">
        <w:rPr>
          <w:rFonts w:ascii="Times New Roman" w:hAnsi="Times New Roman"/>
          <w:i/>
          <w:sz w:val="24"/>
          <w:szCs w:val="24"/>
        </w:rPr>
        <w:t>Çocukluk çağlarından kalan Diş Hekimi korkusunu mesleğine pozitif olarak yansıtmaya çabalayarak, hekim korkusunu ortadan kaldırmayı hedefleyen ve modern Diş Hekimliğinin tüm tedavi hizmeti seçeneklerinin sunulduğu bir klinik kurmanın heyecanı ile sizlerle olmaya devam etmektedir.(…)</w:t>
      </w:r>
      <w:r w:rsidRPr="00A60DD0">
        <w:rPr>
          <w:rFonts w:ascii="Times New Roman" w:hAnsi="Times New Roman"/>
          <w:sz w:val="24"/>
          <w:szCs w:val="24"/>
        </w:rPr>
        <w:t>”,</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 “ Hakkımızda ” başlığı altında; </w:t>
      </w:r>
      <w:r w:rsidRPr="00A60DD0">
        <w:rPr>
          <w:rFonts w:ascii="Times New Roman" w:hAnsi="Times New Roman"/>
          <w:i/>
          <w:sz w:val="24"/>
          <w:szCs w:val="24"/>
        </w:rPr>
        <w:t xml:space="preserve">“(…)2010 Kasım ayı itibarı ile yeni tesislerinde 7 gün - 24 saat hizmet vermeye başlamış bulunmaktadır. Toplam 1000m2 lik alanda, 11 tedavi ünitesi, dijital panoromik ve sefolometrik görüntüleme birimi, cerrahi kliniği, çocuk kliniği, ortodonti kliniği, lazer kliniği, oral diagnoz kliniği, seminer salonu, çocuk oyun salonu gibi birimleri ile farklı bir tedavi </w:t>
      </w:r>
      <w:proofErr w:type="gramStart"/>
      <w:r w:rsidRPr="00A60DD0">
        <w:rPr>
          <w:rFonts w:ascii="Times New Roman" w:hAnsi="Times New Roman"/>
          <w:i/>
          <w:sz w:val="24"/>
          <w:szCs w:val="24"/>
        </w:rPr>
        <w:t>konsepti</w:t>
      </w:r>
      <w:proofErr w:type="gramEnd"/>
      <w:r w:rsidRPr="00A60DD0">
        <w:rPr>
          <w:rFonts w:ascii="Times New Roman" w:hAnsi="Times New Roman"/>
          <w:i/>
          <w:sz w:val="24"/>
          <w:szCs w:val="24"/>
        </w:rPr>
        <w:t xml:space="preserve"> uygulanmaktadır</w:t>
      </w:r>
      <w:r w:rsidRPr="00A60DD0">
        <w:rPr>
          <w:rFonts w:ascii="Times New Roman" w:hAnsi="Times New Roman"/>
          <w:sz w:val="24"/>
          <w:szCs w:val="24"/>
        </w:rPr>
        <w:t>.”,</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“Vizyon-</w:t>
      </w:r>
      <w:proofErr w:type="gramStart"/>
      <w:r w:rsidRPr="00A60DD0">
        <w:rPr>
          <w:rFonts w:ascii="Times New Roman" w:hAnsi="Times New Roman"/>
          <w:sz w:val="24"/>
          <w:szCs w:val="24"/>
        </w:rPr>
        <w:t>misyon</w:t>
      </w:r>
      <w:proofErr w:type="gramEnd"/>
      <w:r w:rsidRPr="00A60DD0">
        <w:rPr>
          <w:rFonts w:ascii="Times New Roman" w:hAnsi="Times New Roman"/>
          <w:sz w:val="24"/>
          <w:szCs w:val="24"/>
        </w:rPr>
        <w:t>” başlığı altında; “</w:t>
      </w:r>
      <w:r w:rsidRPr="00A60DD0">
        <w:rPr>
          <w:rFonts w:ascii="Times New Roman" w:hAnsi="Times New Roman"/>
          <w:i/>
          <w:sz w:val="24"/>
          <w:szCs w:val="24"/>
        </w:rPr>
        <w:t>Vizyon: Kurumsal diş hekimliği çalışma prensiplerine uygun olarak çalışarak bölgesel, ulusal ve uluslararası alanda ağız ve diş sağlığı konusunda tedavi seçeneklerini sunmak… Misyon: Çalışmalarını sağlık gibi önemli bir sektörde olmanın verdiği hassasiyet ile işletmesel boyutta mükemmellik olgularını harmanlayarak disiplin altında yürütmek… Değerler: Toplumsal ve bireysel sağlık, Mesleki sorumluluk, Sosyal sorumluluk, İş ahlâkı, Kişisel ahlak, dürüstlük ve sorumluluk, Uygun teknoloji, Global bakış açısı, Hasta Haklar, Saygı, Gelişim.</w:t>
      </w:r>
      <w:r w:rsidRPr="00A60DD0">
        <w:rPr>
          <w:rFonts w:ascii="Times New Roman" w:hAnsi="Times New Roman"/>
          <w:sz w:val="24"/>
          <w:szCs w:val="24"/>
        </w:rPr>
        <w:t xml:space="preserve">”  ifadeleri </w:t>
      </w:r>
      <w:proofErr w:type="gramStart"/>
      <w:r w:rsidRPr="00A60DD0">
        <w:rPr>
          <w:rFonts w:ascii="Times New Roman" w:hAnsi="Times New Roman"/>
          <w:sz w:val="24"/>
          <w:szCs w:val="24"/>
        </w:rPr>
        <w:t>ile,</w:t>
      </w:r>
      <w:proofErr w:type="gramEnd"/>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-“Merkezimiz” başlığı altında; kliniğe ait görüntülere yer verildiği,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Aynı adresli internet sitesinin 5.2.2015 tarihli görünümünde;</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i/>
          <w:sz w:val="24"/>
          <w:szCs w:val="24"/>
        </w:rPr>
      </w:pPr>
      <w:r w:rsidRPr="00A60DD0">
        <w:rPr>
          <w:rFonts w:ascii="Times New Roman" w:hAnsi="Times New Roman"/>
          <w:sz w:val="24"/>
          <w:szCs w:val="24"/>
        </w:rPr>
        <w:t xml:space="preserve">- “Tedavilerimiz - Estetik Diş Hekimliği” başlığı altında; </w:t>
      </w:r>
      <w:r w:rsidRPr="00A60DD0">
        <w:rPr>
          <w:rFonts w:ascii="Times New Roman" w:hAnsi="Times New Roman"/>
          <w:i/>
          <w:sz w:val="24"/>
          <w:szCs w:val="24"/>
        </w:rPr>
        <w:t xml:space="preserve">“(…)dolgunuz yapıldıktan sonra yemek yemek için beklemenize gerek yoktur, klinikten çıkar çıkmaz istediğiniz gibi yemek yiyebilirsiniz.(…)CERCON porselen lerin hazırlanışında CAD/CAM sisteminin yardımıyla 3 boyutlu tasarımlar yapılmakta ve daha estetik, daha doğal porselenler hazırlanabilmektedir.(…) Diş eti uyumu da klasik metal alt yapılı porselenlere gore çok daha </w:t>
      </w:r>
      <w:proofErr w:type="gramStart"/>
      <w:r w:rsidRPr="00A60DD0">
        <w:rPr>
          <w:rFonts w:ascii="Times New Roman" w:hAnsi="Times New Roman"/>
          <w:i/>
          <w:sz w:val="24"/>
          <w:szCs w:val="24"/>
        </w:rPr>
        <w:t>iyidir.Diş</w:t>
      </w:r>
      <w:proofErr w:type="gramEnd"/>
      <w:r w:rsidRPr="00A60DD0">
        <w:rPr>
          <w:rFonts w:ascii="Times New Roman" w:hAnsi="Times New Roman"/>
          <w:i/>
          <w:sz w:val="24"/>
          <w:szCs w:val="24"/>
        </w:rPr>
        <w:t xml:space="preserve"> eti hastalıklarında ya da dişeti çekilmelerinde sıkça görülen diş eti morlukları zirkonyumda görülmez. Hem ön hem de arka dişlerde güvenle kullanılabilen ileri teknoloji ürünü bir malzemedir. Özetle CERCON porselenler, günümüzde hastalarımıza estetik açıdan önerdiğimiz en başarılı tedavi seçeneğidir.(…)”,</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i/>
          <w:sz w:val="24"/>
          <w:szCs w:val="24"/>
        </w:rPr>
      </w:pPr>
      <w:r w:rsidRPr="00A60DD0">
        <w:rPr>
          <w:rFonts w:ascii="Times New Roman" w:hAnsi="Times New Roman"/>
          <w:sz w:val="24"/>
          <w:szCs w:val="24"/>
        </w:rPr>
        <w:t xml:space="preserve">-“Tedavilerimiz - Cerrahi” başlığı altında; </w:t>
      </w:r>
      <w:r w:rsidRPr="00A60DD0">
        <w:rPr>
          <w:rFonts w:ascii="Times New Roman" w:hAnsi="Times New Roman"/>
          <w:i/>
          <w:sz w:val="24"/>
          <w:szCs w:val="24"/>
        </w:rPr>
        <w:t>“(…)Lokal anestezi altında kolaylıkla yapılan implant uygulamaları sağlam, rahat ve güvenilir bir uygulamadır.(…)Yeni dişlerinizle en kısa sürede sağlıkla gülümsemeye başlarsınız.(…)”,</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-“Tedavilerimiz – Koruyucu Diş Hekimliği” başlığı altında; </w:t>
      </w:r>
      <w:r w:rsidRPr="00A60DD0">
        <w:rPr>
          <w:rFonts w:ascii="Times New Roman" w:hAnsi="Times New Roman"/>
          <w:i/>
          <w:sz w:val="24"/>
          <w:szCs w:val="24"/>
        </w:rPr>
        <w:t xml:space="preserve">“(…)Bu nedenle kliniğimizde profesyonel TOPİKAL FLUORİD uygulamaları yapılmaktadır.(…)” </w:t>
      </w:r>
      <w:r w:rsidRPr="00A60DD0">
        <w:rPr>
          <w:rFonts w:ascii="Times New Roman" w:hAnsi="Times New Roman"/>
          <w:sz w:val="24"/>
          <w:szCs w:val="24"/>
        </w:rPr>
        <w:t xml:space="preserve">ifadeleri </w:t>
      </w:r>
      <w:proofErr w:type="gramStart"/>
      <w:r w:rsidRPr="00A60DD0">
        <w:rPr>
          <w:rFonts w:ascii="Times New Roman" w:hAnsi="Times New Roman"/>
          <w:sz w:val="24"/>
          <w:szCs w:val="24"/>
        </w:rPr>
        <w:t>ile,</w:t>
      </w:r>
      <w:proofErr w:type="gramEnd"/>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-“Tedavilerimiz - Estetik Diş Hekimliği, Tedavilerimiz – Beyazlatma, Tedavilerimiz – Cerrahi, Tedavilerimiz – Protez” başlıkları altında; tedavi öncesi ve sonrası görüntülerine yer verildiği,</w:t>
      </w: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-“Tedavilerimiz – Lazer Destekli Diş Hekimliği, Tedavilerimiz – Cerrahi” başlıkları altında; klinikte kullanılan cihazlara ait görüntülere yer verildiği tespit edilmiştir.</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Değerlendirme/Karar:</w:t>
      </w:r>
      <w:r w:rsidRPr="00A60DD0">
        <w:rPr>
          <w:rFonts w:ascii="Times New Roman" w:hAnsi="Times New Roman"/>
          <w:sz w:val="24"/>
          <w:szCs w:val="24"/>
        </w:rPr>
        <w:t xml:space="preserve"> İnceleme konusu internet sitesinde yer alan ifade ve görüntülerin; tabip tarafından uygulanması gereken tıbbi işlemlere yönelik olması sebebiyle bu hizmetlere ilişkin tanıtım yapılmasının ilgili mevzuata aykırılık teşkil ettiği; bu nedenle, söz konusu tanıtımların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0B260C" w:rsidRPr="00A60DD0" w:rsidRDefault="000B260C" w:rsidP="000B260C">
      <w:pPr>
        <w:autoSpaceDE w:val="0"/>
        <w:autoSpaceDN w:val="0"/>
        <w:adjustRightInd w:val="0"/>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- 1219 sayılı Tababet ve Şuabatı Sanatlarının Tarzı İcrasına Dair Kanun’un 40 ıncı maddesi,</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Default="000B260C" w:rsidP="000B260C">
      <w:pPr>
        <w:spacing w:after="0" w:line="240" w:lineRule="auto"/>
        <w:jc w:val="both"/>
        <w:rPr>
          <w:rFonts w:ascii="Times New Roman" w:eastAsia="Times New Roman" w:hAnsi="Times New Roman"/>
          <w:bCs/>
          <w:sz w:val="24"/>
          <w:szCs w:val="24"/>
          <w:lang w:val="x-none" w:eastAsia="tr-TR"/>
        </w:rPr>
      </w:pPr>
      <w:r w:rsidRPr="00A60DD0">
        <w:rPr>
          <w:rFonts w:ascii="Times New Roman" w:eastAsia="Times New Roman" w:hAnsi="Times New Roman"/>
          <w:sz w:val="24"/>
          <w:szCs w:val="24"/>
          <w:lang w:eastAsia="tr-TR"/>
        </w:rPr>
        <w:t>- Tıbbi</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bCs/>
          <w:sz w:val="24"/>
          <w:szCs w:val="24"/>
          <w:lang w:val="x-none" w:eastAsia="tr-TR"/>
        </w:rPr>
        <w:t>Deontoloji Tüzüğünün 8, 9 ve 39 uncu maddeleri,</w:t>
      </w:r>
    </w:p>
    <w:p w:rsidR="000B260C" w:rsidRPr="00A60DD0" w:rsidRDefault="000B260C" w:rsidP="000B260C">
      <w:pPr>
        <w:spacing w:after="0" w:line="240" w:lineRule="auto"/>
        <w:jc w:val="both"/>
        <w:rPr>
          <w:rFonts w:ascii="Times New Roman" w:eastAsia="Times New Roman" w:hAnsi="Times New Roman"/>
          <w:bCs/>
          <w:sz w:val="24"/>
          <w:szCs w:val="24"/>
          <w:lang w:val="x-none" w:eastAsia="tr-TR"/>
        </w:rPr>
      </w:pPr>
    </w:p>
    <w:p w:rsidR="000B260C" w:rsidRDefault="000B260C" w:rsidP="000B260C">
      <w:pPr>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Default="000B260C" w:rsidP="000B260C">
      <w:pPr>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Cs/>
          <w:sz w:val="24"/>
          <w:szCs w:val="24"/>
          <w:lang w:eastAsia="tr-TR"/>
        </w:rPr>
        <w:t>-</w:t>
      </w:r>
      <w:proofErr w:type="gramStart"/>
      <w:r w:rsidRPr="00A60DD0">
        <w:rPr>
          <w:rFonts w:ascii="Times New Roman" w:eastAsia="Times New Roman" w:hAnsi="Times New Roman"/>
          <w:bCs/>
          <w:sz w:val="24"/>
          <w:szCs w:val="24"/>
          <w:lang w:eastAsia="tr-TR"/>
        </w:rPr>
        <w:t>3/2/2015</w:t>
      </w:r>
      <w:proofErr w:type="gramEnd"/>
      <w:r w:rsidRPr="00A60DD0">
        <w:rPr>
          <w:rFonts w:ascii="Times New Roman" w:eastAsia="Times New Roman" w:hAnsi="Times New Roman"/>
          <w:bCs/>
          <w:sz w:val="24"/>
          <w:szCs w:val="24"/>
          <w:lang w:eastAsia="tr-TR"/>
        </w:rPr>
        <w:t xml:space="preserve"> tarih ve 29256 sayılı Resmi Gazete’de yayınlanarak yürürlüğe giren Ağız ve Diş Sağlığı Hizmeti Sunulan Özel Sağlık Kuruluşları Hakkında Yönetmeliğin 25 inci maddesi,</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- 10.1.2015 tarih ve 29232 sayılı Resmi Gazete’de yayınlanarak yürürlüğe giren Ticari reklam ve Haksız Ticari Uygulamalar Yönetmeliğinin 5/ğ, 7/1, 7/2, 7/3, 7/4, 7/5-b, 26 ve 32 nci maddeleri,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- 6502 sayılı Tüketicinin Korunması Hakkı</w:t>
      </w:r>
      <w:r>
        <w:rPr>
          <w:rFonts w:ascii="Times New Roman" w:eastAsia="Andale Sans UI" w:hAnsi="Times New Roman"/>
          <w:kern w:val="2"/>
          <w:sz w:val="24"/>
          <w:szCs w:val="24"/>
          <w:lang w:eastAsia="tr-TR"/>
        </w:rPr>
        <w:t>nda Kanun'un 61 inci maddesi</w:t>
      </w:r>
    </w:p>
    <w:p w:rsidR="000B260C" w:rsidRPr="00A60DD0" w:rsidRDefault="000B260C" w:rsidP="000B260C">
      <w:pPr>
        <w:spacing w:after="0" w:line="240" w:lineRule="auto"/>
        <w:jc w:val="both"/>
        <w:rPr>
          <w:rFonts w:ascii="Times New Roman" w:eastAsia="Andale Sans UI" w:hAnsi="Times New Roman"/>
          <w:kern w:val="2"/>
          <w:sz w:val="24"/>
          <w:szCs w:val="24"/>
          <w:lang w:eastAsia="tr-TR"/>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bCs/>
          <w:sz w:val="24"/>
          <w:szCs w:val="24"/>
        </w:rPr>
        <w:t>hükümlerine</w:t>
      </w:r>
      <w:proofErr w:type="gramEnd"/>
      <w:r w:rsidRPr="00A60DD0">
        <w:rPr>
          <w:rFonts w:ascii="Times New Roman" w:hAnsi="Times New Roman"/>
          <w:bCs/>
          <w:sz w:val="24"/>
          <w:szCs w:val="24"/>
        </w:rPr>
        <w:t xml:space="preserve"> aykırı olduğuna</w:t>
      </w:r>
      <w:r w:rsidRPr="00A60DD0">
        <w:rPr>
          <w:rFonts w:ascii="Times New Roman" w:hAnsi="Times New Roman"/>
          <w:sz w:val="24"/>
          <w:szCs w:val="24"/>
        </w:rPr>
        <w:t xml:space="preserve">,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numPr>
          <w:ilvl w:val="8"/>
          <w:numId w:val="24"/>
        </w:numPr>
        <w:spacing w:after="0" w:line="240" w:lineRule="auto"/>
        <w:ind w:left="0" w:firstLine="0"/>
        <w:jc w:val="both"/>
        <w:rPr>
          <w:rFonts w:ascii="Times New Roman" w:hAnsi="Times New Roman"/>
          <w:sz w:val="24"/>
          <w:szCs w:val="24"/>
        </w:rPr>
      </w:pPr>
      <w:r w:rsidRPr="00A60DD0">
        <w:rPr>
          <w:rFonts w:ascii="Times New Roman" w:hAnsi="Times New Roman"/>
          <w:sz w:val="24"/>
          <w:szCs w:val="24"/>
        </w:rPr>
        <w:t>Buna göre, reklam veren</w:t>
      </w:r>
      <w:r w:rsidRPr="00A60DD0">
        <w:rPr>
          <w:rFonts w:ascii="Times New Roman" w:hAnsi="Times New Roman"/>
          <w:b/>
          <w:sz w:val="24"/>
          <w:szCs w:val="24"/>
        </w:rPr>
        <w:t xml:space="preserve"> </w:t>
      </w:r>
      <w:r w:rsidRPr="00A60DD0">
        <w:rPr>
          <w:rFonts w:ascii="Times New Roman" w:hAnsi="Times New Roman"/>
          <w:b/>
          <w:color w:val="000000"/>
          <w:sz w:val="24"/>
          <w:szCs w:val="24"/>
        </w:rPr>
        <w:t>Buse Çolpan Ağız ve Diş Sağlığı Polikliniği</w:t>
      </w:r>
      <w:r w:rsidRPr="00A60DD0">
        <w:rPr>
          <w:rFonts w:ascii="Times New Roman" w:hAnsi="Times New Roman"/>
          <w:sz w:val="24"/>
          <w:szCs w:val="24"/>
        </w:rPr>
        <w:t xml:space="preserve"> hakkında, 6502 sa</w:t>
      </w:r>
      <w:r>
        <w:rPr>
          <w:rFonts w:ascii="Times New Roman" w:hAnsi="Times New Roman"/>
          <w:sz w:val="24"/>
          <w:szCs w:val="24"/>
        </w:rPr>
        <w:t xml:space="preserve">yılı Kanun’un 63 üncü ve 77/12 </w:t>
      </w:r>
      <w:r w:rsidRPr="00A60DD0">
        <w:rPr>
          <w:rFonts w:ascii="Times New Roman" w:hAnsi="Times New Roman"/>
          <w:sz w:val="24"/>
          <w:szCs w:val="24"/>
        </w:rPr>
        <w:t xml:space="preserve">nci maddeleri uyarınca </w:t>
      </w:r>
      <w:r w:rsidRPr="00A60DD0">
        <w:rPr>
          <w:rFonts w:ascii="Times New Roman" w:hAnsi="Times New Roman"/>
          <w:b/>
          <w:bCs/>
          <w:sz w:val="24"/>
          <w:szCs w:val="24"/>
        </w:rPr>
        <w:t xml:space="preserve">anılan reklamları durdurma cezası </w:t>
      </w:r>
      <w:r w:rsidRPr="00A60DD0">
        <w:rPr>
          <w:rFonts w:ascii="Times New Roman" w:hAnsi="Times New Roman"/>
          <w:sz w:val="24"/>
          <w:szCs w:val="24"/>
        </w:rPr>
        <w:t xml:space="preserve">verilmesine </w:t>
      </w:r>
      <w:r w:rsidR="006B3CA4">
        <w:rPr>
          <w:rFonts w:ascii="Times New Roman" w:hAnsi="Times New Roman"/>
          <w:sz w:val="24"/>
          <w:szCs w:val="24"/>
        </w:rPr>
        <w:t>karar verilmiştir.</w:t>
      </w:r>
    </w:p>
    <w:p w:rsidR="000B260C" w:rsidRPr="00A60DD0" w:rsidRDefault="000B260C" w:rsidP="000B260C">
      <w:pPr>
        <w:numPr>
          <w:ilvl w:val="8"/>
          <w:numId w:val="24"/>
        </w:numPr>
        <w:spacing w:after="0" w:line="240" w:lineRule="auto"/>
        <w:ind w:left="0" w:firstLine="0"/>
        <w:jc w:val="both"/>
        <w:rPr>
          <w:rFonts w:ascii="Times New Roman" w:hAnsi="Times New Roman"/>
          <w:sz w:val="24"/>
          <w:szCs w:val="24"/>
        </w:rPr>
      </w:pPr>
    </w:p>
    <w:p w:rsidR="000B260C" w:rsidRDefault="000B260C" w:rsidP="000B260C">
      <w:pPr>
        <w:numPr>
          <w:ilvl w:val="6"/>
          <w:numId w:val="24"/>
        </w:numPr>
        <w:spacing w:after="0" w:line="240" w:lineRule="auto"/>
        <w:jc w:val="both"/>
        <w:rPr>
          <w:rFonts w:ascii="Times New Roman" w:hAnsi="Times New Roman"/>
          <w:b/>
          <w:sz w:val="24"/>
          <w:szCs w:val="24"/>
        </w:rPr>
      </w:pPr>
      <w:r w:rsidRPr="00A60DD0">
        <w:rPr>
          <w:rFonts w:ascii="Times New Roman" w:hAnsi="Times New Roman"/>
          <w:b/>
          <w:sz w:val="24"/>
          <w:szCs w:val="24"/>
        </w:rPr>
        <w:t>40)</w:t>
      </w:r>
    </w:p>
    <w:p w:rsidR="000B260C" w:rsidRPr="00A60DD0" w:rsidRDefault="000B260C" w:rsidP="000B260C">
      <w:pPr>
        <w:numPr>
          <w:ilvl w:val="6"/>
          <w:numId w:val="24"/>
        </w:num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Dosya No: 2014/1809</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hAnsi="Times New Roman"/>
          <w:sz w:val="24"/>
          <w:szCs w:val="24"/>
        </w:rPr>
        <w:t xml:space="preserve"> </w:t>
      </w:r>
      <w:r w:rsidRPr="00A60DD0">
        <w:rPr>
          <w:rFonts w:ascii="Times New Roman" w:hAnsi="Times New Roman"/>
          <w:b/>
          <w:color w:val="000000"/>
          <w:sz w:val="24"/>
          <w:szCs w:val="24"/>
        </w:rPr>
        <w:t>Özel Ülker Ağız ve Diş Sağlığı Polikliniği</w:t>
      </w: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
    <w:p w:rsidR="000B260C" w:rsidRDefault="000B260C" w:rsidP="000B260C">
      <w:pPr>
        <w:tabs>
          <w:tab w:val="left" w:pos="0"/>
        </w:tabs>
        <w:spacing w:after="0" w:line="240" w:lineRule="auto"/>
        <w:rPr>
          <w:rFonts w:ascii="Times New Roman" w:hAnsi="Times New Roman"/>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i/>
          <w:sz w:val="24"/>
          <w:szCs w:val="24"/>
        </w:rPr>
        <w:t xml:space="preserve"> </w:t>
      </w:r>
      <w:hyperlink r:id="rId58" w:history="1">
        <w:r w:rsidRPr="00A60DD0">
          <w:rPr>
            <w:rStyle w:val="Kpr"/>
            <w:rFonts w:ascii="Times New Roman" w:hAnsi="Times New Roman"/>
            <w:sz w:val="24"/>
            <w:szCs w:val="24"/>
          </w:rPr>
          <w:t>www.ulkerdis.com</w:t>
        </w:r>
      </w:hyperlink>
      <w:r w:rsidRPr="00A60DD0">
        <w:rPr>
          <w:rFonts w:ascii="Times New Roman" w:hAnsi="Times New Roman"/>
          <w:sz w:val="24"/>
          <w:szCs w:val="24"/>
        </w:rPr>
        <w:t xml:space="preserve"> adresli internet sitesinde yer alan tanıtımlar</w:t>
      </w:r>
    </w:p>
    <w:p w:rsidR="000B260C" w:rsidRPr="00A60DD0" w:rsidRDefault="000B260C" w:rsidP="000B260C">
      <w:pPr>
        <w:tabs>
          <w:tab w:val="left" w:pos="0"/>
        </w:tabs>
        <w:spacing w:after="0" w:line="240" w:lineRule="auto"/>
        <w:rPr>
          <w:rFonts w:ascii="Times New Roman" w:eastAsia="Times New Roman" w:hAnsi="Times New Roman"/>
          <w:color w:val="000000"/>
          <w:sz w:val="24"/>
          <w:szCs w:val="24"/>
          <w:highlight w:val="yellow"/>
          <w:lang w:eastAsia="tr-TR"/>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Reklam Yayın Tarihi:</w:t>
      </w:r>
      <w:r w:rsidRPr="00A60DD0">
        <w:rPr>
          <w:rFonts w:ascii="Times New Roman" w:hAnsi="Times New Roman"/>
          <w:sz w:val="24"/>
          <w:szCs w:val="24"/>
        </w:rPr>
        <w:t xml:space="preserve"> 20.1.2015, 25.2.2015</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hAnsi="Times New Roman"/>
          <w:b/>
          <w:sz w:val="24"/>
          <w:szCs w:val="24"/>
        </w:rPr>
        <w:t xml:space="preserve">Yayınlandığı Mecra: </w:t>
      </w:r>
      <w:r w:rsidRPr="00A60DD0">
        <w:rPr>
          <w:rFonts w:ascii="Times New Roman" w:eastAsia="Times New Roman" w:hAnsi="Times New Roman"/>
          <w:sz w:val="24"/>
          <w:szCs w:val="24"/>
          <w:lang w:eastAsia="tr-TR"/>
        </w:rPr>
        <w:t>İnternet</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hAnsi="Times New Roman"/>
          <w:sz w:val="24"/>
          <w:szCs w:val="24"/>
        </w:rPr>
        <w:t>Kuruluşa ait internet sitesinin 20.1.2015 tarihli görünümünde; “Polikliniğimiz, Galeri”  başlıkları altında; kliniğe ve klinikte kullanılan cihazlara ait görüntülere yer verildiği,</w:t>
      </w: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Aynı internet sitesinin 25.2.2015 tarihli görünümünde;</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i/>
          <w:sz w:val="24"/>
          <w:szCs w:val="24"/>
        </w:rPr>
      </w:pPr>
      <w:r w:rsidRPr="00A60DD0">
        <w:rPr>
          <w:rFonts w:ascii="Times New Roman" w:hAnsi="Times New Roman"/>
          <w:sz w:val="24"/>
          <w:szCs w:val="24"/>
        </w:rPr>
        <w:t>-  “Hakkımızda” başlığı altında; “</w:t>
      </w:r>
      <w:r w:rsidRPr="00A60DD0">
        <w:rPr>
          <w:rFonts w:ascii="Times New Roman" w:hAnsi="Times New Roman"/>
          <w:i/>
          <w:sz w:val="24"/>
          <w:szCs w:val="24"/>
        </w:rPr>
        <w:t xml:space="preserve">(…) yer alan modern kliniğinde hizmet vermektedir. (…) tedavi gereken durumlarda ise en uygun tedavi yönteminin uygulanmasına gösterilen özen başlıca çalışma disiplinimizi oluşturmaktadır.(…)Muayenehanemiz halkımızdan gelen talep doğrultusunda büyümeye ve daha kaliteli hizmet vermek için son teknolojik cihazları kullanmaya </w:t>
      </w:r>
      <w:proofErr w:type="gramStart"/>
      <w:r w:rsidRPr="00A60DD0">
        <w:rPr>
          <w:rFonts w:ascii="Times New Roman" w:hAnsi="Times New Roman"/>
          <w:i/>
          <w:sz w:val="24"/>
          <w:szCs w:val="24"/>
        </w:rPr>
        <w:t>başlamıştır.Ayrıca</w:t>
      </w:r>
      <w:proofErr w:type="gramEnd"/>
      <w:r w:rsidRPr="00A60DD0">
        <w:rPr>
          <w:rFonts w:ascii="Times New Roman" w:hAnsi="Times New Roman"/>
          <w:i/>
          <w:sz w:val="24"/>
          <w:szCs w:val="24"/>
        </w:rPr>
        <w:t xml:space="preserve"> her türlü diş sağlığı sorunu ile gelen hastaları başka yere yönlendirmeye gerek kalmadan çözüm sunmaya başlamıştır.Muayenehanemiz artık Özel Ülker Ağız ve Diş Sağlığı Polikliniğinin açılması ile daha kurumsal bir yapıya kavuşmuştur. Şu anda aynı anda 7 diş hekimi ile hastalarımıza daha hızlı ve kaliteli bir hizmet vermekteyiz.”,</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i/>
          <w:sz w:val="24"/>
          <w:szCs w:val="24"/>
        </w:rPr>
      </w:pPr>
      <w:r w:rsidRPr="00A60DD0">
        <w:rPr>
          <w:rFonts w:ascii="Times New Roman" w:hAnsi="Times New Roman"/>
          <w:sz w:val="24"/>
          <w:szCs w:val="24"/>
        </w:rPr>
        <w:t>- “Kurumsal-Değerler” başlığı altında; ”</w:t>
      </w:r>
      <w:r w:rsidRPr="00A60DD0">
        <w:rPr>
          <w:rFonts w:ascii="Times New Roman" w:hAnsi="Times New Roman"/>
          <w:i/>
          <w:sz w:val="24"/>
          <w:szCs w:val="24"/>
        </w:rPr>
        <w:t xml:space="preserve">Önce Hasta ve Ailesi, Önce Tıp </w:t>
      </w:r>
      <w:proofErr w:type="gramStart"/>
      <w:r w:rsidRPr="00A60DD0">
        <w:rPr>
          <w:rFonts w:ascii="Times New Roman" w:hAnsi="Times New Roman"/>
          <w:i/>
          <w:sz w:val="24"/>
          <w:szCs w:val="24"/>
        </w:rPr>
        <w:t>Etiği ,Ölçümlere</w:t>
      </w:r>
      <w:proofErr w:type="gramEnd"/>
      <w:r w:rsidRPr="00A60DD0">
        <w:rPr>
          <w:rFonts w:ascii="Times New Roman" w:hAnsi="Times New Roman"/>
          <w:i/>
          <w:sz w:val="24"/>
          <w:szCs w:val="24"/>
        </w:rPr>
        <w:t xml:space="preserve"> Dayalı Hizmet, Dayanışma, Sürekli Gelişim, Samimiyet/Merhamet, Kalıcı Güven.Misyon, vizyon ve değerlerimiz doğrultusunda; Birlikte çalıştığımız ve hizmet verdiğimiz insanları önemsiyoruz. Hastalarımızın haklarını koruyor ve onların haklarına saygı gösteriyoruz. Hastalarımızın ihtiyaçlarını karşılamaya yönelik en etkin yöntemleri kullanıyoruz.”,</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i/>
          <w:sz w:val="24"/>
          <w:szCs w:val="24"/>
        </w:rPr>
      </w:pPr>
      <w:r w:rsidRPr="00A60DD0">
        <w:rPr>
          <w:rFonts w:ascii="Times New Roman" w:hAnsi="Times New Roman"/>
          <w:sz w:val="24"/>
          <w:szCs w:val="24"/>
        </w:rPr>
        <w:t>-“Kliniğimiz-Teknik özellikler” başlığı altında; “</w:t>
      </w:r>
      <w:r w:rsidRPr="00A60DD0">
        <w:rPr>
          <w:rFonts w:ascii="Times New Roman" w:hAnsi="Times New Roman"/>
          <w:i/>
          <w:sz w:val="24"/>
          <w:szCs w:val="24"/>
        </w:rPr>
        <w:t xml:space="preserve">Beş diş ünitesinin bulunduğu klinikte her türlü diş tedavisi için </w:t>
      </w:r>
      <w:proofErr w:type="gramStart"/>
      <w:r w:rsidRPr="00A60DD0">
        <w:rPr>
          <w:rFonts w:ascii="Times New Roman" w:hAnsi="Times New Roman"/>
          <w:i/>
          <w:sz w:val="24"/>
          <w:szCs w:val="24"/>
        </w:rPr>
        <w:t>ekipmanlar</w:t>
      </w:r>
      <w:proofErr w:type="gramEnd"/>
      <w:r w:rsidRPr="00A60DD0">
        <w:rPr>
          <w:rFonts w:ascii="Times New Roman" w:hAnsi="Times New Roman"/>
          <w:i/>
          <w:sz w:val="24"/>
          <w:szCs w:val="24"/>
        </w:rPr>
        <w:t>, implant setleri, dijital röntgen (rvg-radiovizyografi), ağız içi dental kamera, bilgisayarlı hasta takip-randevu sistemi bulunmaktadır.</w:t>
      </w:r>
      <w:r w:rsidRPr="00A60DD0">
        <w:rPr>
          <w:rFonts w:ascii="Times New Roman" w:hAnsi="Times New Roman"/>
          <w:sz w:val="24"/>
          <w:szCs w:val="24"/>
        </w:rPr>
        <w:t>”</w:t>
      </w:r>
      <w:r w:rsidRPr="00A60DD0">
        <w:rPr>
          <w:rFonts w:ascii="Times New Roman" w:hAnsi="Times New Roman"/>
          <w:i/>
          <w:sz w:val="24"/>
          <w:szCs w:val="24"/>
        </w:rPr>
        <w:t>,</w:t>
      </w:r>
    </w:p>
    <w:p w:rsidR="000B260C" w:rsidRPr="00A60DD0" w:rsidRDefault="000B260C" w:rsidP="000B260C">
      <w:pPr>
        <w:spacing w:after="0" w:line="240" w:lineRule="auto"/>
        <w:jc w:val="both"/>
        <w:rPr>
          <w:rFonts w:ascii="Times New Roman" w:hAnsi="Times New Roman"/>
          <w:i/>
          <w:sz w:val="24"/>
          <w:szCs w:val="24"/>
        </w:rPr>
      </w:pPr>
    </w:p>
    <w:p w:rsidR="000B260C" w:rsidRDefault="000B260C" w:rsidP="000B260C">
      <w:pPr>
        <w:spacing w:after="0" w:line="240" w:lineRule="auto"/>
        <w:jc w:val="both"/>
        <w:rPr>
          <w:rFonts w:ascii="Times New Roman" w:hAnsi="Times New Roman"/>
          <w:i/>
          <w:sz w:val="24"/>
          <w:szCs w:val="24"/>
        </w:rPr>
      </w:pPr>
      <w:r w:rsidRPr="00A60DD0">
        <w:rPr>
          <w:rFonts w:ascii="Times New Roman" w:hAnsi="Times New Roman"/>
          <w:sz w:val="24"/>
          <w:szCs w:val="24"/>
        </w:rPr>
        <w:t>- “Kliniğimiz-Sterilizasyon ve Dezenfeksiyon” başlığı altında;</w:t>
      </w:r>
      <w:r w:rsidRPr="00A60DD0">
        <w:rPr>
          <w:rFonts w:ascii="Times New Roman" w:hAnsi="Times New Roman"/>
          <w:i/>
          <w:sz w:val="24"/>
          <w:szCs w:val="24"/>
        </w:rPr>
        <w:t xml:space="preserve"> “(…)Bu kuralların etkin ve eksiksiz uygulanabilmesi için, diş hekimi kadromuz, doktor yardımcı personelimiz ve hasta koordinatörümüz sürekli eğitime tabi tutulmaktadır.(…)Kliniğimizdeki Genel Uygulamalar:</w:t>
      </w:r>
      <w:r w:rsidRPr="00A60DD0">
        <w:rPr>
          <w:rFonts w:ascii="Times New Roman" w:hAnsi="Times New Roman"/>
          <w:sz w:val="24"/>
          <w:szCs w:val="24"/>
        </w:rPr>
        <w:t xml:space="preserve"> </w:t>
      </w:r>
      <w:r w:rsidRPr="00A60DD0">
        <w:rPr>
          <w:rFonts w:ascii="Times New Roman" w:hAnsi="Times New Roman"/>
          <w:i/>
          <w:sz w:val="24"/>
          <w:szCs w:val="24"/>
        </w:rPr>
        <w:t>Kliniğimizin genel temizliğinin sağlanması ve korunması için; güne başlanmadan önce detaylı bir temizlik yapılır. Gün içinde hastalarımız rahatsız edilmeden gerekli temizlik işlemleri uygulanır ve gün sonunda tekrar genel bir temizlik yapılıp klinik kapatılır.</w:t>
      </w:r>
      <w:r w:rsidRPr="00A60DD0">
        <w:rPr>
          <w:rFonts w:ascii="Times New Roman" w:hAnsi="Times New Roman"/>
          <w:sz w:val="24"/>
          <w:szCs w:val="24"/>
        </w:rPr>
        <w:t xml:space="preserve"> </w:t>
      </w:r>
      <w:r w:rsidRPr="00A60DD0">
        <w:rPr>
          <w:rFonts w:ascii="Times New Roman" w:hAnsi="Times New Roman"/>
          <w:i/>
          <w:sz w:val="24"/>
          <w:szCs w:val="24"/>
        </w:rPr>
        <w:t xml:space="preserve">Tedavisi tamamlanan her hastadan sonra, hastanın oturduğu koltuk, kullanılan aletler, çalışma sırasında eldiven ile dokunulan her yer özel yüzey dezenfektanları ile </w:t>
      </w:r>
      <w:proofErr w:type="gramStart"/>
      <w:r w:rsidRPr="00A60DD0">
        <w:rPr>
          <w:rFonts w:ascii="Times New Roman" w:hAnsi="Times New Roman"/>
          <w:i/>
          <w:sz w:val="24"/>
          <w:szCs w:val="24"/>
        </w:rPr>
        <w:t>dezenfekte</w:t>
      </w:r>
      <w:proofErr w:type="gramEnd"/>
      <w:r w:rsidRPr="00A60DD0">
        <w:rPr>
          <w:rFonts w:ascii="Times New Roman" w:hAnsi="Times New Roman"/>
          <w:i/>
          <w:sz w:val="24"/>
          <w:szCs w:val="24"/>
        </w:rPr>
        <w:t xml:space="preserve"> edilir ve bir sonraki hasta için hazır hale getirilir.</w:t>
      </w:r>
      <w:r w:rsidRPr="00A60DD0">
        <w:rPr>
          <w:rFonts w:ascii="Times New Roman" w:hAnsi="Times New Roman"/>
          <w:sz w:val="24"/>
          <w:szCs w:val="24"/>
        </w:rPr>
        <w:t xml:space="preserve"> </w:t>
      </w:r>
      <w:r w:rsidRPr="00A60DD0">
        <w:rPr>
          <w:rFonts w:ascii="Times New Roman" w:hAnsi="Times New Roman"/>
          <w:i/>
          <w:sz w:val="24"/>
          <w:szCs w:val="24"/>
        </w:rPr>
        <w:t xml:space="preserve">Tükürük emici, plastik bardak, koltuk </w:t>
      </w:r>
      <w:proofErr w:type="gramStart"/>
      <w:r w:rsidRPr="00A60DD0">
        <w:rPr>
          <w:rFonts w:ascii="Times New Roman" w:hAnsi="Times New Roman"/>
          <w:i/>
          <w:sz w:val="24"/>
          <w:szCs w:val="24"/>
        </w:rPr>
        <w:t>baş örtüsü</w:t>
      </w:r>
      <w:proofErr w:type="gramEnd"/>
      <w:r w:rsidRPr="00A60DD0">
        <w:rPr>
          <w:rFonts w:ascii="Times New Roman" w:hAnsi="Times New Roman"/>
          <w:i/>
          <w:sz w:val="24"/>
          <w:szCs w:val="24"/>
        </w:rPr>
        <w:t>, aletlerin konulduğu tabla örtüsü toplanıp enfekte atık çöpüne atılır. Dezenfeksiyon işlerinin sonrasında bunların hepsinin yeni ve temizi hazırlanır.</w:t>
      </w:r>
      <w:r w:rsidRPr="00A60DD0">
        <w:rPr>
          <w:rFonts w:ascii="Times New Roman" w:hAnsi="Times New Roman"/>
          <w:sz w:val="24"/>
          <w:szCs w:val="24"/>
        </w:rPr>
        <w:t xml:space="preserve"> </w:t>
      </w:r>
      <w:r w:rsidRPr="00A60DD0">
        <w:rPr>
          <w:rFonts w:ascii="Times New Roman" w:hAnsi="Times New Roman"/>
          <w:i/>
          <w:sz w:val="24"/>
          <w:szCs w:val="24"/>
        </w:rPr>
        <w:t xml:space="preserve">Tüm tedavi araç - gereç ve aletler temizlenir, </w:t>
      </w:r>
      <w:proofErr w:type="gramStart"/>
      <w:r w:rsidRPr="00A60DD0">
        <w:rPr>
          <w:rFonts w:ascii="Times New Roman" w:hAnsi="Times New Roman"/>
          <w:i/>
          <w:sz w:val="24"/>
          <w:szCs w:val="24"/>
        </w:rPr>
        <w:t>steril</w:t>
      </w:r>
      <w:proofErr w:type="gramEnd"/>
      <w:r w:rsidRPr="00A60DD0">
        <w:rPr>
          <w:rFonts w:ascii="Times New Roman" w:hAnsi="Times New Roman"/>
          <w:i/>
          <w:sz w:val="24"/>
          <w:szCs w:val="24"/>
        </w:rPr>
        <w:t xml:space="preserve"> - dezenfekte edilir ve tekrar kirlenmemesi için temiz ve kapalı bir ortamda kullanıma kadar korunur.</w:t>
      </w:r>
      <w:r w:rsidRPr="00A60DD0">
        <w:rPr>
          <w:rFonts w:ascii="Times New Roman" w:hAnsi="Times New Roman"/>
          <w:sz w:val="24"/>
          <w:szCs w:val="24"/>
        </w:rPr>
        <w:t xml:space="preserve"> </w:t>
      </w:r>
      <w:r w:rsidRPr="00A60DD0">
        <w:rPr>
          <w:rFonts w:ascii="Times New Roman" w:hAnsi="Times New Roman"/>
          <w:i/>
          <w:sz w:val="24"/>
          <w:szCs w:val="24"/>
        </w:rPr>
        <w:t xml:space="preserve">Tedavi sürecinde hastaları korumak amacıyla tek kullanımlık hasta önlüğü kullanılır. Gözlere yabancı cisim gelmemesi ve mikrop bulaşmaması için, hastalarımıza özel koruyucu gözlükler takılırProtez hastalarından alınan ölçüler, teknisyene gönderilmeden önce </w:t>
      </w:r>
      <w:proofErr w:type="gramStart"/>
      <w:r w:rsidRPr="00A60DD0">
        <w:rPr>
          <w:rFonts w:ascii="Times New Roman" w:hAnsi="Times New Roman"/>
          <w:i/>
          <w:sz w:val="24"/>
          <w:szCs w:val="24"/>
        </w:rPr>
        <w:t>dezenfekte</w:t>
      </w:r>
      <w:proofErr w:type="gramEnd"/>
      <w:r w:rsidRPr="00A60DD0">
        <w:rPr>
          <w:rFonts w:ascii="Times New Roman" w:hAnsi="Times New Roman"/>
          <w:i/>
          <w:sz w:val="24"/>
          <w:szCs w:val="24"/>
        </w:rPr>
        <w:t xml:space="preserve"> edilir ve teknisyenden gelen protezler hastaya uygulanmadan önce mutlaka dezenfekte edilir.</w:t>
      </w:r>
      <w:r w:rsidRPr="00A60DD0">
        <w:rPr>
          <w:rFonts w:ascii="Times New Roman" w:hAnsi="Times New Roman"/>
          <w:sz w:val="24"/>
          <w:szCs w:val="24"/>
        </w:rPr>
        <w:t xml:space="preserve"> </w:t>
      </w:r>
      <w:r w:rsidRPr="00A60DD0">
        <w:rPr>
          <w:rFonts w:ascii="Times New Roman" w:hAnsi="Times New Roman"/>
          <w:i/>
          <w:sz w:val="24"/>
          <w:szCs w:val="24"/>
        </w:rPr>
        <w:t>Hasta tedavilerinden sonra toplanan atıklar, tek kullanımlık malzemeler, çöpler ENFEKTE ATIK olarak değerlendirilir. Bu çöpler, çevre insan sağlığına zarar vermemesi için özel olarak toplanır; yırtılıp dağılmasına yol açmayacak ve sızdırmaz şekilde paketlenir. Bundan sonra, imha edilmesi için İstanbul Büyükşehir Belediyesi bünyesindeki İSTAÇ tarafından kliniğimizden alınır ve özel yöntemler ile bertaraf edilir.”</w:t>
      </w:r>
    </w:p>
    <w:p w:rsidR="00E33EFA" w:rsidRDefault="00E33EFA" w:rsidP="000B260C">
      <w:pPr>
        <w:spacing w:after="0" w:line="240" w:lineRule="auto"/>
        <w:jc w:val="both"/>
        <w:rPr>
          <w:rFonts w:ascii="Times New Roman" w:hAnsi="Times New Roman"/>
          <w:i/>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 “Hizmetlerimiz-Estetik Diş Hekimliği” başlığı altında, </w:t>
      </w:r>
      <w:r w:rsidRPr="00A60DD0">
        <w:rPr>
          <w:rFonts w:ascii="Times New Roman" w:hAnsi="Times New Roman"/>
          <w:i/>
          <w:sz w:val="24"/>
          <w:szCs w:val="24"/>
        </w:rPr>
        <w:t>“Gülüşünüz tekrar tasarlanabilir. (…)Güzel bir görünüm ve gülümseme: Güzel bir görünüm ve gülümseme o kişiye yönelik olumlu duygu ve düşüncelerin artmasına neden olur. Bu da kişinin özgüveninin artmasına katkı sağlar. Kişi kendi kendiyle barışık ve mutlu olur.</w:t>
      </w:r>
      <w:r w:rsidRPr="00A60DD0">
        <w:rPr>
          <w:rFonts w:ascii="Times New Roman" w:hAnsi="Times New Roman"/>
          <w:sz w:val="24"/>
          <w:szCs w:val="24"/>
        </w:rPr>
        <w:t xml:space="preserve"> </w:t>
      </w:r>
      <w:r w:rsidRPr="00A60DD0">
        <w:rPr>
          <w:rFonts w:ascii="Times New Roman" w:hAnsi="Times New Roman"/>
          <w:i/>
          <w:sz w:val="24"/>
          <w:szCs w:val="24"/>
        </w:rPr>
        <w:t xml:space="preserve">Kendine güvenen: Kendine güvenen insanlar ruhsal olarak da gelişirler. Yaratıcılıkları gelişir. Güzel bir gülümsemenin ışığı ilişkilere çok fark katar. Gülümsemenizden memnun değilseniz. Gülümsemenizin sizi yansıttığını </w:t>
      </w:r>
      <w:proofErr w:type="gramStart"/>
      <w:r w:rsidRPr="00A60DD0">
        <w:rPr>
          <w:rFonts w:ascii="Times New Roman" w:hAnsi="Times New Roman"/>
          <w:i/>
          <w:sz w:val="24"/>
          <w:szCs w:val="24"/>
        </w:rPr>
        <w:t>düşünmüyorsanız.Veya</w:t>
      </w:r>
      <w:proofErr w:type="gramEnd"/>
      <w:r w:rsidRPr="00A60DD0">
        <w:rPr>
          <w:rFonts w:ascii="Times New Roman" w:hAnsi="Times New Roman"/>
          <w:i/>
          <w:sz w:val="24"/>
          <w:szCs w:val="24"/>
        </w:rPr>
        <w:t xml:space="preserve"> gülümsemenizin sizi daha farklı yansıtmasını istiyorsanız (daha seksi, feminen, maskülen, çocuksu…)Gülerken elinizle ağzınızı kapatma ihtiyacı duyuyorsanız.”  </w:t>
      </w:r>
      <w:r w:rsidRPr="00A60DD0">
        <w:rPr>
          <w:rFonts w:ascii="Times New Roman" w:hAnsi="Times New Roman"/>
          <w:sz w:val="24"/>
          <w:szCs w:val="24"/>
        </w:rPr>
        <w:t>ifadeleri ile,</w:t>
      </w:r>
    </w:p>
    <w:p w:rsidR="000B260C" w:rsidRPr="00A60DD0" w:rsidRDefault="000B260C" w:rsidP="000B260C">
      <w:pPr>
        <w:spacing w:after="0" w:line="240" w:lineRule="auto"/>
        <w:jc w:val="both"/>
        <w:rPr>
          <w:rFonts w:ascii="Times New Roman" w:hAnsi="Times New Roman"/>
          <w:i/>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w:t>
      </w:r>
      <w:r w:rsidRPr="00A60DD0">
        <w:rPr>
          <w:rFonts w:ascii="Times New Roman" w:hAnsi="Times New Roman"/>
          <w:i/>
          <w:sz w:val="24"/>
          <w:szCs w:val="24"/>
        </w:rPr>
        <w:t>“Ana sayfa, Kliniğimiz-Teknik Özellikler, Kliniğimiz-Sterilizasyon ve Dezenfeksiyon, Hizmetlerimiz-Diş Beyazlatma, Hizmetlerimiz-Ağız, Diş ve Çene Cerrahisi”</w:t>
      </w:r>
      <w:r w:rsidRPr="00A60DD0">
        <w:rPr>
          <w:rFonts w:ascii="Times New Roman" w:hAnsi="Times New Roman"/>
          <w:sz w:val="24"/>
          <w:szCs w:val="24"/>
        </w:rPr>
        <w:t xml:space="preserve"> başlıkları altında; kliniğe ve klinikte kullanılan cihazlara ait görüntülere yer verildiği,</w:t>
      </w:r>
    </w:p>
    <w:p w:rsidR="000B260C" w:rsidRPr="00A60DD0" w:rsidRDefault="000B260C" w:rsidP="000B260C">
      <w:pPr>
        <w:spacing w:after="0" w:line="240" w:lineRule="auto"/>
        <w:jc w:val="both"/>
        <w:rPr>
          <w:rFonts w:ascii="Times New Roman" w:hAnsi="Times New Roman"/>
          <w:i/>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w:t>
      </w:r>
      <w:r w:rsidRPr="00A60DD0">
        <w:rPr>
          <w:rFonts w:ascii="Times New Roman" w:hAnsi="Times New Roman"/>
          <w:i/>
          <w:sz w:val="24"/>
          <w:szCs w:val="24"/>
        </w:rPr>
        <w:t xml:space="preserve">“Ana sayfa, Hizmetlerimiz-Diş Beyazlatma, Hizmetlerimiz-Ortodonti, Hizmetlerimiz-Dolgular, Hizmetlerimiz-Estetik Diş Hekimliği, Hizmetlerimiz-İmplant” </w:t>
      </w:r>
      <w:r w:rsidRPr="00A60DD0">
        <w:rPr>
          <w:rFonts w:ascii="Times New Roman" w:hAnsi="Times New Roman"/>
          <w:sz w:val="24"/>
          <w:szCs w:val="24"/>
        </w:rPr>
        <w:t>başlıkları altında; tedavi öncesi ve sonrası görüntülerine yer verildiği tespit edilmiştir.</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Değerlendirme/Karar:</w:t>
      </w:r>
      <w:r w:rsidRPr="00A60DD0">
        <w:rPr>
          <w:rFonts w:ascii="Times New Roman" w:hAnsi="Times New Roman"/>
          <w:sz w:val="24"/>
          <w:szCs w:val="24"/>
        </w:rPr>
        <w:t xml:space="preserve"> İnceleme konusu internet sitesinde yer alan ifade ve görüntülerin;  tabip tarafından uygulanması gereken tıbbi işlemlere yönelik olması sebebiyle bu hizmetlere ilişkin tanıtım yapılmasının ilgili mevzuata aykırılık teşkil ettiği; bu nedenle, söz konusu tanıtımların sağlık alanında çalışan kuruluşun faaliyetlerine ticari bir görünüm kazandırdığı, talep yaratıcı nitelikte olduğu ve kuruluşa yönlendirme yaparak, diğer kuruluşlar açısından haksız rekabete yol açtığı, bu durumun da; </w:t>
      </w:r>
      <w:proofErr w:type="gramEnd"/>
    </w:p>
    <w:p w:rsidR="000B260C" w:rsidRPr="00A60DD0" w:rsidRDefault="000B260C" w:rsidP="000B260C">
      <w:pPr>
        <w:autoSpaceDE w:val="0"/>
        <w:autoSpaceDN w:val="0"/>
        <w:adjustRightInd w:val="0"/>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- 1219 sayılı Tababet ve Şuabatı Sanatlarının Tarzı İcrasına Dair Kanun’un 40 ıncı maddesi,</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Default="000B260C" w:rsidP="000B260C">
      <w:pPr>
        <w:spacing w:after="0" w:line="240" w:lineRule="auto"/>
        <w:jc w:val="both"/>
        <w:rPr>
          <w:rFonts w:ascii="Times New Roman" w:eastAsia="Times New Roman" w:hAnsi="Times New Roman"/>
          <w:bCs/>
          <w:sz w:val="24"/>
          <w:szCs w:val="24"/>
          <w:lang w:val="x-none" w:eastAsia="tr-TR"/>
        </w:rPr>
      </w:pPr>
      <w:r w:rsidRPr="00A60DD0">
        <w:rPr>
          <w:rFonts w:ascii="Times New Roman" w:eastAsia="Times New Roman" w:hAnsi="Times New Roman"/>
          <w:sz w:val="24"/>
          <w:szCs w:val="24"/>
          <w:lang w:eastAsia="tr-TR"/>
        </w:rPr>
        <w:t>- Tıbbi</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bCs/>
          <w:sz w:val="24"/>
          <w:szCs w:val="24"/>
          <w:lang w:val="x-none" w:eastAsia="tr-TR"/>
        </w:rPr>
        <w:t>Deontoloji Tüzüğünün 8, 9 ve 39 uncu maddeleri,</w:t>
      </w:r>
    </w:p>
    <w:p w:rsidR="000B260C" w:rsidRPr="00A60DD0" w:rsidRDefault="000B260C" w:rsidP="000B260C">
      <w:pPr>
        <w:spacing w:after="0" w:line="240" w:lineRule="auto"/>
        <w:jc w:val="both"/>
        <w:rPr>
          <w:rFonts w:ascii="Times New Roman" w:eastAsia="Times New Roman" w:hAnsi="Times New Roman"/>
          <w:bCs/>
          <w:sz w:val="24"/>
          <w:szCs w:val="24"/>
          <w:lang w:val="x-none" w:eastAsia="tr-TR"/>
        </w:rPr>
      </w:pPr>
    </w:p>
    <w:p w:rsidR="000B260C" w:rsidRDefault="000B260C" w:rsidP="000B260C">
      <w:pPr>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Default="000B260C" w:rsidP="000B260C">
      <w:pPr>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Cs/>
          <w:sz w:val="24"/>
          <w:szCs w:val="24"/>
          <w:lang w:eastAsia="tr-TR"/>
        </w:rPr>
        <w:t xml:space="preserve">- </w:t>
      </w:r>
      <w:proofErr w:type="gramStart"/>
      <w:r w:rsidRPr="00A60DD0">
        <w:rPr>
          <w:rFonts w:ascii="Times New Roman" w:eastAsia="Times New Roman" w:hAnsi="Times New Roman"/>
          <w:bCs/>
          <w:sz w:val="24"/>
          <w:szCs w:val="24"/>
          <w:lang w:eastAsia="tr-TR"/>
        </w:rPr>
        <w:t>3/2/2015</w:t>
      </w:r>
      <w:proofErr w:type="gramEnd"/>
      <w:r w:rsidRPr="00A60DD0">
        <w:rPr>
          <w:rFonts w:ascii="Times New Roman" w:eastAsia="Times New Roman" w:hAnsi="Times New Roman"/>
          <w:bCs/>
          <w:sz w:val="24"/>
          <w:szCs w:val="24"/>
          <w:lang w:eastAsia="tr-TR"/>
        </w:rPr>
        <w:t xml:space="preserve"> tarih ve 29256 sayılı Resmi Gazete’de yayınlanarak yürürlüğe giren Ağız ve Diş Sağlığı Hizmeti Sunulan Özel Sağlık Kuruluşları Hakkında Yönetmeliğin 25 inci maddesi,</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- 10.1.2015 tarih ve 29232 sayılı Resmi Gazete’de yayınlanarak yürürlüğe giren Ticari reklam ve Haksız Ticari Uygulamalar Yönetmeliğinin 5/ğ, 7/1, 7/2, 7/3, 7/4, 7/5-b, 26 ve 32 nci maddeleri,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- 6502 sayılı Tüketicinin Korunması Hakkı</w:t>
      </w:r>
      <w:r>
        <w:rPr>
          <w:rFonts w:ascii="Times New Roman" w:eastAsia="Andale Sans UI" w:hAnsi="Times New Roman"/>
          <w:kern w:val="2"/>
          <w:sz w:val="24"/>
          <w:szCs w:val="24"/>
          <w:lang w:eastAsia="tr-TR"/>
        </w:rPr>
        <w:t>nda Kanun'un 61 inci maddesi</w:t>
      </w:r>
    </w:p>
    <w:p w:rsidR="000B260C" w:rsidRPr="00A60DD0" w:rsidRDefault="000B260C" w:rsidP="000B260C">
      <w:pPr>
        <w:spacing w:after="0" w:line="240" w:lineRule="auto"/>
        <w:jc w:val="both"/>
        <w:rPr>
          <w:rFonts w:ascii="Times New Roman" w:eastAsia="Andale Sans UI" w:hAnsi="Times New Roman"/>
          <w:kern w:val="2"/>
          <w:sz w:val="24"/>
          <w:szCs w:val="24"/>
          <w:lang w:eastAsia="tr-TR"/>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bCs/>
          <w:sz w:val="24"/>
          <w:szCs w:val="24"/>
        </w:rPr>
        <w:t>hükümlerine</w:t>
      </w:r>
      <w:proofErr w:type="gramEnd"/>
      <w:r w:rsidRPr="00A60DD0">
        <w:rPr>
          <w:rFonts w:ascii="Times New Roman" w:hAnsi="Times New Roman"/>
          <w:bCs/>
          <w:sz w:val="24"/>
          <w:szCs w:val="24"/>
        </w:rPr>
        <w:t xml:space="preserve"> aykırı olduğuna</w:t>
      </w:r>
      <w:r w:rsidRPr="00A60DD0">
        <w:rPr>
          <w:rFonts w:ascii="Times New Roman" w:hAnsi="Times New Roman"/>
          <w:sz w:val="24"/>
          <w:szCs w:val="24"/>
        </w:rPr>
        <w:t xml:space="preserve">,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numPr>
          <w:ilvl w:val="8"/>
          <w:numId w:val="24"/>
        </w:numPr>
        <w:spacing w:after="0" w:line="240" w:lineRule="auto"/>
        <w:ind w:left="0" w:firstLine="0"/>
        <w:jc w:val="both"/>
        <w:rPr>
          <w:rFonts w:ascii="Times New Roman" w:hAnsi="Times New Roman"/>
          <w:sz w:val="24"/>
          <w:szCs w:val="24"/>
        </w:rPr>
      </w:pPr>
      <w:r w:rsidRPr="00A60DD0">
        <w:rPr>
          <w:rFonts w:ascii="Times New Roman" w:hAnsi="Times New Roman"/>
          <w:sz w:val="24"/>
          <w:szCs w:val="24"/>
        </w:rPr>
        <w:t>Buna göre, reklam veren</w:t>
      </w:r>
      <w:r w:rsidRPr="00A60DD0">
        <w:rPr>
          <w:rFonts w:ascii="Times New Roman" w:hAnsi="Times New Roman"/>
          <w:b/>
          <w:sz w:val="24"/>
          <w:szCs w:val="24"/>
        </w:rPr>
        <w:t xml:space="preserve"> </w:t>
      </w:r>
      <w:r w:rsidRPr="00A60DD0">
        <w:rPr>
          <w:rFonts w:ascii="Times New Roman" w:hAnsi="Times New Roman"/>
          <w:b/>
          <w:color w:val="000000"/>
          <w:sz w:val="24"/>
          <w:szCs w:val="24"/>
        </w:rPr>
        <w:t>Özel Ülker Ağız ve Diş Sağlığı Polikliniği</w:t>
      </w:r>
      <w:r w:rsidRPr="00A60DD0">
        <w:rPr>
          <w:rFonts w:ascii="Times New Roman" w:hAnsi="Times New Roman"/>
          <w:sz w:val="24"/>
          <w:szCs w:val="24"/>
        </w:rPr>
        <w:t xml:space="preserve"> hakkında, 6502 sa</w:t>
      </w:r>
      <w:r>
        <w:rPr>
          <w:rFonts w:ascii="Times New Roman" w:hAnsi="Times New Roman"/>
          <w:sz w:val="24"/>
          <w:szCs w:val="24"/>
        </w:rPr>
        <w:t xml:space="preserve">yılı Kanun’un 63 üncü ve 77/12 </w:t>
      </w:r>
      <w:r w:rsidRPr="00A60DD0">
        <w:rPr>
          <w:rFonts w:ascii="Times New Roman" w:hAnsi="Times New Roman"/>
          <w:sz w:val="24"/>
          <w:szCs w:val="24"/>
        </w:rPr>
        <w:t xml:space="preserve">nci maddeleri uyarınca </w:t>
      </w:r>
      <w:r w:rsidRPr="00A60DD0">
        <w:rPr>
          <w:rFonts w:ascii="Times New Roman" w:hAnsi="Times New Roman"/>
          <w:b/>
          <w:bCs/>
          <w:sz w:val="24"/>
          <w:szCs w:val="24"/>
        </w:rPr>
        <w:t xml:space="preserve">anılan reklamları durdurma cezası </w:t>
      </w:r>
      <w:r w:rsidRPr="00A60DD0">
        <w:rPr>
          <w:rFonts w:ascii="Times New Roman" w:hAnsi="Times New Roman"/>
          <w:sz w:val="24"/>
          <w:szCs w:val="24"/>
        </w:rPr>
        <w:t xml:space="preserve">verilmesine karar verilmiştir. </w:t>
      </w:r>
    </w:p>
    <w:p w:rsidR="000B260C" w:rsidRPr="00A60DD0" w:rsidRDefault="000B260C" w:rsidP="00E33EFA">
      <w:pPr>
        <w:numPr>
          <w:ilvl w:val="3"/>
          <w:numId w:val="24"/>
        </w:numPr>
        <w:spacing w:after="0" w:line="240" w:lineRule="auto"/>
        <w:jc w:val="both"/>
        <w:rPr>
          <w:rFonts w:ascii="Times New Roman" w:hAnsi="Times New Roman"/>
          <w:sz w:val="24"/>
          <w:szCs w:val="24"/>
        </w:rPr>
      </w:pPr>
    </w:p>
    <w:p w:rsidR="00E33EFA" w:rsidRDefault="00E33EFA" w:rsidP="000B260C">
      <w:pPr>
        <w:spacing w:after="0" w:line="240" w:lineRule="auto"/>
        <w:jc w:val="both"/>
        <w:rPr>
          <w:rFonts w:ascii="Times New Roman" w:hAnsi="Times New Roman"/>
          <w:b/>
          <w:sz w:val="24"/>
          <w:szCs w:val="24"/>
        </w:rPr>
      </w:pPr>
    </w:p>
    <w:p w:rsidR="00E33EFA" w:rsidRDefault="00E33EFA"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41)</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Dosya No: 2015/118</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hAnsi="Times New Roman"/>
          <w:sz w:val="24"/>
          <w:szCs w:val="24"/>
        </w:rPr>
        <w:t xml:space="preserve"> </w:t>
      </w:r>
      <w:r w:rsidRPr="00A60DD0">
        <w:rPr>
          <w:rFonts w:ascii="Times New Roman" w:hAnsi="Times New Roman"/>
          <w:b/>
          <w:color w:val="000000"/>
          <w:sz w:val="24"/>
          <w:szCs w:val="24"/>
        </w:rPr>
        <w:t>Nalan KOLCUOĞLU</w:t>
      </w: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
    <w:p w:rsidR="000B260C" w:rsidRDefault="000B260C" w:rsidP="000B260C">
      <w:pPr>
        <w:tabs>
          <w:tab w:val="left" w:pos="0"/>
        </w:tabs>
        <w:spacing w:after="0" w:line="240" w:lineRule="auto"/>
        <w:rPr>
          <w:rFonts w:ascii="Times New Roman" w:hAnsi="Times New Roman"/>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i/>
          <w:sz w:val="24"/>
          <w:szCs w:val="24"/>
        </w:rPr>
        <w:t xml:space="preserve"> </w:t>
      </w:r>
      <w:hyperlink r:id="rId59" w:history="1">
        <w:r w:rsidRPr="00A60DD0">
          <w:rPr>
            <w:rStyle w:val="Kpr"/>
            <w:rFonts w:ascii="Times New Roman" w:hAnsi="Times New Roman"/>
            <w:sz w:val="24"/>
            <w:szCs w:val="24"/>
          </w:rPr>
          <w:t>www.disperim.com</w:t>
        </w:r>
      </w:hyperlink>
      <w:r w:rsidRPr="00A60DD0">
        <w:rPr>
          <w:rFonts w:ascii="Times New Roman" w:hAnsi="Times New Roman"/>
          <w:sz w:val="24"/>
          <w:szCs w:val="24"/>
        </w:rPr>
        <w:t xml:space="preserve"> adresli internet sitesinde yer alan tanıtımlar</w:t>
      </w:r>
    </w:p>
    <w:p w:rsidR="000B260C" w:rsidRPr="00A60DD0" w:rsidRDefault="000B260C" w:rsidP="000B260C">
      <w:pPr>
        <w:tabs>
          <w:tab w:val="left" w:pos="0"/>
        </w:tabs>
        <w:spacing w:after="0" w:line="240" w:lineRule="auto"/>
        <w:rPr>
          <w:rFonts w:ascii="Times New Roman" w:eastAsia="Times New Roman" w:hAnsi="Times New Roman"/>
          <w:color w:val="000000"/>
          <w:sz w:val="24"/>
          <w:szCs w:val="24"/>
          <w:highlight w:val="yellow"/>
          <w:lang w:eastAsia="tr-TR"/>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Reklam Yayın Tarihi:</w:t>
      </w:r>
      <w:r w:rsidRPr="00A60DD0">
        <w:rPr>
          <w:rFonts w:ascii="Times New Roman" w:hAnsi="Times New Roman"/>
          <w:sz w:val="24"/>
          <w:szCs w:val="24"/>
        </w:rPr>
        <w:t xml:space="preserve"> 6.3.2015</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hAnsi="Times New Roman"/>
          <w:b/>
          <w:sz w:val="24"/>
          <w:szCs w:val="24"/>
        </w:rPr>
        <w:t xml:space="preserve">Yayınlandığı Mecra: </w:t>
      </w:r>
      <w:r w:rsidRPr="00A60DD0">
        <w:rPr>
          <w:rFonts w:ascii="Times New Roman" w:eastAsia="Times New Roman" w:hAnsi="Times New Roman"/>
          <w:sz w:val="24"/>
          <w:szCs w:val="24"/>
          <w:lang w:eastAsia="tr-TR"/>
        </w:rPr>
        <w:t>İnternet</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hAnsi="Times New Roman"/>
          <w:sz w:val="24"/>
          <w:szCs w:val="24"/>
        </w:rPr>
        <w:t xml:space="preserve">Kuruluşa ait internet sitesinin 6.3.2015 tarihli görünümünde;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 "Ortodonti-Diş ve Çene Bozuklukları" başlığı altında; “ (...)vakalarda yer kazanmak amacıyla uyguladığımız farklı tedavi yöntemleriyle ve/veya çekimli ortodontik tedaviyle çeneler ve dişler arasındaki armoni sağlanır.(...) Basit bir cerrahi müdahale ve beraberinde sabit ortodontik tedaviyle bu estetik problemi düzeltmek mümkündür.(...) sabit ortodontik tedaviyle diş yerine getirilip doğru fonksiyon ve estetik sağlanır”,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"Ortodonti-Ortodontik Tedavi Şekilleri" başlığı altında; " (...)ileri teknoloji ürünü çeşitli kalınlıkta ve bükümlerde teller yerleştirilir.(...)Güzel bir gülümseme ve güzel dişler kişinin kendine olan özgüvenini artıracağı gibi sosyal yaşantısında da olumlu etkiler yaratır.Bireyin toplumdaki yerinde güzel bir gülüşün ve estetiğin önemi kaçınılmazdır.(...)Daha sonra sizin için en etkili, en kısa süreli ve en estetik tedavi planı size sunulacaktır.(</w:t>
      </w:r>
      <w:proofErr w:type="gramStart"/>
      <w:r w:rsidRPr="00A60DD0">
        <w:rPr>
          <w:rFonts w:ascii="Times New Roman" w:hAnsi="Times New Roman"/>
          <w:sz w:val="24"/>
          <w:szCs w:val="24"/>
        </w:rPr>
        <w:t>....</w:t>
      </w:r>
      <w:proofErr w:type="gramEnd"/>
      <w:r w:rsidRPr="00A60DD0">
        <w:rPr>
          <w:rFonts w:ascii="Times New Roman" w:hAnsi="Times New Roman"/>
          <w:sz w:val="24"/>
          <w:szCs w:val="24"/>
        </w:rPr>
        <w:t>)"  ifadeleri ile,</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Ana sayfa da ve Kliniğimiz başlığı altında; klinik ile klinikte kullanılan alet ve teçhizatın görüntülerine yer verildiği;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Ortodonti-Diş ve Çene Bozuklukları ile Ortodonti-Ortodontik Tedavi Şekilleri başlıkları altında, hareketli görüntü ile tedavi öncesi ve sonrası görüntülere yer verildiği,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Ortodonti-Diş ve Çene Bozuklukları, Pedodonti-Biberon Çürüğü Nedir?</w:t>
      </w:r>
      <w:r>
        <w:rPr>
          <w:rFonts w:ascii="Times New Roman" w:hAnsi="Times New Roman"/>
          <w:sz w:val="24"/>
          <w:szCs w:val="24"/>
        </w:rPr>
        <w:t xml:space="preserve"> </w:t>
      </w:r>
      <w:r w:rsidRPr="00A60DD0">
        <w:rPr>
          <w:rFonts w:ascii="Times New Roman" w:hAnsi="Times New Roman"/>
          <w:sz w:val="24"/>
          <w:szCs w:val="24"/>
        </w:rPr>
        <w:t xml:space="preserve">Korunmak İçin Ne Yapmak Gerekir? </w:t>
      </w:r>
      <w:proofErr w:type="gramStart"/>
      <w:r w:rsidRPr="00A60DD0">
        <w:rPr>
          <w:rFonts w:ascii="Times New Roman" w:hAnsi="Times New Roman"/>
          <w:sz w:val="24"/>
          <w:szCs w:val="24"/>
        </w:rPr>
        <w:t>ve</w:t>
      </w:r>
      <w:proofErr w:type="gramEnd"/>
      <w:r w:rsidRPr="00A60DD0">
        <w:rPr>
          <w:rFonts w:ascii="Times New Roman" w:hAnsi="Times New Roman"/>
          <w:sz w:val="24"/>
          <w:szCs w:val="24"/>
        </w:rPr>
        <w:t xml:space="preserve"> Pedodonti-Acil Yaklaşım Gerektiren Diş Sorunları Nelerdir? </w:t>
      </w:r>
      <w:proofErr w:type="gramStart"/>
      <w:r w:rsidRPr="00A60DD0">
        <w:rPr>
          <w:rFonts w:ascii="Times New Roman" w:hAnsi="Times New Roman"/>
          <w:sz w:val="24"/>
          <w:szCs w:val="24"/>
        </w:rPr>
        <w:t>başlıkları</w:t>
      </w:r>
      <w:proofErr w:type="gramEnd"/>
      <w:r w:rsidRPr="00A60DD0">
        <w:rPr>
          <w:rFonts w:ascii="Times New Roman" w:hAnsi="Times New Roman"/>
          <w:sz w:val="24"/>
          <w:szCs w:val="24"/>
        </w:rPr>
        <w:t xml:space="preserve"> altında; söz konusu hastalıklara ilişkin görüntülere yer verildiği tespit edilmiştir.</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Değerlendirme/Karar:</w:t>
      </w:r>
      <w:r w:rsidRPr="00A60DD0">
        <w:rPr>
          <w:rFonts w:ascii="Times New Roman" w:hAnsi="Times New Roman"/>
          <w:sz w:val="24"/>
          <w:szCs w:val="24"/>
        </w:rPr>
        <w:t xml:space="preserve"> İnceleme konusu internet sitesinde yer alan ifade ve görüntülerin;  tabip tarafından uygulanması gereken tıbbi işlemlere yönelik olması sebebiyle bu hizmetlere ilişkin tanıtım yapılmasının ilgili mevzuata aykırılık teşkil ettiği; bu nedenle, söz konusu tanıtımların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0B260C" w:rsidRPr="00A60DD0" w:rsidRDefault="000B260C" w:rsidP="000B260C">
      <w:pPr>
        <w:autoSpaceDE w:val="0"/>
        <w:autoSpaceDN w:val="0"/>
        <w:adjustRightInd w:val="0"/>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- 1219 sayılı Tababet ve Şuabatı Sanatlarının Tarzı İcrasına Dair Kanun’un 40 ıncı maddesi,</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Default="000B260C" w:rsidP="000B260C">
      <w:pPr>
        <w:spacing w:after="0" w:line="240" w:lineRule="auto"/>
        <w:jc w:val="both"/>
        <w:rPr>
          <w:rFonts w:ascii="Times New Roman" w:eastAsia="Times New Roman" w:hAnsi="Times New Roman"/>
          <w:bCs/>
          <w:sz w:val="24"/>
          <w:szCs w:val="24"/>
          <w:lang w:val="x-none" w:eastAsia="tr-TR"/>
        </w:rPr>
      </w:pPr>
      <w:r w:rsidRPr="00A60DD0">
        <w:rPr>
          <w:rFonts w:ascii="Times New Roman" w:eastAsia="Times New Roman" w:hAnsi="Times New Roman"/>
          <w:sz w:val="24"/>
          <w:szCs w:val="24"/>
          <w:lang w:eastAsia="tr-TR"/>
        </w:rPr>
        <w:t>- Tıbbi</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bCs/>
          <w:sz w:val="24"/>
          <w:szCs w:val="24"/>
          <w:lang w:val="x-none" w:eastAsia="tr-TR"/>
        </w:rPr>
        <w:t>Deontoloji Tüzüğünün 8, 9 ve 39 uncu maddeleri,</w:t>
      </w:r>
    </w:p>
    <w:p w:rsidR="000B260C" w:rsidRPr="00A60DD0" w:rsidRDefault="000B260C" w:rsidP="000B260C">
      <w:pPr>
        <w:spacing w:after="0" w:line="240" w:lineRule="auto"/>
        <w:jc w:val="both"/>
        <w:rPr>
          <w:rFonts w:ascii="Times New Roman" w:eastAsia="Times New Roman" w:hAnsi="Times New Roman"/>
          <w:bCs/>
          <w:sz w:val="24"/>
          <w:szCs w:val="24"/>
          <w:lang w:val="x-none" w:eastAsia="tr-TR"/>
        </w:rPr>
      </w:pPr>
    </w:p>
    <w:p w:rsidR="000B260C" w:rsidRDefault="000B260C" w:rsidP="000B260C">
      <w:pPr>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Default="000B260C" w:rsidP="000B260C">
      <w:pPr>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Cs/>
          <w:sz w:val="24"/>
          <w:szCs w:val="24"/>
          <w:lang w:eastAsia="tr-TR"/>
        </w:rPr>
        <w:t xml:space="preserve">- </w:t>
      </w:r>
      <w:proofErr w:type="gramStart"/>
      <w:r w:rsidRPr="00A60DD0">
        <w:rPr>
          <w:rFonts w:ascii="Times New Roman" w:eastAsia="Times New Roman" w:hAnsi="Times New Roman"/>
          <w:bCs/>
          <w:sz w:val="24"/>
          <w:szCs w:val="24"/>
          <w:lang w:eastAsia="tr-TR"/>
        </w:rPr>
        <w:t>3/2/2015</w:t>
      </w:r>
      <w:proofErr w:type="gramEnd"/>
      <w:r w:rsidRPr="00A60DD0">
        <w:rPr>
          <w:rFonts w:ascii="Times New Roman" w:eastAsia="Times New Roman" w:hAnsi="Times New Roman"/>
          <w:bCs/>
          <w:sz w:val="24"/>
          <w:szCs w:val="24"/>
          <w:lang w:eastAsia="tr-TR"/>
        </w:rPr>
        <w:t xml:space="preserve"> tarih ve 29256 sayılı Resmi Gazete’de yayınlanarak yürürlüğe giren Ağız ve Diş Sağlığı Hizmeti Sunulan Özel Sağlık Kuruluşları Hakkında Yönetmeliğin 25 inci maddesi,</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- 10.1.2015 tarih ve 29232 sayılı Resmi Gazete’de yayınlanarak yürürlüğe giren Ticari reklam ve Haksız Ticari Uygulamalar Yönetmeliğinin 5/ğ, 7/1, 7/2, 7/3, 7/4, 7/5-b, 26 ve 32 nci maddeleri,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- 6502 sayılı Tüketicinin Korunması Hakkı</w:t>
      </w:r>
      <w:r>
        <w:rPr>
          <w:rFonts w:ascii="Times New Roman" w:eastAsia="Andale Sans UI" w:hAnsi="Times New Roman"/>
          <w:kern w:val="2"/>
          <w:sz w:val="24"/>
          <w:szCs w:val="24"/>
          <w:lang w:eastAsia="tr-TR"/>
        </w:rPr>
        <w:t>nda Kanun'un 61 inci maddesi</w:t>
      </w:r>
    </w:p>
    <w:p w:rsidR="000B260C" w:rsidRPr="00A60DD0" w:rsidRDefault="000B260C" w:rsidP="000B260C">
      <w:pPr>
        <w:spacing w:after="0" w:line="240" w:lineRule="auto"/>
        <w:jc w:val="both"/>
        <w:rPr>
          <w:rFonts w:ascii="Times New Roman" w:eastAsia="Andale Sans UI" w:hAnsi="Times New Roman"/>
          <w:kern w:val="2"/>
          <w:sz w:val="24"/>
          <w:szCs w:val="24"/>
          <w:lang w:eastAsia="tr-TR"/>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bCs/>
          <w:sz w:val="24"/>
          <w:szCs w:val="24"/>
        </w:rPr>
        <w:t>hükümlerine</w:t>
      </w:r>
      <w:proofErr w:type="gramEnd"/>
      <w:r w:rsidRPr="00A60DD0">
        <w:rPr>
          <w:rFonts w:ascii="Times New Roman" w:hAnsi="Times New Roman"/>
          <w:bCs/>
          <w:sz w:val="24"/>
          <w:szCs w:val="24"/>
        </w:rPr>
        <w:t xml:space="preserve"> aykırı olduğuna</w:t>
      </w:r>
      <w:r w:rsidRPr="00A60DD0">
        <w:rPr>
          <w:rFonts w:ascii="Times New Roman" w:hAnsi="Times New Roman"/>
          <w:sz w:val="24"/>
          <w:szCs w:val="24"/>
        </w:rPr>
        <w:t xml:space="preserve">,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numPr>
          <w:ilvl w:val="8"/>
          <w:numId w:val="24"/>
        </w:numPr>
        <w:spacing w:after="0" w:line="240" w:lineRule="auto"/>
        <w:ind w:left="0" w:firstLine="0"/>
        <w:jc w:val="both"/>
        <w:rPr>
          <w:rFonts w:ascii="Times New Roman" w:hAnsi="Times New Roman"/>
          <w:sz w:val="24"/>
          <w:szCs w:val="24"/>
        </w:rPr>
      </w:pPr>
      <w:r w:rsidRPr="00A60DD0">
        <w:rPr>
          <w:rFonts w:ascii="Times New Roman" w:hAnsi="Times New Roman"/>
          <w:sz w:val="24"/>
          <w:szCs w:val="24"/>
        </w:rPr>
        <w:t>Buna göre, reklam veren</w:t>
      </w:r>
      <w:r w:rsidRPr="00A60DD0">
        <w:rPr>
          <w:rFonts w:ascii="Times New Roman" w:hAnsi="Times New Roman"/>
          <w:b/>
          <w:sz w:val="24"/>
          <w:szCs w:val="24"/>
        </w:rPr>
        <w:t xml:space="preserve"> </w:t>
      </w:r>
      <w:r w:rsidRPr="00A60DD0">
        <w:rPr>
          <w:rFonts w:ascii="Times New Roman" w:hAnsi="Times New Roman"/>
          <w:b/>
          <w:color w:val="000000"/>
          <w:sz w:val="24"/>
          <w:szCs w:val="24"/>
        </w:rPr>
        <w:t>Nalan KOLCUOĞLU</w:t>
      </w:r>
      <w:r w:rsidRPr="00A60DD0">
        <w:rPr>
          <w:rFonts w:ascii="Times New Roman" w:hAnsi="Times New Roman"/>
          <w:sz w:val="24"/>
          <w:szCs w:val="24"/>
        </w:rPr>
        <w:t xml:space="preserve"> hakkında, 6502 sa</w:t>
      </w:r>
      <w:r>
        <w:rPr>
          <w:rFonts w:ascii="Times New Roman" w:hAnsi="Times New Roman"/>
          <w:sz w:val="24"/>
          <w:szCs w:val="24"/>
        </w:rPr>
        <w:t xml:space="preserve">yılı Kanun’un 63 üncü ve 77/12 </w:t>
      </w:r>
      <w:r w:rsidRPr="00A60DD0">
        <w:rPr>
          <w:rFonts w:ascii="Times New Roman" w:hAnsi="Times New Roman"/>
          <w:sz w:val="24"/>
          <w:szCs w:val="24"/>
        </w:rPr>
        <w:t xml:space="preserve">nci maddeleri uyarınca </w:t>
      </w:r>
      <w:r w:rsidRPr="00A60DD0">
        <w:rPr>
          <w:rFonts w:ascii="Times New Roman" w:hAnsi="Times New Roman"/>
          <w:b/>
          <w:bCs/>
          <w:sz w:val="24"/>
          <w:szCs w:val="24"/>
        </w:rPr>
        <w:t xml:space="preserve">anılan reklamları durdurma cezası </w:t>
      </w:r>
      <w:r w:rsidRPr="00A60DD0">
        <w:rPr>
          <w:rFonts w:ascii="Times New Roman" w:hAnsi="Times New Roman"/>
          <w:sz w:val="24"/>
          <w:szCs w:val="24"/>
        </w:rPr>
        <w:t xml:space="preserve">verilmesine karar verilmiştir. </w:t>
      </w:r>
    </w:p>
    <w:p w:rsidR="00E33EFA" w:rsidRDefault="00E33EFA" w:rsidP="000B260C">
      <w:pPr>
        <w:numPr>
          <w:ilvl w:val="8"/>
          <w:numId w:val="24"/>
        </w:numPr>
        <w:spacing w:after="0" w:line="240" w:lineRule="auto"/>
        <w:ind w:left="0" w:firstLine="0"/>
        <w:jc w:val="both"/>
        <w:rPr>
          <w:rFonts w:ascii="Times New Roman" w:hAnsi="Times New Roman"/>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42)</w:t>
      </w:r>
    </w:p>
    <w:p w:rsidR="000B260C" w:rsidRPr="00A60DD0" w:rsidRDefault="000B260C" w:rsidP="000B260C">
      <w:p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Dosya No: 2015/121</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hAnsi="Times New Roman"/>
          <w:sz w:val="24"/>
          <w:szCs w:val="24"/>
        </w:rPr>
        <w:t xml:space="preserve"> </w:t>
      </w:r>
      <w:r w:rsidRPr="00A60DD0">
        <w:rPr>
          <w:rFonts w:ascii="Times New Roman" w:hAnsi="Times New Roman"/>
          <w:b/>
          <w:color w:val="000000"/>
          <w:sz w:val="24"/>
          <w:szCs w:val="24"/>
        </w:rPr>
        <w:t>Özel Dentiz Ağız ve Diş Sağlığı Polikliniği</w:t>
      </w: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
    <w:p w:rsidR="000B260C" w:rsidRDefault="000B260C" w:rsidP="000B260C">
      <w:pPr>
        <w:tabs>
          <w:tab w:val="left" w:pos="0"/>
        </w:tabs>
        <w:spacing w:after="0" w:line="240" w:lineRule="auto"/>
        <w:rPr>
          <w:rFonts w:ascii="Times New Roman" w:hAnsi="Times New Roman"/>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i/>
          <w:sz w:val="24"/>
          <w:szCs w:val="24"/>
        </w:rPr>
        <w:t xml:space="preserve"> </w:t>
      </w:r>
      <w:hyperlink r:id="rId60" w:history="1">
        <w:r w:rsidRPr="00A60DD0">
          <w:rPr>
            <w:rStyle w:val="Kpr"/>
            <w:rFonts w:ascii="Times New Roman" w:hAnsi="Times New Roman"/>
            <w:sz w:val="24"/>
            <w:szCs w:val="24"/>
          </w:rPr>
          <w:t>www.dentiz.com.tr</w:t>
        </w:r>
      </w:hyperlink>
      <w:r w:rsidRPr="00A60DD0">
        <w:rPr>
          <w:rFonts w:ascii="Times New Roman" w:hAnsi="Times New Roman"/>
          <w:sz w:val="24"/>
          <w:szCs w:val="24"/>
        </w:rPr>
        <w:t xml:space="preserve"> adresli internet sitesinde yer alan tanıtımlar</w:t>
      </w:r>
    </w:p>
    <w:p w:rsidR="000B260C" w:rsidRPr="00A60DD0" w:rsidRDefault="000B260C" w:rsidP="000B260C">
      <w:pPr>
        <w:tabs>
          <w:tab w:val="left" w:pos="0"/>
        </w:tabs>
        <w:spacing w:after="0" w:line="240" w:lineRule="auto"/>
        <w:rPr>
          <w:rFonts w:ascii="Times New Roman" w:eastAsia="Times New Roman" w:hAnsi="Times New Roman"/>
          <w:color w:val="000000"/>
          <w:sz w:val="24"/>
          <w:szCs w:val="24"/>
          <w:highlight w:val="yellow"/>
          <w:lang w:eastAsia="tr-TR"/>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Reklam Yayın Tarihi:</w:t>
      </w:r>
      <w:r w:rsidRPr="00A60DD0">
        <w:rPr>
          <w:rFonts w:ascii="Times New Roman" w:hAnsi="Times New Roman"/>
          <w:sz w:val="24"/>
          <w:szCs w:val="24"/>
        </w:rPr>
        <w:t xml:space="preserve"> 18.2.2015, 26.2.2015</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hAnsi="Times New Roman"/>
          <w:b/>
          <w:sz w:val="24"/>
          <w:szCs w:val="24"/>
        </w:rPr>
        <w:t xml:space="preserve">Yayınlandığı Mecra: </w:t>
      </w:r>
      <w:r w:rsidRPr="00A60DD0">
        <w:rPr>
          <w:rFonts w:ascii="Times New Roman" w:eastAsia="Times New Roman" w:hAnsi="Times New Roman"/>
          <w:sz w:val="24"/>
          <w:szCs w:val="24"/>
          <w:lang w:eastAsia="tr-TR"/>
        </w:rPr>
        <w:t>İnternet</w:t>
      </w:r>
    </w:p>
    <w:p w:rsidR="006B3CA4" w:rsidRDefault="006B3CA4" w:rsidP="000B260C">
      <w:pPr>
        <w:spacing w:after="0" w:line="240" w:lineRule="auto"/>
        <w:jc w:val="both"/>
        <w:rPr>
          <w:rFonts w:ascii="Times New Roman" w:eastAsia="Times New Roman" w:hAnsi="Times New Roman"/>
          <w:sz w:val="24"/>
          <w:szCs w:val="24"/>
          <w:lang w:eastAsia="tr-TR"/>
        </w:rPr>
      </w:pPr>
    </w:p>
    <w:p w:rsidR="000B260C" w:rsidRPr="00934F5D" w:rsidRDefault="000B260C" w:rsidP="000B260C">
      <w:pPr>
        <w:jc w:val="both"/>
        <w:rPr>
          <w:rFonts w:ascii="Times New Roman" w:hAnsi="Times New Roman"/>
          <w:sz w:val="24"/>
          <w:szCs w:val="24"/>
        </w:rPr>
      </w:pPr>
      <w:r w:rsidRPr="00934F5D">
        <w:rPr>
          <w:rFonts w:ascii="Times New Roman" w:hAnsi="Times New Roman"/>
          <w:b/>
          <w:color w:val="000000" w:themeColor="text1"/>
          <w:sz w:val="24"/>
          <w:szCs w:val="24"/>
        </w:rPr>
        <w:t xml:space="preserve">Tespitler: </w:t>
      </w:r>
      <w:r w:rsidRPr="00934F5D">
        <w:rPr>
          <w:rFonts w:ascii="Times New Roman" w:hAnsi="Times New Roman"/>
          <w:sz w:val="24"/>
          <w:szCs w:val="24"/>
        </w:rPr>
        <w:t>Kuruluşa ait internet sitesinin 18.2.2015 tarihli görünümünde;</w:t>
      </w:r>
    </w:p>
    <w:p w:rsidR="000B260C" w:rsidRDefault="000B260C" w:rsidP="000B260C">
      <w:pPr>
        <w:spacing w:after="0" w:line="240" w:lineRule="auto"/>
        <w:jc w:val="both"/>
        <w:rPr>
          <w:rFonts w:ascii="Times New Roman" w:hAnsi="Times New Roman"/>
          <w:sz w:val="24"/>
          <w:szCs w:val="24"/>
        </w:rPr>
      </w:pPr>
      <w:r w:rsidRPr="00934F5D">
        <w:rPr>
          <w:rFonts w:ascii="Times New Roman" w:hAnsi="Times New Roman"/>
          <w:sz w:val="24"/>
          <w:szCs w:val="24"/>
        </w:rPr>
        <w:t>- “Kliniğimiz” başlığı altında; “(…)Diş Hekimliği teşhis ve tedavisi için gerekli tüm donanımıyla birlikte deneyimli, güven veren doktorları ve güler yüzlü personeli ile Cumhuriyet Bulvarı No:99 K:1/2 Pasaport-Konak-İZMİR adresinde hizmet vermektedir. Vizyonumuz:</w:t>
      </w:r>
      <w:r>
        <w:rPr>
          <w:rFonts w:ascii="Times New Roman" w:hAnsi="Times New Roman"/>
          <w:sz w:val="24"/>
          <w:szCs w:val="24"/>
        </w:rPr>
        <w:t xml:space="preserve"> </w:t>
      </w:r>
      <w:r w:rsidRPr="00934F5D">
        <w:rPr>
          <w:rFonts w:ascii="Times New Roman" w:hAnsi="Times New Roman"/>
          <w:sz w:val="24"/>
          <w:szCs w:val="24"/>
        </w:rPr>
        <w:t>Hizmet verdiğimiz tıbbi alanlarda hastalarımıza en kaliteli hizmeti vermeyi ilke edindik. Kendi alanlarındaki en iyi doktorlarla, uluslararası kalite standartlarında, verdiği hizmetleri mümkün olan en iyi koşullarda sunarak hasta haklarını ve memnuniyetini en üst düzeye yükseltmeyi hedefliyoruz. Hastalarımızın diş hekimliği hizmetinde güvenerek başvuracakları öncü bir kuruluş olmayı hedefliyoruz.”,</w:t>
      </w:r>
    </w:p>
    <w:p w:rsidR="000B260C" w:rsidRPr="00934F5D"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934F5D">
        <w:rPr>
          <w:rFonts w:ascii="Times New Roman" w:hAnsi="Times New Roman"/>
          <w:sz w:val="24"/>
          <w:szCs w:val="24"/>
        </w:rPr>
        <w:t xml:space="preserve">- “Hekimlerimiz” başlığı altında; ”SİNAN KARAKOZAK (…) 24 yıllık mesleki tecrübesi </w:t>
      </w:r>
      <w:proofErr w:type="gramStart"/>
      <w:r w:rsidRPr="00934F5D">
        <w:rPr>
          <w:rFonts w:ascii="Times New Roman" w:hAnsi="Times New Roman"/>
          <w:sz w:val="24"/>
          <w:szCs w:val="24"/>
        </w:rPr>
        <w:t>dahilinde</w:t>
      </w:r>
      <w:proofErr w:type="gramEnd"/>
      <w:r w:rsidRPr="00934F5D">
        <w:rPr>
          <w:rFonts w:ascii="Times New Roman" w:hAnsi="Times New Roman"/>
          <w:sz w:val="24"/>
          <w:szCs w:val="24"/>
        </w:rPr>
        <w:t xml:space="preserve"> diş hekimliğinin her dalında hizmet vermektedir. İmplant, cerrahi, koruyucu ortodonti dallarında tecrübeye sahiptir(…)ÖZLEM KARAKOZAK(…)24 yıldır mesleğini başarıyla devam ettirmiş olup diş hekimliğinin her dalında hizmet vermektedir. Estetik diş hekimliği, koruyucu ortodonti ve implantoloji konusunda almış olduğu eğitimleri kliniğimizde donanımlı olarak uygulamaktadır(…)”,</w:t>
      </w:r>
    </w:p>
    <w:p w:rsidR="000B260C" w:rsidRPr="00934F5D"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934F5D">
        <w:rPr>
          <w:rFonts w:ascii="Times New Roman" w:hAnsi="Times New Roman"/>
          <w:sz w:val="24"/>
          <w:szCs w:val="24"/>
        </w:rPr>
        <w:t>- “Ortodonti” başlığı altında; “(…)Dişhekimi olarak amacımız sizi en güzel ve en sağlıklı gülümsemeye kavuşturmaktır. Ortodonti tedavisi sizi daha güzel bir gülümsemeye kavuşturur(…)Ortodontik tedavi, dişlerinizdeki ve çene kemiklerinizdeki bozuklukları düzeltir. Bunun sonucunda yüzünüz ve gülümsemeniz, daha güzel ve etkili bir görünüme sahip olur(…)Çocuğunuzun Yüz Gelişimini Yakından İzleyin</w:t>
      </w:r>
      <w:proofErr w:type="gramStart"/>
      <w:r w:rsidRPr="00934F5D">
        <w:rPr>
          <w:rFonts w:ascii="Times New Roman" w:hAnsi="Times New Roman"/>
          <w:sz w:val="24"/>
          <w:szCs w:val="24"/>
        </w:rPr>
        <w:t>!..</w:t>
      </w:r>
      <w:proofErr w:type="gramEnd"/>
      <w:r w:rsidRPr="00934F5D">
        <w:rPr>
          <w:rFonts w:ascii="Times New Roman" w:hAnsi="Times New Roman"/>
          <w:sz w:val="24"/>
          <w:szCs w:val="24"/>
        </w:rPr>
        <w:t xml:space="preserve"> İyi Bir Gülümseme ile her zaman daha öndesiniz(…)”,        </w:t>
      </w:r>
    </w:p>
    <w:p w:rsidR="000B260C" w:rsidRPr="00934F5D"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934F5D">
        <w:rPr>
          <w:rFonts w:ascii="Times New Roman" w:hAnsi="Times New Roman"/>
          <w:sz w:val="24"/>
          <w:szCs w:val="24"/>
        </w:rPr>
        <w:t xml:space="preserve">- “Estetik Diş Hekimliği” başlığı altında; “Bir dişimizi ya da birden çok dişimizi kaybettiğimizde yaşamımız hem sağlık yönünden hem de sosyal ilişkilerimiz yönünden güçleşir yaşamımızı daha kolay ve daha güzel kılabilmek için başvuracağımız diş estetiğine değişik diş tedavi yöntemleri vardır(…)” ifadeleri </w:t>
      </w:r>
      <w:proofErr w:type="gramStart"/>
      <w:r w:rsidRPr="00934F5D">
        <w:rPr>
          <w:rFonts w:ascii="Times New Roman" w:hAnsi="Times New Roman"/>
          <w:sz w:val="24"/>
          <w:szCs w:val="24"/>
        </w:rPr>
        <w:t>ile,</w:t>
      </w:r>
      <w:proofErr w:type="gramEnd"/>
      <w:r w:rsidRPr="00934F5D">
        <w:rPr>
          <w:rFonts w:ascii="Times New Roman" w:hAnsi="Times New Roman"/>
          <w:sz w:val="24"/>
          <w:szCs w:val="24"/>
        </w:rPr>
        <w:t xml:space="preserve"> </w:t>
      </w:r>
    </w:p>
    <w:p w:rsidR="000B260C" w:rsidRPr="00934F5D"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934F5D">
        <w:rPr>
          <w:rFonts w:ascii="Times New Roman" w:hAnsi="Times New Roman"/>
          <w:sz w:val="24"/>
          <w:szCs w:val="24"/>
        </w:rPr>
        <w:t>- “Periodontoloji” başlığı altında; tedavi öncesi ve sonrası görüntülere yer verildiği,</w:t>
      </w:r>
    </w:p>
    <w:p w:rsidR="000B260C" w:rsidRPr="00934F5D"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934F5D">
        <w:rPr>
          <w:rFonts w:ascii="Times New Roman" w:hAnsi="Times New Roman"/>
          <w:sz w:val="24"/>
          <w:szCs w:val="24"/>
        </w:rPr>
        <w:t>Aynı adresli internet sitesinin 26.2.2015 tarihli görünümünde;</w:t>
      </w:r>
    </w:p>
    <w:p w:rsidR="000B260C" w:rsidRPr="00934F5D" w:rsidRDefault="000B260C" w:rsidP="000B260C">
      <w:pPr>
        <w:spacing w:after="0" w:line="240" w:lineRule="auto"/>
        <w:jc w:val="both"/>
        <w:rPr>
          <w:rFonts w:ascii="Times New Roman" w:hAnsi="Times New Roman"/>
          <w:sz w:val="24"/>
          <w:szCs w:val="24"/>
        </w:rPr>
      </w:pPr>
    </w:p>
    <w:p w:rsidR="000B260C" w:rsidRPr="00934F5D" w:rsidRDefault="000B260C" w:rsidP="000B260C">
      <w:pPr>
        <w:spacing w:after="0" w:line="240" w:lineRule="auto"/>
        <w:jc w:val="both"/>
        <w:rPr>
          <w:rFonts w:ascii="Times New Roman" w:hAnsi="Times New Roman"/>
          <w:sz w:val="24"/>
          <w:szCs w:val="24"/>
        </w:rPr>
      </w:pPr>
      <w:r w:rsidRPr="00934F5D">
        <w:rPr>
          <w:rFonts w:ascii="Times New Roman" w:hAnsi="Times New Roman"/>
          <w:sz w:val="24"/>
          <w:szCs w:val="24"/>
        </w:rPr>
        <w:t>- “Kliniğimiz” başlığı altında; klinik ile klinikte kullanılan alet ve teçhizatın görüntülerine yer verildiği tespit edilmiştir.</w:t>
      </w:r>
    </w:p>
    <w:p w:rsidR="000B260C" w:rsidRPr="00CC4F2C" w:rsidRDefault="000B260C" w:rsidP="000B260C">
      <w:pPr>
        <w:spacing w:after="0" w:line="240" w:lineRule="auto"/>
        <w:jc w:val="both"/>
        <w:rPr>
          <w:rFonts w:ascii="Times New Roman" w:hAnsi="Times New Roman"/>
          <w:color w:val="FF0000"/>
          <w:sz w:val="24"/>
          <w:szCs w:val="24"/>
        </w:rPr>
      </w:pP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Değerlendirme/Karar:</w:t>
      </w:r>
      <w:r w:rsidRPr="00A60DD0">
        <w:rPr>
          <w:rFonts w:ascii="Times New Roman" w:hAnsi="Times New Roman"/>
          <w:sz w:val="24"/>
          <w:szCs w:val="24"/>
        </w:rPr>
        <w:t xml:space="preserve"> İnceleme konusu internet sitesinde yer verilen ifade ve görüntülerin;  tabip tarafından uygulanması gereken tıbbi işlemlere yönelik olması sebebiyle bu hizmetlere ilişkin tanıtım yapılmasının ilgili mevzuata aykırılık teşkil ettiği; bu nedenle, söz konusu tanıtımların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0B260C" w:rsidRPr="00A60DD0" w:rsidRDefault="000B260C" w:rsidP="000B260C">
      <w:pPr>
        <w:autoSpaceDE w:val="0"/>
        <w:autoSpaceDN w:val="0"/>
        <w:adjustRightInd w:val="0"/>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- 1219 sayılı Tababet ve Şuabatı Sanatlarının Tarzı İcrasına Dair Kanun’un 40 ıncı maddesi,</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Default="000B260C" w:rsidP="000B260C">
      <w:pPr>
        <w:spacing w:after="0" w:line="240" w:lineRule="auto"/>
        <w:jc w:val="both"/>
        <w:rPr>
          <w:rFonts w:ascii="Times New Roman" w:eastAsia="Times New Roman" w:hAnsi="Times New Roman"/>
          <w:bCs/>
          <w:sz w:val="24"/>
          <w:szCs w:val="24"/>
          <w:lang w:val="x-none" w:eastAsia="tr-TR"/>
        </w:rPr>
      </w:pPr>
      <w:r w:rsidRPr="00A60DD0">
        <w:rPr>
          <w:rFonts w:ascii="Times New Roman" w:eastAsia="Times New Roman" w:hAnsi="Times New Roman"/>
          <w:sz w:val="24"/>
          <w:szCs w:val="24"/>
          <w:lang w:eastAsia="tr-TR"/>
        </w:rPr>
        <w:t>- Tıbbi</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bCs/>
          <w:sz w:val="24"/>
          <w:szCs w:val="24"/>
          <w:lang w:val="x-none" w:eastAsia="tr-TR"/>
        </w:rPr>
        <w:t>Deontoloji Tüzüğünün 8, 9 ve 39 uncu maddeleri,</w:t>
      </w:r>
    </w:p>
    <w:p w:rsidR="000B260C" w:rsidRPr="00A60DD0" w:rsidRDefault="000B260C" w:rsidP="000B260C">
      <w:pPr>
        <w:spacing w:after="0" w:line="240" w:lineRule="auto"/>
        <w:jc w:val="both"/>
        <w:rPr>
          <w:rFonts w:ascii="Times New Roman" w:eastAsia="Times New Roman" w:hAnsi="Times New Roman"/>
          <w:bCs/>
          <w:sz w:val="24"/>
          <w:szCs w:val="24"/>
          <w:lang w:val="x-none" w:eastAsia="tr-TR"/>
        </w:rPr>
      </w:pPr>
    </w:p>
    <w:p w:rsidR="000B260C" w:rsidRDefault="000B260C" w:rsidP="000B260C">
      <w:pPr>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Default="000B260C" w:rsidP="000B260C">
      <w:pPr>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Cs/>
          <w:sz w:val="24"/>
          <w:szCs w:val="24"/>
          <w:lang w:eastAsia="tr-TR"/>
        </w:rPr>
        <w:t xml:space="preserve">- </w:t>
      </w:r>
      <w:proofErr w:type="gramStart"/>
      <w:r w:rsidRPr="00A60DD0">
        <w:rPr>
          <w:rFonts w:ascii="Times New Roman" w:eastAsia="Times New Roman" w:hAnsi="Times New Roman"/>
          <w:bCs/>
          <w:sz w:val="24"/>
          <w:szCs w:val="24"/>
          <w:lang w:eastAsia="tr-TR"/>
        </w:rPr>
        <w:t>3/2/2015</w:t>
      </w:r>
      <w:proofErr w:type="gramEnd"/>
      <w:r w:rsidRPr="00A60DD0">
        <w:rPr>
          <w:rFonts w:ascii="Times New Roman" w:eastAsia="Times New Roman" w:hAnsi="Times New Roman"/>
          <w:bCs/>
          <w:sz w:val="24"/>
          <w:szCs w:val="24"/>
          <w:lang w:eastAsia="tr-TR"/>
        </w:rPr>
        <w:t xml:space="preserve"> tarih ve 29256 sayılı Resmi Gazete’de yayınlanarak yürürlüğe giren Ağız ve Diş Sağlığı Hizmeti Sunulan Özel Sağlık Kuruluşları Hakkında Yönetmeliğin 25 inci maddesi,</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- 10.1.2015 tarih ve 29232 sayılı Resmi Gazete’de yayınlanarak yürürlüğe giren Ticari reklam ve Haksız Ticari Uygulamalar Yönetmeliğinin 5/ğ, 7/1, 7/2, 7/3, 7/4, 7/5-b, 26 ve 32 nci maddeleri,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xml:space="preserve">- 6502 sayılı Tüketicinin Korunması Hakkında Kanun'un 61 inci maddesi,   </w:t>
      </w:r>
    </w:p>
    <w:p w:rsidR="000B260C" w:rsidRPr="00A60DD0" w:rsidRDefault="000B260C" w:rsidP="000B260C">
      <w:pPr>
        <w:spacing w:after="0" w:line="240" w:lineRule="auto"/>
        <w:jc w:val="both"/>
        <w:rPr>
          <w:rFonts w:ascii="Times New Roman" w:eastAsia="Andale Sans UI" w:hAnsi="Times New Roman"/>
          <w:kern w:val="2"/>
          <w:sz w:val="24"/>
          <w:szCs w:val="24"/>
          <w:lang w:eastAsia="tr-TR"/>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bCs/>
          <w:sz w:val="24"/>
          <w:szCs w:val="24"/>
        </w:rPr>
        <w:t>hükümlerine</w:t>
      </w:r>
      <w:proofErr w:type="gramEnd"/>
      <w:r w:rsidRPr="00A60DD0">
        <w:rPr>
          <w:rFonts w:ascii="Times New Roman" w:hAnsi="Times New Roman"/>
          <w:bCs/>
          <w:sz w:val="24"/>
          <w:szCs w:val="24"/>
        </w:rPr>
        <w:t xml:space="preserve"> aykırı olduğuna</w:t>
      </w:r>
      <w:r w:rsidRPr="00A60DD0">
        <w:rPr>
          <w:rFonts w:ascii="Times New Roman" w:hAnsi="Times New Roman"/>
          <w:sz w:val="24"/>
          <w:szCs w:val="24"/>
        </w:rPr>
        <w:t xml:space="preserve">,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numPr>
          <w:ilvl w:val="8"/>
          <w:numId w:val="24"/>
        </w:numPr>
        <w:spacing w:after="0" w:line="240" w:lineRule="auto"/>
        <w:ind w:left="0" w:firstLine="0"/>
        <w:jc w:val="both"/>
        <w:rPr>
          <w:rFonts w:ascii="Times New Roman" w:hAnsi="Times New Roman"/>
          <w:sz w:val="24"/>
          <w:szCs w:val="24"/>
        </w:rPr>
      </w:pPr>
      <w:r w:rsidRPr="00A60DD0">
        <w:rPr>
          <w:rFonts w:ascii="Times New Roman" w:hAnsi="Times New Roman"/>
          <w:sz w:val="24"/>
          <w:szCs w:val="24"/>
        </w:rPr>
        <w:t>Buna göre, reklam veren</w:t>
      </w:r>
      <w:r w:rsidRPr="00A60DD0">
        <w:rPr>
          <w:rFonts w:ascii="Times New Roman" w:hAnsi="Times New Roman"/>
          <w:b/>
          <w:sz w:val="24"/>
          <w:szCs w:val="24"/>
        </w:rPr>
        <w:t xml:space="preserve"> </w:t>
      </w:r>
      <w:r w:rsidRPr="00A60DD0">
        <w:rPr>
          <w:rFonts w:ascii="Times New Roman" w:hAnsi="Times New Roman"/>
          <w:b/>
          <w:color w:val="000000"/>
          <w:sz w:val="24"/>
          <w:szCs w:val="24"/>
        </w:rPr>
        <w:t>Özel Dentiz Ağız ve Diş Sağlığı Polikliniği</w:t>
      </w:r>
      <w:r w:rsidRPr="00A60DD0">
        <w:rPr>
          <w:rFonts w:ascii="Times New Roman" w:hAnsi="Times New Roman"/>
          <w:sz w:val="24"/>
          <w:szCs w:val="24"/>
        </w:rPr>
        <w:t xml:space="preserve"> hakkında, 6502 sayılı Kanun’un 63 üncü ve 77/12 inci maddeleri uyarınca </w:t>
      </w:r>
      <w:r w:rsidRPr="00A60DD0">
        <w:rPr>
          <w:rFonts w:ascii="Times New Roman" w:hAnsi="Times New Roman"/>
          <w:b/>
          <w:bCs/>
          <w:sz w:val="24"/>
          <w:szCs w:val="24"/>
        </w:rPr>
        <w:t xml:space="preserve">anılan reklamları durdurma cezası </w:t>
      </w:r>
      <w:r w:rsidRPr="00A60DD0">
        <w:rPr>
          <w:rFonts w:ascii="Times New Roman" w:hAnsi="Times New Roman"/>
          <w:sz w:val="24"/>
          <w:szCs w:val="24"/>
        </w:rPr>
        <w:t xml:space="preserve">verilmesine karar verilmiştir. </w:t>
      </w:r>
    </w:p>
    <w:p w:rsidR="000B260C" w:rsidRPr="00A60DD0" w:rsidRDefault="000B260C" w:rsidP="000B260C">
      <w:pPr>
        <w:numPr>
          <w:ilvl w:val="8"/>
          <w:numId w:val="24"/>
        </w:numPr>
        <w:spacing w:after="0" w:line="240" w:lineRule="auto"/>
        <w:ind w:left="0" w:firstLine="0"/>
        <w:jc w:val="both"/>
        <w:rPr>
          <w:rFonts w:ascii="Times New Roman" w:hAnsi="Times New Roman"/>
          <w:sz w:val="24"/>
          <w:szCs w:val="24"/>
        </w:rPr>
      </w:pPr>
    </w:p>
    <w:p w:rsidR="000B260C" w:rsidRDefault="000B260C" w:rsidP="000B260C">
      <w:pPr>
        <w:numPr>
          <w:ilvl w:val="7"/>
          <w:numId w:val="24"/>
        </w:numPr>
        <w:spacing w:after="0" w:line="240" w:lineRule="auto"/>
        <w:jc w:val="both"/>
        <w:rPr>
          <w:rFonts w:ascii="Times New Roman" w:hAnsi="Times New Roman"/>
          <w:b/>
          <w:sz w:val="24"/>
          <w:szCs w:val="24"/>
        </w:rPr>
      </w:pPr>
      <w:r w:rsidRPr="00A60DD0">
        <w:rPr>
          <w:rFonts w:ascii="Times New Roman" w:hAnsi="Times New Roman"/>
          <w:b/>
          <w:sz w:val="24"/>
          <w:szCs w:val="24"/>
        </w:rPr>
        <w:t>43)</w:t>
      </w:r>
    </w:p>
    <w:p w:rsidR="000B260C" w:rsidRPr="00A60DD0" w:rsidRDefault="000B260C" w:rsidP="000B260C">
      <w:pPr>
        <w:numPr>
          <w:ilvl w:val="7"/>
          <w:numId w:val="24"/>
        </w:num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Dosya No: 2015/153</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rPr>
          <w:rFonts w:ascii="Times New Roman" w:hAnsi="Times New Roman"/>
          <w:b/>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eastAsia="Andale Sans UI" w:hAnsi="Times New Roman"/>
          <w:kern w:val="2"/>
          <w:sz w:val="24"/>
          <w:szCs w:val="24"/>
        </w:rPr>
        <w:t xml:space="preserve"> </w:t>
      </w:r>
      <w:r w:rsidRPr="00A60DD0">
        <w:rPr>
          <w:rFonts w:ascii="Times New Roman" w:hAnsi="Times New Roman"/>
          <w:b/>
          <w:sz w:val="24"/>
          <w:szCs w:val="24"/>
        </w:rPr>
        <w:t>Özel-Sin Ağız ve Diş Sağ. Hiz. İth. İhr. Tic. Ltd. Şti.  (Özel</w:t>
      </w:r>
      <w:r w:rsidRPr="00A60DD0">
        <w:rPr>
          <w:rFonts w:ascii="Times New Roman" w:hAnsi="Times New Roman"/>
          <w:sz w:val="24"/>
          <w:szCs w:val="24"/>
        </w:rPr>
        <w:t xml:space="preserve"> </w:t>
      </w:r>
      <w:r w:rsidRPr="00A60DD0">
        <w:rPr>
          <w:rFonts w:ascii="Times New Roman" w:hAnsi="Times New Roman"/>
          <w:b/>
          <w:sz w:val="24"/>
          <w:szCs w:val="24"/>
        </w:rPr>
        <w:t>Ata Ağız ve Diş Sağlığı Polikliniği)</w:t>
      </w:r>
    </w:p>
    <w:p w:rsidR="000B260C" w:rsidRDefault="000B260C" w:rsidP="000B260C">
      <w:pPr>
        <w:tabs>
          <w:tab w:val="left" w:pos="0"/>
        </w:tabs>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 </w:t>
      </w:r>
      <w:hyperlink r:id="rId61" w:history="1">
        <w:r w:rsidRPr="00A60DD0">
          <w:rPr>
            <w:rStyle w:val="Kpr"/>
            <w:rFonts w:ascii="Times New Roman" w:hAnsi="Times New Roman"/>
            <w:sz w:val="24"/>
            <w:szCs w:val="24"/>
          </w:rPr>
          <w:t>www.atadis.com.tr</w:t>
        </w:r>
      </w:hyperlink>
      <w:r w:rsidRPr="00A60DD0">
        <w:rPr>
          <w:rFonts w:ascii="Times New Roman" w:hAnsi="Times New Roman"/>
          <w:sz w:val="24"/>
          <w:szCs w:val="24"/>
        </w:rPr>
        <w:t xml:space="preserve"> adresli internet sitesinde yer alan tanıtımlar</w:t>
      </w:r>
    </w:p>
    <w:p w:rsidR="000B260C" w:rsidRPr="00A60DD0" w:rsidRDefault="000B260C" w:rsidP="000B260C">
      <w:pPr>
        <w:tabs>
          <w:tab w:val="left" w:pos="0"/>
        </w:tabs>
        <w:spacing w:after="0" w:line="240" w:lineRule="auto"/>
        <w:jc w:val="both"/>
        <w:rPr>
          <w:rFonts w:ascii="Times New Roman" w:hAnsi="Times New Roman"/>
          <w:b/>
          <w:sz w:val="24"/>
          <w:szCs w:val="24"/>
        </w:rPr>
      </w:pPr>
    </w:p>
    <w:p w:rsidR="000B260C" w:rsidRDefault="000B260C" w:rsidP="000B260C">
      <w:pPr>
        <w:tabs>
          <w:tab w:val="left" w:pos="0"/>
        </w:tabs>
        <w:spacing w:after="0" w:line="240" w:lineRule="auto"/>
        <w:jc w:val="both"/>
        <w:rPr>
          <w:rFonts w:ascii="Times New Roman" w:hAnsi="Times New Roman"/>
          <w:sz w:val="24"/>
          <w:szCs w:val="24"/>
        </w:rPr>
      </w:pPr>
      <w:r w:rsidRPr="00A60DD0">
        <w:rPr>
          <w:rFonts w:ascii="Times New Roman" w:hAnsi="Times New Roman"/>
          <w:b/>
          <w:sz w:val="24"/>
          <w:szCs w:val="24"/>
        </w:rPr>
        <w:t xml:space="preserve">Reklam Yayın Tarihi: </w:t>
      </w:r>
      <w:proofErr w:type="gramStart"/>
      <w:r w:rsidRPr="00A60DD0">
        <w:rPr>
          <w:rFonts w:ascii="Times New Roman" w:hAnsi="Times New Roman"/>
          <w:sz w:val="24"/>
          <w:szCs w:val="24"/>
        </w:rPr>
        <w:t>16/2/2015</w:t>
      </w:r>
      <w:proofErr w:type="gramEnd"/>
    </w:p>
    <w:p w:rsidR="000B260C" w:rsidRPr="00A60DD0" w:rsidRDefault="000B260C" w:rsidP="000B260C">
      <w:pPr>
        <w:tabs>
          <w:tab w:val="left" w:pos="0"/>
        </w:tabs>
        <w:spacing w:after="0" w:line="240" w:lineRule="auto"/>
        <w:jc w:val="both"/>
        <w:rPr>
          <w:rFonts w:ascii="Times New Roman" w:hAnsi="Times New Roman"/>
          <w:sz w:val="24"/>
          <w:szCs w:val="24"/>
        </w:rPr>
      </w:pPr>
    </w:p>
    <w:p w:rsidR="000B260C" w:rsidRDefault="000B260C" w:rsidP="000B260C">
      <w:pPr>
        <w:tabs>
          <w:tab w:val="left" w:pos="0"/>
          <w:tab w:val="left" w:pos="709"/>
        </w:tabs>
        <w:spacing w:after="0" w:line="240" w:lineRule="auto"/>
        <w:ind w:left="709" w:hanging="709"/>
        <w:jc w:val="both"/>
        <w:rPr>
          <w:rFonts w:ascii="Times New Roman" w:hAnsi="Times New Roman"/>
          <w:sz w:val="24"/>
          <w:szCs w:val="24"/>
        </w:rPr>
      </w:pPr>
      <w:r w:rsidRPr="00A60DD0">
        <w:rPr>
          <w:rFonts w:ascii="Times New Roman" w:hAnsi="Times New Roman"/>
          <w:b/>
          <w:sz w:val="24"/>
          <w:szCs w:val="24"/>
        </w:rPr>
        <w:t>Reklamın Yayınlandığı Mecra:</w:t>
      </w:r>
      <w:r w:rsidRPr="00A60DD0">
        <w:rPr>
          <w:rFonts w:ascii="Times New Roman" w:hAnsi="Times New Roman"/>
          <w:sz w:val="24"/>
          <w:szCs w:val="24"/>
        </w:rPr>
        <w:t xml:space="preserve"> İnternet</w:t>
      </w:r>
    </w:p>
    <w:p w:rsidR="000B260C" w:rsidRPr="00A60DD0" w:rsidRDefault="000B260C" w:rsidP="000B260C">
      <w:pPr>
        <w:tabs>
          <w:tab w:val="left" w:pos="0"/>
          <w:tab w:val="left" w:pos="709"/>
        </w:tabs>
        <w:spacing w:after="0" w:line="240" w:lineRule="auto"/>
        <w:ind w:left="709" w:hanging="709"/>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Tespitler:</w:t>
      </w:r>
      <w:r w:rsidRPr="00A60DD0">
        <w:rPr>
          <w:rFonts w:ascii="Times New Roman" w:hAnsi="Times New Roman"/>
          <w:sz w:val="24"/>
          <w:szCs w:val="24"/>
        </w:rPr>
        <w:t xml:space="preserve"> Söz konusu internet sitesinde; </w:t>
      </w:r>
      <w:r w:rsidRPr="00A60DD0">
        <w:rPr>
          <w:rFonts w:ascii="Times New Roman" w:hAnsi="Times New Roman"/>
          <w:i/>
          <w:sz w:val="24"/>
          <w:szCs w:val="24"/>
        </w:rPr>
        <w:t xml:space="preserve">(...) 2006 yılında Alsancak'ta kurulan ve 2008 yılında Urla'da da bir şube hizmete açan Ata Diş Polikliniği halen geniş hekim kadrosuyla çalışmalarına devam etmektedir (...)” </w:t>
      </w:r>
      <w:r w:rsidRPr="00A60DD0">
        <w:rPr>
          <w:rFonts w:ascii="Times New Roman" w:hAnsi="Times New Roman"/>
          <w:sz w:val="24"/>
          <w:szCs w:val="24"/>
        </w:rPr>
        <w:t xml:space="preserve">şeklinde ifadelere ve klinik görsellerine </w:t>
      </w:r>
      <w:r w:rsidRPr="00A60DD0">
        <w:rPr>
          <w:rFonts w:ascii="Times New Roman" w:eastAsia="Andale Sans UI" w:hAnsi="Times New Roman"/>
          <w:kern w:val="2"/>
          <w:sz w:val="24"/>
          <w:szCs w:val="24"/>
        </w:rPr>
        <w:t>yer verildiği</w:t>
      </w:r>
      <w:r w:rsidRPr="00A60DD0">
        <w:rPr>
          <w:rFonts w:ascii="Times New Roman" w:hAnsi="Times New Roman"/>
          <w:sz w:val="24"/>
          <w:szCs w:val="24"/>
        </w:rPr>
        <w:t xml:space="preserve"> tespit edilmiştir.</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Değerlendirme/Karar:</w:t>
      </w:r>
      <w:r w:rsidRPr="00A60DD0">
        <w:rPr>
          <w:rFonts w:ascii="Times New Roman" w:eastAsia="Andale Sans UI" w:hAnsi="Times New Roman"/>
          <w:kern w:val="2"/>
          <w:sz w:val="24"/>
          <w:szCs w:val="24"/>
        </w:rPr>
        <w:t xml:space="preserve"> </w:t>
      </w:r>
      <w:r w:rsidRPr="00A60DD0">
        <w:rPr>
          <w:rFonts w:ascii="Times New Roman" w:hAnsi="Times New Roman"/>
          <w:sz w:val="24"/>
          <w:szCs w:val="24"/>
        </w:rPr>
        <w:t xml:space="preserve">Söz konusu kuruluşa ait </w:t>
      </w:r>
      <w:hyperlink r:id="rId62" w:history="1">
        <w:r w:rsidRPr="00A60DD0">
          <w:rPr>
            <w:rStyle w:val="Kpr"/>
            <w:rFonts w:ascii="Times New Roman" w:hAnsi="Times New Roman"/>
            <w:sz w:val="24"/>
            <w:szCs w:val="24"/>
          </w:rPr>
          <w:t>www.atadis.com.tr</w:t>
        </w:r>
      </w:hyperlink>
      <w:r w:rsidRPr="00A60DD0">
        <w:rPr>
          <w:rFonts w:ascii="Times New Roman" w:hAnsi="Times New Roman"/>
          <w:sz w:val="24"/>
          <w:szCs w:val="24"/>
        </w:rPr>
        <w:t xml:space="preserve"> adresli internet sitesinde; </w:t>
      </w:r>
      <w:r w:rsidRPr="00A60DD0">
        <w:rPr>
          <w:rFonts w:ascii="Times New Roman" w:hAnsi="Times New Roman"/>
          <w:i/>
          <w:sz w:val="24"/>
          <w:szCs w:val="24"/>
        </w:rPr>
        <w:t xml:space="preserve">(...) </w:t>
      </w:r>
      <w:proofErr w:type="gramStart"/>
      <w:r w:rsidRPr="00A60DD0">
        <w:rPr>
          <w:rFonts w:ascii="Times New Roman" w:hAnsi="Times New Roman"/>
          <w:i/>
          <w:sz w:val="24"/>
          <w:szCs w:val="24"/>
        </w:rPr>
        <w:t xml:space="preserve">2006 yılında Alsancak'ta kurulan ve 2008 yılında Urla'da da bir şube hizmete açan Ata Diş Polikliniği halen geniş hekim kadrosuyla çalışmalarına devam etmektedir (...)” </w:t>
      </w:r>
      <w:r w:rsidRPr="00A60DD0">
        <w:rPr>
          <w:rFonts w:ascii="Times New Roman" w:hAnsi="Times New Roman"/>
          <w:sz w:val="24"/>
          <w:szCs w:val="24"/>
        </w:rPr>
        <w:t>şeklinde talep yaratıcı ve söz konusu kuruluşa yönlendirme yapan ifadelere ve klinik görsellerine yer verilerek kuruluşun faaliyetlerine ticari bir görünüm kazandırıldığı ve diğer kuruluşlar açısından haksız rekabete yol açıldığı; tüm bu durumların da;</w:t>
      </w:r>
      <w:proofErr w:type="gramEnd"/>
    </w:p>
    <w:p w:rsidR="000B260C" w:rsidRPr="00A60DD0" w:rsidRDefault="000B260C" w:rsidP="000B260C">
      <w:pPr>
        <w:spacing w:after="0" w:line="240" w:lineRule="auto"/>
        <w:jc w:val="both"/>
        <w:rPr>
          <w:rFonts w:ascii="Times New Roman" w:hAnsi="Times New Roman"/>
          <w:i/>
          <w:sz w:val="24"/>
          <w:szCs w:val="24"/>
        </w:rPr>
      </w:pPr>
    </w:p>
    <w:p w:rsidR="000B260C" w:rsidRDefault="000B260C" w:rsidP="000B260C">
      <w:pPr>
        <w:shd w:val="clear" w:color="auto" w:fill="FFFFFF"/>
        <w:tabs>
          <w:tab w:val="left" w:pos="0"/>
          <w:tab w:val="left" w:pos="709"/>
        </w:tabs>
        <w:spacing w:after="0" w:line="240" w:lineRule="auto"/>
        <w:jc w:val="both"/>
        <w:rPr>
          <w:rFonts w:ascii="Times New Roman" w:hAnsi="Times New Roman"/>
          <w:sz w:val="24"/>
          <w:szCs w:val="24"/>
        </w:rPr>
      </w:pPr>
      <w:r w:rsidRPr="00A60DD0">
        <w:rPr>
          <w:rFonts w:ascii="Times New Roman" w:hAnsi="Times New Roman"/>
          <w:sz w:val="24"/>
          <w:szCs w:val="24"/>
        </w:rPr>
        <w:t>-1219 sayılı Tababet ve Şuabatı Sanatlarının Tarzı İcrasına Dair Kanunun 40 ıncı maddesi,</w:t>
      </w:r>
    </w:p>
    <w:p w:rsidR="000B260C" w:rsidRPr="00A60DD0" w:rsidRDefault="000B260C" w:rsidP="000B260C">
      <w:pPr>
        <w:shd w:val="clear" w:color="auto" w:fill="FFFFFF"/>
        <w:tabs>
          <w:tab w:val="left" w:pos="0"/>
          <w:tab w:val="left" w:pos="709"/>
        </w:tabs>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-Tıbbi Deontoloji Tüzüğünün 8, 9 ve 39 uncu maddeleri,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w:t>
      </w:r>
      <w:proofErr w:type="gramStart"/>
      <w:r w:rsidRPr="00A60DD0">
        <w:rPr>
          <w:rFonts w:ascii="Times New Roman" w:hAnsi="Times New Roman"/>
          <w:sz w:val="24"/>
          <w:szCs w:val="24"/>
        </w:rPr>
        <w:t>3/2/2015</w:t>
      </w:r>
      <w:proofErr w:type="gramEnd"/>
      <w:r w:rsidRPr="00A60DD0">
        <w:rPr>
          <w:rFonts w:ascii="Times New Roman" w:hAnsi="Times New Roman"/>
          <w:sz w:val="24"/>
          <w:szCs w:val="24"/>
        </w:rPr>
        <w:t xml:space="preserve"> tarihli ve 29256 sayılı Resmi Gazete'de yayımlanarak yürürlüğe giren Ağız ve Diş Sağlığı Hizmeti Sunulan Özel Sağlık Kuruluşları Hakkında Yönetmeliğin 25 inci maddesi,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w:t>
      </w:r>
      <w:proofErr w:type="gramStart"/>
      <w:r w:rsidRPr="00A60DD0">
        <w:rPr>
          <w:rFonts w:ascii="Times New Roman" w:hAnsi="Times New Roman"/>
          <w:sz w:val="24"/>
          <w:szCs w:val="24"/>
        </w:rPr>
        <w:t>10/1/2015</w:t>
      </w:r>
      <w:proofErr w:type="gramEnd"/>
      <w:r w:rsidRPr="00A60DD0">
        <w:rPr>
          <w:rFonts w:ascii="Times New Roman" w:hAnsi="Times New Roman"/>
          <w:sz w:val="24"/>
          <w:szCs w:val="24"/>
        </w:rPr>
        <w:t xml:space="preserve"> tarihli ve 29232 saylı Resmi Gazete’de yayımlanarak yürürlüğe giren Ticari Reklam Ve Haksız Ticari Uygulamalar Yönetmeliğinin 7/1, 7/2, 7/3, 7/4, 7/5-b, 26 ve 32 nci maddeleri,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-6502 sayılı Tüketicinin Korunması Hakkında Kanunun 61 inci maddesi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bCs/>
          <w:sz w:val="24"/>
          <w:szCs w:val="24"/>
        </w:rPr>
        <w:t>hükümlerine</w:t>
      </w:r>
      <w:proofErr w:type="gramEnd"/>
      <w:r w:rsidRPr="00A60DD0">
        <w:rPr>
          <w:rFonts w:ascii="Times New Roman" w:hAnsi="Times New Roman"/>
          <w:bCs/>
          <w:sz w:val="24"/>
          <w:szCs w:val="24"/>
        </w:rPr>
        <w:t xml:space="preserve"> aykırı olduğuna</w:t>
      </w:r>
      <w:r w:rsidRPr="00A60DD0">
        <w:rPr>
          <w:rFonts w:ascii="Times New Roman" w:hAnsi="Times New Roman"/>
          <w:sz w:val="24"/>
          <w:szCs w:val="24"/>
        </w:rPr>
        <w:t xml:space="preserve">, </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pStyle w:val="ListeParagraf"/>
        <w:numPr>
          <w:ilvl w:val="0"/>
          <w:numId w:val="24"/>
        </w:numPr>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A60DD0">
        <w:rPr>
          <w:rFonts w:ascii="Times New Roman" w:hAnsi="Times New Roman"/>
          <w:sz w:val="24"/>
          <w:szCs w:val="24"/>
        </w:rPr>
        <w:t xml:space="preserve">Buna göre, reklam veren </w:t>
      </w:r>
      <w:r w:rsidRPr="00A60DD0">
        <w:rPr>
          <w:rFonts w:ascii="Times New Roman" w:hAnsi="Times New Roman"/>
          <w:b/>
          <w:sz w:val="24"/>
          <w:szCs w:val="24"/>
        </w:rPr>
        <w:t>Özel-Sin Ağız ve Diş Sağ. Hiz. İth. İhr. Tic. Ltd. Şti.</w:t>
      </w:r>
      <w:r w:rsidRPr="00A60DD0">
        <w:rPr>
          <w:rFonts w:ascii="Times New Roman" w:hAnsi="Times New Roman"/>
          <w:sz w:val="24"/>
          <w:szCs w:val="24"/>
        </w:rPr>
        <w:t xml:space="preserve"> hakkında, 6502 s</w:t>
      </w:r>
      <w:r>
        <w:rPr>
          <w:rFonts w:ascii="Times New Roman" w:hAnsi="Times New Roman"/>
          <w:sz w:val="24"/>
          <w:szCs w:val="24"/>
        </w:rPr>
        <w:t xml:space="preserve">ayılı Kanunun 63 üncü ve 77/12 </w:t>
      </w:r>
      <w:r w:rsidRPr="00A60DD0">
        <w:rPr>
          <w:rFonts w:ascii="Times New Roman" w:hAnsi="Times New Roman"/>
          <w:sz w:val="24"/>
          <w:szCs w:val="24"/>
        </w:rPr>
        <w:t xml:space="preserve">nci maddeleri uyarınca </w:t>
      </w:r>
      <w:r w:rsidRPr="00A60DD0">
        <w:rPr>
          <w:rFonts w:ascii="Times New Roman" w:hAnsi="Times New Roman"/>
          <w:b/>
          <w:sz w:val="24"/>
          <w:szCs w:val="24"/>
        </w:rPr>
        <w:t>anılan reklamları durdurma</w:t>
      </w:r>
      <w:r w:rsidRPr="00A60DD0">
        <w:rPr>
          <w:rFonts w:ascii="Times New Roman" w:hAnsi="Times New Roman"/>
          <w:sz w:val="24"/>
          <w:szCs w:val="24"/>
        </w:rPr>
        <w:t xml:space="preserve"> cezası verilmesine karar verilmiştir.</w:t>
      </w:r>
    </w:p>
    <w:p w:rsidR="000B260C" w:rsidRPr="00A60DD0" w:rsidRDefault="000B260C" w:rsidP="000B260C">
      <w:pPr>
        <w:pStyle w:val="ListeParagraf"/>
        <w:numPr>
          <w:ilvl w:val="0"/>
          <w:numId w:val="24"/>
        </w:numPr>
        <w:spacing w:after="0" w:line="240" w:lineRule="auto"/>
        <w:ind w:left="0"/>
        <w:jc w:val="both"/>
        <w:rPr>
          <w:rFonts w:ascii="Times New Roman" w:hAnsi="Times New Roman"/>
          <w:sz w:val="24"/>
          <w:szCs w:val="24"/>
        </w:rPr>
      </w:pPr>
    </w:p>
    <w:p w:rsidR="000B260C" w:rsidRDefault="000B260C" w:rsidP="000B260C">
      <w:pPr>
        <w:numPr>
          <w:ilvl w:val="7"/>
          <w:numId w:val="24"/>
        </w:numPr>
        <w:spacing w:after="0" w:line="240" w:lineRule="auto"/>
        <w:jc w:val="both"/>
        <w:rPr>
          <w:rFonts w:ascii="Times New Roman" w:hAnsi="Times New Roman"/>
          <w:b/>
          <w:sz w:val="24"/>
          <w:szCs w:val="24"/>
        </w:rPr>
      </w:pPr>
      <w:r w:rsidRPr="00A60DD0">
        <w:rPr>
          <w:rFonts w:ascii="Times New Roman" w:hAnsi="Times New Roman"/>
          <w:b/>
          <w:sz w:val="24"/>
          <w:szCs w:val="24"/>
        </w:rPr>
        <w:t>44)</w:t>
      </w:r>
    </w:p>
    <w:p w:rsidR="000B260C" w:rsidRPr="00A60DD0" w:rsidRDefault="000B260C" w:rsidP="000B260C">
      <w:pPr>
        <w:numPr>
          <w:ilvl w:val="7"/>
          <w:numId w:val="24"/>
        </w:num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Dosya No: 2015/263</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tabs>
          <w:tab w:val="left" w:pos="0"/>
        </w:tabs>
        <w:spacing w:after="0" w:line="240" w:lineRule="auto"/>
        <w:jc w:val="both"/>
        <w:rPr>
          <w:rFonts w:ascii="Times New Roman" w:eastAsia="Andale Sans UI" w:hAnsi="Times New Roman"/>
          <w:b/>
          <w:kern w:val="2"/>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w:t>
      </w:r>
      <w:r w:rsidRPr="00A60DD0">
        <w:rPr>
          <w:rFonts w:ascii="Times New Roman" w:eastAsia="Andale Sans UI" w:hAnsi="Times New Roman"/>
          <w:b/>
          <w:kern w:val="2"/>
          <w:sz w:val="24"/>
          <w:szCs w:val="24"/>
        </w:rPr>
        <w:t>MLP Sağlık Hizmetleri A.Ş. (Liv Hospital)</w:t>
      </w:r>
    </w:p>
    <w:p w:rsidR="000B260C" w:rsidRPr="00A60DD0" w:rsidRDefault="000B260C" w:rsidP="000B260C">
      <w:pPr>
        <w:tabs>
          <w:tab w:val="left" w:pos="0"/>
        </w:tabs>
        <w:spacing w:after="0" w:line="240" w:lineRule="auto"/>
        <w:jc w:val="both"/>
        <w:rPr>
          <w:rFonts w:ascii="Times New Roman" w:hAnsi="Times New Roman"/>
          <w:b/>
          <w:sz w:val="24"/>
          <w:szCs w:val="24"/>
        </w:rPr>
      </w:pPr>
    </w:p>
    <w:p w:rsidR="000B260C" w:rsidRDefault="000B260C" w:rsidP="000B260C">
      <w:pPr>
        <w:tabs>
          <w:tab w:val="left" w:pos="0"/>
        </w:tabs>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 </w:t>
      </w:r>
      <w:r w:rsidRPr="000C537C">
        <w:rPr>
          <w:rFonts w:ascii="Times New Roman" w:hAnsi="Times New Roman"/>
          <w:b/>
          <w:i/>
          <w:sz w:val="24"/>
          <w:szCs w:val="24"/>
        </w:rPr>
        <w:t>"Yarın Bu Yazıyı Çok Net Okuyabilirsiniz"</w:t>
      </w:r>
      <w:r w:rsidRPr="00A60DD0">
        <w:rPr>
          <w:rFonts w:ascii="Times New Roman" w:hAnsi="Times New Roman"/>
          <w:sz w:val="24"/>
          <w:szCs w:val="24"/>
        </w:rPr>
        <w:t xml:space="preserve">  ibareli tanıtımlar</w:t>
      </w:r>
    </w:p>
    <w:p w:rsidR="000B260C" w:rsidRPr="00A60DD0" w:rsidRDefault="000B260C" w:rsidP="000B260C">
      <w:pPr>
        <w:tabs>
          <w:tab w:val="left" w:pos="0"/>
        </w:tabs>
        <w:spacing w:after="0" w:line="240" w:lineRule="auto"/>
        <w:jc w:val="both"/>
        <w:rPr>
          <w:rFonts w:ascii="Times New Roman" w:hAnsi="Times New Roman"/>
          <w:b/>
          <w:sz w:val="24"/>
          <w:szCs w:val="24"/>
        </w:rPr>
      </w:pPr>
    </w:p>
    <w:p w:rsidR="000B260C" w:rsidRDefault="000B260C" w:rsidP="000B260C">
      <w:pPr>
        <w:tabs>
          <w:tab w:val="left" w:pos="0"/>
        </w:tabs>
        <w:spacing w:after="0" w:line="240" w:lineRule="auto"/>
        <w:jc w:val="both"/>
        <w:rPr>
          <w:rFonts w:ascii="Times New Roman" w:hAnsi="Times New Roman"/>
          <w:sz w:val="24"/>
          <w:szCs w:val="24"/>
        </w:rPr>
      </w:pPr>
      <w:r w:rsidRPr="00A60DD0">
        <w:rPr>
          <w:rFonts w:ascii="Times New Roman" w:hAnsi="Times New Roman"/>
          <w:b/>
          <w:sz w:val="24"/>
          <w:szCs w:val="24"/>
        </w:rPr>
        <w:t xml:space="preserve">Reklam Yayın Tarihi: </w:t>
      </w:r>
      <w:r w:rsidRPr="00A60DD0">
        <w:rPr>
          <w:rFonts w:ascii="Times New Roman" w:hAnsi="Times New Roman"/>
          <w:sz w:val="24"/>
          <w:szCs w:val="24"/>
        </w:rPr>
        <w:t>Ocak-Şubat 2015</w:t>
      </w:r>
    </w:p>
    <w:p w:rsidR="000B260C" w:rsidRPr="00A60DD0" w:rsidRDefault="000B260C" w:rsidP="000B260C">
      <w:pPr>
        <w:tabs>
          <w:tab w:val="left" w:pos="0"/>
        </w:tabs>
        <w:spacing w:after="0" w:line="240" w:lineRule="auto"/>
        <w:jc w:val="both"/>
        <w:rPr>
          <w:rFonts w:ascii="Times New Roman" w:hAnsi="Times New Roman"/>
          <w:sz w:val="24"/>
          <w:szCs w:val="24"/>
        </w:rPr>
      </w:pPr>
    </w:p>
    <w:p w:rsidR="000B260C" w:rsidRDefault="000B260C" w:rsidP="000B260C">
      <w:pPr>
        <w:tabs>
          <w:tab w:val="left" w:pos="0"/>
          <w:tab w:val="left" w:pos="709"/>
        </w:tabs>
        <w:spacing w:after="0" w:line="240" w:lineRule="auto"/>
        <w:ind w:left="709" w:hanging="709"/>
        <w:jc w:val="both"/>
        <w:rPr>
          <w:rFonts w:ascii="Times New Roman" w:hAnsi="Times New Roman"/>
          <w:sz w:val="24"/>
          <w:szCs w:val="24"/>
        </w:rPr>
      </w:pPr>
      <w:r w:rsidRPr="00A60DD0">
        <w:rPr>
          <w:rFonts w:ascii="Times New Roman" w:hAnsi="Times New Roman"/>
          <w:b/>
          <w:sz w:val="24"/>
          <w:szCs w:val="24"/>
        </w:rPr>
        <w:t>Reklamın Yayınlandığı Mecra:</w:t>
      </w:r>
      <w:r w:rsidRPr="00A60DD0">
        <w:rPr>
          <w:rFonts w:ascii="Times New Roman" w:hAnsi="Times New Roman"/>
          <w:sz w:val="24"/>
          <w:szCs w:val="24"/>
        </w:rPr>
        <w:t xml:space="preserve"> Muhtelif</w:t>
      </w:r>
    </w:p>
    <w:p w:rsidR="000B260C" w:rsidRPr="00A60DD0" w:rsidRDefault="000B260C" w:rsidP="000B260C">
      <w:pPr>
        <w:tabs>
          <w:tab w:val="left" w:pos="0"/>
          <w:tab w:val="left" w:pos="709"/>
        </w:tabs>
        <w:spacing w:after="0" w:line="240" w:lineRule="auto"/>
        <w:ind w:left="709" w:hanging="709"/>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hAnsi="Times New Roman"/>
          <w:sz w:val="24"/>
          <w:szCs w:val="24"/>
        </w:rPr>
        <w:t xml:space="preserve">Muhtelif mecralarda yer alan söz konusu kuruluşa ait tanıtımlarda; </w:t>
      </w:r>
      <w:r w:rsidRPr="00A60DD0">
        <w:rPr>
          <w:rFonts w:ascii="Times New Roman" w:hAnsi="Times New Roman"/>
          <w:i/>
          <w:sz w:val="24"/>
          <w:szCs w:val="24"/>
        </w:rPr>
        <w:t xml:space="preserve">“ (...)  Yarın Bu Yazıyı Çok Net Okuyabilirsiniz (...) Optilasik teknolojisiyle (...) Gözlük ve Lens kullanmaya mecbur değilsiniz (...)” </w:t>
      </w:r>
      <w:r w:rsidRPr="00A60DD0">
        <w:rPr>
          <w:rFonts w:ascii="Times New Roman" w:hAnsi="Times New Roman"/>
          <w:sz w:val="24"/>
          <w:szCs w:val="24"/>
        </w:rPr>
        <w:t>şeklinde ifadelere yer verildiği tespit edilmiştir.</w:t>
      </w:r>
    </w:p>
    <w:p w:rsidR="000B260C" w:rsidRPr="00A60DD0" w:rsidRDefault="000B260C" w:rsidP="000B260C">
      <w:pPr>
        <w:spacing w:after="0" w:line="240" w:lineRule="auto"/>
        <w:jc w:val="both"/>
        <w:rPr>
          <w:rFonts w:ascii="Times New Roman" w:hAnsi="Times New Roman"/>
          <w:b/>
          <w:bCs/>
          <w:color w:val="000000" w:themeColor="text1"/>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Değerlendirme/Karar: </w:t>
      </w:r>
      <w:r w:rsidRPr="00A60DD0">
        <w:rPr>
          <w:rFonts w:ascii="Times New Roman" w:hAnsi="Times New Roman"/>
          <w:sz w:val="24"/>
          <w:szCs w:val="24"/>
        </w:rPr>
        <w:t xml:space="preserve">Söz konusu kuruluşa ait </w:t>
      </w:r>
      <w:r w:rsidRPr="00A60DD0">
        <w:rPr>
          <w:rFonts w:ascii="Times New Roman" w:hAnsi="Times New Roman"/>
          <w:i/>
          <w:sz w:val="24"/>
          <w:szCs w:val="24"/>
        </w:rPr>
        <w:t xml:space="preserve">“(...)  Yarın Bu Yazıyı Çok Net Okuyabilirsiniz (...) Optilasik teknolojisiyle (...) </w:t>
      </w:r>
      <w:proofErr w:type="gramStart"/>
      <w:r w:rsidRPr="00A60DD0">
        <w:rPr>
          <w:rFonts w:ascii="Times New Roman" w:hAnsi="Times New Roman"/>
          <w:i/>
          <w:sz w:val="24"/>
          <w:szCs w:val="24"/>
        </w:rPr>
        <w:t xml:space="preserve">Gözlük ve Lens kullanmaya mecbur değilsiniz (...)” </w:t>
      </w:r>
      <w:r w:rsidRPr="00A60DD0">
        <w:rPr>
          <w:rFonts w:ascii="Times New Roman" w:hAnsi="Times New Roman"/>
          <w:sz w:val="24"/>
          <w:szCs w:val="24"/>
        </w:rPr>
        <w:t>ibareli tanıtımlar ile sağlık alanında hizmet veren söz konusu kuruluş lehine talep yaratıldığı, kuruluşun faaliyetlerine ticari bir görünüm kazandırıldığı ve diğer kuruluşlar açısından haksız rekabete yol açıldığı, ayrıca kuruluşun bünyesinde hizmet verilen "lazer"  tedavi yöntemi ön planda tutularak, "gözlük" ve "lens" gibi diğer tıbbi uygulamaların kötülendiği; tüm bu durumların da;</w:t>
      </w:r>
      <w:proofErr w:type="gramEnd"/>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 -1219 sayılı Tababet ve Şuabatı Sanatlarının Tarzı İcrasına Dair Kanunun 24 üncü maddesi,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-Tıbbi Deontoloji Tüzüğünün 8, 9 ve 39 uncu maddeleri,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-Özel Hastaneler Yönetmeliğinin 60 ıncı maddesi,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w:t>
      </w:r>
      <w:r w:rsidRPr="00A60DD0">
        <w:rPr>
          <w:rFonts w:ascii="Times New Roman" w:eastAsia="Andale Sans UI" w:hAnsi="Times New Roman"/>
          <w:kern w:val="2"/>
          <w:sz w:val="24"/>
          <w:szCs w:val="24"/>
        </w:rPr>
        <w:t xml:space="preserve"> İnceleme konusu reklamların yayınlandığı dönemde yürürlükte bulunan mülga </w:t>
      </w:r>
      <w:r w:rsidRPr="00A60DD0">
        <w:rPr>
          <w:rFonts w:ascii="Times New Roman" w:hAnsi="Times New Roman"/>
          <w:sz w:val="24"/>
          <w:szCs w:val="24"/>
        </w:rPr>
        <w:t>Ticari Reklam ve İlanlara İlişkin İlkeler ve Uygulama Esaslarına Dair Yönetmeliğin 5/a,5/b,5/e,7/a,7/c, 14, 20 ve 21 inci maddeleri,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w:t>
      </w:r>
      <w:proofErr w:type="gramStart"/>
      <w:r w:rsidRPr="00A60DD0">
        <w:rPr>
          <w:rFonts w:ascii="Times New Roman" w:hAnsi="Times New Roman"/>
          <w:sz w:val="24"/>
          <w:szCs w:val="24"/>
        </w:rPr>
        <w:t>10/1/2015</w:t>
      </w:r>
      <w:proofErr w:type="gramEnd"/>
      <w:r w:rsidRPr="00A60DD0">
        <w:rPr>
          <w:rFonts w:ascii="Times New Roman" w:hAnsi="Times New Roman"/>
          <w:sz w:val="24"/>
          <w:szCs w:val="24"/>
        </w:rPr>
        <w:t xml:space="preserve"> tarihli ve 29232 saylı Resmi Gazete’de yayımlanarak yürürlüğe giren Ticari Reklam Ve Haksız Ticari Uygulamalar Yönetmeliğinin 7/1, 7/2, 7/3, 7/4, 7/5-b, 10, 26 ve 32 nci maddeleri,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-6502 sayılı Tüketicinin Korunması Hakkında Kanunun 61 inci maddesi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proofErr w:type="gramStart"/>
      <w:r w:rsidRPr="00A60DD0">
        <w:rPr>
          <w:rFonts w:ascii="Times New Roman" w:hAnsi="Times New Roman"/>
          <w:bCs/>
          <w:sz w:val="24"/>
          <w:szCs w:val="24"/>
        </w:rPr>
        <w:t>hükümlerine</w:t>
      </w:r>
      <w:proofErr w:type="gramEnd"/>
      <w:r w:rsidRPr="00A60DD0">
        <w:rPr>
          <w:rFonts w:ascii="Times New Roman" w:hAnsi="Times New Roman"/>
          <w:bCs/>
          <w:sz w:val="24"/>
          <w:szCs w:val="24"/>
        </w:rPr>
        <w:t xml:space="preserve"> aykırı olduğuna</w:t>
      </w:r>
      <w:r w:rsidRPr="00A60DD0">
        <w:rPr>
          <w:rFonts w:ascii="Times New Roman" w:hAnsi="Times New Roman"/>
          <w:sz w:val="24"/>
          <w:szCs w:val="24"/>
        </w:rPr>
        <w:t xml:space="preserve">, </w:t>
      </w:r>
    </w:p>
    <w:p w:rsidR="000B260C" w:rsidRPr="00A60DD0" w:rsidRDefault="000B260C" w:rsidP="000B260C">
      <w:pPr>
        <w:spacing w:after="0" w:line="240" w:lineRule="auto"/>
        <w:jc w:val="both"/>
        <w:rPr>
          <w:rFonts w:ascii="Times New Roman" w:hAnsi="Times New Roman"/>
          <w:sz w:val="24"/>
          <w:szCs w:val="24"/>
        </w:rPr>
      </w:pPr>
    </w:p>
    <w:p w:rsidR="000B260C" w:rsidRPr="00873408" w:rsidRDefault="000B260C" w:rsidP="000B260C">
      <w:pPr>
        <w:numPr>
          <w:ilvl w:val="6"/>
          <w:numId w:val="24"/>
        </w:numPr>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Pr="00A60DD0">
        <w:rPr>
          <w:rFonts w:ascii="Times New Roman" w:hAnsi="Times New Roman"/>
          <w:sz w:val="24"/>
          <w:szCs w:val="24"/>
        </w:rPr>
        <w:t xml:space="preserve">Buna göre, reklam veren </w:t>
      </w:r>
      <w:r w:rsidRPr="00A60DD0">
        <w:rPr>
          <w:rFonts w:ascii="Times New Roman" w:eastAsia="Andale Sans UI" w:hAnsi="Times New Roman"/>
          <w:b/>
          <w:kern w:val="2"/>
          <w:sz w:val="24"/>
          <w:szCs w:val="24"/>
        </w:rPr>
        <w:t>MLP Sağlık Hizmetleri A.Ş</w:t>
      </w:r>
      <w:r w:rsidRPr="00A60DD0">
        <w:rPr>
          <w:rFonts w:ascii="Times New Roman" w:hAnsi="Times New Roman"/>
          <w:b/>
          <w:sz w:val="24"/>
          <w:szCs w:val="24"/>
        </w:rPr>
        <w:t>.</w:t>
      </w:r>
      <w:r w:rsidRPr="00A60DD0">
        <w:rPr>
          <w:rFonts w:ascii="Times New Roman" w:hAnsi="Times New Roman"/>
          <w:sz w:val="24"/>
          <w:szCs w:val="24"/>
        </w:rPr>
        <w:t xml:space="preserve"> hakkında, 6502 s</w:t>
      </w:r>
      <w:r>
        <w:rPr>
          <w:rFonts w:ascii="Times New Roman" w:hAnsi="Times New Roman"/>
          <w:sz w:val="24"/>
          <w:szCs w:val="24"/>
        </w:rPr>
        <w:t xml:space="preserve">ayılı Kanunun 63 üncü ve 77/12 </w:t>
      </w:r>
      <w:r w:rsidRPr="00A60DD0">
        <w:rPr>
          <w:rFonts w:ascii="Times New Roman" w:hAnsi="Times New Roman"/>
          <w:sz w:val="24"/>
          <w:szCs w:val="24"/>
        </w:rPr>
        <w:t xml:space="preserve">nci maddeleri uyarınca </w:t>
      </w:r>
      <w:r w:rsidRPr="00A60DD0">
        <w:rPr>
          <w:rFonts w:ascii="Times New Roman" w:hAnsi="Times New Roman"/>
          <w:b/>
          <w:sz w:val="24"/>
          <w:szCs w:val="24"/>
        </w:rPr>
        <w:t>anılan reklamları durdurma</w:t>
      </w:r>
      <w:r w:rsidRPr="00A60DD0">
        <w:rPr>
          <w:rFonts w:ascii="Times New Roman" w:hAnsi="Times New Roman"/>
          <w:sz w:val="24"/>
          <w:szCs w:val="24"/>
        </w:rPr>
        <w:t xml:space="preserve"> cezası verilmesine karar verilmiştir.</w:t>
      </w:r>
    </w:p>
    <w:p w:rsidR="000B260C" w:rsidRPr="00A60DD0" w:rsidRDefault="000B260C" w:rsidP="000B260C">
      <w:pPr>
        <w:numPr>
          <w:ilvl w:val="6"/>
          <w:numId w:val="24"/>
        </w:numPr>
        <w:spacing w:after="0" w:line="240" w:lineRule="auto"/>
        <w:ind w:left="0"/>
        <w:jc w:val="both"/>
        <w:rPr>
          <w:rFonts w:ascii="Times New Roman" w:hAnsi="Times New Roman"/>
          <w:b/>
          <w:sz w:val="24"/>
          <w:szCs w:val="24"/>
        </w:rPr>
      </w:pPr>
    </w:p>
    <w:p w:rsidR="000B260C" w:rsidRDefault="000B260C" w:rsidP="000B260C">
      <w:pPr>
        <w:numPr>
          <w:ilvl w:val="7"/>
          <w:numId w:val="24"/>
        </w:numPr>
        <w:spacing w:after="0" w:line="240" w:lineRule="auto"/>
        <w:jc w:val="both"/>
        <w:rPr>
          <w:rFonts w:ascii="Times New Roman" w:hAnsi="Times New Roman"/>
          <w:b/>
          <w:sz w:val="24"/>
          <w:szCs w:val="24"/>
        </w:rPr>
      </w:pPr>
      <w:r w:rsidRPr="00A60DD0">
        <w:rPr>
          <w:rFonts w:ascii="Times New Roman" w:hAnsi="Times New Roman"/>
          <w:b/>
          <w:sz w:val="24"/>
          <w:szCs w:val="24"/>
        </w:rPr>
        <w:t>45)</w:t>
      </w:r>
    </w:p>
    <w:p w:rsidR="000B260C" w:rsidRPr="00A60DD0" w:rsidRDefault="000B260C" w:rsidP="000B260C">
      <w:pPr>
        <w:numPr>
          <w:ilvl w:val="7"/>
          <w:numId w:val="24"/>
        </w:numPr>
        <w:spacing w:after="0" w:line="240" w:lineRule="auto"/>
        <w:jc w:val="both"/>
        <w:rPr>
          <w:rFonts w:ascii="Times New Roman" w:hAnsi="Times New Roman"/>
          <w:b/>
          <w:sz w:val="24"/>
          <w:szCs w:val="24"/>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Dosya No: 2015/388</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tabs>
          <w:tab w:val="left" w:pos="0"/>
        </w:tabs>
        <w:spacing w:after="0" w:line="240" w:lineRule="auto"/>
        <w:jc w:val="both"/>
        <w:rPr>
          <w:rFonts w:ascii="Times New Roman" w:eastAsia="Andale Sans UI" w:hAnsi="Times New Roman"/>
          <w:b/>
          <w:kern w:val="2"/>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w:t>
      </w:r>
      <w:r w:rsidRPr="00A60DD0">
        <w:rPr>
          <w:rFonts w:ascii="Times New Roman" w:eastAsia="Andale Sans UI" w:hAnsi="Times New Roman"/>
          <w:b/>
          <w:kern w:val="2"/>
          <w:sz w:val="24"/>
          <w:szCs w:val="24"/>
        </w:rPr>
        <w:t>MLP Sağlık Hizmetleri A.Ş. (Liv Hospital)</w:t>
      </w:r>
    </w:p>
    <w:p w:rsidR="000B260C" w:rsidRPr="00A60DD0" w:rsidRDefault="000B260C" w:rsidP="000B260C">
      <w:pPr>
        <w:tabs>
          <w:tab w:val="left" w:pos="0"/>
        </w:tabs>
        <w:spacing w:after="0" w:line="240" w:lineRule="auto"/>
        <w:jc w:val="both"/>
        <w:rPr>
          <w:rFonts w:ascii="Times New Roman" w:hAnsi="Times New Roman"/>
          <w:b/>
          <w:sz w:val="24"/>
          <w:szCs w:val="24"/>
        </w:rPr>
      </w:pPr>
    </w:p>
    <w:p w:rsidR="000B260C" w:rsidRDefault="000B260C" w:rsidP="000B260C">
      <w:pPr>
        <w:spacing w:after="0" w:line="240" w:lineRule="auto"/>
        <w:rPr>
          <w:rFonts w:ascii="Times New Roman" w:hAnsi="Times New Roman"/>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 </w:t>
      </w:r>
      <w:hyperlink r:id="rId63" w:tgtFrame="_blank" w:history="1">
        <w:r w:rsidRPr="00A60DD0">
          <w:rPr>
            <w:rFonts w:ascii="Times New Roman" w:hAnsi="Times New Roman"/>
            <w:color w:val="0000FF"/>
            <w:sz w:val="24"/>
            <w:szCs w:val="24"/>
            <w:u w:val="single" w:color="0000FF"/>
          </w:rPr>
          <w:t>www.livhospital.com.tr</w:t>
        </w:r>
      </w:hyperlink>
      <w:r w:rsidRPr="00A60DD0">
        <w:rPr>
          <w:rFonts w:ascii="Times New Roman" w:hAnsi="Times New Roman"/>
          <w:sz w:val="24"/>
          <w:szCs w:val="24"/>
        </w:rPr>
        <w:t xml:space="preserve"> adresli internet sitesinde yer alan tanıtımlar</w:t>
      </w:r>
    </w:p>
    <w:p w:rsidR="000B260C" w:rsidRPr="00A60DD0" w:rsidRDefault="000B260C" w:rsidP="000B260C">
      <w:pPr>
        <w:spacing w:after="0" w:line="240" w:lineRule="auto"/>
        <w:rPr>
          <w:rFonts w:ascii="Times New Roman" w:hAnsi="Times New Roman"/>
          <w:sz w:val="24"/>
          <w:szCs w:val="24"/>
        </w:rPr>
      </w:pPr>
    </w:p>
    <w:p w:rsidR="000B260C" w:rsidRDefault="000B260C" w:rsidP="000B260C">
      <w:pPr>
        <w:tabs>
          <w:tab w:val="left" w:pos="0"/>
        </w:tabs>
        <w:spacing w:after="0" w:line="240" w:lineRule="auto"/>
        <w:jc w:val="both"/>
        <w:rPr>
          <w:rFonts w:ascii="Times New Roman" w:hAnsi="Times New Roman"/>
          <w:sz w:val="24"/>
          <w:szCs w:val="24"/>
        </w:rPr>
      </w:pPr>
      <w:r w:rsidRPr="00A60DD0">
        <w:rPr>
          <w:rFonts w:ascii="Times New Roman" w:hAnsi="Times New Roman"/>
          <w:b/>
          <w:sz w:val="24"/>
          <w:szCs w:val="24"/>
        </w:rPr>
        <w:t xml:space="preserve">Reklam Yayın Tarihi: </w:t>
      </w:r>
      <w:proofErr w:type="gramStart"/>
      <w:r w:rsidRPr="00A60DD0">
        <w:rPr>
          <w:rFonts w:ascii="Times New Roman" w:hAnsi="Times New Roman"/>
          <w:sz w:val="24"/>
          <w:szCs w:val="24"/>
        </w:rPr>
        <w:t>16/3/2015</w:t>
      </w:r>
      <w:proofErr w:type="gramEnd"/>
      <w:r w:rsidRPr="00A60DD0">
        <w:rPr>
          <w:rFonts w:ascii="Times New Roman" w:hAnsi="Times New Roman"/>
          <w:sz w:val="24"/>
          <w:szCs w:val="24"/>
        </w:rPr>
        <w:t>, 18/3/2015</w:t>
      </w:r>
    </w:p>
    <w:p w:rsidR="000B260C" w:rsidRPr="00A60DD0" w:rsidRDefault="000B260C" w:rsidP="000B260C">
      <w:pPr>
        <w:tabs>
          <w:tab w:val="left" w:pos="0"/>
        </w:tabs>
        <w:spacing w:after="0" w:line="240" w:lineRule="auto"/>
        <w:jc w:val="both"/>
        <w:rPr>
          <w:rFonts w:ascii="Times New Roman" w:hAnsi="Times New Roman"/>
          <w:sz w:val="24"/>
          <w:szCs w:val="24"/>
        </w:rPr>
      </w:pPr>
    </w:p>
    <w:p w:rsidR="000B260C" w:rsidRDefault="000B260C" w:rsidP="000B260C">
      <w:pPr>
        <w:tabs>
          <w:tab w:val="left" w:pos="0"/>
          <w:tab w:val="left" w:pos="709"/>
        </w:tabs>
        <w:spacing w:after="0" w:line="240" w:lineRule="auto"/>
        <w:ind w:left="709" w:hanging="709"/>
        <w:jc w:val="both"/>
        <w:rPr>
          <w:rFonts w:ascii="Times New Roman" w:hAnsi="Times New Roman"/>
          <w:sz w:val="24"/>
          <w:szCs w:val="24"/>
        </w:rPr>
      </w:pPr>
      <w:r w:rsidRPr="00A60DD0">
        <w:rPr>
          <w:rFonts w:ascii="Times New Roman" w:hAnsi="Times New Roman"/>
          <w:b/>
          <w:sz w:val="24"/>
          <w:szCs w:val="24"/>
        </w:rPr>
        <w:t>Reklamın Yayınlandığı Mecra:</w:t>
      </w:r>
      <w:r w:rsidRPr="00A60DD0">
        <w:rPr>
          <w:rFonts w:ascii="Times New Roman" w:hAnsi="Times New Roman"/>
          <w:sz w:val="24"/>
          <w:szCs w:val="24"/>
        </w:rPr>
        <w:t xml:space="preserve"> İnternet</w:t>
      </w:r>
    </w:p>
    <w:p w:rsidR="000B260C" w:rsidRPr="00A60DD0" w:rsidRDefault="000B260C" w:rsidP="000B260C">
      <w:pPr>
        <w:tabs>
          <w:tab w:val="left" w:pos="0"/>
          <w:tab w:val="left" w:pos="709"/>
        </w:tabs>
        <w:spacing w:after="0" w:line="240" w:lineRule="auto"/>
        <w:ind w:left="709" w:hanging="709"/>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hAnsi="Times New Roman"/>
          <w:sz w:val="24"/>
          <w:szCs w:val="24"/>
        </w:rPr>
        <w:t xml:space="preserve">Söz konusu internet sitesinde; </w:t>
      </w:r>
      <w:r w:rsidRPr="00A60DD0">
        <w:rPr>
          <w:rFonts w:ascii="Times New Roman" w:hAnsi="Times New Roman"/>
          <w:i/>
          <w:sz w:val="24"/>
          <w:szCs w:val="24"/>
        </w:rPr>
        <w:t xml:space="preserve">“ (...) Hastalara misafir odaklı yaklaşımı, tecrübeli hekim kadrosu ve multidisipliner çalışmayı bir araya getirerek, hastalarından aldığı değerle büyüyen Liv Hospital Grup, güvenilir ve kaliteli sağlık hizmetinin öncüsü olmayı hedefliyor. İleri tanı ve tedavi yöntemlerini dünyayla eş zamanlı kullanmayı hedefleyen Liv Hospital Grup olarak amacımız “sağlığınız”. Açıldıktan çok kısa bir süre sonra Amerikan kökenli Joint Commission International (JCI) kalite akreditasyon sertifikasını ve Avrupa ISO belgesi olan TÜV’ü alarak uluslararası ölçülerde yüksek sağlık kalitesini yakalayan Liv Hospital İstanbul, hizmette bir yılı geride bıraktı. Giderek büyüyen bölümleri, teknolojisi, ekibi ve insan hayatına verdiği değere gönülden bağlılığıyla bugün nice başarılı yılları hedefleyen Liv Hospital Grup, sağlık sektöründe referans merkezi olma yolunda hızla ilerliyor. (...) Türkiye’de ilk defa Liv Hospital’da uygulanan OptiLASIK sistemi sayesinde gözlük ve kontakt lensin sorun olmaktan çıkıyor. WaveLight EX500 Excimer Lazer ve Wavelight FS200 Femtosecond Lazer adı verilen iki cihazın birleşiminden oluşan sistem pek çok göz kusurunu düzeltmede başarıyla kullanılıyor. Göz Bozukluklarına Bıçaksız Tedavi - Lazer göz cerrahisinde uygulama alanları oldukça gelişti. Lazer ilk dönemlerde sadece miyop gurubuna uygulanırdı, günümüzde hipermetroplara, yakın görme problemlerine, hastalık ya da </w:t>
      </w:r>
      <w:proofErr w:type="gramStart"/>
      <w:r w:rsidRPr="00A60DD0">
        <w:rPr>
          <w:rFonts w:ascii="Times New Roman" w:hAnsi="Times New Roman"/>
          <w:i/>
          <w:sz w:val="24"/>
          <w:szCs w:val="24"/>
        </w:rPr>
        <w:t>travma</w:t>
      </w:r>
      <w:proofErr w:type="gramEnd"/>
      <w:r w:rsidRPr="00A60DD0">
        <w:rPr>
          <w:rFonts w:ascii="Times New Roman" w:hAnsi="Times New Roman"/>
          <w:i/>
          <w:sz w:val="24"/>
          <w:szCs w:val="24"/>
        </w:rPr>
        <w:t xml:space="preserve"> sonrası kornea (saydam tabaka) yüzey düzensizliklerine, saydam tabakadaki lekelere, kornea nakillerine, nakil sonrası oluşan göz kusurlarını düzeltmeye kadar pek çok göz kusurunda lazerin başarıyla kullanılıyor. WaveLight EX500 Excimer Lazer ve Wavelight FS200 Femtosecond Lazer adı verilen iki cihazın birleşiminden oluşan OptiLASIK sayesinde son derece hızlı, güvenli ve kesinlikle acısız göz kusurlarına çözüm getiriliyor. Altı saniyede flap oluşturabilen cihaz, işlem sonrasında </w:t>
      </w:r>
      <w:proofErr w:type="gramStart"/>
      <w:r w:rsidRPr="00A60DD0">
        <w:rPr>
          <w:rFonts w:ascii="Times New Roman" w:hAnsi="Times New Roman"/>
          <w:i/>
          <w:sz w:val="24"/>
          <w:szCs w:val="24"/>
        </w:rPr>
        <w:t>komplikasyon</w:t>
      </w:r>
      <w:proofErr w:type="gramEnd"/>
      <w:r w:rsidRPr="00A60DD0">
        <w:rPr>
          <w:rFonts w:ascii="Times New Roman" w:hAnsi="Times New Roman"/>
          <w:i/>
          <w:sz w:val="24"/>
          <w:szCs w:val="24"/>
        </w:rPr>
        <w:t xml:space="preserve"> oluşumunu azaltıyor. Cihazın özellikleri sadece göz bozukluklarını düzeltmekle sınırlı değil. Tüm bu işlemler bıçak kullanılmadan yapılıyor. Kişiye Özel Tedavi - WaveLight Ex500 sistemi Türkiye’ye ilk defa Liv Hospital’da uygulanmaya başlıyor. Göze uygun lazer programının seçilmesi, teknolojik altyapı ve uygulamaları yapacak bu konuda eğitimli doktor kadrosu gerektiriyor. Cihaz sayesinde kişinin ihtiyacı belirleniyor. Dolayısıyla hiç kimseye standart bir yöntem kullanılmıyor. Kişinin ihtiyacı ne ise ona göre hareket edilebiliyor. İdeal sonuç için hasta yararını birinci öncelik gören, yeni teknolojiyi kullanan, bunu konuda yetişmiş doktorlarla çalışan klinikler gerekiyor. Liv Hospital kurumsal yapısı, lazer cihazları ve kadrosu ile bu tanıma tam olarak uyuyor. (...) Liv Hopital Ağız ve Diş Sağlığı Kliniği’nde uzman hekimler tarafından; tüm bu tedavilerin başarılı sonuçlanması için kişinin yüz tipi, cinsiyeti, ten rengi belirlenerek kişiye özel gülüş tasarımı yapılmaktadır. (...) Liv Hospital Anestezi ve Reanimasyon Bölümü anestezi uzmanları tanı, tıbbi tedavi ve hastaların yaşam kalitesini artırmak için diğer bölümlerle tam </w:t>
      </w:r>
      <w:proofErr w:type="gramStart"/>
      <w:r w:rsidRPr="00A60DD0">
        <w:rPr>
          <w:rFonts w:ascii="Times New Roman" w:hAnsi="Times New Roman"/>
          <w:i/>
          <w:sz w:val="24"/>
          <w:szCs w:val="24"/>
        </w:rPr>
        <w:t>entegre</w:t>
      </w:r>
      <w:proofErr w:type="gramEnd"/>
      <w:r w:rsidRPr="00A60DD0">
        <w:rPr>
          <w:rFonts w:ascii="Times New Roman" w:hAnsi="Times New Roman"/>
          <w:i/>
          <w:sz w:val="24"/>
          <w:szCs w:val="24"/>
        </w:rPr>
        <w:t xml:space="preserve"> şekilde kaliteli ve güvenli sağlık hizmeti vermektedir. Bölüm deneyimli uzman kadrosuyla 7 gün 24 saat kaliteli ve güvenli anestezi hizmeti vermektedir. Anestezi teknikerleri, anestezi uzmanlarının denetiminde sürekli klinik ve teorik eğitim almakta ve mesleki eğitim seminerlerine katılmaktadır. Anestezi ekibi hastanenin anestezi gerektiren tüm alanlarında (Ameliyathane, endoskopi ünitesi, doğumhane, kadın-doğum müdahaleleri, MR, radyoloji, acil servis ve IVF) başarıyla hizmet vermektedir. (...)” </w:t>
      </w:r>
      <w:r w:rsidRPr="00A60DD0">
        <w:rPr>
          <w:rFonts w:ascii="Times New Roman" w:hAnsi="Times New Roman"/>
          <w:sz w:val="24"/>
          <w:szCs w:val="24"/>
        </w:rPr>
        <w:t>şeklinde ifadelere ve klinik görsellerine yer verildiği tespit edilmiştir.</w:t>
      </w:r>
    </w:p>
    <w:p w:rsidR="000B260C" w:rsidRPr="00A60DD0" w:rsidRDefault="000B260C" w:rsidP="000B260C">
      <w:pPr>
        <w:spacing w:after="0" w:line="240" w:lineRule="auto"/>
        <w:jc w:val="both"/>
        <w:rPr>
          <w:rFonts w:ascii="Times New Roman" w:hAnsi="Times New Roman"/>
          <w:i/>
          <w:sz w:val="24"/>
          <w:szCs w:val="24"/>
        </w:rPr>
      </w:pPr>
    </w:p>
    <w:p w:rsidR="000B260C" w:rsidRDefault="000B260C" w:rsidP="000B260C">
      <w:pPr>
        <w:spacing w:after="0" w:line="240" w:lineRule="auto"/>
        <w:jc w:val="both"/>
        <w:rPr>
          <w:rFonts w:ascii="Times New Roman" w:hAnsi="Times New Roman"/>
          <w:color w:val="000000" w:themeColor="text1"/>
          <w:sz w:val="24"/>
          <w:szCs w:val="24"/>
        </w:rPr>
      </w:pPr>
      <w:r w:rsidRPr="00A60DD0">
        <w:rPr>
          <w:rFonts w:ascii="Times New Roman" w:hAnsi="Times New Roman"/>
          <w:b/>
          <w:sz w:val="24"/>
          <w:szCs w:val="24"/>
        </w:rPr>
        <w:t xml:space="preserve">Değerlendirme/Karar: söz konusu kuruluşa ait </w:t>
      </w:r>
      <w:hyperlink r:id="rId64" w:tgtFrame="_blank" w:history="1">
        <w:r w:rsidRPr="00A60DD0">
          <w:rPr>
            <w:rFonts w:ascii="Times New Roman" w:hAnsi="Times New Roman"/>
            <w:color w:val="0000FF"/>
            <w:sz w:val="24"/>
            <w:szCs w:val="24"/>
            <w:u w:val="single" w:color="0000FF"/>
          </w:rPr>
          <w:t>www.livhospital.com.tr</w:t>
        </w:r>
      </w:hyperlink>
      <w:r w:rsidRPr="00A60DD0">
        <w:rPr>
          <w:rFonts w:ascii="Times New Roman" w:hAnsi="Times New Roman"/>
          <w:color w:val="000000" w:themeColor="text1"/>
          <w:sz w:val="24"/>
          <w:szCs w:val="24"/>
        </w:rPr>
        <w:t xml:space="preserve"> adresli internet sitesinde yer alan ifadelerin ve klinik görsellerinin talep yaratıcı nitelikte olduğu ve söz konusu kuruluşa yönlendirme yaptığı, kuruluş faaliyetlerine ticari bir görünüm kazandırdığı ve diğer kuruluşlar açısından haksız rekabete yol açtığı; tüm bu durumların da;</w:t>
      </w:r>
    </w:p>
    <w:p w:rsidR="000B260C" w:rsidRPr="00A60DD0" w:rsidRDefault="000B260C" w:rsidP="000B260C">
      <w:pPr>
        <w:spacing w:after="0" w:line="240" w:lineRule="auto"/>
        <w:jc w:val="both"/>
        <w:rPr>
          <w:rFonts w:ascii="Times New Roman" w:hAnsi="Times New Roman"/>
          <w:i/>
          <w:color w:val="000000" w:themeColor="text1"/>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-1219 sayılı Tababet ve Şuabatı Sanatlarının Tarzı İcrasına Dair Kanunun 24 üncü maddesi,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-Tıbbi Deontoloji Tüzüğünün 8, 9 ve 39 uncu maddeleri,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-Özel Hastaneler Yönetmeliğinin 60 ıncı maddesi,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w:t>
      </w:r>
      <w:proofErr w:type="gramStart"/>
      <w:r w:rsidRPr="00A60DD0">
        <w:rPr>
          <w:rFonts w:ascii="Times New Roman" w:hAnsi="Times New Roman"/>
          <w:sz w:val="24"/>
          <w:szCs w:val="24"/>
        </w:rPr>
        <w:t>10/1/2015</w:t>
      </w:r>
      <w:proofErr w:type="gramEnd"/>
      <w:r w:rsidRPr="00A60DD0">
        <w:rPr>
          <w:rFonts w:ascii="Times New Roman" w:hAnsi="Times New Roman"/>
          <w:sz w:val="24"/>
          <w:szCs w:val="24"/>
        </w:rPr>
        <w:t xml:space="preserve"> tarihli ve 29232 saylı Resmi Gazete’de yayımlanarak yürürlüğe giren Ticari Reklam Ve Haksız Ticari Uygulamalar Yönetmeliğinin 7/1, 7/2, 7/3, 7/4, 7/5-b, 10, 26 ve 32 nci maddeleri,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-6502 sayılı Tüketicinin Korunması Hakkında Kanunun 61 inci maddesi</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b/>
          <w:sz w:val="24"/>
          <w:szCs w:val="24"/>
        </w:rPr>
      </w:pPr>
      <w:proofErr w:type="gramStart"/>
      <w:r w:rsidRPr="00A60DD0">
        <w:rPr>
          <w:rFonts w:ascii="Times New Roman" w:hAnsi="Times New Roman"/>
          <w:bCs/>
          <w:sz w:val="24"/>
          <w:szCs w:val="24"/>
        </w:rPr>
        <w:t>hükümlerine</w:t>
      </w:r>
      <w:proofErr w:type="gramEnd"/>
      <w:r w:rsidRPr="00A60DD0">
        <w:rPr>
          <w:rFonts w:ascii="Times New Roman" w:hAnsi="Times New Roman"/>
          <w:bCs/>
          <w:sz w:val="24"/>
          <w:szCs w:val="24"/>
        </w:rPr>
        <w:t xml:space="preserve"> aykırı olduğuna</w:t>
      </w:r>
      <w:r w:rsidRPr="00A60DD0">
        <w:rPr>
          <w:rFonts w:ascii="Times New Roman" w:hAnsi="Times New Roman"/>
          <w:b/>
          <w:sz w:val="24"/>
          <w:szCs w:val="24"/>
        </w:rPr>
        <w:t>,</w:t>
      </w:r>
    </w:p>
    <w:p w:rsidR="000B260C" w:rsidRPr="00A60DD0" w:rsidRDefault="000B260C" w:rsidP="000B260C">
      <w:pPr>
        <w:spacing w:after="0" w:line="240" w:lineRule="auto"/>
        <w:jc w:val="both"/>
        <w:rPr>
          <w:rFonts w:ascii="Times New Roman" w:hAnsi="Times New Roman"/>
          <w:sz w:val="24"/>
          <w:szCs w:val="24"/>
        </w:rPr>
      </w:pPr>
    </w:p>
    <w:p w:rsidR="000B260C" w:rsidRPr="00873408" w:rsidRDefault="000B260C" w:rsidP="000B260C">
      <w:pPr>
        <w:numPr>
          <w:ilvl w:val="6"/>
          <w:numId w:val="24"/>
        </w:numPr>
        <w:spacing w:after="0" w:line="240" w:lineRule="auto"/>
        <w:ind w:left="0"/>
        <w:jc w:val="both"/>
        <w:rPr>
          <w:rFonts w:ascii="Times New Roman" w:hAnsi="Times New Roman"/>
          <w:b/>
          <w:sz w:val="24"/>
          <w:szCs w:val="24"/>
        </w:rPr>
      </w:pPr>
      <w:r w:rsidRPr="00A60DD0">
        <w:rPr>
          <w:rFonts w:ascii="Times New Roman" w:hAnsi="Times New Roman"/>
          <w:sz w:val="24"/>
          <w:szCs w:val="24"/>
        </w:rPr>
        <w:t xml:space="preserve">                      Buna göre, reklam veren </w:t>
      </w:r>
      <w:r w:rsidRPr="00A60DD0">
        <w:rPr>
          <w:rFonts w:ascii="Times New Roman" w:eastAsia="Andale Sans UI" w:hAnsi="Times New Roman"/>
          <w:b/>
          <w:kern w:val="2"/>
          <w:sz w:val="24"/>
          <w:szCs w:val="24"/>
        </w:rPr>
        <w:t>MLP Sağlık Hizmetleri A.Ş</w:t>
      </w:r>
      <w:r w:rsidRPr="00A60DD0">
        <w:rPr>
          <w:rFonts w:ascii="Times New Roman" w:hAnsi="Times New Roman"/>
          <w:b/>
          <w:sz w:val="24"/>
          <w:szCs w:val="24"/>
        </w:rPr>
        <w:t>.</w:t>
      </w:r>
      <w:r w:rsidRPr="00A60DD0">
        <w:rPr>
          <w:rFonts w:ascii="Times New Roman" w:hAnsi="Times New Roman"/>
          <w:sz w:val="24"/>
          <w:szCs w:val="24"/>
        </w:rPr>
        <w:t xml:space="preserve"> hakkında, 6502 sayılı Kanunun 63 üncü ve 77/12 inci maddeleri uyarınca </w:t>
      </w:r>
      <w:r w:rsidRPr="00A60DD0">
        <w:rPr>
          <w:rFonts w:ascii="Times New Roman" w:hAnsi="Times New Roman"/>
          <w:b/>
          <w:sz w:val="24"/>
          <w:szCs w:val="24"/>
        </w:rPr>
        <w:t>anılan reklamları durdurma</w:t>
      </w:r>
      <w:r w:rsidRPr="00A60DD0">
        <w:rPr>
          <w:rFonts w:ascii="Times New Roman" w:hAnsi="Times New Roman"/>
          <w:sz w:val="24"/>
          <w:szCs w:val="24"/>
        </w:rPr>
        <w:t xml:space="preserve"> cezası verilmesine karar verilmiştir.</w:t>
      </w:r>
    </w:p>
    <w:p w:rsidR="000B260C" w:rsidRPr="00A60DD0" w:rsidRDefault="000B260C" w:rsidP="000B260C">
      <w:pPr>
        <w:numPr>
          <w:ilvl w:val="6"/>
          <w:numId w:val="24"/>
        </w:numPr>
        <w:spacing w:after="0" w:line="240" w:lineRule="auto"/>
        <w:ind w:left="0"/>
        <w:jc w:val="both"/>
        <w:rPr>
          <w:rFonts w:ascii="Times New Roman" w:hAnsi="Times New Roman"/>
          <w:b/>
          <w:sz w:val="24"/>
          <w:szCs w:val="24"/>
        </w:rPr>
      </w:pPr>
    </w:p>
    <w:p w:rsidR="000B260C" w:rsidRDefault="000B260C" w:rsidP="000B260C">
      <w:pPr>
        <w:numPr>
          <w:ilvl w:val="6"/>
          <w:numId w:val="24"/>
        </w:numPr>
        <w:spacing w:after="0" w:line="240" w:lineRule="auto"/>
        <w:jc w:val="both"/>
        <w:rPr>
          <w:rFonts w:ascii="Times New Roman" w:hAnsi="Times New Roman"/>
          <w:b/>
          <w:sz w:val="24"/>
          <w:szCs w:val="24"/>
        </w:rPr>
      </w:pPr>
      <w:r w:rsidRPr="00A60DD0">
        <w:rPr>
          <w:rFonts w:ascii="Times New Roman" w:hAnsi="Times New Roman"/>
          <w:b/>
          <w:sz w:val="24"/>
          <w:szCs w:val="24"/>
        </w:rPr>
        <w:t>46)</w:t>
      </w:r>
    </w:p>
    <w:p w:rsidR="000B260C" w:rsidRPr="00A60DD0" w:rsidRDefault="000B260C" w:rsidP="000B260C">
      <w:pPr>
        <w:spacing w:after="0" w:line="240" w:lineRule="auto"/>
        <w:jc w:val="both"/>
        <w:rPr>
          <w:rFonts w:ascii="Times New Roman" w:hAnsi="Times New Roman"/>
          <w:b/>
          <w:sz w:val="24"/>
          <w:szCs w:val="24"/>
        </w:rPr>
      </w:pPr>
    </w:p>
    <w:p w:rsidR="000B260C" w:rsidRPr="00873408" w:rsidRDefault="000B260C" w:rsidP="000B260C">
      <w:pPr>
        <w:pStyle w:val="ListeParagraf"/>
        <w:numPr>
          <w:ilvl w:val="0"/>
          <w:numId w:val="24"/>
        </w:numPr>
        <w:spacing w:after="0" w:line="240" w:lineRule="auto"/>
        <w:rPr>
          <w:rFonts w:ascii="Times New Roman" w:hAnsi="Times New Roman"/>
          <w:sz w:val="24"/>
          <w:szCs w:val="24"/>
        </w:rPr>
      </w:pPr>
      <w:r w:rsidRPr="00A60DD0">
        <w:rPr>
          <w:rFonts w:ascii="Times New Roman" w:hAnsi="Times New Roman"/>
          <w:b/>
          <w:sz w:val="24"/>
          <w:szCs w:val="24"/>
        </w:rPr>
        <w:t>Dosya No: 2014/1043</w:t>
      </w:r>
    </w:p>
    <w:p w:rsidR="000B260C" w:rsidRPr="00A60DD0" w:rsidRDefault="000B260C" w:rsidP="000B260C">
      <w:pPr>
        <w:pStyle w:val="ListeParagraf"/>
        <w:numPr>
          <w:ilvl w:val="0"/>
          <w:numId w:val="24"/>
        </w:numPr>
        <w:spacing w:after="0" w:line="240" w:lineRule="auto"/>
        <w:rPr>
          <w:rFonts w:ascii="Times New Roman" w:hAnsi="Times New Roman"/>
          <w:sz w:val="24"/>
          <w:szCs w:val="24"/>
        </w:rPr>
      </w:pPr>
    </w:p>
    <w:p w:rsidR="000B260C" w:rsidRPr="00A60DD0" w:rsidRDefault="000B260C" w:rsidP="000B260C">
      <w:pPr>
        <w:pStyle w:val="ListeParagraf"/>
        <w:numPr>
          <w:ilvl w:val="0"/>
          <w:numId w:val="24"/>
        </w:numPr>
        <w:tabs>
          <w:tab w:val="left" w:pos="0"/>
        </w:tabs>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eastAsia="Andale Sans UI" w:hAnsi="Times New Roman"/>
          <w:sz w:val="24"/>
          <w:szCs w:val="24"/>
        </w:rPr>
        <w:t xml:space="preserve"> </w:t>
      </w:r>
      <w:r w:rsidRPr="00A60DD0">
        <w:rPr>
          <w:rFonts w:ascii="Times New Roman" w:eastAsia="Andale Sans UI" w:hAnsi="Times New Roman"/>
          <w:b/>
          <w:kern w:val="3"/>
          <w:sz w:val="24"/>
          <w:szCs w:val="24"/>
        </w:rPr>
        <w:t>Laçin Beauty And Esthetic Center (Laçin Güzellik)</w:t>
      </w:r>
    </w:p>
    <w:p w:rsidR="000B260C" w:rsidRPr="00A60DD0" w:rsidRDefault="000B260C" w:rsidP="000B260C">
      <w:pPr>
        <w:pStyle w:val="ListeParagraf"/>
        <w:numPr>
          <w:ilvl w:val="0"/>
          <w:numId w:val="24"/>
        </w:numPr>
        <w:tabs>
          <w:tab w:val="left" w:pos="0"/>
        </w:tabs>
        <w:spacing w:after="0" w:line="240" w:lineRule="auto"/>
        <w:jc w:val="both"/>
        <w:rPr>
          <w:rFonts w:ascii="Times New Roman" w:eastAsia="Andale Sans UI" w:hAnsi="Times New Roman"/>
          <w:b/>
          <w:sz w:val="24"/>
          <w:szCs w:val="24"/>
        </w:rPr>
      </w:pPr>
    </w:p>
    <w:p w:rsidR="000B260C" w:rsidRPr="00A60DD0" w:rsidRDefault="000B260C" w:rsidP="000B260C">
      <w:pPr>
        <w:pStyle w:val="ListeParagraf"/>
        <w:numPr>
          <w:ilvl w:val="0"/>
          <w:numId w:val="24"/>
        </w:numPr>
        <w:tabs>
          <w:tab w:val="left" w:pos="0"/>
        </w:tabs>
        <w:spacing w:after="0" w:line="240" w:lineRule="auto"/>
        <w:jc w:val="both"/>
        <w:rPr>
          <w:rFonts w:ascii="Times New Roman" w:hAnsi="Times New Roman"/>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sz w:val="24"/>
          <w:szCs w:val="24"/>
        </w:rPr>
        <w:t xml:space="preserve"> </w:t>
      </w:r>
      <w:hyperlink r:id="rId65" w:history="1">
        <w:r w:rsidRPr="00A60DD0">
          <w:rPr>
            <w:rStyle w:val="Kpr"/>
            <w:rFonts w:ascii="Times New Roman" w:hAnsi="Times New Roman"/>
            <w:sz w:val="24"/>
            <w:szCs w:val="24"/>
          </w:rPr>
          <w:t>www.ankaraguzellikmerkezleri.com</w:t>
        </w:r>
      </w:hyperlink>
      <w:r w:rsidRPr="00A60DD0">
        <w:rPr>
          <w:rFonts w:ascii="Times New Roman" w:hAnsi="Times New Roman"/>
          <w:color w:val="000000"/>
          <w:sz w:val="24"/>
          <w:szCs w:val="24"/>
        </w:rPr>
        <w:t xml:space="preserve">, </w:t>
      </w:r>
      <w:hyperlink r:id="rId66" w:history="1">
        <w:r w:rsidRPr="00A60DD0">
          <w:rPr>
            <w:rStyle w:val="Kpr"/>
            <w:rFonts w:ascii="Times New Roman" w:hAnsi="Times New Roman"/>
            <w:iCs/>
            <w:sz w:val="24"/>
            <w:szCs w:val="24"/>
          </w:rPr>
          <w:t>www.firmasec.com</w:t>
        </w:r>
      </w:hyperlink>
      <w:r w:rsidRPr="00A60DD0">
        <w:rPr>
          <w:rFonts w:ascii="Times New Roman" w:hAnsi="Times New Roman"/>
          <w:iCs/>
          <w:color w:val="000000"/>
          <w:sz w:val="24"/>
          <w:szCs w:val="24"/>
        </w:rPr>
        <w:t xml:space="preserve"> gibi</w:t>
      </w:r>
    </w:p>
    <w:p w:rsidR="000B260C" w:rsidRPr="00A60DD0" w:rsidRDefault="000B260C" w:rsidP="000B260C">
      <w:pPr>
        <w:pStyle w:val="ListeParagraf"/>
        <w:numPr>
          <w:ilvl w:val="0"/>
          <w:numId w:val="24"/>
        </w:numPr>
        <w:tabs>
          <w:tab w:val="left" w:pos="0"/>
        </w:tabs>
        <w:spacing w:after="0" w:line="240" w:lineRule="auto"/>
        <w:jc w:val="both"/>
        <w:rPr>
          <w:rFonts w:ascii="Times New Roman" w:hAnsi="Times New Roman"/>
          <w:sz w:val="24"/>
          <w:szCs w:val="24"/>
        </w:rPr>
      </w:pPr>
      <w:proofErr w:type="gramStart"/>
      <w:r w:rsidRPr="00A60DD0">
        <w:rPr>
          <w:rFonts w:ascii="Times New Roman" w:hAnsi="Times New Roman"/>
          <w:iCs/>
          <w:color w:val="000000"/>
          <w:sz w:val="24"/>
          <w:szCs w:val="24"/>
        </w:rPr>
        <w:t>muhtelif</w:t>
      </w:r>
      <w:proofErr w:type="gramEnd"/>
      <w:r w:rsidRPr="00A60DD0">
        <w:rPr>
          <w:rFonts w:ascii="Times New Roman" w:hAnsi="Times New Roman"/>
          <w:iCs/>
          <w:color w:val="000000"/>
          <w:sz w:val="24"/>
          <w:szCs w:val="24"/>
        </w:rPr>
        <w:t xml:space="preserve"> internet </w:t>
      </w:r>
      <w:r w:rsidRPr="00A60DD0">
        <w:rPr>
          <w:rFonts w:ascii="Times New Roman" w:hAnsi="Times New Roman"/>
          <w:sz w:val="24"/>
          <w:szCs w:val="24"/>
        </w:rPr>
        <w:t>sitelerinde yer alan reklam ve tanıtımlar.</w:t>
      </w:r>
    </w:p>
    <w:p w:rsidR="000B260C" w:rsidRPr="00A60DD0" w:rsidRDefault="000B260C" w:rsidP="000B260C">
      <w:pPr>
        <w:pStyle w:val="ListeParagraf"/>
        <w:numPr>
          <w:ilvl w:val="0"/>
          <w:numId w:val="24"/>
        </w:numPr>
        <w:tabs>
          <w:tab w:val="left" w:pos="0"/>
        </w:tabs>
        <w:spacing w:after="0" w:line="240" w:lineRule="auto"/>
        <w:rPr>
          <w:rFonts w:ascii="Times New Roman" w:hAnsi="Times New Roman"/>
          <w:color w:val="000000"/>
          <w:sz w:val="24"/>
          <w:szCs w:val="24"/>
        </w:rPr>
      </w:pPr>
    </w:p>
    <w:p w:rsidR="000B260C" w:rsidRPr="00873408" w:rsidRDefault="000B260C" w:rsidP="000B260C">
      <w:pPr>
        <w:pStyle w:val="ListeParagraf"/>
        <w:numPr>
          <w:ilvl w:val="0"/>
          <w:numId w:val="24"/>
        </w:numPr>
        <w:tabs>
          <w:tab w:val="left" w:pos="0"/>
        </w:tabs>
        <w:spacing w:after="0" w:line="240" w:lineRule="auto"/>
        <w:jc w:val="both"/>
        <w:rPr>
          <w:rFonts w:ascii="Times New Roman" w:hAnsi="Times New Roman"/>
          <w:sz w:val="24"/>
          <w:szCs w:val="24"/>
        </w:rPr>
      </w:pPr>
      <w:r w:rsidRPr="00A60DD0">
        <w:rPr>
          <w:rFonts w:ascii="Times New Roman" w:hAnsi="Times New Roman"/>
          <w:b/>
          <w:sz w:val="24"/>
          <w:szCs w:val="24"/>
        </w:rPr>
        <w:t xml:space="preserve">Reklam Yayın Tarihi: </w:t>
      </w:r>
      <w:r w:rsidRPr="00A60DD0">
        <w:rPr>
          <w:rFonts w:ascii="Times New Roman" w:hAnsi="Times New Roman"/>
          <w:color w:val="000000"/>
          <w:sz w:val="24"/>
          <w:szCs w:val="24"/>
        </w:rPr>
        <w:t>20.07.2014</w:t>
      </w:r>
    </w:p>
    <w:p w:rsidR="000B260C" w:rsidRPr="00873408" w:rsidRDefault="000B260C" w:rsidP="000B260C">
      <w:pPr>
        <w:spacing w:after="0" w:line="240" w:lineRule="auto"/>
        <w:jc w:val="both"/>
        <w:rPr>
          <w:rFonts w:ascii="Times New Roman" w:hAnsi="Times New Roman"/>
          <w:sz w:val="24"/>
          <w:szCs w:val="24"/>
        </w:rPr>
      </w:pPr>
    </w:p>
    <w:p w:rsidR="000B260C" w:rsidRPr="00A60DD0" w:rsidRDefault="000B260C" w:rsidP="000B260C">
      <w:pPr>
        <w:pStyle w:val="Standard"/>
        <w:numPr>
          <w:ilvl w:val="0"/>
          <w:numId w:val="24"/>
        </w:numPr>
        <w:tabs>
          <w:tab w:val="left" w:pos="108"/>
          <w:tab w:val="left" w:pos="3276"/>
        </w:tabs>
        <w:ind w:right="141"/>
        <w:jc w:val="both"/>
      </w:pPr>
      <w:r w:rsidRPr="00A60DD0">
        <w:rPr>
          <w:b/>
        </w:rPr>
        <w:t>Reklamın Yayınlandığı Mecra:</w:t>
      </w:r>
      <w:r w:rsidRPr="00A60DD0">
        <w:t xml:space="preserve"> İnternet </w:t>
      </w:r>
    </w:p>
    <w:p w:rsidR="000B260C" w:rsidRPr="00A60DD0" w:rsidRDefault="000B260C" w:rsidP="000B260C">
      <w:pPr>
        <w:pStyle w:val="Standard"/>
        <w:numPr>
          <w:ilvl w:val="0"/>
          <w:numId w:val="24"/>
        </w:numPr>
        <w:tabs>
          <w:tab w:val="left" w:pos="108"/>
          <w:tab w:val="left" w:pos="3276"/>
        </w:tabs>
        <w:ind w:right="141"/>
        <w:jc w:val="both"/>
      </w:pPr>
    </w:p>
    <w:p w:rsidR="000B260C" w:rsidRPr="00873408"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r w:rsidRPr="00873408">
        <w:rPr>
          <w:rFonts w:ascii="Times New Roman" w:hAnsi="Times New Roman"/>
          <w:b/>
          <w:sz w:val="24"/>
          <w:szCs w:val="24"/>
        </w:rPr>
        <w:t>Tespitler:</w:t>
      </w:r>
      <w:r w:rsidRPr="00873408">
        <w:rPr>
          <w:rFonts w:ascii="Times New Roman" w:hAnsi="Times New Roman"/>
          <w:color w:val="000000"/>
          <w:sz w:val="24"/>
          <w:szCs w:val="24"/>
        </w:rPr>
        <w:t xml:space="preserve"> </w:t>
      </w:r>
      <w:hyperlink r:id="rId67" w:history="1">
        <w:r w:rsidRPr="00873408">
          <w:rPr>
            <w:rStyle w:val="Kpr"/>
            <w:rFonts w:ascii="Times New Roman" w:hAnsi="Times New Roman"/>
            <w:sz w:val="24"/>
            <w:szCs w:val="24"/>
          </w:rPr>
          <w:t>www.ankaraguzellikmerkezleri.com</w:t>
        </w:r>
      </w:hyperlink>
      <w:r w:rsidRPr="00873408">
        <w:rPr>
          <w:rFonts w:ascii="Times New Roman" w:hAnsi="Times New Roman"/>
          <w:color w:val="000000"/>
          <w:sz w:val="24"/>
          <w:szCs w:val="24"/>
        </w:rPr>
        <w:t xml:space="preserve"> adresli internet sitesinin 20.07.2014 tarihli görünümünde, </w:t>
      </w:r>
      <w:r w:rsidRPr="00873408">
        <w:rPr>
          <w:rFonts w:ascii="Times New Roman" w:hAnsi="Times New Roman"/>
          <w:i/>
          <w:iCs/>
          <w:color w:val="000000"/>
          <w:sz w:val="24"/>
          <w:szCs w:val="24"/>
        </w:rPr>
        <w:t>"Kavitasyon”</w:t>
      </w:r>
      <w:r w:rsidRPr="00873408">
        <w:rPr>
          <w:rFonts w:ascii="Times New Roman" w:hAnsi="Times New Roman"/>
          <w:iCs/>
          <w:color w:val="000000"/>
          <w:sz w:val="24"/>
          <w:szCs w:val="24"/>
        </w:rPr>
        <w:t xml:space="preserve"> şeklide ifadeye; diğer yandan </w:t>
      </w:r>
      <w:hyperlink r:id="rId68" w:history="1">
        <w:r w:rsidRPr="00873408">
          <w:rPr>
            <w:rStyle w:val="Kpr"/>
            <w:rFonts w:ascii="Times New Roman" w:hAnsi="Times New Roman"/>
            <w:iCs/>
            <w:sz w:val="24"/>
            <w:szCs w:val="24"/>
          </w:rPr>
          <w:t>www.firmasec.com</w:t>
        </w:r>
      </w:hyperlink>
      <w:r w:rsidRPr="00873408">
        <w:rPr>
          <w:rFonts w:ascii="Times New Roman" w:hAnsi="Times New Roman"/>
          <w:iCs/>
          <w:color w:val="000000"/>
          <w:sz w:val="24"/>
          <w:szCs w:val="24"/>
        </w:rPr>
        <w:t xml:space="preserve"> adresli internet </w:t>
      </w:r>
    </w:p>
    <w:p w:rsidR="000B260C" w:rsidRPr="00873408"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proofErr w:type="gramStart"/>
      <w:r w:rsidRPr="00873408">
        <w:rPr>
          <w:rFonts w:ascii="Times New Roman" w:hAnsi="Times New Roman"/>
          <w:iCs/>
          <w:color w:val="000000"/>
          <w:sz w:val="24"/>
          <w:szCs w:val="24"/>
        </w:rPr>
        <w:t>sitesinin</w:t>
      </w:r>
      <w:proofErr w:type="gramEnd"/>
      <w:r w:rsidRPr="00873408">
        <w:rPr>
          <w:rFonts w:ascii="Times New Roman" w:hAnsi="Times New Roman"/>
          <w:iCs/>
          <w:color w:val="000000"/>
          <w:sz w:val="24"/>
          <w:szCs w:val="24"/>
        </w:rPr>
        <w:t xml:space="preserve"> </w:t>
      </w:r>
      <w:r w:rsidRPr="00873408">
        <w:rPr>
          <w:rFonts w:ascii="Times New Roman" w:hAnsi="Times New Roman"/>
          <w:color w:val="000000"/>
          <w:sz w:val="24"/>
          <w:szCs w:val="24"/>
        </w:rPr>
        <w:t xml:space="preserve">20.07.2014 tarihli görünümünde ise, </w:t>
      </w:r>
      <w:r w:rsidRPr="00873408">
        <w:rPr>
          <w:rFonts w:ascii="Times New Roman" w:hAnsi="Times New Roman"/>
          <w:i/>
          <w:color w:val="000000"/>
          <w:sz w:val="24"/>
          <w:szCs w:val="24"/>
        </w:rPr>
        <w:t>“deneyimli ve g</w:t>
      </w:r>
      <w:r>
        <w:rPr>
          <w:rFonts w:ascii="Times New Roman" w:hAnsi="Times New Roman"/>
          <w:i/>
          <w:color w:val="000000"/>
          <w:sz w:val="24"/>
          <w:szCs w:val="24"/>
        </w:rPr>
        <w:t xml:space="preserve">üleryüzlü ekibinizle estetik ve </w:t>
      </w:r>
      <w:r w:rsidRPr="00873408">
        <w:rPr>
          <w:rFonts w:ascii="Times New Roman" w:hAnsi="Times New Roman"/>
          <w:i/>
          <w:color w:val="000000"/>
          <w:sz w:val="24"/>
          <w:szCs w:val="24"/>
        </w:rPr>
        <w:t>güzellik sektöründe; vakumlu kavitasyon, G-5 bölgesel zayıflama ve selülit tedavileri”</w:t>
      </w:r>
      <w:r w:rsidRPr="00873408">
        <w:rPr>
          <w:rFonts w:ascii="Times New Roman" w:hAnsi="Times New Roman"/>
          <w:color w:val="000000"/>
          <w:sz w:val="24"/>
          <w:szCs w:val="24"/>
        </w:rPr>
        <w:t xml:space="preserve">  şeklinde </w:t>
      </w:r>
    </w:p>
    <w:p w:rsidR="000B260C" w:rsidRPr="00873408"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proofErr w:type="gramStart"/>
      <w:r w:rsidRPr="00A60DD0">
        <w:rPr>
          <w:rFonts w:ascii="Times New Roman" w:hAnsi="Times New Roman"/>
          <w:color w:val="000000"/>
          <w:sz w:val="24"/>
          <w:szCs w:val="24"/>
        </w:rPr>
        <w:t>ifadelere</w:t>
      </w:r>
      <w:proofErr w:type="gramEnd"/>
      <w:r w:rsidRPr="00A60DD0">
        <w:rPr>
          <w:rFonts w:ascii="Times New Roman" w:hAnsi="Times New Roman"/>
          <w:color w:val="000000"/>
          <w:sz w:val="24"/>
          <w:szCs w:val="24"/>
        </w:rPr>
        <w:t xml:space="preserve"> yer verildiği tespit edilmiştir.</w:t>
      </w:r>
    </w:p>
    <w:p w:rsidR="000B260C" w:rsidRPr="00A60DD0"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p>
    <w:p w:rsidR="000B260C" w:rsidRPr="00873408"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proofErr w:type="gramStart"/>
      <w:r w:rsidRPr="00873408">
        <w:rPr>
          <w:rFonts w:ascii="Times New Roman" w:hAnsi="Times New Roman"/>
          <w:b/>
          <w:sz w:val="24"/>
          <w:szCs w:val="24"/>
        </w:rPr>
        <w:t xml:space="preserve">Değerlendirme/Karar: </w:t>
      </w:r>
      <w:hyperlink r:id="rId69" w:history="1">
        <w:r w:rsidRPr="00873408">
          <w:rPr>
            <w:rStyle w:val="Kpr"/>
            <w:rFonts w:ascii="Times New Roman" w:hAnsi="Times New Roman"/>
            <w:sz w:val="24"/>
            <w:szCs w:val="24"/>
          </w:rPr>
          <w:t>www.ankaraguzellikmerkezleri.com</w:t>
        </w:r>
      </w:hyperlink>
      <w:r w:rsidRPr="00873408">
        <w:rPr>
          <w:rFonts w:ascii="Times New Roman" w:hAnsi="Times New Roman"/>
          <w:color w:val="000000"/>
          <w:sz w:val="24"/>
          <w:szCs w:val="24"/>
        </w:rPr>
        <w:t xml:space="preserve"> adresli internet sitesinin 20.07.2014 tarihli görünümünde, anılan kuruluş bünyesinde </w:t>
      </w:r>
      <w:r w:rsidRPr="00873408">
        <w:rPr>
          <w:rFonts w:ascii="Times New Roman" w:hAnsi="Times New Roman"/>
          <w:i/>
          <w:iCs/>
          <w:color w:val="000000"/>
          <w:sz w:val="24"/>
          <w:szCs w:val="24"/>
        </w:rPr>
        <w:t xml:space="preserve">" Kavitasyon” </w:t>
      </w:r>
      <w:r w:rsidRPr="00873408">
        <w:rPr>
          <w:rFonts w:ascii="Times New Roman" w:hAnsi="Times New Roman"/>
          <w:iCs/>
          <w:color w:val="000000"/>
          <w:sz w:val="24"/>
          <w:szCs w:val="24"/>
        </w:rPr>
        <w:t xml:space="preserve">yapıldığı; diğer yandan </w:t>
      </w:r>
      <w:hyperlink r:id="rId70" w:history="1">
        <w:r w:rsidRPr="00873408">
          <w:rPr>
            <w:rStyle w:val="Kpr"/>
            <w:rFonts w:ascii="Times New Roman" w:hAnsi="Times New Roman"/>
            <w:iCs/>
            <w:sz w:val="24"/>
            <w:szCs w:val="24"/>
          </w:rPr>
          <w:t>www.firmasec.com</w:t>
        </w:r>
      </w:hyperlink>
      <w:r w:rsidRPr="00873408">
        <w:rPr>
          <w:rFonts w:ascii="Times New Roman" w:hAnsi="Times New Roman"/>
          <w:iCs/>
          <w:color w:val="000000"/>
          <w:sz w:val="24"/>
          <w:szCs w:val="24"/>
        </w:rPr>
        <w:t xml:space="preserve"> adresli internet sitesinin </w:t>
      </w:r>
      <w:r w:rsidRPr="00873408">
        <w:rPr>
          <w:rFonts w:ascii="Times New Roman" w:hAnsi="Times New Roman"/>
          <w:color w:val="000000"/>
          <w:sz w:val="24"/>
          <w:szCs w:val="24"/>
        </w:rPr>
        <w:t xml:space="preserve">20.07.2014 tarihli görünümünde ise, </w:t>
      </w:r>
      <w:r w:rsidRPr="00873408">
        <w:rPr>
          <w:rFonts w:ascii="Times New Roman" w:hAnsi="Times New Roman"/>
          <w:i/>
          <w:color w:val="000000"/>
          <w:sz w:val="24"/>
          <w:szCs w:val="24"/>
        </w:rPr>
        <w:t>“deneyimli ve güleryüzlü ekibinizle estetik ve güzellik sektöründe; vakumlu kavitasyon, G-5 bölgesel zayıflama ve selülit tedavileri”</w:t>
      </w:r>
      <w:r w:rsidRPr="00873408">
        <w:rPr>
          <w:rFonts w:ascii="Times New Roman" w:hAnsi="Times New Roman"/>
          <w:color w:val="000000"/>
          <w:sz w:val="24"/>
          <w:szCs w:val="24"/>
        </w:rPr>
        <w:t xml:space="preserve">  şeklinde ifadelere yer verilmek suretiyle mevzuata aykırı işlem ve tanıtımlar yapıldığı değerlendirilmektedir.</w:t>
      </w:r>
      <w:proofErr w:type="gramEnd"/>
    </w:p>
    <w:p w:rsidR="000B260C" w:rsidRPr="00A60DD0" w:rsidRDefault="000B260C" w:rsidP="000B260C">
      <w:pPr>
        <w:autoSpaceDE w:val="0"/>
        <w:spacing w:after="0" w:line="240" w:lineRule="auto"/>
        <w:jc w:val="both"/>
        <w:rPr>
          <w:rFonts w:ascii="Times New Roman" w:hAnsi="Times New Roman"/>
          <w:sz w:val="24"/>
          <w:szCs w:val="24"/>
        </w:rPr>
      </w:pPr>
    </w:p>
    <w:p w:rsidR="000B260C" w:rsidRDefault="000B260C" w:rsidP="000B260C">
      <w:pPr>
        <w:autoSpaceDE w:val="0"/>
        <w:spacing w:after="0" w:line="240" w:lineRule="auto"/>
        <w:jc w:val="both"/>
        <w:rPr>
          <w:rFonts w:ascii="Times New Roman" w:hAnsi="Times New Roman"/>
          <w:i/>
          <w:sz w:val="24"/>
          <w:szCs w:val="24"/>
        </w:rPr>
      </w:pPr>
      <w:r w:rsidRPr="00A60DD0">
        <w:rPr>
          <w:rFonts w:ascii="Times New Roman" w:hAnsi="Times New Roman"/>
          <w:sz w:val="24"/>
          <w:szCs w:val="24"/>
        </w:rPr>
        <w:t xml:space="preserve">Konuyla ilgili olarak; Sağlık Bakanlığı Sağlık Hizmetleri Genel Müdürlüğü’nden alınan 17.08.2012 tarih ve 20080 sayılı görüşte; </w:t>
      </w:r>
      <w:r w:rsidRPr="00A60DD0">
        <w:rPr>
          <w:rFonts w:ascii="Times New Roman" w:hAnsi="Times New Roman"/>
          <w:i/>
          <w:sz w:val="24"/>
          <w:szCs w:val="24"/>
        </w:rPr>
        <w:t>“</w:t>
      </w:r>
      <w:r w:rsidRPr="00A60DD0">
        <w:rPr>
          <w:rFonts w:ascii="Times New Roman" w:hAnsi="Times New Roman"/>
          <w:b/>
          <w:i/>
          <w:sz w:val="24"/>
          <w:szCs w:val="24"/>
        </w:rPr>
        <w:t>Kavitasyon, ultralipo kavitasyon</w:t>
      </w:r>
      <w:r w:rsidRPr="00A60DD0">
        <w:rPr>
          <w:rFonts w:ascii="Times New Roman" w:hAnsi="Times New Roman"/>
          <w:i/>
          <w:sz w:val="24"/>
          <w:szCs w:val="24"/>
        </w:rPr>
        <w:t xml:space="preserve"> işlemlerinin vücuttaki yağların </w:t>
      </w:r>
      <w:proofErr w:type="gramStart"/>
      <w:r w:rsidRPr="00A60DD0">
        <w:rPr>
          <w:rFonts w:ascii="Times New Roman" w:hAnsi="Times New Roman"/>
          <w:i/>
          <w:sz w:val="24"/>
          <w:szCs w:val="24"/>
        </w:rPr>
        <w:t>ultrason</w:t>
      </w:r>
      <w:proofErr w:type="gramEnd"/>
      <w:r w:rsidRPr="00A60DD0">
        <w:rPr>
          <w:rFonts w:ascii="Times New Roman" w:hAnsi="Times New Roman"/>
          <w:i/>
          <w:sz w:val="24"/>
          <w:szCs w:val="24"/>
        </w:rPr>
        <w:t xml:space="preserve"> adı verilen ses dalgaları kullanılarak yıkılması işlemi olduğu, bu yöntem ile ses dalgaları yağ hücrelerini lizise uğrattığı, lizise uğrayan yağ hücre içeriklerinin vasküler lenfatik sistem aracılığıyla karaciğere transfer edilerek karaciğerdeki endojen lipazlar aracılığı ile gliserol ve serbest yağ asitlerinin parçalanarak metabolize olmasının karaciğer fonksiyonuyla yakından ilişkili olduğu karaciğeri de ilgilendiren olası yan etkilere ait risk taşıdığı, </w:t>
      </w:r>
    </w:p>
    <w:p w:rsidR="000B260C" w:rsidRPr="00A60DD0" w:rsidRDefault="000B260C" w:rsidP="000B260C">
      <w:pPr>
        <w:autoSpaceDE w:val="0"/>
        <w:spacing w:after="0" w:line="240" w:lineRule="auto"/>
        <w:jc w:val="both"/>
        <w:rPr>
          <w:rFonts w:ascii="Times New Roman" w:hAnsi="Times New Roman"/>
          <w:sz w:val="24"/>
          <w:szCs w:val="24"/>
        </w:rPr>
      </w:pPr>
    </w:p>
    <w:p w:rsidR="000B260C" w:rsidRDefault="000B260C" w:rsidP="000B260C">
      <w:pPr>
        <w:autoSpaceDE w:val="0"/>
        <w:spacing w:after="0" w:line="240" w:lineRule="auto"/>
        <w:jc w:val="both"/>
        <w:rPr>
          <w:rFonts w:ascii="Times New Roman" w:hAnsi="Times New Roman"/>
          <w:i/>
          <w:sz w:val="24"/>
          <w:szCs w:val="24"/>
        </w:rPr>
      </w:pPr>
      <w:r w:rsidRPr="00A60DD0">
        <w:rPr>
          <w:rFonts w:ascii="Times New Roman" w:hAnsi="Times New Roman"/>
          <w:i/>
          <w:sz w:val="24"/>
          <w:szCs w:val="24"/>
        </w:rPr>
        <w:t xml:space="preserve">Karboksi </w:t>
      </w:r>
      <w:proofErr w:type="gramStart"/>
      <w:r w:rsidRPr="00A60DD0">
        <w:rPr>
          <w:rFonts w:ascii="Times New Roman" w:hAnsi="Times New Roman"/>
          <w:i/>
          <w:sz w:val="24"/>
          <w:szCs w:val="24"/>
        </w:rPr>
        <w:t>terapi</w:t>
      </w:r>
      <w:proofErr w:type="gramEnd"/>
      <w:r w:rsidRPr="00A60DD0">
        <w:rPr>
          <w:rFonts w:ascii="Times New Roman" w:hAnsi="Times New Roman"/>
          <w:i/>
          <w:sz w:val="24"/>
          <w:szCs w:val="24"/>
        </w:rPr>
        <w:t xml:space="preserve"> yöntemi, karbondioksitin iğneler aracılığıyla deri altına uygulandığı, deri altına enjeksiyon yapılması gerektiren bu uygulama sırasında ağrı, morarma, deri altında krepitus gelişimi gibi minör yan etkilerin yanı sıra olası hiperkapni (solunuma bağlı asidoz) gelişme riski olduğu, bu tür işlemler öncesinde hastada birtakım araştırmaların yapılarak hasta uygulamasının hekimler tarafından onaylanması gereken tıbbi uygulamalar kapsamında yer aldığı, sağlık kuruluşu olmayan yerlerde ve uzman hekim olmayan kişilerce uygulanmasının uygun olmadığı, </w:t>
      </w:r>
    </w:p>
    <w:p w:rsidR="000B260C" w:rsidRPr="00A60DD0" w:rsidRDefault="000B260C" w:rsidP="000B260C">
      <w:pPr>
        <w:autoSpaceDE w:val="0"/>
        <w:spacing w:after="0" w:line="240" w:lineRule="auto"/>
        <w:jc w:val="both"/>
        <w:rPr>
          <w:rFonts w:ascii="Times New Roman" w:hAnsi="Times New Roman"/>
          <w:i/>
          <w:sz w:val="24"/>
          <w:szCs w:val="24"/>
        </w:rPr>
      </w:pPr>
    </w:p>
    <w:p w:rsidR="000B260C" w:rsidRDefault="000B260C" w:rsidP="000B260C">
      <w:pPr>
        <w:autoSpaceDE w:val="0"/>
        <w:spacing w:after="0" w:line="240" w:lineRule="auto"/>
        <w:jc w:val="both"/>
        <w:rPr>
          <w:rFonts w:ascii="Times New Roman" w:hAnsi="Times New Roman"/>
          <w:b/>
          <w:i/>
          <w:sz w:val="24"/>
          <w:szCs w:val="24"/>
        </w:rPr>
      </w:pPr>
      <w:r w:rsidRPr="00A60DD0">
        <w:rPr>
          <w:rFonts w:ascii="Times New Roman" w:hAnsi="Times New Roman"/>
          <w:i/>
          <w:sz w:val="24"/>
          <w:szCs w:val="24"/>
        </w:rPr>
        <w:t xml:space="preserve"> Vücut yağlarını eritmeye yönelik kavitasyon işlemlerinin ve karboksiterapi yönteminin özelliklediyabet, koroner kalp hastalığı koagülasyon bozuklukları, hipertansiyon gibi kalp damarsistemi hastalıkları ve hematolojik bozuklukları olan kişilere uygulanması tromboembolitik olaylara sebep olması nedeniyle sakıncalı olduğu, bunun yanı sıra uygulama yerinin bazı organlara ve özellikle endokrin glandlara yakın olması bazı hormonal disfonksiyonlara yol açabileceği, sağlık kuruluşu olmayan yerlerde ve uzman hekim olmayan kişilerce uygulanmasının uygunolmadığını, </w:t>
      </w:r>
      <w:proofErr w:type="gramStart"/>
      <w:r w:rsidRPr="00A60DD0">
        <w:rPr>
          <w:rFonts w:ascii="Times New Roman" w:hAnsi="Times New Roman"/>
          <w:i/>
          <w:sz w:val="24"/>
          <w:szCs w:val="24"/>
        </w:rPr>
        <w:t>dahiliye</w:t>
      </w:r>
      <w:proofErr w:type="gramEnd"/>
      <w:r w:rsidRPr="00A60DD0">
        <w:rPr>
          <w:rFonts w:ascii="Times New Roman" w:hAnsi="Times New Roman"/>
          <w:i/>
          <w:sz w:val="24"/>
          <w:szCs w:val="24"/>
        </w:rPr>
        <w:t xml:space="preserve"> uzmanı, dermatolog ve plastik cerrahın bulunduğu sağlık kuruluşlarında uygulanmasının uygun görüldüğü,</w:t>
      </w:r>
      <w:r w:rsidRPr="00A60DD0">
        <w:rPr>
          <w:rFonts w:ascii="Times New Roman" w:hAnsi="Times New Roman"/>
          <w:b/>
          <w:i/>
          <w:sz w:val="24"/>
          <w:szCs w:val="24"/>
        </w:rPr>
        <w:t xml:space="preserve">      </w:t>
      </w:r>
    </w:p>
    <w:p w:rsidR="000B260C" w:rsidRPr="00A60DD0" w:rsidRDefault="000B260C" w:rsidP="000B260C">
      <w:pPr>
        <w:autoSpaceDE w:val="0"/>
        <w:spacing w:after="0" w:line="240" w:lineRule="auto"/>
        <w:jc w:val="both"/>
        <w:rPr>
          <w:rFonts w:ascii="Times New Roman" w:hAnsi="Times New Roman"/>
          <w:i/>
          <w:sz w:val="24"/>
          <w:szCs w:val="24"/>
        </w:rPr>
      </w:pPr>
    </w:p>
    <w:p w:rsidR="000B260C" w:rsidRPr="00A60DD0"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r w:rsidRPr="00A60DD0">
        <w:rPr>
          <w:rFonts w:ascii="Times New Roman" w:hAnsi="Times New Roman"/>
          <w:b/>
          <w:i/>
          <w:sz w:val="24"/>
          <w:szCs w:val="24"/>
        </w:rPr>
        <w:t>Selülit tedavisi ile ilgili invaziv ve noninvaziv birçok tedavi yöntemleri kullanıldığı, invaziv işlemler yukarıda bahsedilen nedenlerden dolayı tam teşekküllü sağlık kuruluşlarında yapılması gerektiği,</w:t>
      </w:r>
      <w:r w:rsidRPr="00A60DD0">
        <w:rPr>
          <w:rFonts w:ascii="Times New Roman" w:hAnsi="Times New Roman"/>
          <w:i/>
          <w:sz w:val="24"/>
          <w:szCs w:val="24"/>
        </w:rPr>
        <w:t xml:space="preserve"> noninvaziv tedavi yöntemlerinin ise yine deriye ait olası yan etkiler</w:t>
      </w:r>
      <w:r w:rsidRPr="00A60DD0">
        <w:rPr>
          <w:rFonts w:ascii="Times New Roman" w:hAnsi="Times New Roman"/>
          <w:sz w:val="24"/>
          <w:szCs w:val="24"/>
        </w:rPr>
        <w:t xml:space="preserve"> </w:t>
      </w:r>
      <w:r w:rsidRPr="00A60DD0">
        <w:rPr>
          <w:rFonts w:ascii="Times New Roman" w:hAnsi="Times New Roman"/>
          <w:i/>
          <w:sz w:val="24"/>
          <w:szCs w:val="24"/>
        </w:rPr>
        <w:t xml:space="preserve">açısından mutlaka bir dermatolog eşliğinde yapılması gerektiği” </w:t>
      </w:r>
      <w:r w:rsidRPr="00A60DD0">
        <w:rPr>
          <w:rFonts w:ascii="Times New Roman" w:hAnsi="Times New Roman"/>
          <w:sz w:val="24"/>
          <w:szCs w:val="24"/>
        </w:rPr>
        <w:t>Bakanlığımıza bildirilmiştir.</w:t>
      </w:r>
    </w:p>
    <w:p w:rsidR="000B260C" w:rsidRPr="00A60DD0"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r w:rsidRPr="00A60DD0">
        <w:rPr>
          <w:rFonts w:ascii="Times New Roman" w:hAnsi="Times New Roman"/>
          <w:i/>
          <w:sz w:val="24"/>
          <w:szCs w:val="24"/>
        </w:rPr>
        <w:t xml:space="preserve">  </w:t>
      </w:r>
    </w:p>
    <w:p w:rsidR="000B260C" w:rsidRPr="00A60DD0"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r w:rsidRPr="00A60DD0">
        <w:rPr>
          <w:rFonts w:ascii="Times New Roman" w:hAnsi="Times New Roman"/>
          <w:sz w:val="24"/>
          <w:szCs w:val="24"/>
        </w:rPr>
        <w:t xml:space="preserve">Sonuç olarak yukarıda bahsedilen yöntemlerin uygulamasına karar verilmesinde mutlaka ilgili </w:t>
      </w:r>
    </w:p>
    <w:p w:rsidR="000B260C" w:rsidRPr="00A60DD0"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proofErr w:type="gramStart"/>
      <w:r w:rsidRPr="00A60DD0">
        <w:rPr>
          <w:rFonts w:ascii="Times New Roman" w:hAnsi="Times New Roman"/>
          <w:sz w:val="24"/>
          <w:szCs w:val="24"/>
        </w:rPr>
        <w:t>uzman</w:t>
      </w:r>
      <w:proofErr w:type="gramEnd"/>
      <w:r w:rsidRPr="00A60DD0">
        <w:rPr>
          <w:rFonts w:ascii="Times New Roman" w:hAnsi="Times New Roman"/>
          <w:sz w:val="24"/>
          <w:szCs w:val="24"/>
        </w:rPr>
        <w:t xml:space="preserve"> hekimce/hekimlerce kişilerin değerlendirilmesi gerektiği, bu yöntemlerin etkin kullanılmadığı takdirde yukarıda bahsedildiği gibi insan sağlığına zarar verebilecek birçok olası </w:t>
      </w:r>
    </w:p>
    <w:p w:rsidR="000B260C" w:rsidRPr="00A60DD0"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proofErr w:type="gramStart"/>
      <w:r w:rsidRPr="00A60DD0">
        <w:rPr>
          <w:rFonts w:ascii="Times New Roman" w:hAnsi="Times New Roman"/>
          <w:sz w:val="24"/>
          <w:szCs w:val="24"/>
        </w:rPr>
        <w:t>yan</w:t>
      </w:r>
      <w:proofErr w:type="gramEnd"/>
      <w:r w:rsidRPr="00A60DD0">
        <w:rPr>
          <w:rFonts w:ascii="Times New Roman" w:hAnsi="Times New Roman"/>
          <w:sz w:val="24"/>
          <w:szCs w:val="24"/>
        </w:rPr>
        <w:t xml:space="preserve"> etkilerinin olduğu görülmektedir. </w:t>
      </w:r>
      <w:r w:rsidRPr="00A60DD0">
        <w:rPr>
          <w:rFonts w:ascii="Times New Roman" w:hAnsi="Times New Roman"/>
          <w:b/>
          <w:sz w:val="24"/>
          <w:szCs w:val="24"/>
        </w:rPr>
        <w:t xml:space="preserve">Bu itibarla yukarıda anılan yöntemlerin yukarıda bahsedildiği şekilde ilgili uzman hekim tarafından veya uzman hekim gözetiminde sağlık </w:t>
      </w:r>
    </w:p>
    <w:p w:rsidR="000B260C" w:rsidRPr="00A60DD0"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proofErr w:type="gramStart"/>
      <w:r w:rsidRPr="00A60DD0">
        <w:rPr>
          <w:rFonts w:ascii="Times New Roman" w:hAnsi="Times New Roman"/>
          <w:b/>
          <w:sz w:val="24"/>
          <w:szCs w:val="24"/>
        </w:rPr>
        <w:t>kuruluşlarında</w:t>
      </w:r>
      <w:proofErr w:type="gramEnd"/>
      <w:r w:rsidRPr="00A60DD0">
        <w:rPr>
          <w:rFonts w:ascii="Times New Roman" w:hAnsi="Times New Roman"/>
          <w:b/>
          <w:sz w:val="24"/>
          <w:szCs w:val="24"/>
        </w:rPr>
        <w:t xml:space="preserve"> yapılması gerekmektedir.”</w:t>
      </w:r>
      <w:r w:rsidRPr="00A60DD0">
        <w:rPr>
          <w:rFonts w:ascii="Times New Roman" w:hAnsi="Times New Roman"/>
          <w:sz w:val="24"/>
          <w:szCs w:val="24"/>
        </w:rPr>
        <w:t xml:space="preserve"> şeklinde yer alan ifadelerde de belirtildiği üzere; </w:t>
      </w:r>
    </w:p>
    <w:p w:rsidR="000B260C" w:rsidRPr="00A60DD0"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proofErr w:type="gramStart"/>
      <w:r w:rsidRPr="00A60DD0">
        <w:rPr>
          <w:rFonts w:ascii="Times New Roman" w:hAnsi="Times New Roman"/>
          <w:sz w:val="24"/>
          <w:szCs w:val="24"/>
          <w:u w:val="single"/>
        </w:rPr>
        <w:t>tabip</w:t>
      </w:r>
      <w:proofErr w:type="gramEnd"/>
      <w:r w:rsidRPr="00A60DD0">
        <w:rPr>
          <w:rFonts w:ascii="Times New Roman" w:hAnsi="Times New Roman"/>
          <w:sz w:val="24"/>
          <w:szCs w:val="24"/>
          <w:u w:val="single"/>
        </w:rPr>
        <w:t xml:space="preserve">/sağlık kuruluşu tarafından yapılması gereken ve güzellik salonlarında uygulanmasına izin </w:t>
      </w:r>
    </w:p>
    <w:p w:rsidR="000B260C" w:rsidRPr="00A60DD0"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proofErr w:type="gramStart"/>
      <w:r w:rsidRPr="00A60DD0">
        <w:rPr>
          <w:rFonts w:ascii="Times New Roman" w:hAnsi="Times New Roman"/>
          <w:sz w:val="24"/>
          <w:szCs w:val="24"/>
          <w:u w:val="single"/>
        </w:rPr>
        <w:t>verilmeyen</w:t>
      </w:r>
      <w:proofErr w:type="gramEnd"/>
      <w:r w:rsidRPr="00A60DD0">
        <w:rPr>
          <w:rFonts w:ascii="Times New Roman" w:hAnsi="Times New Roman"/>
          <w:sz w:val="24"/>
          <w:szCs w:val="24"/>
        </w:rPr>
        <w:t xml:space="preserve"> “</w:t>
      </w:r>
      <w:r w:rsidRPr="00A60DD0">
        <w:rPr>
          <w:rFonts w:ascii="Times New Roman" w:hAnsi="Times New Roman"/>
          <w:b/>
          <w:sz w:val="24"/>
          <w:szCs w:val="24"/>
        </w:rPr>
        <w:t>Kavitasyon ve selülit tedavisi</w:t>
      </w:r>
      <w:r w:rsidRPr="00A60DD0">
        <w:rPr>
          <w:rFonts w:ascii="Times New Roman" w:hAnsi="Times New Roman"/>
          <w:sz w:val="24"/>
          <w:szCs w:val="24"/>
        </w:rPr>
        <w:t xml:space="preserve">” </w:t>
      </w:r>
      <w:r w:rsidRPr="00A60DD0">
        <w:rPr>
          <w:rFonts w:ascii="Times New Roman" w:hAnsi="Times New Roman"/>
          <w:iCs/>
          <w:color w:val="000000"/>
          <w:sz w:val="24"/>
          <w:szCs w:val="24"/>
        </w:rPr>
        <w:t>gibi</w:t>
      </w:r>
      <w:r w:rsidRPr="00A60DD0">
        <w:rPr>
          <w:rFonts w:ascii="Times New Roman" w:hAnsi="Times New Roman"/>
          <w:sz w:val="24"/>
          <w:szCs w:val="24"/>
        </w:rPr>
        <w:t xml:space="preserve"> tıbbi işlemlerin anılan kuruluş bünyesinde </w:t>
      </w:r>
    </w:p>
    <w:p w:rsidR="000B260C" w:rsidRPr="00A60DD0"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proofErr w:type="gramStart"/>
      <w:r w:rsidRPr="00A60DD0">
        <w:rPr>
          <w:rFonts w:ascii="Times New Roman" w:hAnsi="Times New Roman"/>
          <w:sz w:val="24"/>
          <w:szCs w:val="24"/>
        </w:rPr>
        <w:t>uygulandığı</w:t>
      </w:r>
      <w:proofErr w:type="gramEnd"/>
      <w:r w:rsidRPr="00A60DD0">
        <w:rPr>
          <w:rFonts w:ascii="Times New Roman" w:hAnsi="Times New Roman"/>
          <w:sz w:val="24"/>
          <w:szCs w:val="24"/>
        </w:rPr>
        <w:t xml:space="preserve"> ve tanıtımlarının yapıldığı anlaşılmaktadır.</w:t>
      </w:r>
    </w:p>
    <w:p w:rsidR="000B260C" w:rsidRPr="00A60DD0"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p>
    <w:p w:rsidR="000B260C" w:rsidRPr="00A60DD0"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r w:rsidRPr="00A60DD0">
        <w:rPr>
          <w:rFonts w:ascii="Times New Roman" w:hAnsi="Times New Roman"/>
          <w:iCs/>
          <w:color w:val="000000"/>
          <w:sz w:val="24"/>
          <w:szCs w:val="24"/>
        </w:rPr>
        <w:t>Bilindiği üzere</w:t>
      </w:r>
      <w:r w:rsidRPr="00A60DD0">
        <w:rPr>
          <w:rFonts w:ascii="Times New Roman" w:hAnsi="Times New Roman"/>
          <w:color w:val="000000"/>
          <w:sz w:val="24"/>
          <w:szCs w:val="24"/>
        </w:rPr>
        <w:t xml:space="preserve"> </w:t>
      </w:r>
      <w:proofErr w:type="gramStart"/>
      <w:r w:rsidRPr="00A60DD0">
        <w:rPr>
          <w:rFonts w:ascii="Times New Roman" w:hAnsi="Times New Roman"/>
          <w:color w:val="000000"/>
          <w:sz w:val="24"/>
          <w:szCs w:val="24"/>
        </w:rPr>
        <w:t>15/02/2008</w:t>
      </w:r>
      <w:proofErr w:type="gramEnd"/>
      <w:r w:rsidRPr="00A60DD0">
        <w:rPr>
          <w:rFonts w:ascii="Times New Roman" w:hAnsi="Times New Roman"/>
          <w:color w:val="000000"/>
          <w:sz w:val="24"/>
          <w:szCs w:val="24"/>
        </w:rPr>
        <w:t xml:space="preserve"> tarih ve 26788 sayılı Resmi Gazete’de yayımlanarak yürürlüğe giren </w:t>
      </w:r>
    </w:p>
    <w:p w:rsidR="000B260C" w:rsidRPr="00A60DD0"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r w:rsidRPr="00A60DD0">
        <w:rPr>
          <w:rFonts w:ascii="Times New Roman" w:hAnsi="Times New Roman"/>
          <w:color w:val="000000"/>
          <w:sz w:val="24"/>
          <w:szCs w:val="24"/>
        </w:rPr>
        <w:t xml:space="preserve">Ayakta Teşhis ve Tedavi Yapılan Özel Sağlık Kuruluşları Hakkında Yönetmelik ile güzellik salonlarının “sağlık kuruluşu” statüsünden çıkarılarak belediyeler tarafından ruhsatlandırılan işyerlerine dönüştürüldüğü; dolayısıyla söz konusu internet sitesinde tanıtımı yapılan </w:t>
      </w:r>
      <w:r w:rsidRPr="00A60DD0">
        <w:rPr>
          <w:rFonts w:ascii="Times New Roman" w:hAnsi="Times New Roman"/>
          <w:sz w:val="24"/>
          <w:szCs w:val="24"/>
          <w:u w:val="single"/>
        </w:rPr>
        <w:t>“</w:t>
      </w:r>
      <w:r w:rsidRPr="00A60DD0">
        <w:rPr>
          <w:rFonts w:ascii="Times New Roman" w:hAnsi="Times New Roman"/>
          <w:b/>
          <w:sz w:val="24"/>
          <w:szCs w:val="24"/>
          <w:u w:val="single"/>
        </w:rPr>
        <w:t>Kavitasyon ve selülit tedavisi</w:t>
      </w:r>
      <w:r w:rsidRPr="00A60DD0">
        <w:rPr>
          <w:rFonts w:ascii="Times New Roman" w:hAnsi="Times New Roman"/>
          <w:sz w:val="24"/>
          <w:szCs w:val="24"/>
          <w:u w:val="single"/>
        </w:rPr>
        <w:t xml:space="preserve">” </w:t>
      </w:r>
      <w:r w:rsidRPr="00A60DD0">
        <w:rPr>
          <w:rFonts w:ascii="Times New Roman" w:hAnsi="Times New Roman"/>
          <w:color w:val="000000"/>
          <w:sz w:val="24"/>
          <w:szCs w:val="24"/>
          <w:u w:val="single"/>
        </w:rPr>
        <w:t>tıbbi işleminin anılan kuruluş bünyesinde uygulanmasının yasak olduğu,</w:t>
      </w:r>
    </w:p>
    <w:p w:rsidR="000B260C" w:rsidRPr="00A60DD0" w:rsidRDefault="000B260C" w:rsidP="000B260C">
      <w:pPr>
        <w:pStyle w:val="ListeParagraf"/>
        <w:numPr>
          <w:ilvl w:val="0"/>
          <w:numId w:val="24"/>
        </w:numPr>
        <w:autoSpaceDE w:val="0"/>
        <w:spacing w:after="0" w:line="240" w:lineRule="auto"/>
        <w:jc w:val="both"/>
        <w:rPr>
          <w:rFonts w:ascii="Times New Roman" w:hAnsi="Times New Roman"/>
          <w:color w:val="000000"/>
          <w:sz w:val="24"/>
          <w:szCs w:val="24"/>
        </w:rPr>
      </w:pPr>
    </w:p>
    <w:p w:rsidR="000B260C" w:rsidRPr="00873408"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r w:rsidRPr="00873408">
        <w:rPr>
          <w:rFonts w:ascii="Times New Roman" w:hAnsi="Times New Roman"/>
          <w:sz w:val="24"/>
          <w:szCs w:val="24"/>
        </w:rPr>
        <w:t xml:space="preserve">Diğer yandan </w:t>
      </w:r>
      <w:r w:rsidRPr="00873408">
        <w:rPr>
          <w:rFonts w:ascii="Times New Roman" w:hAnsi="Times New Roman"/>
          <w:b/>
          <w:bCs/>
          <w:sz w:val="24"/>
          <w:szCs w:val="24"/>
        </w:rPr>
        <w:t xml:space="preserve">İşyeri Açma ve Çalışma Ruhsatlarına İlişkin Yönetmeliğin </w:t>
      </w:r>
      <w:proofErr w:type="gramStart"/>
      <w:r w:rsidRPr="00873408">
        <w:rPr>
          <w:rFonts w:ascii="Times New Roman" w:hAnsi="Times New Roman"/>
          <w:sz w:val="24"/>
          <w:szCs w:val="24"/>
        </w:rPr>
        <w:t>16.1</w:t>
      </w:r>
      <w:proofErr w:type="gramEnd"/>
      <w:r w:rsidRPr="00873408">
        <w:rPr>
          <w:rFonts w:ascii="Times New Roman" w:hAnsi="Times New Roman"/>
          <w:sz w:val="24"/>
          <w:szCs w:val="24"/>
        </w:rPr>
        <w:t xml:space="preserve"> inci maddesinde yer alan "</w:t>
      </w:r>
      <w:r w:rsidRPr="00873408">
        <w:rPr>
          <w:rFonts w:ascii="Times New Roman" w:hAnsi="Times New Roman"/>
          <w:i/>
          <w:iCs/>
          <w:sz w:val="24"/>
          <w:szCs w:val="24"/>
        </w:rPr>
        <w:t xml:space="preserve">Güzellik salonlarının tanıtıcı reklam, tabela ve basılı belgelerinde </w:t>
      </w:r>
      <w:r w:rsidRPr="00873408">
        <w:rPr>
          <w:rFonts w:ascii="Times New Roman" w:hAnsi="Times New Roman"/>
          <w:b/>
          <w:bCs/>
          <w:i/>
          <w:iCs/>
          <w:sz w:val="24"/>
          <w:szCs w:val="24"/>
        </w:rPr>
        <w:t xml:space="preserve">güzellik merkezini çağrıştıracak ifadeler kullanılamaz ve </w:t>
      </w:r>
      <w:r w:rsidRPr="00873408">
        <w:rPr>
          <w:rFonts w:ascii="Times New Roman" w:hAnsi="Times New Roman"/>
          <w:b/>
          <w:bCs/>
          <w:i/>
          <w:iCs/>
          <w:sz w:val="24"/>
          <w:szCs w:val="24"/>
          <w:u w:val="single"/>
        </w:rPr>
        <w:t xml:space="preserve">açıkça “güzellik salonu” ifadesi kullanılır. </w:t>
      </w:r>
      <w:r w:rsidRPr="00873408">
        <w:rPr>
          <w:rFonts w:ascii="Times New Roman" w:hAnsi="Times New Roman"/>
          <w:b/>
          <w:bCs/>
          <w:i/>
          <w:iCs/>
          <w:sz w:val="24"/>
          <w:szCs w:val="24"/>
        </w:rPr>
        <w:t xml:space="preserve">" </w:t>
      </w:r>
      <w:r w:rsidRPr="00873408">
        <w:rPr>
          <w:rFonts w:ascii="Times New Roman" w:hAnsi="Times New Roman"/>
          <w:sz w:val="24"/>
          <w:szCs w:val="24"/>
        </w:rPr>
        <w:t xml:space="preserve">hükmüne karşılık </w:t>
      </w:r>
      <w:r w:rsidRPr="00873408">
        <w:rPr>
          <w:rFonts w:ascii="Times New Roman" w:hAnsi="Times New Roman"/>
          <w:i/>
          <w:sz w:val="24"/>
          <w:szCs w:val="24"/>
        </w:rPr>
        <w:t>"</w:t>
      </w:r>
      <w:proofErr w:type="gramStart"/>
      <w:r w:rsidRPr="00873408">
        <w:rPr>
          <w:rFonts w:ascii="Times New Roman" w:hAnsi="Times New Roman"/>
          <w:i/>
          <w:sz w:val="24"/>
          <w:szCs w:val="24"/>
        </w:rPr>
        <w:t>Laçin</w:t>
      </w:r>
      <w:proofErr w:type="gramEnd"/>
      <w:r w:rsidRPr="00873408">
        <w:rPr>
          <w:rFonts w:ascii="Times New Roman" w:hAnsi="Times New Roman"/>
          <w:i/>
          <w:sz w:val="24"/>
          <w:szCs w:val="24"/>
        </w:rPr>
        <w:t xml:space="preserve"> Beauty And Esthetic Center</w:t>
      </w:r>
      <w:r w:rsidRPr="00873408">
        <w:rPr>
          <w:rFonts w:ascii="Times New Roman" w:hAnsi="Times New Roman"/>
          <w:sz w:val="24"/>
          <w:szCs w:val="24"/>
        </w:rPr>
        <w:t>" ifadesinin kullanılması sonucu söz konusu kuruluşun bir estetik merkezi olduğu izlenimi yarattığı,</w:t>
      </w:r>
    </w:p>
    <w:p w:rsidR="000B260C" w:rsidRPr="00A60DD0"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r w:rsidRPr="00A60DD0">
        <w:rPr>
          <w:rFonts w:ascii="Times New Roman" w:hAnsi="Times New Roman"/>
          <w:sz w:val="24"/>
          <w:szCs w:val="24"/>
        </w:rPr>
        <w:t xml:space="preserve">       </w:t>
      </w:r>
    </w:p>
    <w:p w:rsidR="000B260C" w:rsidRPr="00873408" w:rsidRDefault="000B260C" w:rsidP="000B260C">
      <w:pPr>
        <w:pStyle w:val="ListeParagraf"/>
        <w:numPr>
          <w:ilvl w:val="0"/>
          <w:numId w:val="24"/>
        </w:numPr>
        <w:autoSpaceDE w:val="0"/>
        <w:spacing w:after="0" w:line="240" w:lineRule="auto"/>
        <w:ind w:left="0" w:firstLine="0"/>
        <w:jc w:val="both"/>
        <w:rPr>
          <w:rFonts w:ascii="Times New Roman" w:hAnsi="Times New Roman"/>
          <w:sz w:val="24"/>
          <w:szCs w:val="24"/>
        </w:rPr>
      </w:pPr>
      <w:r w:rsidRPr="00873408">
        <w:rPr>
          <w:rFonts w:ascii="Times New Roman" w:hAnsi="Times New Roman"/>
          <w:sz w:val="24"/>
          <w:szCs w:val="24"/>
        </w:rPr>
        <w:t xml:space="preserve">Nitekim anılan kuruluş yetkisi </w:t>
      </w:r>
      <w:proofErr w:type="gramStart"/>
      <w:r w:rsidRPr="00873408">
        <w:rPr>
          <w:rFonts w:ascii="Times New Roman" w:hAnsi="Times New Roman"/>
          <w:sz w:val="24"/>
          <w:szCs w:val="24"/>
        </w:rPr>
        <w:t>dahilinde</w:t>
      </w:r>
      <w:proofErr w:type="gramEnd"/>
      <w:r w:rsidRPr="00873408">
        <w:rPr>
          <w:rFonts w:ascii="Times New Roman" w:hAnsi="Times New Roman"/>
          <w:sz w:val="24"/>
          <w:szCs w:val="24"/>
        </w:rPr>
        <w:t xml:space="preserve"> olmayan tıbbi işlemleri yapmak ve bunlara ilişkin olarak yanıltıcı tanıtımlarda bulunmak suretiyle tüketicilerin yanıltıldığı ve tecrübe ile bilgi eksiklerinin istismar edildiği değerlendirilmiş olup, tüm bu durumların; </w:t>
      </w:r>
    </w:p>
    <w:p w:rsidR="000B260C" w:rsidRPr="00A60DD0" w:rsidRDefault="000B260C" w:rsidP="000B260C">
      <w:pPr>
        <w:pStyle w:val="ListeParagraf"/>
        <w:numPr>
          <w:ilvl w:val="0"/>
          <w:numId w:val="24"/>
        </w:numPr>
        <w:autoSpaceDE w:val="0"/>
        <w:snapToGrid w:val="0"/>
        <w:spacing w:after="0" w:line="240" w:lineRule="auto"/>
        <w:ind w:left="0" w:firstLine="0"/>
        <w:jc w:val="both"/>
        <w:rPr>
          <w:rFonts w:ascii="Times New Roman" w:hAnsi="Times New Roman"/>
          <w:sz w:val="24"/>
          <w:szCs w:val="24"/>
        </w:rPr>
      </w:pPr>
    </w:p>
    <w:p w:rsidR="000B260C" w:rsidRPr="00873408" w:rsidRDefault="000B260C" w:rsidP="000B260C">
      <w:pPr>
        <w:pStyle w:val="ListeParagraf"/>
        <w:numPr>
          <w:ilvl w:val="0"/>
          <w:numId w:val="24"/>
        </w:numPr>
        <w:spacing w:after="0" w:line="240" w:lineRule="auto"/>
        <w:ind w:left="0" w:firstLine="0"/>
        <w:jc w:val="both"/>
        <w:rPr>
          <w:rFonts w:ascii="Times New Roman" w:hAnsi="Times New Roman"/>
          <w:sz w:val="24"/>
          <w:szCs w:val="24"/>
        </w:rPr>
      </w:pPr>
      <w:r w:rsidRPr="00873408">
        <w:rPr>
          <w:rFonts w:ascii="Times New Roman" w:hAnsi="Times New Roman"/>
          <w:color w:val="060606"/>
          <w:sz w:val="24"/>
          <w:szCs w:val="24"/>
        </w:rPr>
        <w:t>-</w:t>
      </w:r>
      <w:proofErr w:type="gramStart"/>
      <w:r w:rsidRPr="00873408">
        <w:rPr>
          <w:rFonts w:ascii="Times New Roman" w:eastAsia="Andale Sans UI" w:hAnsi="Times New Roman"/>
          <w:color w:val="060606"/>
          <w:sz w:val="24"/>
          <w:szCs w:val="24"/>
        </w:rPr>
        <w:t>15/02/2008</w:t>
      </w:r>
      <w:proofErr w:type="gramEnd"/>
      <w:r w:rsidRPr="00873408">
        <w:rPr>
          <w:rFonts w:ascii="Times New Roman" w:eastAsia="Andale Sans UI" w:hAnsi="Times New Roman"/>
          <w:color w:val="060606"/>
          <w:sz w:val="24"/>
          <w:szCs w:val="24"/>
        </w:rPr>
        <w:t xml:space="preserve"> tarih ve 26788 sayılı Resmi Gazetede yayımlanarak yürürlüğe giren “Ayakta Teşhis ve Tedavi Yapılan Özel Sağlık Kuruluşları Hakkında Yönetmeliğin </w:t>
      </w:r>
      <w:r w:rsidRPr="00873408">
        <w:rPr>
          <w:rFonts w:ascii="Times New Roman" w:hAnsi="Times New Roman"/>
          <w:iCs/>
          <w:sz w:val="24"/>
          <w:szCs w:val="24"/>
        </w:rPr>
        <w:t>Geçici 5 inci maddesi,</w:t>
      </w:r>
    </w:p>
    <w:p w:rsidR="000B260C" w:rsidRPr="00A60DD0" w:rsidRDefault="000B260C" w:rsidP="000B260C">
      <w:pPr>
        <w:pStyle w:val="ListeParagraf"/>
        <w:numPr>
          <w:ilvl w:val="0"/>
          <w:numId w:val="24"/>
        </w:numPr>
        <w:spacing w:after="0" w:line="240" w:lineRule="auto"/>
        <w:ind w:left="0" w:firstLine="0"/>
        <w:jc w:val="both"/>
        <w:rPr>
          <w:rFonts w:ascii="Times New Roman" w:hAnsi="Times New Roman"/>
          <w:iCs/>
          <w:sz w:val="24"/>
          <w:szCs w:val="24"/>
        </w:rPr>
      </w:pPr>
    </w:p>
    <w:p w:rsidR="000B260C" w:rsidRPr="00A60DD0" w:rsidRDefault="000B260C" w:rsidP="000B260C">
      <w:pPr>
        <w:pStyle w:val="ListeParagraf"/>
        <w:numPr>
          <w:ilvl w:val="0"/>
          <w:numId w:val="24"/>
        </w:numPr>
        <w:spacing w:after="0" w:line="240" w:lineRule="auto"/>
        <w:ind w:left="0" w:firstLine="0"/>
        <w:jc w:val="both"/>
        <w:rPr>
          <w:rFonts w:ascii="Times New Roman" w:hAnsi="Times New Roman"/>
          <w:sz w:val="24"/>
          <w:szCs w:val="24"/>
        </w:rPr>
      </w:pPr>
      <w:r w:rsidRPr="00A60DD0">
        <w:rPr>
          <w:rFonts w:ascii="Times New Roman" w:hAnsi="Times New Roman"/>
          <w:iCs/>
          <w:sz w:val="24"/>
          <w:szCs w:val="24"/>
        </w:rPr>
        <w:t>-</w:t>
      </w:r>
      <w:r w:rsidRPr="00A60DD0">
        <w:rPr>
          <w:rFonts w:ascii="Times New Roman" w:hAnsi="Times New Roman"/>
          <w:sz w:val="24"/>
          <w:szCs w:val="24"/>
        </w:rPr>
        <w:t xml:space="preserve"> </w:t>
      </w:r>
      <w:r w:rsidRPr="00A60DD0">
        <w:rPr>
          <w:rFonts w:ascii="Times New Roman" w:hAnsi="Times New Roman"/>
          <w:iCs/>
          <w:sz w:val="24"/>
          <w:szCs w:val="24"/>
        </w:rPr>
        <w:t xml:space="preserve">İşyeri Açma ve Çalışma Ruhsatlarına İlişkin Yönetmeliğin "Sıhhi Müesseseler İçin Sınıflarına </w:t>
      </w:r>
    </w:p>
    <w:p w:rsidR="000B260C" w:rsidRPr="00873408" w:rsidRDefault="000B260C" w:rsidP="000B260C">
      <w:pPr>
        <w:pStyle w:val="ListeParagraf"/>
        <w:numPr>
          <w:ilvl w:val="0"/>
          <w:numId w:val="24"/>
        </w:numPr>
        <w:spacing w:after="0" w:line="240" w:lineRule="auto"/>
        <w:ind w:left="0" w:firstLine="0"/>
        <w:jc w:val="both"/>
        <w:rPr>
          <w:rFonts w:ascii="Times New Roman" w:hAnsi="Times New Roman"/>
          <w:sz w:val="24"/>
          <w:szCs w:val="24"/>
        </w:rPr>
      </w:pPr>
      <w:proofErr w:type="gramStart"/>
      <w:r w:rsidRPr="00873408">
        <w:rPr>
          <w:rFonts w:ascii="Times New Roman" w:hAnsi="Times New Roman"/>
          <w:iCs/>
          <w:sz w:val="24"/>
          <w:szCs w:val="24"/>
        </w:rPr>
        <w:t>ve</w:t>
      </w:r>
      <w:proofErr w:type="gramEnd"/>
      <w:r w:rsidRPr="00873408">
        <w:rPr>
          <w:rFonts w:ascii="Times New Roman" w:hAnsi="Times New Roman"/>
          <w:iCs/>
          <w:sz w:val="24"/>
          <w:szCs w:val="24"/>
        </w:rPr>
        <w:t xml:space="preserve"> Özelliklerine Göre Aranacak Nitelikler" başlıklı kısmının “J- GÜZELLİK SALONLARI" 16.1 bendi,</w:t>
      </w:r>
    </w:p>
    <w:p w:rsidR="000B260C" w:rsidRPr="00A60DD0" w:rsidRDefault="000B260C" w:rsidP="000B260C">
      <w:pPr>
        <w:pStyle w:val="Standard"/>
        <w:numPr>
          <w:ilvl w:val="0"/>
          <w:numId w:val="24"/>
        </w:numPr>
        <w:shd w:val="clear" w:color="auto" w:fill="FFFFFF"/>
        <w:ind w:left="0" w:firstLine="0"/>
        <w:jc w:val="both"/>
      </w:pPr>
      <w:r w:rsidRPr="00A60DD0">
        <w:rPr>
          <w:color w:val="060606"/>
        </w:rPr>
        <w:t xml:space="preserve">-   </w:t>
      </w:r>
      <w:r w:rsidRPr="00A60DD0">
        <w:rPr>
          <w:rFonts w:eastAsia="Times New Roman"/>
          <w:kern w:val="0"/>
          <w:lang w:eastAsia="tr-TR" w:bidi="ar-SA"/>
        </w:rPr>
        <w:t>İnceleme konusu reklamların yayınlandığı dönemde yürürlükte bulunan mülga</w:t>
      </w:r>
      <w:r w:rsidRPr="00A60DD0">
        <w:rPr>
          <w:spacing w:val="-1"/>
        </w:rPr>
        <w:t xml:space="preserve"> Ticari Reklam ve İlanlara İlişkin İlkeler ve Uygulama Esaslarına Dair Yönetmeliğin 5/a, 5/b, 5/e, 7/a, 7/c, 13 ve 21 inci maddeleri,</w:t>
      </w:r>
    </w:p>
    <w:p w:rsidR="000B260C" w:rsidRPr="00A60DD0" w:rsidRDefault="000B260C" w:rsidP="000B260C">
      <w:pPr>
        <w:pStyle w:val="Standard"/>
        <w:numPr>
          <w:ilvl w:val="0"/>
          <w:numId w:val="24"/>
        </w:numPr>
        <w:shd w:val="clear" w:color="auto" w:fill="FFFFFF"/>
        <w:ind w:left="0" w:firstLine="0"/>
        <w:jc w:val="both"/>
      </w:pPr>
    </w:p>
    <w:p w:rsidR="000B260C" w:rsidRPr="00A60DD0" w:rsidRDefault="000B260C" w:rsidP="000B260C">
      <w:pPr>
        <w:pStyle w:val="Standard"/>
        <w:numPr>
          <w:ilvl w:val="0"/>
          <w:numId w:val="24"/>
        </w:numPr>
        <w:shd w:val="clear" w:color="auto" w:fill="FFFFFF"/>
        <w:ind w:left="0" w:firstLine="0"/>
        <w:jc w:val="both"/>
      </w:pPr>
      <w:r w:rsidRPr="00A60DD0">
        <w:t>- 6502 sayılı Tüketicinin Korunması Hakkında Kanun'un 61 inci maddesi,</w:t>
      </w:r>
    </w:p>
    <w:p w:rsidR="000B260C" w:rsidRPr="00A60DD0" w:rsidRDefault="000B260C" w:rsidP="000B260C">
      <w:pPr>
        <w:pStyle w:val="Standard"/>
        <w:numPr>
          <w:ilvl w:val="0"/>
          <w:numId w:val="24"/>
        </w:numPr>
        <w:ind w:right="-142"/>
        <w:jc w:val="both"/>
      </w:pPr>
    </w:p>
    <w:p w:rsidR="000B260C" w:rsidRPr="00A60DD0" w:rsidRDefault="000B260C" w:rsidP="000B260C">
      <w:pPr>
        <w:pStyle w:val="Standard"/>
        <w:numPr>
          <w:ilvl w:val="0"/>
          <w:numId w:val="24"/>
        </w:numPr>
        <w:ind w:right="-142"/>
        <w:jc w:val="both"/>
      </w:pPr>
      <w:proofErr w:type="gramStart"/>
      <w:r w:rsidRPr="00A60DD0">
        <w:t>hükümlerine</w:t>
      </w:r>
      <w:proofErr w:type="gramEnd"/>
      <w:r w:rsidRPr="00A60DD0">
        <w:t xml:space="preserve"> aykırı olduğuna</w:t>
      </w:r>
      <w:r w:rsidRPr="00A60DD0">
        <w:rPr>
          <w:b/>
        </w:rPr>
        <w:t>,</w:t>
      </w:r>
    </w:p>
    <w:p w:rsidR="000B260C" w:rsidRPr="00A60DD0" w:rsidRDefault="000B260C" w:rsidP="000B260C">
      <w:pPr>
        <w:pStyle w:val="Standard"/>
        <w:numPr>
          <w:ilvl w:val="0"/>
          <w:numId w:val="24"/>
        </w:numPr>
        <w:ind w:right="-142"/>
        <w:jc w:val="both"/>
      </w:pPr>
    </w:p>
    <w:p w:rsidR="000B260C" w:rsidRPr="00A60DD0" w:rsidRDefault="000B260C" w:rsidP="000B260C">
      <w:pPr>
        <w:pStyle w:val="Standard"/>
        <w:numPr>
          <w:ilvl w:val="0"/>
          <w:numId w:val="24"/>
        </w:numPr>
        <w:ind w:right="-142"/>
        <w:jc w:val="both"/>
      </w:pPr>
      <w:r w:rsidRPr="00A60DD0">
        <w:t xml:space="preserve">Buna göre, reklâm veren </w:t>
      </w:r>
      <w:proofErr w:type="gramStart"/>
      <w:r w:rsidRPr="00A60DD0">
        <w:rPr>
          <w:b/>
        </w:rPr>
        <w:t>Laçin</w:t>
      </w:r>
      <w:proofErr w:type="gramEnd"/>
      <w:r w:rsidRPr="00A60DD0">
        <w:rPr>
          <w:b/>
        </w:rPr>
        <w:t xml:space="preserve"> Beauty And Esthetic Center (Laçin Güzellik) </w:t>
      </w:r>
      <w:r w:rsidRPr="00A60DD0">
        <w:rPr>
          <w:bCs/>
        </w:rPr>
        <w:t>isimli kuruluş</w:t>
      </w:r>
      <w:r w:rsidRPr="00A60DD0">
        <w:rPr>
          <w:b/>
          <w:bCs/>
        </w:rPr>
        <w:t xml:space="preserve"> </w:t>
      </w:r>
    </w:p>
    <w:p w:rsidR="000B260C" w:rsidRPr="00A60DD0" w:rsidRDefault="000B260C" w:rsidP="000B260C">
      <w:pPr>
        <w:pStyle w:val="Standard"/>
        <w:numPr>
          <w:ilvl w:val="0"/>
          <w:numId w:val="24"/>
        </w:numPr>
        <w:ind w:right="-142"/>
        <w:jc w:val="both"/>
      </w:pPr>
      <w:proofErr w:type="gramStart"/>
      <w:r w:rsidRPr="00A60DD0">
        <w:t>hakkında</w:t>
      </w:r>
      <w:proofErr w:type="gramEnd"/>
      <w:r w:rsidRPr="00A60DD0">
        <w:t xml:space="preserve">, </w:t>
      </w:r>
      <w:r w:rsidRPr="00A60DD0">
        <w:rPr>
          <w:color w:val="000000"/>
        </w:rPr>
        <w:t xml:space="preserve">6502 sayılı Kanun’un 63 üncü ve 77/12 inci maddeleri </w:t>
      </w:r>
      <w:r>
        <w:rPr>
          <w:color w:val="000000"/>
        </w:rPr>
        <w:t>uyarınca</w:t>
      </w:r>
      <w:r w:rsidRPr="00A60DD0">
        <w:rPr>
          <w:b/>
        </w:rPr>
        <w:t xml:space="preserve"> </w:t>
      </w:r>
      <w:r w:rsidRPr="00A60DD0">
        <w:rPr>
          <w:b/>
          <w:bCs/>
          <w:color w:val="000000"/>
        </w:rPr>
        <w:t xml:space="preserve">anılan reklamları </w:t>
      </w:r>
    </w:p>
    <w:p w:rsidR="000B260C" w:rsidRPr="00A60DD0" w:rsidRDefault="000B260C" w:rsidP="000B260C">
      <w:pPr>
        <w:pStyle w:val="Standard"/>
        <w:numPr>
          <w:ilvl w:val="0"/>
          <w:numId w:val="24"/>
        </w:numPr>
        <w:ind w:right="-142"/>
        <w:jc w:val="both"/>
      </w:pPr>
      <w:proofErr w:type="gramStart"/>
      <w:r w:rsidRPr="00A60DD0">
        <w:rPr>
          <w:b/>
          <w:bCs/>
          <w:color w:val="000000"/>
        </w:rPr>
        <w:t>durdurma</w:t>
      </w:r>
      <w:proofErr w:type="gramEnd"/>
      <w:r w:rsidRPr="00A60DD0">
        <w:rPr>
          <w:b/>
          <w:bCs/>
          <w:color w:val="000000"/>
        </w:rPr>
        <w:t xml:space="preserve"> cezası</w:t>
      </w:r>
      <w:r w:rsidRPr="00A60DD0">
        <w:rPr>
          <w:bCs/>
          <w:color w:val="000000"/>
        </w:rPr>
        <w:t xml:space="preserve"> </w:t>
      </w:r>
      <w:r w:rsidRPr="00A60DD0">
        <w:t>verilmesine</w:t>
      </w:r>
      <w:r w:rsidRPr="00A60DD0">
        <w:rPr>
          <w:b/>
        </w:rPr>
        <w:t xml:space="preserve"> </w:t>
      </w:r>
      <w:r w:rsidRPr="00A60DD0">
        <w:t>karar verilmiştir.</w:t>
      </w:r>
    </w:p>
    <w:p w:rsidR="000B260C" w:rsidRPr="00A60DD0" w:rsidRDefault="000B260C" w:rsidP="000B260C">
      <w:pPr>
        <w:pStyle w:val="Standard"/>
        <w:tabs>
          <w:tab w:val="left" w:pos="0"/>
        </w:tabs>
        <w:ind w:right="-142"/>
        <w:jc w:val="both"/>
        <w:rPr>
          <w:b/>
        </w:rPr>
      </w:pPr>
    </w:p>
    <w:p w:rsidR="000B260C" w:rsidRPr="00A60DD0" w:rsidRDefault="000B260C" w:rsidP="000B260C">
      <w:pPr>
        <w:pStyle w:val="Standard"/>
        <w:tabs>
          <w:tab w:val="left" w:pos="0"/>
        </w:tabs>
        <w:ind w:right="-142"/>
        <w:jc w:val="both"/>
        <w:rPr>
          <w:b/>
        </w:rPr>
      </w:pPr>
    </w:p>
    <w:p w:rsidR="000B260C" w:rsidRPr="00A60DD0" w:rsidRDefault="000B260C" w:rsidP="000B260C">
      <w:pPr>
        <w:spacing w:after="0" w:line="240" w:lineRule="auto"/>
        <w:jc w:val="both"/>
        <w:rPr>
          <w:rFonts w:ascii="Times New Roman" w:hAnsi="Times New Roman"/>
          <w:b/>
          <w:kern w:val="1"/>
          <w:sz w:val="24"/>
          <w:szCs w:val="24"/>
          <w:u w:val="single"/>
          <w:lang w:eastAsia="tr-TR"/>
        </w:rPr>
      </w:pPr>
      <w:r w:rsidRPr="00A60DD0">
        <w:rPr>
          <w:rFonts w:ascii="Times New Roman" w:hAnsi="Times New Roman"/>
          <w:b/>
          <w:kern w:val="1"/>
          <w:sz w:val="24"/>
          <w:szCs w:val="24"/>
          <w:u w:val="single"/>
          <w:lang w:eastAsia="tr-TR"/>
        </w:rPr>
        <w:t>GIDA</w:t>
      </w:r>
    </w:p>
    <w:p w:rsidR="000B260C" w:rsidRPr="00A60DD0" w:rsidRDefault="000B260C" w:rsidP="000B260C">
      <w:pPr>
        <w:spacing w:after="0" w:line="240" w:lineRule="auto"/>
        <w:jc w:val="both"/>
        <w:rPr>
          <w:rFonts w:ascii="Times New Roman" w:hAnsi="Times New Roman"/>
          <w:b/>
          <w:kern w:val="1"/>
          <w:sz w:val="24"/>
          <w:szCs w:val="24"/>
          <w:lang w:eastAsia="tr-TR"/>
        </w:rPr>
      </w:pPr>
    </w:p>
    <w:p w:rsidR="000B260C" w:rsidRPr="00A60DD0" w:rsidRDefault="000B260C" w:rsidP="000B260C">
      <w:pPr>
        <w:spacing w:after="0" w:line="240" w:lineRule="auto"/>
        <w:jc w:val="both"/>
        <w:rPr>
          <w:rFonts w:ascii="Times New Roman" w:hAnsi="Times New Roman"/>
          <w:b/>
          <w:kern w:val="1"/>
          <w:sz w:val="24"/>
          <w:szCs w:val="24"/>
          <w:lang w:eastAsia="tr-TR"/>
        </w:rPr>
      </w:pPr>
      <w:r w:rsidRPr="00A60DD0">
        <w:rPr>
          <w:rFonts w:ascii="Times New Roman" w:hAnsi="Times New Roman"/>
          <w:b/>
          <w:kern w:val="1"/>
          <w:sz w:val="24"/>
          <w:szCs w:val="24"/>
          <w:lang w:eastAsia="tr-TR"/>
        </w:rPr>
        <w:t>47)</w:t>
      </w:r>
    </w:p>
    <w:p w:rsidR="000B260C" w:rsidRPr="00A60DD0" w:rsidRDefault="000B260C" w:rsidP="000B260C">
      <w:pPr>
        <w:spacing w:after="0" w:line="240" w:lineRule="auto"/>
        <w:jc w:val="both"/>
        <w:rPr>
          <w:rFonts w:ascii="Times New Roman" w:hAnsi="Times New Roman"/>
          <w:b/>
          <w:kern w:val="1"/>
          <w:sz w:val="24"/>
          <w:szCs w:val="24"/>
          <w:lang w:eastAsia="tr-TR"/>
        </w:rPr>
      </w:pPr>
    </w:p>
    <w:p w:rsidR="000B260C" w:rsidRPr="00A60DD0" w:rsidRDefault="000B260C" w:rsidP="000B260C">
      <w:pPr>
        <w:spacing w:after="0" w:line="240" w:lineRule="auto"/>
        <w:contextualSpacing/>
        <w:jc w:val="both"/>
        <w:rPr>
          <w:rFonts w:ascii="Times New Roman" w:eastAsia="Times New Roman" w:hAnsi="Times New Roman"/>
          <w:b/>
          <w:spacing w:val="-10"/>
          <w:kern w:val="28"/>
          <w:sz w:val="24"/>
          <w:szCs w:val="24"/>
          <w:lang w:eastAsia="tr-TR"/>
        </w:rPr>
      </w:pPr>
      <w:r w:rsidRPr="00A60DD0">
        <w:rPr>
          <w:rFonts w:ascii="Times New Roman" w:eastAsia="Times New Roman" w:hAnsi="Times New Roman"/>
          <w:b/>
          <w:spacing w:val="-10"/>
          <w:kern w:val="28"/>
          <w:sz w:val="24"/>
          <w:szCs w:val="24"/>
          <w:lang w:eastAsia="tr-TR"/>
        </w:rPr>
        <w:t>Dosya No: 2014/524</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ind w:left="-456" w:firstLine="480"/>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Şikâyet Edilen: </w:t>
      </w:r>
      <w:r w:rsidRPr="00A60DD0">
        <w:rPr>
          <w:rFonts w:ascii="Times New Roman" w:eastAsia="Andale Sans UI" w:hAnsi="Times New Roman"/>
          <w:b/>
          <w:color w:val="000000"/>
          <w:kern w:val="1"/>
          <w:sz w:val="24"/>
          <w:szCs w:val="24"/>
          <w:lang w:eastAsia="tr-TR"/>
        </w:rPr>
        <w:t>M. Zafer POLAT</w:t>
      </w:r>
    </w:p>
    <w:p w:rsidR="000B260C" w:rsidRPr="00A60DD0" w:rsidRDefault="000B260C" w:rsidP="000B260C">
      <w:pPr>
        <w:widowControl w:val="0"/>
        <w:suppressAutoHyphens/>
        <w:spacing w:after="0" w:line="240" w:lineRule="auto"/>
        <w:jc w:val="both"/>
        <w:rPr>
          <w:rFonts w:ascii="Times New Roman" w:eastAsia="Andale Sans UI" w:hAnsi="Times New Roman"/>
          <w:bCs/>
          <w:kern w:val="1"/>
          <w:sz w:val="24"/>
          <w:szCs w:val="24"/>
          <w:lang w:eastAsia="tr-TR"/>
        </w:rPr>
      </w:pPr>
    </w:p>
    <w:p w:rsidR="000B260C" w:rsidRPr="00A60DD0" w:rsidRDefault="000B260C" w:rsidP="000B260C">
      <w:pPr>
        <w:widowControl w:val="0"/>
        <w:suppressAutoHyphens/>
        <w:spacing w:after="0" w:line="240" w:lineRule="auto"/>
        <w:ind w:right="140"/>
        <w:jc w:val="both"/>
        <w:rPr>
          <w:rFonts w:ascii="Times New Roman" w:hAnsi="Times New Roman"/>
          <w:sz w:val="24"/>
          <w:szCs w:val="24"/>
        </w:rPr>
      </w:pPr>
      <w:r w:rsidRPr="00A60DD0">
        <w:rPr>
          <w:rFonts w:ascii="Times New Roman" w:eastAsia="Andale Sans UI" w:hAnsi="Times New Roman"/>
          <w:b/>
          <w:kern w:val="1"/>
          <w:sz w:val="24"/>
          <w:szCs w:val="24"/>
          <w:lang w:eastAsia="tr-TR"/>
        </w:rPr>
        <w:t xml:space="preserve">Şikâyet Edilen Reklam: </w:t>
      </w:r>
      <w:hyperlink r:id="rId71" w:history="1">
        <w:r w:rsidRPr="00A60DD0">
          <w:rPr>
            <w:rStyle w:val="Kpr"/>
            <w:rFonts w:ascii="Times New Roman" w:hAnsi="Times New Roman"/>
            <w:sz w:val="24"/>
            <w:szCs w:val="24"/>
          </w:rPr>
          <w:t>www.handepolat.com.tr</w:t>
        </w:r>
      </w:hyperlink>
      <w:r w:rsidRPr="00A60DD0">
        <w:rPr>
          <w:rFonts w:ascii="Times New Roman" w:hAnsi="Times New Roman"/>
          <w:sz w:val="24"/>
          <w:szCs w:val="24"/>
        </w:rPr>
        <w:t xml:space="preserve"> adresli internet sitesinde yer alan “</w:t>
      </w:r>
      <w:r w:rsidRPr="00A60DD0">
        <w:rPr>
          <w:rFonts w:ascii="Times New Roman" w:hAnsi="Times New Roman"/>
          <w:b/>
          <w:bCs/>
          <w:i/>
          <w:iCs/>
          <w:sz w:val="24"/>
          <w:szCs w:val="24"/>
        </w:rPr>
        <w:t>Karbonat Çayı</w:t>
      </w:r>
      <w:r w:rsidRPr="00A60DD0">
        <w:rPr>
          <w:rFonts w:ascii="Times New Roman" w:hAnsi="Times New Roman"/>
          <w:b/>
          <w:i/>
          <w:sz w:val="24"/>
          <w:szCs w:val="24"/>
        </w:rPr>
        <w:t>”, “The LifeCo Yeşil Zincir Bitkisel Gıda Takviyesi”, “Yeşil Çay”</w:t>
      </w:r>
      <w:r w:rsidRPr="00A60DD0">
        <w:rPr>
          <w:rFonts w:ascii="Times New Roman" w:hAnsi="Times New Roman"/>
          <w:sz w:val="24"/>
          <w:szCs w:val="24"/>
        </w:rPr>
        <w:t xml:space="preserve"> adlı ürünlere yönelik olarak yapılan tanıtımlar.</w:t>
      </w:r>
    </w:p>
    <w:p w:rsidR="000B260C" w:rsidRPr="00A60DD0" w:rsidRDefault="000B260C" w:rsidP="000B260C">
      <w:pPr>
        <w:widowControl w:val="0"/>
        <w:suppressAutoHyphens/>
        <w:spacing w:after="0" w:line="240" w:lineRule="auto"/>
        <w:ind w:right="140"/>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Reklam Yayın Tarihi:</w:t>
      </w:r>
      <w:r w:rsidRPr="00A60DD0">
        <w:rPr>
          <w:rFonts w:ascii="Times New Roman" w:eastAsia="Andale Sans UI" w:hAnsi="Times New Roman"/>
          <w:kern w:val="1"/>
          <w:sz w:val="24"/>
          <w:szCs w:val="24"/>
          <w:lang w:eastAsia="tr-TR"/>
        </w:rPr>
        <w:t xml:space="preserve"> 09.07.2014, </w:t>
      </w:r>
      <w:r w:rsidRPr="00A60DD0">
        <w:rPr>
          <w:rFonts w:ascii="Times New Roman" w:eastAsia="Times New Roman" w:hAnsi="Times New Roman"/>
          <w:sz w:val="24"/>
          <w:szCs w:val="24"/>
          <w:lang w:eastAsia="tr-TR"/>
        </w:rPr>
        <w:t>03.02.2015</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Yayınlandığı Mecra: </w:t>
      </w:r>
      <w:r w:rsidRPr="00A60DD0">
        <w:rPr>
          <w:rFonts w:ascii="Times New Roman" w:eastAsia="Andale Sans UI" w:hAnsi="Times New Roman"/>
          <w:kern w:val="1"/>
          <w:sz w:val="24"/>
          <w:szCs w:val="24"/>
          <w:lang w:eastAsia="tr-TR"/>
        </w:rPr>
        <w:t>İnternet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tabs>
          <w:tab w:val="left" w:pos="2198"/>
        </w:tabs>
        <w:spacing w:after="0" w:line="240" w:lineRule="auto"/>
        <w:ind w:right="-2"/>
        <w:jc w:val="both"/>
        <w:rPr>
          <w:rFonts w:ascii="Times New Roman" w:hAnsi="Times New Roman"/>
          <w:sz w:val="24"/>
          <w:szCs w:val="24"/>
        </w:rPr>
      </w:pPr>
      <w:r w:rsidRPr="00A60DD0">
        <w:rPr>
          <w:rFonts w:ascii="Times New Roman" w:eastAsia="Times New Roman" w:hAnsi="Times New Roman"/>
          <w:b/>
          <w:sz w:val="24"/>
          <w:szCs w:val="24"/>
          <w:lang w:val="x-none" w:eastAsia="x-none"/>
        </w:rPr>
        <w:t>Tespitler:</w:t>
      </w:r>
      <w:r w:rsidRPr="00A60DD0">
        <w:rPr>
          <w:rFonts w:ascii="Times New Roman" w:eastAsia="Times New Roman" w:hAnsi="Times New Roman"/>
          <w:sz w:val="24"/>
          <w:szCs w:val="24"/>
          <w:lang w:val="x-none" w:eastAsia="x-none"/>
        </w:rPr>
        <w:t xml:space="preserve"> </w:t>
      </w:r>
      <w:hyperlink r:id="rId72" w:history="1">
        <w:r w:rsidRPr="00A60DD0">
          <w:rPr>
            <w:rStyle w:val="Kpr"/>
            <w:rFonts w:ascii="Times New Roman" w:hAnsi="Times New Roman"/>
            <w:sz w:val="24"/>
            <w:szCs w:val="24"/>
          </w:rPr>
          <w:t>www.handepolat.com.tr</w:t>
        </w:r>
      </w:hyperlink>
      <w:r w:rsidRPr="00A60DD0">
        <w:rPr>
          <w:rFonts w:ascii="Times New Roman" w:hAnsi="Times New Roman"/>
          <w:sz w:val="24"/>
          <w:szCs w:val="24"/>
        </w:rPr>
        <w:t xml:space="preserve"> adresli internet sitesinin 09.07.2014 tarihli görünümünde </w:t>
      </w:r>
      <w:r w:rsidRPr="00A60DD0">
        <w:rPr>
          <w:rFonts w:ascii="Times New Roman" w:hAnsi="Times New Roman"/>
          <w:i/>
          <w:iCs/>
          <w:sz w:val="24"/>
          <w:szCs w:val="24"/>
        </w:rPr>
        <w:t>“</w:t>
      </w:r>
      <w:r w:rsidRPr="00A60DD0">
        <w:rPr>
          <w:rFonts w:ascii="Times New Roman" w:hAnsi="Times New Roman"/>
          <w:b/>
          <w:bCs/>
          <w:i/>
          <w:iCs/>
          <w:sz w:val="24"/>
          <w:szCs w:val="24"/>
        </w:rPr>
        <w:t>Karbonat Çayı – Bakanlık izinlidir.</w:t>
      </w:r>
      <w:r w:rsidRPr="00A60DD0">
        <w:rPr>
          <w:rFonts w:ascii="Times New Roman" w:hAnsi="Times New Roman"/>
          <w:i/>
          <w:iCs/>
          <w:sz w:val="24"/>
          <w:szCs w:val="24"/>
        </w:rPr>
        <w:t>”</w:t>
      </w:r>
      <w:r w:rsidRPr="00A60DD0">
        <w:rPr>
          <w:rFonts w:ascii="Times New Roman" w:hAnsi="Times New Roman"/>
          <w:bCs/>
          <w:i/>
          <w:sz w:val="24"/>
          <w:szCs w:val="24"/>
        </w:rPr>
        <w:t xml:space="preserve"> </w:t>
      </w:r>
      <w:proofErr w:type="gramStart"/>
      <w:r w:rsidRPr="00A60DD0">
        <w:rPr>
          <w:rFonts w:ascii="Times New Roman" w:hAnsi="Times New Roman"/>
          <w:sz w:val="24"/>
          <w:szCs w:val="24"/>
        </w:rPr>
        <w:t>şeklinde</w:t>
      </w:r>
      <w:proofErr w:type="gramEnd"/>
      <w:r w:rsidRPr="00A60DD0">
        <w:rPr>
          <w:rFonts w:ascii="Times New Roman" w:hAnsi="Times New Roman"/>
          <w:sz w:val="24"/>
          <w:szCs w:val="24"/>
        </w:rPr>
        <w:t xml:space="preserve"> ve bahsi geçen internet sitesinin 03.02.2015 tarihli görünümünde “</w:t>
      </w:r>
      <w:r w:rsidRPr="00A60DD0">
        <w:rPr>
          <w:rFonts w:ascii="Times New Roman" w:hAnsi="Times New Roman"/>
          <w:b/>
          <w:i/>
          <w:sz w:val="24"/>
          <w:szCs w:val="24"/>
        </w:rPr>
        <w:t>The LifeCo Yeşil Zincir Bitkisel Gıda Takviyesi – Kişinin başta bağışıklık sistemi olmak üzere vücudunun temel fonksiyonlarının düzgün çalışmasına ve onarımına destek olur (…) Yeşil Çay – Kanser riskini azaltır. Yeşil çay yemek borusu kanserini erkeklerde %57, kadınlarda %60 oranında önlemektedir. Yeşil çay düzenli içilmesi halinde prostat kanseri riskini üçte iki azaltmaktadır. Yeşil çay deri kanserine yol açan ultraviyole ışınların zararından korur (…)</w:t>
      </w:r>
      <w:r w:rsidRPr="00A60DD0">
        <w:rPr>
          <w:rFonts w:ascii="Times New Roman" w:hAnsi="Times New Roman"/>
          <w:sz w:val="24"/>
          <w:szCs w:val="24"/>
        </w:rPr>
        <w:t xml:space="preserve">” şeklinde ifadelere yer verildiği tespit edilmiştir. </w:t>
      </w:r>
    </w:p>
    <w:p w:rsidR="000B260C" w:rsidRPr="00A60DD0" w:rsidRDefault="000B260C" w:rsidP="000B260C">
      <w:pPr>
        <w:tabs>
          <w:tab w:val="left" w:pos="2198"/>
        </w:tabs>
        <w:spacing w:after="0" w:line="240" w:lineRule="auto"/>
        <w:ind w:right="-2"/>
        <w:jc w:val="both"/>
        <w:rPr>
          <w:rFonts w:ascii="Times New Roman" w:hAnsi="Times New Roman"/>
          <w:sz w:val="24"/>
          <w:szCs w:val="24"/>
        </w:rPr>
      </w:pPr>
    </w:p>
    <w:p w:rsidR="000B260C" w:rsidRPr="00A60DD0" w:rsidRDefault="000B260C" w:rsidP="000B260C">
      <w:pPr>
        <w:widowControl w:val="0"/>
        <w:tabs>
          <w:tab w:val="left" w:pos="567"/>
        </w:tabs>
        <w:suppressAutoHyphens/>
        <w:spacing w:after="0" w:line="240" w:lineRule="auto"/>
        <w:jc w:val="both"/>
        <w:rPr>
          <w:rFonts w:ascii="Times New Roman" w:eastAsia="Andale Sans UI" w:hAnsi="Times New Roman"/>
          <w:color w:val="000000"/>
          <w:kern w:val="1"/>
          <w:sz w:val="24"/>
          <w:szCs w:val="24"/>
          <w:lang w:eastAsia="tr-TR"/>
        </w:rPr>
      </w:pPr>
      <w:r w:rsidRPr="00A60DD0">
        <w:rPr>
          <w:rFonts w:ascii="Times New Roman" w:eastAsia="Andale Sans UI" w:hAnsi="Times New Roman"/>
          <w:b/>
          <w:kern w:val="1"/>
          <w:sz w:val="24"/>
          <w:szCs w:val="24"/>
          <w:lang w:eastAsia="tr-TR"/>
        </w:rPr>
        <w:t xml:space="preserve">Değerlendirme/Karar: </w:t>
      </w:r>
      <w:r w:rsidRPr="00A60DD0">
        <w:rPr>
          <w:rFonts w:ascii="Times New Roman" w:eastAsia="Andale Sans UI" w:hAnsi="Times New Roman"/>
          <w:iCs/>
          <w:kern w:val="1"/>
          <w:sz w:val="24"/>
          <w:szCs w:val="24"/>
          <w:lang w:eastAsia="tr-TR"/>
        </w:rPr>
        <w:t>İnceleme konusu tanıtımlarda</w:t>
      </w:r>
      <w:r w:rsidRPr="00A60DD0">
        <w:rPr>
          <w:rFonts w:ascii="Times New Roman" w:eastAsia="Andale Sans UI" w:hAnsi="Times New Roman"/>
          <w:color w:val="000000"/>
          <w:kern w:val="1"/>
          <w:sz w:val="24"/>
          <w:szCs w:val="24"/>
          <w:lang w:eastAsia="tr-TR"/>
        </w:rPr>
        <w:t xml:space="preserve">, tedaviye yönelik ve endikasyon belirterek bahsi geçen ürünler ile ilgili tedavi edici ya da tedaviye yardımcı olarak kullanımına dair ifadelerle tüketicileri yanıltıcı sağlık beyanlarına yer verildiği, böylelikle tıp </w:t>
      </w:r>
      <w:proofErr w:type="gramStart"/>
      <w:r w:rsidRPr="00A60DD0">
        <w:rPr>
          <w:rFonts w:ascii="Times New Roman" w:eastAsia="Andale Sans UI" w:hAnsi="Times New Roman"/>
          <w:color w:val="000000"/>
          <w:kern w:val="1"/>
          <w:sz w:val="24"/>
          <w:szCs w:val="24"/>
          <w:lang w:eastAsia="tr-TR"/>
        </w:rPr>
        <w:t>literatüründe</w:t>
      </w:r>
      <w:proofErr w:type="gramEnd"/>
      <w:r w:rsidRPr="00A60DD0">
        <w:rPr>
          <w:rFonts w:ascii="Times New Roman" w:eastAsia="Andale Sans UI" w:hAnsi="Times New Roman"/>
          <w:color w:val="000000"/>
          <w:kern w:val="1"/>
          <w:sz w:val="24"/>
          <w:szCs w:val="24"/>
          <w:lang w:eastAsia="tr-TR"/>
        </w:rPr>
        <w:t xml:space="preserve"> hastalık olarak kabul edilen ve hekim kontrolünde tedavi edilmesi gereken rahatsızlıkların anılan ürünler ile tedavi edilebileceği izlenimi oluşturulduğu ve söz konusu iddiaların da bilimsel olarak ispatlanamadığı, dolayısıyla bahsi geçen tanıtımların;</w:t>
      </w:r>
    </w:p>
    <w:p w:rsidR="000B260C" w:rsidRPr="00A60DD0" w:rsidRDefault="000B260C" w:rsidP="000B260C">
      <w:pPr>
        <w:widowControl w:val="0"/>
        <w:tabs>
          <w:tab w:val="left" w:pos="567"/>
        </w:tabs>
        <w:suppressAutoHyphens/>
        <w:spacing w:after="0" w:line="240" w:lineRule="auto"/>
        <w:jc w:val="both"/>
        <w:rPr>
          <w:rFonts w:ascii="Times New Roman" w:eastAsia="Andale Sans UI" w:hAnsi="Times New Roman"/>
          <w:color w:val="000000"/>
          <w:kern w:val="1"/>
          <w:sz w:val="24"/>
          <w:szCs w:val="24"/>
          <w:lang w:eastAsia="tr-TR"/>
        </w:rPr>
      </w:pPr>
    </w:p>
    <w:p w:rsidR="000B260C" w:rsidRPr="00A60DD0" w:rsidRDefault="000B260C" w:rsidP="000B260C">
      <w:pPr>
        <w:widowControl w:val="0"/>
        <w:suppressAutoHyphens/>
        <w:autoSpaceDE w:val="0"/>
        <w:autoSpaceDN w:val="0"/>
        <w:adjustRightInd w:val="0"/>
        <w:spacing w:after="0" w:line="240" w:lineRule="auto"/>
        <w:jc w:val="both"/>
        <w:rPr>
          <w:rFonts w:ascii="Times New Roman" w:eastAsia="Andale Sans UI" w:hAnsi="Times New Roman"/>
          <w:iCs/>
          <w:kern w:val="1"/>
          <w:sz w:val="24"/>
          <w:szCs w:val="24"/>
          <w:lang w:eastAsia="tr-TR"/>
        </w:rPr>
      </w:pPr>
      <w:r w:rsidRPr="00A60DD0">
        <w:rPr>
          <w:rFonts w:ascii="Times New Roman" w:eastAsia="Andale Sans UI" w:hAnsi="Times New Roman"/>
          <w:spacing w:val="-1"/>
          <w:kern w:val="1"/>
          <w:sz w:val="24"/>
          <w:szCs w:val="24"/>
          <w:lang w:eastAsia="tr-TR"/>
        </w:rPr>
        <w:t xml:space="preserve">- </w:t>
      </w:r>
      <w:r w:rsidRPr="00A60DD0">
        <w:rPr>
          <w:rFonts w:ascii="Times New Roman" w:eastAsia="Andale Sans UI" w:hAnsi="Times New Roman"/>
          <w:iCs/>
          <w:kern w:val="1"/>
          <w:sz w:val="24"/>
          <w:szCs w:val="24"/>
          <w:lang w:eastAsia="tr-TR"/>
        </w:rPr>
        <w:t>Sağlık Beyanı ile Satışa Sunulan Ürünlerin Sağlık Beyanları Hakkında Yönetmeliğin 5-1/a, 5-1/b, 5-1/c, 5-1/ç, 5-1/d ve 6 ncı maddelerine,</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r w:rsidRPr="00A60DD0">
        <w:rPr>
          <w:rFonts w:ascii="Times New Roman" w:eastAsia="Andale Sans UI" w:hAnsi="Times New Roman"/>
          <w:spacing w:val="-1"/>
          <w:kern w:val="1"/>
          <w:sz w:val="24"/>
          <w:szCs w:val="24"/>
          <w:lang w:eastAsia="tr-TR"/>
        </w:rPr>
        <w:t xml:space="preserve">- 5996 Sayılı Veteriner Hizmetleri, Bitki Sağlığı, Gıda ve Yem Kanunu’nun 24/3 maddesine, </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r w:rsidRPr="00A60DD0">
        <w:rPr>
          <w:rFonts w:ascii="Times New Roman" w:eastAsia="Andale Sans UI" w:hAnsi="Times New Roman"/>
          <w:bCs/>
          <w:kern w:val="1"/>
          <w:sz w:val="24"/>
          <w:szCs w:val="24"/>
          <w:lang w:eastAsia="tr-TR"/>
        </w:rPr>
        <w:t>- Türk Gıda Kodeksi Etiketleme Yönetmeliği’nin 6 ncı ve 40/1, 42/1, 42/2 maddelerine,</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r w:rsidRPr="00A60DD0">
        <w:rPr>
          <w:rFonts w:ascii="Times New Roman" w:eastAsia="Andale Sans UI" w:hAnsi="Times New Roman"/>
          <w:spacing w:val="-1"/>
          <w:kern w:val="1"/>
          <w:sz w:val="24"/>
          <w:szCs w:val="24"/>
          <w:lang w:eastAsia="tr-TR"/>
        </w:rPr>
        <w:t xml:space="preserve">- </w:t>
      </w:r>
      <w:r w:rsidRPr="00A60DD0">
        <w:rPr>
          <w:rFonts w:ascii="Times New Roman" w:eastAsia="Andale Sans UI" w:hAnsi="Times New Roman"/>
          <w:bCs/>
          <w:kern w:val="1"/>
          <w:sz w:val="24"/>
          <w:szCs w:val="24"/>
          <w:lang w:eastAsia="tr-TR"/>
        </w:rPr>
        <w:t>İnceleme konusu reklamların yayınlandığı dönemde yürürlükte bulunan mülga</w:t>
      </w:r>
      <w:r w:rsidRPr="00A60DD0">
        <w:rPr>
          <w:rFonts w:ascii="Times New Roman" w:eastAsia="Andale Sans UI" w:hAnsi="Times New Roman"/>
          <w:b/>
          <w:bCs/>
          <w:kern w:val="1"/>
          <w:sz w:val="24"/>
          <w:szCs w:val="24"/>
          <w:lang w:eastAsia="tr-TR"/>
        </w:rPr>
        <w:t xml:space="preserve"> </w:t>
      </w:r>
      <w:r w:rsidRPr="00A60DD0">
        <w:rPr>
          <w:rFonts w:ascii="Times New Roman" w:eastAsia="Andale Sans UI" w:hAnsi="Times New Roman"/>
          <w:spacing w:val="-1"/>
          <w:kern w:val="1"/>
          <w:sz w:val="24"/>
          <w:szCs w:val="24"/>
          <w:lang w:eastAsia="tr-TR"/>
        </w:rPr>
        <w:t xml:space="preserve">Ticari Reklam ve İlanlara İlişkin İlkeler ve Uygulama Esaslarına Dair Yönetmelik’in 5/a, 5/b, 5/e, 7/a, 7/c, 13, 17 ve 21 inci maddelerine, </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  </w:t>
      </w:r>
      <w:r w:rsidRPr="00A60DD0">
        <w:rPr>
          <w:rFonts w:ascii="Times New Roman" w:eastAsia="Andale Sans UI" w:hAnsi="Times New Roman"/>
          <w:bCs/>
          <w:kern w:val="1"/>
          <w:sz w:val="24"/>
          <w:szCs w:val="24"/>
          <w:lang w:eastAsia="tr-TR"/>
        </w:rPr>
        <w:t>6502 sayılı Tüketicinin Korunması Hakkında Kanunun 61 inci maddesi</w:t>
      </w:r>
      <w:r w:rsidRPr="00A60DD0">
        <w:rPr>
          <w:rFonts w:ascii="Times New Roman" w:eastAsia="Andale Sans UI" w:hAnsi="Times New Roman"/>
          <w:kern w:val="1"/>
          <w:sz w:val="24"/>
          <w:szCs w:val="24"/>
          <w:lang w:eastAsia="tr-TR"/>
        </w:rPr>
        <w:t xml:space="preserve"> </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 </w:t>
      </w: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Buna göre, reklam veren </w:t>
      </w:r>
      <w:r w:rsidRPr="00A60DD0">
        <w:rPr>
          <w:rFonts w:ascii="Times New Roman" w:eastAsia="Andale Sans UI" w:hAnsi="Times New Roman"/>
          <w:b/>
          <w:color w:val="000000"/>
          <w:kern w:val="1"/>
          <w:sz w:val="24"/>
          <w:szCs w:val="24"/>
          <w:lang w:eastAsia="tr-TR"/>
        </w:rPr>
        <w:t xml:space="preserve">M. Zafer POLAT </w:t>
      </w:r>
      <w:r w:rsidRPr="00A60DD0">
        <w:rPr>
          <w:rFonts w:ascii="Times New Roman" w:eastAsia="Andale Sans UI" w:hAnsi="Times New Roman"/>
          <w:kern w:val="1"/>
          <w:sz w:val="24"/>
          <w:szCs w:val="24"/>
          <w:lang w:eastAsia="tr-TR"/>
        </w:rPr>
        <w:t>hakkında,</w:t>
      </w:r>
      <w:r w:rsidRPr="00A60DD0">
        <w:rPr>
          <w:rFonts w:ascii="Times New Roman" w:eastAsia="Andale Sans UI" w:hAnsi="Times New Roman"/>
          <w:bCs/>
          <w:kern w:val="1"/>
          <w:sz w:val="24"/>
          <w:szCs w:val="24"/>
          <w:lang w:eastAsia="tr-TR"/>
        </w:rPr>
        <w:t xml:space="preserve"> 6502 sayılı Kanunun 63 üncü ve 77/12 nci maddeleri uyarınca </w:t>
      </w:r>
      <w:r w:rsidRPr="00A60DD0">
        <w:rPr>
          <w:rFonts w:ascii="Times New Roman" w:eastAsia="Andale Sans UI" w:hAnsi="Times New Roman"/>
          <w:b/>
          <w:bCs/>
          <w:kern w:val="1"/>
          <w:sz w:val="24"/>
          <w:szCs w:val="24"/>
          <w:lang w:eastAsia="tr-TR"/>
        </w:rPr>
        <w:t>anılan reklamları durdurma cezası</w:t>
      </w:r>
      <w:r w:rsidRPr="00A60DD0">
        <w:rPr>
          <w:rFonts w:ascii="Times New Roman" w:eastAsia="Andale Sans UI" w:hAnsi="Times New Roman"/>
          <w:bCs/>
          <w:kern w:val="1"/>
          <w:sz w:val="24"/>
          <w:szCs w:val="24"/>
          <w:lang w:eastAsia="tr-TR"/>
        </w:rPr>
        <w:t xml:space="preserve"> verilmesine </w:t>
      </w:r>
      <w:r w:rsidRPr="00A60DD0">
        <w:rPr>
          <w:rFonts w:ascii="Times New Roman" w:eastAsia="Andale Sans UI" w:hAnsi="Times New Roman"/>
          <w:kern w:val="1"/>
          <w:sz w:val="24"/>
          <w:szCs w:val="24"/>
          <w:lang w:eastAsia="tr-TR"/>
        </w:rPr>
        <w:t>karar verilmiştir.</w:t>
      </w:r>
    </w:p>
    <w:p w:rsidR="000B260C" w:rsidRPr="00A60DD0" w:rsidRDefault="000B260C" w:rsidP="000B260C">
      <w:pPr>
        <w:pStyle w:val="Standard"/>
        <w:tabs>
          <w:tab w:val="left" w:pos="0"/>
        </w:tabs>
        <w:ind w:right="-142"/>
        <w:jc w:val="both"/>
        <w:rPr>
          <w:b/>
        </w:rPr>
      </w:pPr>
    </w:p>
    <w:p w:rsidR="000B260C" w:rsidRPr="00A60DD0" w:rsidRDefault="000B260C" w:rsidP="000B260C">
      <w:pPr>
        <w:pStyle w:val="Standard"/>
        <w:tabs>
          <w:tab w:val="left" w:pos="0"/>
        </w:tabs>
        <w:ind w:right="-142"/>
        <w:jc w:val="both"/>
        <w:rPr>
          <w:b/>
        </w:rPr>
      </w:pPr>
      <w:r w:rsidRPr="00A60DD0">
        <w:rPr>
          <w:b/>
        </w:rPr>
        <w:t>48)</w:t>
      </w:r>
    </w:p>
    <w:p w:rsidR="000B260C" w:rsidRPr="00A60DD0" w:rsidRDefault="000B260C" w:rsidP="000B260C">
      <w:pPr>
        <w:pStyle w:val="Standard"/>
        <w:tabs>
          <w:tab w:val="left" w:pos="0"/>
        </w:tabs>
        <w:ind w:right="-142"/>
        <w:jc w:val="both"/>
        <w:rPr>
          <w:b/>
        </w:rPr>
      </w:pPr>
    </w:p>
    <w:p w:rsidR="000B260C" w:rsidRPr="00A60DD0" w:rsidRDefault="000B260C" w:rsidP="000B260C">
      <w:pPr>
        <w:spacing w:after="0" w:line="240" w:lineRule="auto"/>
        <w:contextualSpacing/>
        <w:jc w:val="both"/>
        <w:rPr>
          <w:rFonts w:ascii="Times New Roman" w:eastAsia="Times New Roman" w:hAnsi="Times New Roman"/>
          <w:b/>
          <w:spacing w:val="-10"/>
          <w:kern w:val="28"/>
          <w:sz w:val="24"/>
          <w:szCs w:val="24"/>
          <w:lang w:eastAsia="tr-TR"/>
        </w:rPr>
      </w:pPr>
      <w:r w:rsidRPr="00A60DD0">
        <w:rPr>
          <w:rFonts w:ascii="Times New Roman" w:eastAsia="Times New Roman" w:hAnsi="Times New Roman"/>
          <w:b/>
          <w:spacing w:val="-10"/>
          <w:kern w:val="28"/>
          <w:sz w:val="24"/>
          <w:szCs w:val="24"/>
          <w:lang w:eastAsia="tr-TR"/>
        </w:rPr>
        <w:t>Dosya No: 2014/534</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ind w:left="-456" w:firstLine="480"/>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Şikâyet Edilen: </w:t>
      </w:r>
      <w:r w:rsidRPr="00A60DD0">
        <w:rPr>
          <w:rFonts w:ascii="Times New Roman" w:eastAsia="Andale Sans UI" w:hAnsi="Times New Roman"/>
          <w:b/>
          <w:color w:val="000000"/>
          <w:kern w:val="1"/>
          <w:sz w:val="24"/>
          <w:szCs w:val="24"/>
          <w:lang w:eastAsia="tr-TR"/>
        </w:rPr>
        <w:t>Yasin CAN</w:t>
      </w:r>
    </w:p>
    <w:p w:rsidR="000B260C" w:rsidRPr="00A60DD0" w:rsidRDefault="000B260C" w:rsidP="000B260C">
      <w:pPr>
        <w:widowControl w:val="0"/>
        <w:suppressAutoHyphens/>
        <w:spacing w:after="0" w:line="240" w:lineRule="auto"/>
        <w:jc w:val="both"/>
        <w:rPr>
          <w:rFonts w:ascii="Times New Roman" w:eastAsia="Andale Sans UI" w:hAnsi="Times New Roman"/>
          <w:bCs/>
          <w:kern w:val="1"/>
          <w:sz w:val="24"/>
          <w:szCs w:val="24"/>
          <w:lang w:eastAsia="tr-TR"/>
        </w:rPr>
      </w:pPr>
    </w:p>
    <w:p w:rsidR="000B260C" w:rsidRPr="00A60DD0" w:rsidRDefault="000B260C" w:rsidP="000B260C">
      <w:pPr>
        <w:widowControl w:val="0"/>
        <w:suppressAutoHyphens/>
        <w:spacing w:after="0" w:line="240" w:lineRule="auto"/>
        <w:ind w:right="140"/>
        <w:jc w:val="both"/>
        <w:rPr>
          <w:rFonts w:ascii="Times New Roman" w:eastAsia="Times New Roman" w:hAnsi="Times New Roman"/>
          <w:color w:val="000000"/>
          <w:sz w:val="24"/>
          <w:szCs w:val="24"/>
          <w:lang w:eastAsia="tr-TR"/>
        </w:rPr>
      </w:pPr>
      <w:r w:rsidRPr="00A60DD0">
        <w:rPr>
          <w:rFonts w:ascii="Times New Roman" w:eastAsia="Andale Sans UI" w:hAnsi="Times New Roman"/>
          <w:b/>
          <w:kern w:val="1"/>
          <w:sz w:val="24"/>
          <w:szCs w:val="24"/>
          <w:lang w:eastAsia="tr-TR"/>
        </w:rPr>
        <w:t xml:space="preserve">Şikâyet Edilen Reklam: </w:t>
      </w:r>
      <w:hyperlink r:id="rId73" w:history="1">
        <w:r w:rsidRPr="00A60DD0">
          <w:rPr>
            <w:rFonts w:ascii="Times New Roman" w:eastAsia="Times New Roman" w:hAnsi="Times New Roman"/>
            <w:color w:val="0000FF"/>
            <w:sz w:val="24"/>
            <w:szCs w:val="24"/>
            <w:u w:val="single"/>
            <w:lang w:eastAsia="tr-TR"/>
          </w:rPr>
          <w:t>www.safirbitkisel.com</w:t>
        </w:r>
      </w:hyperlink>
      <w:r w:rsidRPr="00A60DD0">
        <w:rPr>
          <w:rFonts w:ascii="Times New Roman" w:eastAsia="Times New Roman" w:hAnsi="Times New Roman"/>
          <w:color w:val="0563C2"/>
          <w:sz w:val="24"/>
          <w:szCs w:val="24"/>
          <w:lang w:eastAsia="tr-TR"/>
        </w:rPr>
        <w:t xml:space="preserve"> </w:t>
      </w:r>
      <w:r w:rsidRPr="00A60DD0">
        <w:rPr>
          <w:rFonts w:ascii="Times New Roman" w:eastAsia="Times New Roman" w:hAnsi="Times New Roman"/>
          <w:color w:val="000000"/>
          <w:sz w:val="24"/>
          <w:szCs w:val="24"/>
          <w:lang w:eastAsia="tr-TR"/>
        </w:rPr>
        <w:t>adresli internet sitesinde yer alan “</w:t>
      </w:r>
      <w:r w:rsidRPr="00A60DD0">
        <w:rPr>
          <w:rFonts w:ascii="Times New Roman" w:eastAsia="Times New Roman" w:hAnsi="Times New Roman"/>
          <w:b/>
          <w:bCs/>
          <w:i/>
          <w:iCs/>
          <w:color w:val="000000"/>
          <w:sz w:val="24"/>
          <w:szCs w:val="24"/>
          <w:lang w:eastAsia="tr-TR"/>
        </w:rPr>
        <w:t>Orva Form Çayı</w:t>
      </w:r>
      <w:r w:rsidRPr="00A60DD0">
        <w:rPr>
          <w:rFonts w:ascii="Times New Roman" w:eastAsia="Times New Roman" w:hAnsi="Times New Roman"/>
          <w:b/>
          <w:i/>
          <w:color w:val="000000"/>
          <w:sz w:val="24"/>
          <w:szCs w:val="24"/>
          <w:lang w:eastAsia="tr-TR"/>
        </w:rPr>
        <w:t>”, “Nar Ekşili Pirenli Bitkisel Karşımlı Macun”, “Karbonat Çayı”</w:t>
      </w:r>
      <w:r w:rsidRPr="00A60DD0">
        <w:rPr>
          <w:rFonts w:ascii="Times New Roman" w:eastAsia="Times New Roman" w:hAnsi="Times New Roman"/>
          <w:color w:val="000000"/>
          <w:sz w:val="24"/>
          <w:szCs w:val="24"/>
          <w:lang w:eastAsia="tr-TR"/>
        </w:rPr>
        <w:t xml:space="preserve"> adlı ürünlere yönelik olarak yapılan tanıtımlar.</w:t>
      </w:r>
    </w:p>
    <w:p w:rsidR="000B260C" w:rsidRPr="00A60DD0" w:rsidRDefault="000B260C" w:rsidP="000B260C">
      <w:pPr>
        <w:widowControl w:val="0"/>
        <w:suppressAutoHyphens/>
        <w:spacing w:after="0" w:line="240" w:lineRule="auto"/>
        <w:ind w:right="140"/>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Reklam Yayın Tarihi:</w:t>
      </w:r>
      <w:r w:rsidRPr="00A60DD0">
        <w:rPr>
          <w:rFonts w:ascii="Times New Roman" w:eastAsia="Andale Sans UI" w:hAnsi="Times New Roman"/>
          <w:kern w:val="1"/>
          <w:sz w:val="24"/>
          <w:szCs w:val="24"/>
          <w:lang w:eastAsia="tr-TR"/>
        </w:rPr>
        <w:t xml:space="preserve"> 16.10.2014</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Yayınlandığı Mecra: </w:t>
      </w:r>
      <w:r w:rsidRPr="00A60DD0">
        <w:rPr>
          <w:rFonts w:ascii="Times New Roman" w:eastAsia="Andale Sans UI" w:hAnsi="Times New Roman"/>
          <w:kern w:val="1"/>
          <w:sz w:val="24"/>
          <w:szCs w:val="24"/>
          <w:lang w:eastAsia="tr-TR"/>
        </w:rPr>
        <w:t>İnternet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tabs>
          <w:tab w:val="left" w:pos="2198"/>
        </w:tabs>
        <w:spacing w:after="0" w:line="240" w:lineRule="auto"/>
        <w:ind w:right="-2"/>
        <w:jc w:val="both"/>
        <w:rPr>
          <w:rFonts w:ascii="Times New Roman" w:hAnsi="Times New Roman"/>
          <w:sz w:val="24"/>
          <w:szCs w:val="24"/>
        </w:rPr>
      </w:pPr>
      <w:r w:rsidRPr="00A60DD0">
        <w:rPr>
          <w:rFonts w:ascii="Times New Roman" w:eastAsia="Times New Roman" w:hAnsi="Times New Roman"/>
          <w:b/>
          <w:sz w:val="24"/>
          <w:szCs w:val="24"/>
          <w:lang w:val="x-none" w:eastAsia="x-none"/>
        </w:rPr>
        <w:t>Tespitler:</w:t>
      </w:r>
      <w:r w:rsidRPr="00A60DD0">
        <w:rPr>
          <w:rFonts w:ascii="Times New Roman" w:eastAsia="Times New Roman" w:hAnsi="Times New Roman"/>
          <w:sz w:val="24"/>
          <w:szCs w:val="24"/>
          <w:lang w:val="x-none" w:eastAsia="x-none"/>
        </w:rPr>
        <w:t xml:space="preserve"> </w:t>
      </w:r>
      <w:hyperlink r:id="rId74" w:history="1">
        <w:r w:rsidRPr="00A60DD0">
          <w:rPr>
            <w:rFonts w:ascii="Times New Roman" w:eastAsia="Times New Roman" w:hAnsi="Times New Roman"/>
            <w:color w:val="0000FF"/>
            <w:sz w:val="24"/>
            <w:szCs w:val="24"/>
            <w:u w:val="single"/>
            <w:lang w:eastAsia="tr-TR"/>
          </w:rPr>
          <w:t>www.safirbitkisel.com</w:t>
        </w:r>
      </w:hyperlink>
      <w:r w:rsidRPr="00A60DD0">
        <w:rPr>
          <w:rFonts w:ascii="Times New Roman" w:eastAsia="Times New Roman" w:hAnsi="Times New Roman"/>
          <w:sz w:val="24"/>
          <w:szCs w:val="24"/>
          <w:lang w:eastAsia="tr-TR"/>
        </w:rPr>
        <w:t xml:space="preserve"> adresli internet sitesinin 16.10.2014 tarihli görünümünde “</w:t>
      </w:r>
      <w:r w:rsidRPr="00A60DD0">
        <w:rPr>
          <w:rFonts w:ascii="Times New Roman" w:eastAsia="Times New Roman" w:hAnsi="Times New Roman"/>
          <w:b/>
          <w:i/>
          <w:color w:val="000000"/>
          <w:sz w:val="24"/>
          <w:szCs w:val="24"/>
          <w:lang w:eastAsia="tr-TR"/>
        </w:rPr>
        <w:t>Orva Form Çayı - Açlık hissini bastırır. Zayıflamaya yardımcı olur. Sindirimi kolaylaştırır. Mide ve bağırsaktaki gazları ve kabızlığı giderir. İdrar söktürücüdür. Vücutta bulunan fazla yağların yakılmasını ve toksinlerin atılmasını sağlar. Kilo kaybında oluşabilecek halsizlik ve güç kaybını ortadan kaldırır. Nar Ekşili-Pirenli Bitkisel Karışımlı Macun - Açlık hissini bastırır. Zayıflamaya yardımcı olur. Sindirimi kolaylaştırır. Mide ve bağırsaktakigazları ve kabızlığı giderir. İdrar söktürücüdür. Vücutta bulunan fazla yağların yakılmasını vetoksinlerin atılmasını sağlar. Kilo kaybında oluşabilecek halsizlik ve güç kaybını ortadan kaldırır. Karbonat Çayı – Vücudunuzun alkali seviyesini dengeleyerek içerisindeki 17 çeşit bitki ile çeşitli hastalıklardan korunarak sağlıklı zayıflamanıza yardımcı olur.</w:t>
      </w:r>
      <w:r w:rsidRPr="00A60DD0">
        <w:rPr>
          <w:rFonts w:ascii="Times New Roman" w:hAnsi="Times New Roman"/>
          <w:sz w:val="24"/>
          <w:szCs w:val="24"/>
        </w:rPr>
        <w:t xml:space="preserve">” şeklinde ifadelere yer verildiği tespit edilmiştir. </w:t>
      </w:r>
    </w:p>
    <w:p w:rsidR="000B260C" w:rsidRPr="00A60DD0" w:rsidRDefault="000B260C" w:rsidP="000B260C">
      <w:pPr>
        <w:tabs>
          <w:tab w:val="left" w:pos="2198"/>
        </w:tabs>
        <w:spacing w:after="0" w:line="240" w:lineRule="auto"/>
        <w:ind w:right="-2"/>
        <w:jc w:val="both"/>
        <w:rPr>
          <w:rFonts w:ascii="Times New Roman" w:hAnsi="Times New Roman"/>
          <w:sz w:val="24"/>
          <w:szCs w:val="24"/>
        </w:rPr>
      </w:pPr>
    </w:p>
    <w:p w:rsidR="000B260C" w:rsidRPr="00A60DD0" w:rsidRDefault="000B260C" w:rsidP="000B260C">
      <w:pPr>
        <w:widowControl w:val="0"/>
        <w:tabs>
          <w:tab w:val="left" w:pos="567"/>
        </w:tabs>
        <w:suppressAutoHyphens/>
        <w:spacing w:after="0" w:line="240" w:lineRule="auto"/>
        <w:jc w:val="both"/>
        <w:rPr>
          <w:rFonts w:ascii="Times New Roman" w:eastAsia="Andale Sans UI" w:hAnsi="Times New Roman"/>
          <w:color w:val="000000"/>
          <w:kern w:val="1"/>
          <w:sz w:val="24"/>
          <w:szCs w:val="24"/>
          <w:lang w:eastAsia="tr-TR"/>
        </w:rPr>
      </w:pPr>
      <w:r w:rsidRPr="00A60DD0">
        <w:rPr>
          <w:rFonts w:ascii="Times New Roman" w:eastAsia="Andale Sans UI" w:hAnsi="Times New Roman"/>
          <w:b/>
          <w:kern w:val="1"/>
          <w:sz w:val="24"/>
          <w:szCs w:val="24"/>
          <w:lang w:eastAsia="tr-TR"/>
        </w:rPr>
        <w:t xml:space="preserve">Değerlendirme/Karar: </w:t>
      </w:r>
      <w:r w:rsidRPr="00A60DD0">
        <w:rPr>
          <w:rFonts w:ascii="Times New Roman" w:eastAsia="Andale Sans UI" w:hAnsi="Times New Roman"/>
          <w:iCs/>
          <w:kern w:val="1"/>
          <w:sz w:val="24"/>
          <w:szCs w:val="24"/>
          <w:lang w:eastAsia="tr-TR"/>
        </w:rPr>
        <w:t>İnceleme konusu tanıtımlarda</w:t>
      </w:r>
      <w:r w:rsidRPr="00A60DD0">
        <w:rPr>
          <w:rFonts w:ascii="Times New Roman" w:eastAsia="Andale Sans UI" w:hAnsi="Times New Roman"/>
          <w:color w:val="000000"/>
          <w:kern w:val="1"/>
          <w:sz w:val="24"/>
          <w:szCs w:val="24"/>
          <w:lang w:eastAsia="tr-TR"/>
        </w:rPr>
        <w:t xml:space="preserve">, tedaviye yönelik ve endikasyon belirterek bahsi geçen ürünler ile ilgili tedavi edici ya da tedaviye yardımcı olarak kullanımına dair ifadelerle tüketicileri yanıltıcı sağlık beyanlarına yer verildiği, böylelikle tıp </w:t>
      </w:r>
      <w:proofErr w:type="gramStart"/>
      <w:r w:rsidRPr="00A60DD0">
        <w:rPr>
          <w:rFonts w:ascii="Times New Roman" w:eastAsia="Andale Sans UI" w:hAnsi="Times New Roman"/>
          <w:color w:val="000000"/>
          <w:kern w:val="1"/>
          <w:sz w:val="24"/>
          <w:szCs w:val="24"/>
          <w:lang w:eastAsia="tr-TR"/>
        </w:rPr>
        <w:t>literatüründe</w:t>
      </w:r>
      <w:proofErr w:type="gramEnd"/>
      <w:r w:rsidRPr="00A60DD0">
        <w:rPr>
          <w:rFonts w:ascii="Times New Roman" w:eastAsia="Andale Sans UI" w:hAnsi="Times New Roman"/>
          <w:color w:val="000000"/>
          <w:kern w:val="1"/>
          <w:sz w:val="24"/>
          <w:szCs w:val="24"/>
          <w:lang w:eastAsia="tr-TR"/>
        </w:rPr>
        <w:t xml:space="preserve"> hastalık olarak kabul edilen ve hekim kontrolünde tedavi edilmesi gereken rahatsızlıkların anılan ürünler ile tedavi edilebileceği izlenimi oluşturulduğu ve söz konusu iddiaların da bilimsel olarak ispatlanamadığı, dolayısıyla bahsi geçen tanıtımların;</w:t>
      </w:r>
    </w:p>
    <w:p w:rsidR="000B260C" w:rsidRPr="00A60DD0" w:rsidRDefault="000B260C" w:rsidP="000B260C">
      <w:pPr>
        <w:widowControl w:val="0"/>
        <w:tabs>
          <w:tab w:val="left" w:pos="567"/>
        </w:tabs>
        <w:suppressAutoHyphens/>
        <w:spacing w:after="0" w:line="240" w:lineRule="auto"/>
        <w:jc w:val="both"/>
        <w:rPr>
          <w:rFonts w:ascii="Times New Roman" w:eastAsia="Andale Sans UI" w:hAnsi="Times New Roman"/>
          <w:color w:val="000000"/>
          <w:kern w:val="1"/>
          <w:sz w:val="24"/>
          <w:szCs w:val="24"/>
          <w:lang w:eastAsia="tr-TR"/>
        </w:rPr>
      </w:pPr>
    </w:p>
    <w:p w:rsidR="000B260C" w:rsidRPr="00A60DD0" w:rsidRDefault="000B260C" w:rsidP="000B260C">
      <w:pPr>
        <w:widowControl w:val="0"/>
        <w:suppressAutoHyphens/>
        <w:autoSpaceDE w:val="0"/>
        <w:autoSpaceDN w:val="0"/>
        <w:adjustRightInd w:val="0"/>
        <w:spacing w:after="0" w:line="240" w:lineRule="auto"/>
        <w:jc w:val="both"/>
        <w:rPr>
          <w:rFonts w:ascii="Times New Roman" w:eastAsia="Andale Sans UI" w:hAnsi="Times New Roman"/>
          <w:iCs/>
          <w:kern w:val="1"/>
          <w:sz w:val="24"/>
          <w:szCs w:val="24"/>
          <w:lang w:eastAsia="tr-TR"/>
        </w:rPr>
      </w:pPr>
      <w:r w:rsidRPr="00A60DD0">
        <w:rPr>
          <w:rFonts w:ascii="Times New Roman" w:eastAsia="Andale Sans UI" w:hAnsi="Times New Roman"/>
          <w:spacing w:val="-1"/>
          <w:kern w:val="1"/>
          <w:sz w:val="24"/>
          <w:szCs w:val="24"/>
          <w:lang w:eastAsia="tr-TR"/>
        </w:rPr>
        <w:t xml:space="preserve">- </w:t>
      </w:r>
      <w:r w:rsidRPr="00A60DD0">
        <w:rPr>
          <w:rFonts w:ascii="Times New Roman" w:eastAsia="Andale Sans UI" w:hAnsi="Times New Roman"/>
          <w:iCs/>
          <w:kern w:val="1"/>
          <w:sz w:val="24"/>
          <w:szCs w:val="24"/>
          <w:lang w:eastAsia="tr-TR"/>
        </w:rPr>
        <w:t>Sağlık Beyanı ile Satışa Sunulan Ürünlerin Sağlık Beyanları Hakkında Yönetmeliğin 5-1/a, 5-1/b, 5-1/c, 5-1/ç, 5-1/d ve 6 ncı maddelerine,</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r w:rsidRPr="00A60DD0">
        <w:rPr>
          <w:rFonts w:ascii="Times New Roman" w:eastAsia="Andale Sans UI" w:hAnsi="Times New Roman"/>
          <w:spacing w:val="-1"/>
          <w:kern w:val="1"/>
          <w:sz w:val="24"/>
          <w:szCs w:val="24"/>
          <w:lang w:eastAsia="tr-TR"/>
        </w:rPr>
        <w:t xml:space="preserve">- 5996 Sayılı Veteriner Hizmetleri, Bitki Sağlığı, Gıda ve Yem Kanunu’nun 24/3 maddesine, </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r w:rsidRPr="00A60DD0">
        <w:rPr>
          <w:rFonts w:ascii="Times New Roman" w:eastAsia="Andale Sans UI" w:hAnsi="Times New Roman"/>
          <w:bCs/>
          <w:kern w:val="1"/>
          <w:sz w:val="24"/>
          <w:szCs w:val="24"/>
          <w:lang w:eastAsia="tr-TR"/>
        </w:rPr>
        <w:t>- Türk Gıda Kodeksi Etiketleme Yönetmeliği’nin 6 ncı ve 40/1, 42/1, 42/2 maddelerine,</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r w:rsidRPr="00A60DD0">
        <w:rPr>
          <w:rFonts w:ascii="Times New Roman" w:eastAsia="Andale Sans UI" w:hAnsi="Times New Roman"/>
          <w:spacing w:val="-1"/>
          <w:kern w:val="1"/>
          <w:sz w:val="24"/>
          <w:szCs w:val="24"/>
          <w:lang w:eastAsia="tr-TR"/>
        </w:rPr>
        <w:t xml:space="preserve">- </w:t>
      </w:r>
      <w:r w:rsidRPr="00A60DD0">
        <w:rPr>
          <w:rFonts w:ascii="Times New Roman" w:eastAsia="Andale Sans UI" w:hAnsi="Times New Roman"/>
          <w:bCs/>
          <w:kern w:val="1"/>
          <w:sz w:val="24"/>
          <w:szCs w:val="24"/>
          <w:lang w:eastAsia="tr-TR"/>
        </w:rPr>
        <w:t>İnceleme konusu reklamların yayınlandığı dönemde yürürlükte bulunan mülga</w:t>
      </w:r>
      <w:r w:rsidRPr="00A60DD0">
        <w:rPr>
          <w:rFonts w:ascii="Times New Roman" w:eastAsia="Andale Sans UI" w:hAnsi="Times New Roman"/>
          <w:b/>
          <w:bCs/>
          <w:kern w:val="1"/>
          <w:sz w:val="24"/>
          <w:szCs w:val="24"/>
          <w:lang w:eastAsia="tr-TR"/>
        </w:rPr>
        <w:t xml:space="preserve"> </w:t>
      </w:r>
      <w:r w:rsidRPr="00A60DD0">
        <w:rPr>
          <w:rFonts w:ascii="Times New Roman" w:eastAsia="Andale Sans UI" w:hAnsi="Times New Roman"/>
          <w:spacing w:val="-1"/>
          <w:kern w:val="1"/>
          <w:sz w:val="24"/>
          <w:szCs w:val="24"/>
          <w:lang w:eastAsia="tr-TR"/>
        </w:rPr>
        <w:t xml:space="preserve">Ticari Reklam ve İlanlara İlişkin İlkeler ve Uygulama Esaslarına Dair Yönetmelik’in 5/a, 5/b, 5/e, 7/a, 7/c, 13, 17 ve 21 inci maddelerine, </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  </w:t>
      </w:r>
      <w:r w:rsidRPr="00A60DD0">
        <w:rPr>
          <w:rFonts w:ascii="Times New Roman" w:eastAsia="Andale Sans UI" w:hAnsi="Times New Roman"/>
          <w:bCs/>
          <w:kern w:val="1"/>
          <w:sz w:val="24"/>
          <w:szCs w:val="24"/>
          <w:lang w:eastAsia="tr-TR"/>
        </w:rPr>
        <w:t>6502 sayılı Tüketicinin Korunması Hakkında Kanunun 61 inci maddesi</w:t>
      </w:r>
      <w:r w:rsidRPr="00A60DD0">
        <w:rPr>
          <w:rFonts w:ascii="Times New Roman" w:eastAsia="Andale Sans UI" w:hAnsi="Times New Roman"/>
          <w:kern w:val="1"/>
          <w:sz w:val="24"/>
          <w:szCs w:val="24"/>
          <w:lang w:eastAsia="tr-TR"/>
        </w:rPr>
        <w:t xml:space="preserve"> </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 </w:t>
      </w: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Buna göre, reklam veren </w:t>
      </w:r>
      <w:r w:rsidRPr="00A60DD0">
        <w:rPr>
          <w:rFonts w:ascii="Times New Roman" w:eastAsia="Andale Sans UI" w:hAnsi="Times New Roman"/>
          <w:b/>
          <w:color w:val="000000"/>
          <w:kern w:val="1"/>
          <w:sz w:val="24"/>
          <w:szCs w:val="24"/>
          <w:lang w:eastAsia="tr-TR"/>
        </w:rPr>
        <w:t xml:space="preserve">Yasin CAN </w:t>
      </w:r>
      <w:r w:rsidRPr="00A60DD0">
        <w:rPr>
          <w:rFonts w:ascii="Times New Roman" w:eastAsia="Andale Sans UI" w:hAnsi="Times New Roman"/>
          <w:kern w:val="1"/>
          <w:sz w:val="24"/>
          <w:szCs w:val="24"/>
          <w:lang w:eastAsia="tr-TR"/>
        </w:rPr>
        <w:t>hakkında,</w:t>
      </w:r>
      <w:r w:rsidRPr="00A60DD0">
        <w:rPr>
          <w:rFonts w:ascii="Times New Roman" w:eastAsia="Andale Sans UI" w:hAnsi="Times New Roman"/>
          <w:bCs/>
          <w:kern w:val="1"/>
          <w:sz w:val="24"/>
          <w:szCs w:val="24"/>
          <w:lang w:eastAsia="tr-TR"/>
        </w:rPr>
        <w:t xml:space="preserve"> 6502 sayılı Kanunun 63 üncü ve 77/12 nci maddeleri uyarınca </w:t>
      </w:r>
      <w:r w:rsidRPr="00A60DD0">
        <w:rPr>
          <w:rFonts w:ascii="Times New Roman" w:eastAsia="Andale Sans UI" w:hAnsi="Times New Roman"/>
          <w:b/>
          <w:bCs/>
          <w:kern w:val="1"/>
          <w:sz w:val="24"/>
          <w:szCs w:val="24"/>
          <w:lang w:eastAsia="tr-TR"/>
        </w:rPr>
        <w:t>anılan reklamları durdurma cezası</w:t>
      </w:r>
      <w:r w:rsidRPr="00A60DD0">
        <w:rPr>
          <w:rFonts w:ascii="Times New Roman" w:eastAsia="Andale Sans UI" w:hAnsi="Times New Roman"/>
          <w:bCs/>
          <w:kern w:val="1"/>
          <w:sz w:val="24"/>
          <w:szCs w:val="24"/>
          <w:lang w:eastAsia="tr-TR"/>
        </w:rPr>
        <w:t xml:space="preserve"> verilmesine </w:t>
      </w:r>
      <w:r w:rsidRPr="00A60DD0">
        <w:rPr>
          <w:rFonts w:ascii="Times New Roman" w:eastAsia="Andale Sans UI" w:hAnsi="Times New Roman"/>
          <w:kern w:val="1"/>
          <w:sz w:val="24"/>
          <w:szCs w:val="24"/>
          <w:lang w:eastAsia="tr-TR"/>
        </w:rPr>
        <w:t>karar verilmiştir.</w:t>
      </w:r>
    </w:p>
    <w:p w:rsidR="000B260C" w:rsidRPr="00A60DD0" w:rsidRDefault="000B260C" w:rsidP="000B260C">
      <w:pPr>
        <w:pStyle w:val="Standard"/>
        <w:tabs>
          <w:tab w:val="left" w:pos="0"/>
        </w:tabs>
        <w:ind w:right="-142"/>
        <w:jc w:val="both"/>
        <w:rPr>
          <w:b/>
        </w:rPr>
      </w:pPr>
    </w:p>
    <w:p w:rsidR="000B260C" w:rsidRPr="00A60DD0" w:rsidRDefault="000B260C" w:rsidP="000B260C">
      <w:pPr>
        <w:pStyle w:val="Standard"/>
        <w:tabs>
          <w:tab w:val="left" w:pos="0"/>
        </w:tabs>
        <w:ind w:right="-142"/>
        <w:jc w:val="both"/>
        <w:rPr>
          <w:b/>
        </w:rPr>
      </w:pPr>
      <w:r w:rsidRPr="00A60DD0">
        <w:rPr>
          <w:b/>
        </w:rPr>
        <w:t>49)</w:t>
      </w:r>
    </w:p>
    <w:p w:rsidR="000B260C" w:rsidRPr="00A60DD0" w:rsidRDefault="000B260C" w:rsidP="000B260C">
      <w:pPr>
        <w:pStyle w:val="Standard"/>
        <w:tabs>
          <w:tab w:val="left" w:pos="0"/>
        </w:tabs>
        <w:ind w:right="-142"/>
        <w:jc w:val="both"/>
        <w:rPr>
          <w:b/>
        </w:rPr>
      </w:pPr>
    </w:p>
    <w:p w:rsidR="000B260C" w:rsidRPr="00A60DD0" w:rsidRDefault="000B260C" w:rsidP="000B260C">
      <w:pPr>
        <w:spacing w:after="0" w:line="240" w:lineRule="auto"/>
        <w:contextualSpacing/>
        <w:jc w:val="both"/>
        <w:rPr>
          <w:rFonts w:ascii="Times New Roman" w:eastAsia="Times New Roman" w:hAnsi="Times New Roman"/>
          <w:b/>
          <w:spacing w:val="-10"/>
          <w:kern w:val="28"/>
          <w:sz w:val="24"/>
          <w:szCs w:val="24"/>
          <w:lang w:eastAsia="tr-TR"/>
        </w:rPr>
      </w:pPr>
      <w:r w:rsidRPr="00A60DD0">
        <w:rPr>
          <w:rFonts w:ascii="Times New Roman" w:eastAsia="Times New Roman" w:hAnsi="Times New Roman"/>
          <w:b/>
          <w:spacing w:val="-10"/>
          <w:kern w:val="28"/>
          <w:sz w:val="24"/>
          <w:szCs w:val="24"/>
          <w:lang w:eastAsia="tr-TR"/>
        </w:rPr>
        <w:t>Dosya No: 2014/536</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ind w:left="-456" w:firstLine="480"/>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Şikâyet Edilen: </w:t>
      </w:r>
      <w:r w:rsidRPr="00A60DD0">
        <w:rPr>
          <w:rFonts w:ascii="Times New Roman" w:eastAsia="Andale Sans UI" w:hAnsi="Times New Roman"/>
          <w:b/>
          <w:color w:val="000000"/>
          <w:kern w:val="1"/>
          <w:sz w:val="24"/>
          <w:szCs w:val="24"/>
          <w:lang w:eastAsia="tr-TR"/>
        </w:rPr>
        <w:t xml:space="preserve">Mahmut ARDIÇ – Ardıç Şifaevi </w:t>
      </w:r>
    </w:p>
    <w:p w:rsidR="000B260C" w:rsidRPr="00A60DD0" w:rsidRDefault="000B260C" w:rsidP="000B260C">
      <w:pPr>
        <w:widowControl w:val="0"/>
        <w:suppressAutoHyphens/>
        <w:spacing w:after="0" w:line="240" w:lineRule="auto"/>
        <w:jc w:val="both"/>
        <w:rPr>
          <w:rFonts w:ascii="Times New Roman" w:eastAsia="Andale Sans UI" w:hAnsi="Times New Roman"/>
          <w:bCs/>
          <w:kern w:val="1"/>
          <w:sz w:val="24"/>
          <w:szCs w:val="24"/>
          <w:lang w:eastAsia="tr-TR"/>
        </w:rPr>
      </w:pPr>
    </w:p>
    <w:p w:rsidR="000B260C" w:rsidRPr="00A60DD0" w:rsidRDefault="000B260C" w:rsidP="000B260C">
      <w:pPr>
        <w:widowControl w:val="0"/>
        <w:suppressAutoHyphens/>
        <w:spacing w:after="0" w:line="240" w:lineRule="auto"/>
        <w:ind w:right="140"/>
        <w:jc w:val="both"/>
        <w:rPr>
          <w:rFonts w:ascii="Times New Roman" w:eastAsia="Times New Roman" w:hAnsi="Times New Roman"/>
          <w:color w:val="000000"/>
          <w:sz w:val="24"/>
          <w:szCs w:val="24"/>
          <w:lang w:eastAsia="tr-TR"/>
        </w:rPr>
      </w:pPr>
      <w:r w:rsidRPr="00A60DD0">
        <w:rPr>
          <w:rFonts w:ascii="Times New Roman" w:eastAsia="Andale Sans UI" w:hAnsi="Times New Roman"/>
          <w:b/>
          <w:kern w:val="1"/>
          <w:sz w:val="24"/>
          <w:szCs w:val="24"/>
          <w:lang w:eastAsia="tr-TR"/>
        </w:rPr>
        <w:t xml:space="preserve">Şikâyet Edilen Reklam: </w:t>
      </w:r>
      <w:hyperlink r:id="rId75" w:history="1">
        <w:r w:rsidRPr="00A60DD0">
          <w:rPr>
            <w:rFonts w:ascii="Times New Roman" w:eastAsia="Times New Roman" w:hAnsi="Times New Roman"/>
            <w:color w:val="0000FF"/>
            <w:sz w:val="24"/>
            <w:szCs w:val="24"/>
            <w:u w:val="single"/>
            <w:lang w:eastAsia="tr-TR"/>
          </w:rPr>
          <w:t>www.karbonatcay.com</w:t>
        </w:r>
      </w:hyperlink>
      <w:r w:rsidRPr="00A60DD0">
        <w:rPr>
          <w:rFonts w:ascii="Times New Roman" w:eastAsia="Times New Roman" w:hAnsi="Times New Roman"/>
          <w:color w:val="0563C2"/>
          <w:sz w:val="24"/>
          <w:szCs w:val="24"/>
          <w:lang w:eastAsia="tr-TR"/>
        </w:rPr>
        <w:t xml:space="preserve"> </w:t>
      </w:r>
      <w:r w:rsidRPr="00A60DD0">
        <w:rPr>
          <w:rFonts w:ascii="Times New Roman" w:eastAsia="Times New Roman" w:hAnsi="Times New Roman"/>
          <w:color w:val="000000"/>
          <w:sz w:val="24"/>
          <w:szCs w:val="24"/>
          <w:lang w:eastAsia="tr-TR"/>
        </w:rPr>
        <w:t>adresli internet sitesinde yer alan “</w:t>
      </w:r>
      <w:r w:rsidRPr="00A60DD0">
        <w:rPr>
          <w:rFonts w:ascii="Times New Roman" w:eastAsia="Times New Roman" w:hAnsi="Times New Roman"/>
          <w:b/>
          <w:bCs/>
          <w:i/>
          <w:iCs/>
          <w:color w:val="000000"/>
          <w:sz w:val="24"/>
          <w:szCs w:val="24"/>
          <w:lang w:eastAsia="tr-TR"/>
        </w:rPr>
        <w:t>Karbonat Çayı</w:t>
      </w:r>
      <w:r w:rsidRPr="00A60DD0">
        <w:rPr>
          <w:rFonts w:ascii="Times New Roman" w:eastAsia="Times New Roman" w:hAnsi="Times New Roman"/>
          <w:b/>
          <w:i/>
          <w:color w:val="000000"/>
          <w:sz w:val="24"/>
          <w:szCs w:val="24"/>
          <w:lang w:eastAsia="tr-TR"/>
        </w:rPr>
        <w:t>”</w:t>
      </w:r>
      <w:r w:rsidRPr="00A60DD0">
        <w:rPr>
          <w:rFonts w:ascii="Times New Roman" w:eastAsia="Times New Roman" w:hAnsi="Times New Roman"/>
          <w:color w:val="000000"/>
          <w:sz w:val="24"/>
          <w:szCs w:val="24"/>
          <w:lang w:eastAsia="tr-TR"/>
        </w:rPr>
        <w:t xml:space="preserve"> adlı ürüne yönelik olarak yapılan tanıtımlar.</w:t>
      </w:r>
    </w:p>
    <w:p w:rsidR="000B260C" w:rsidRPr="00A60DD0" w:rsidRDefault="000B260C" w:rsidP="000B260C">
      <w:pPr>
        <w:widowControl w:val="0"/>
        <w:suppressAutoHyphens/>
        <w:spacing w:after="0" w:line="240" w:lineRule="auto"/>
        <w:ind w:right="140"/>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Reklam Yayın Tarihi:</w:t>
      </w:r>
      <w:r w:rsidRPr="00A60DD0">
        <w:rPr>
          <w:rFonts w:ascii="Times New Roman" w:eastAsia="Andale Sans UI" w:hAnsi="Times New Roman"/>
          <w:kern w:val="1"/>
          <w:sz w:val="24"/>
          <w:szCs w:val="24"/>
          <w:lang w:eastAsia="tr-TR"/>
        </w:rPr>
        <w:t xml:space="preserve"> 09.07.2014</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Yayınlandığı Mecra: </w:t>
      </w:r>
      <w:r w:rsidRPr="00A60DD0">
        <w:rPr>
          <w:rFonts w:ascii="Times New Roman" w:eastAsia="Andale Sans UI" w:hAnsi="Times New Roman"/>
          <w:kern w:val="1"/>
          <w:sz w:val="24"/>
          <w:szCs w:val="24"/>
          <w:lang w:eastAsia="tr-TR"/>
        </w:rPr>
        <w:t>İnternet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tabs>
          <w:tab w:val="left" w:pos="2198"/>
        </w:tabs>
        <w:spacing w:after="0" w:line="240" w:lineRule="auto"/>
        <w:ind w:right="-2"/>
        <w:jc w:val="both"/>
        <w:rPr>
          <w:rFonts w:ascii="Times New Roman" w:hAnsi="Times New Roman"/>
          <w:sz w:val="24"/>
          <w:szCs w:val="24"/>
        </w:rPr>
      </w:pPr>
      <w:r w:rsidRPr="00A60DD0">
        <w:rPr>
          <w:rFonts w:ascii="Times New Roman" w:eastAsia="Times New Roman" w:hAnsi="Times New Roman"/>
          <w:b/>
          <w:sz w:val="24"/>
          <w:szCs w:val="24"/>
          <w:lang w:val="x-none" w:eastAsia="x-none"/>
        </w:rPr>
        <w:t>Tespitler:</w:t>
      </w:r>
      <w:r w:rsidRPr="00A60DD0">
        <w:rPr>
          <w:rFonts w:ascii="Times New Roman" w:eastAsia="Times New Roman" w:hAnsi="Times New Roman"/>
          <w:sz w:val="24"/>
          <w:szCs w:val="24"/>
          <w:lang w:val="x-none" w:eastAsia="x-none"/>
        </w:rPr>
        <w:t xml:space="preserve"> </w:t>
      </w:r>
      <w:hyperlink r:id="rId76" w:history="1">
        <w:r w:rsidRPr="00A60DD0">
          <w:rPr>
            <w:rStyle w:val="Kpr"/>
            <w:rFonts w:ascii="Times New Roman" w:eastAsia="Times New Roman" w:hAnsi="Times New Roman"/>
            <w:sz w:val="24"/>
            <w:szCs w:val="24"/>
            <w:lang w:eastAsia="tr-TR"/>
          </w:rPr>
          <w:t>www.karbonatcay.com</w:t>
        </w:r>
      </w:hyperlink>
      <w:r w:rsidRPr="00A60DD0">
        <w:rPr>
          <w:rFonts w:ascii="Times New Roman" w:eastAsia="Times New Roman" w:hAnsi="Times New Roman"/>
          <w:sz w:val="24"/>
          <w:szCs w:val="24"/>
          <w:lang w:eastAsia="tr-TR"/>
        </w:rPr>
        <w:t xml:space="preserve"> adresli internet sitesinin 09.07.2014 tarihli görünümünde “</w:t>
      </w:r>
      <w:r w:rsidRPr="00A60DD0">
        <w:rPr>
          <w:rFonts w:ascii="Times New Roman" w:eastAsia="Times New Roman" w:hAnsi="Times New Roman"/>
          <w:b/>
          <w:i/>
          <w:sz w:val="24"/>
          <w:szCs w:val="24"/>
          <w:lang w:eastAsia="tr-TR"/>
        </w:rPr>
        <w:t xml:space="preserve">Karbonat Çay - </w:t>
      </w:r>
      <w:r w:rsidRPr="00A60DD0">
        <w:rPr>
          <w:rFonts w:ascii="Times New Roman" w:eastAsia="Times New Roman" w:hAnsi="Times New Roman"/>
          <w:b/>
          <w:i/>
          <w:iCs/>
          <w:sz w:val="24"/>
          <w:szCs w:val="24"/>
          <w:lang w:eastAsia="tr-TR"/>
        </w:rPr>
        <w:t xml:space="preserve">Ayda 5 kilo vermek istemez misiniz? </w:t>
      </w:r>
      <w:proofErr w:type="gramStart"/>
      <w:r w:rsidRPr="00A60DD0">
        <w:rPr>
          <w:rFonts w:ascii="Times New Roman" w:eastAsia="Times New Roman" w:hAnsi="Times New Roman"/>
          <w:b/>
          <w:i/>
          <w:iCs/>
          <w:sz w:val="24"/>
          <w:szCs w:val="24"/>
          <w:lang w:eastAsia="tr-TR"/>
        </w:rPr>
        <w:t xml:space="preserve">Sağlıklı kalıcı bir şekilde kilo vermenin tek yolu. </w:t>
      </w:r>
      <w:proofErr w:type="gramEnd"/>
      <w:r w:rsidRPr="00A60DD0">
        <w:rPr>
          <w:rFonts w:ascii="Times New Roman" w:eastAsia="Times New Roman" w:hAnsi="Times New Roman"/>
          <w:b/>
          <w:i/>
          <w:iCs/>
          <w:sz w:val="24"/>
          <w:szCs w:val="24"/>
          <w:lang w:eastAsia="tr-TR"/>
        </w:rPr>
        <w:t xml:space="preserve">Ayda 6 kilo vermeye yardımcı formül. Uzmanların tavsiyesi Tübaf Onaylı. Karbonat çayı içeriğindeki 16 bitkinin </w:t>
      </w:r>
      <w:proofErr w:type="gramStart"/>
      <w:r w:rsidRPr="00A60DD0">
        <w:rPr>
          <w:rFonts w:ascii="Times New Roman" w:eastAsia="Times New Roman" w:hAnsi="Times New Roman"/>
          <w:b/>
          <w:i/>
          <w:iCs/>
          <w:sz w:val="24"/>
          <w:szCs w:val="24"/>
          <w:lang w:eastAsia="tr-TR"/>
        </w:rPr>
        <w:t>kombinasyonu</w:t>
      </w:r>
      <w:proofErr w:type="gramEnd"/>
      <w:r w:rsidRPr="00A60DD0">
        <w:rPr>
          <w:rFonts w:ascii="Times New Roman" w:eastAsia="Times New Roman" w:hAnsi="Times New Roman"/>
          <w:b/>
          <w:i/>
          <w:iCs/>
          <w:sz w:val="24"/>
          <w:szCs w:val="24"/>
          <w:lang w:eastAsia="tr-TR"/>
        </w:rPr>
        <w:t xml:space="preserve"> sayesinde vücudun alkali düzeyini ayarlayarak birçok rahatsızlığın önlenmesinde, metabolizmanın sağlıklı olarak hızlanması ve sindirimin düzenlenmesinde etkilidir. Karbonat Çayı vücuttaki fazla ödemin ve fazla sıvının atılmasını sağlar. Karbonat Çayı mide şişkinliği, gaz problemleri, hazımsızlık gibi sorunların ortadan kalkmasına yardımcı olur. Karbonat Çayının içeriğindeki yağ yakımını sağlayan bitkiler sayesinde fazla kilolarınıza elveda diyebilirsiniz. Karbonat çayı vücudun asit oranını azaltarak </w:t>
      </w:r>
      <w:proofErr w:type="gramStart"/>
      <w:r w:rsidRPr="00A60DD0">
        <w:rPr>
          <w:rFonts w:ascii="Times New Roman" w:eastAsia="Times New Roman" w:hAnsi="Times New Roman"/>
          <w:b/>
          <w:i/>
          <w:iCs/>
          <w:sz w:val="24"/>
          <w:szCs w:val="24"/>
          <w:lang w:eastAsia="tr-TR"/>
        </w:rPr>
        <w:t>baz</w:t>
      </w:r>
      <w:proofErr w:type="gramEnd"/>
      <w:r w:rsidRPr="00A60DD0">
        <w:rPr>
          <w:rFonts w:ascii="Times New Roman" w:eastAsia="Times New Roman" w:hAnsi="Times New Roman"/>
          <w:b/>
          <w:i/>
          <w:iCs/>
          <w:sz w:val="24"/>
          <w:szCs w:val="24"/>
          <w:lang w:eastAsia="tr-TR"/>
        </w:rPr>
        <w:t xml:space="preserve"> değerlerini yükseltir. Bünyenin alkali seviyelerini yükselterek vücudun dengesine ulaşmasına yardımcı olur. Metabolizmayı hızlandırmanın yolu vücudun asit </w:t>
      </w:r>
      <w:proofErr w:type="gramStart"/>
      <w:r w:rsidRPr="00A60DD0">
        <w:rPr>
          <w:rFonts w:ascii="Times New Roman" w:eastAsia="Times New Roman" w:hAnsi="Times New Roman"/>
          <w:b/>
          <w:i/>
          <w:iCs/>
          <w:sz w:val="24"/>
          <w:szCs w:val="24"/>
          <w:lang w:eastAsia="tr-TR"/>
        </w:rPr>
        <w:t>baz</w:t>
      </w:r>
      <w:proofErr w:type="gramEnd"/>
      <w:r w:rsidRPr="00A60DD0">
        <w:rPr>
          <w:rFonts w:ascii="Times New Roman" w:eastAsia="Times New Roman" w:hAnsi="Times New Roman"/>
          <w:b/>
          <w:i/>
          <w:iCs/>
          <w:sz w:val="24"/>
          <w:szCs w:val="24"/>
          <w:lang w:eastAsia="tr-TR"/>
        </w:rPr>
        <w:t xml:space="preserve"> dengesini alkali seviyeye çekmekten geçer. Bunu yapmanın en doğal yolu ise karbonatlı çay içerek zayıflamaktır. Karbonatlı çayın alkali yapısı ise bu konuda bizlere büyük bir fırsat sağlıyor. Özellikle et ve karbonhidrat ağırlıklı beslenen kişilerde vücutta asit birikmesi oluşmakta ve bu durum da ister istemez kilo vermeyi neredeyse </w:t>
      </w:r>
      <w:proofErr w:type="gramStart"/>
      <w:r w:rsidRPr="00A60DD0">
        <w:rPr>
          <w:rFonts w:ascii="Times New Roman" w:eastAsia="Times New Roman" w:hAnsi="Times New Roman"/>
          <w:b/>
          <w:i/>
          <w:iCs/>
          <w:sz w:val="24"/>
          <w:szCs w:val="24"/>
          <w:lang w:eastAsia="tr-TR"/>
        </w:rPr>
        <w:t>imkansız</w:t>
      </w:r>
      <w:proofErr w:type="gramEnd"/>
      <w:r w:rsidRPr="00A60DD0">
        <w:rPr>
          <w:rFonts w:ascii="Times New Roman" w:eastAsia="Times New Roman" w:hAnsi="Times New Roman"/>
          <w:b/>
          <w:i/>
          <w:iCs/>
          <w:sz w:val="24"/>
          <w:szCs w:val="24"/>
          <w:lang w:eastAsia="tr-TR"/>
        </w:rPr>
        <w:t xml:space="preserve"> hale getirmektedir. Karbonatlı Çay sayesinde hızlı ve kalıcı zayıflama sağlayabilirsiniz. Karbonat Çayı İçeriğindeki Hangi Bitki Ne İşe Yarar-Karbonat- Vücudumuzdaki </w:t>
      </w:r>
      <w:proofErr w:type="gramStart"/>
      <w:r w:rsidRPr="00A60DD0">
        <w:rPr>
          <w:rFonts w:ascii="Times New Roman" w:eastAsia="Times New Roman" w:hAnsi="Times New Roman"/>
          <w:b/>
          <w:i/>
          <w:iCs/>
          <w:sz w:val="24"/>
          <w:szCs w:val="24"/>
          <w:lang w:eastAsia="tr-TR"/>
        </w:rPr>
        <w:t>bir çok</w:t>
      </w:r>
      <w:proofErr w:type="gramEnd"/>
      <w:r w:rsidRPr="00A60DD0">
        <w:rPr>
          <w:rFonts w:ascii="Times New Roman" w:eastAsia="Times New Roman" w:hAnsi="Times New Roman"/>
          <w:b/>
          <w:i/>
          <w:iCs/>
          <w:sz w:val="24"/>
          <w:szCs w:val="24"/>
          <w:lang w:eastAsia="tr-TR"/>
        </w:rPr>
        <w:t xml:space="preserve"> hastalığın en önemli sebebi olan asitik ortamı alkaliye çevirir. PH değerlerini yükseltir. Böylece sağlıklı bir bünyeye kavuşmamızı sağlar. Bedenimiz çürümemek (kanser olmamak) için kendisini Karbonatla alkali hale getirmektedir. Karbonatın, vücudumuz için </w:t>
      </w:r>
      <w:proofErr w:type="gramStart"/>
      <w:r w:rsidRPr="00A60DD0">
        <w:rPr>
          <w:rFonts w:ascii="Times New Roman" w:eastAsia="Times New Roman" w:hAnsi="Times New Roman"/>
          <w:b/>
          <w:i/>
          <w:iCs/>
          <w:sz w:val="24"/>
          <w:szCs w:val="24"/>
          <w:lang w:eastAsia="tr-TR"/>
        </w:rPr>
        <w:t>dahili</w:t>
      </w:r>
      <w:proofErr w:type="gramEnd"/>
      <w:r w:rsidRPr="00A60DD0">
        <w:rPr>
          <w:rFonts w:ascii="Times New Roman" w:eastAsia="Times New Roman" w:hAnsi="Times New Roman"/>
          <w:b/>
          <w:i/>
          <w:iCs/>
          <w:sz w:val="24"/>
          <w:szCs w:val="24"/>
          <w:lang w:eastAsia="tr-TR"/>
        </w:rPr>
        <w:t xml:space="preserve"> kullanımının son derece önemli ve gereksinim olduğu bilimsel araştırmalarla kanıtlanmıştır. Tükürük bezleri, mide, Brunner Bezleri (12 parmak bağırsağında bulunuyor), Pankreas, Karaciğer gibi başlıca organlarımız yüksek miktarda karbonat salgılayarak yediklerimizin öğütülmesini ve alkali halde sindirilmesini sağlar. Böbreklerimiz bünyeyi alkali tutmak zorundadır. Kiraz Sapı-Vücuttaki toksinlerin atılımını sağlar. Zayıflamada ve idrar yolları temizlemede oldukça etkilidir. Metabolizmayı hızlandırır. Mısır Püskülü-İdrar yollarında, böbreklerde biriken toksinlerin atımını sağlar. Yağ yakıcı etkisi vardır. Mesanedeki taşları düşürür. Mate-Vitamin olarak zengin olan mate zayıflarken güçsüz kalmamamızı sağlar. Vücuda direnç ve canlılık katar. Kalbi ve genel olarak bağışıklık sistemini güçlendirir. Yağ yakıcı etkisi vardır. Metabolizmayı hızlandırır. Funda-Vücuttaki yağları eritmede etkilidir. Terletici özelliği sayesinde toksinleri atmaya ve zayıflamaya yardımcı olur. Isırgan Otu-kan temizleyici ve iltihap sökücü etkileriyle ağrıların dinmesinde etkilidir. Mide, bağırsaklar, karaciğer, pankreas ve safra kesesini uyarıcı ‘’sekterin’’ adlı bir madde içeren Isırgan otu aynı zamanda demir bakımından da oldukça zengindir. Hibisküs-Kanın şeker oranını düzenleyerek insulin direnci sağlar. Zayıflamada çok önemli bir konu olan insülin direnci sayesinde acıkma hissini bastırır. Bağırsak yumuşatıcı etkisi vardır. Yeşilçay-Tüm dünyada toksin atıcı ve zayıflatıcı etkileri bilinmektedir. Vücuda direnç verir. Bağışıklık sistemini güçlendirir. Papatya-Mide ve sindirim problemlerinde etkilidir. Hazımsızlığı önleyici ve gaz giderici etkileri vardır. Biberiye-Yağ yakıcı, ödem atıcıdır. Kekik-Kan şekerini düzenler. Yağ yakıcıdır. Rezene-Bağırsak sorunlarında ve gaz problemlerinde etkilidir. Bağırsak yumuşatıcı etkisi vardır. Avokado Yaprağı-Ödem atıcıdır. İdrar yolları ve böbreklerdeki taş ve kumların atımını sağlar. Toksitleri atar. Kırkkilit-Kas güçlendirici, ödem atıcı etkileri vardır. Kan şekerini dengeler. Melisa-Şişkinlik ve hazımsızlıkta etkilidir. Mideyi yatıştırır. Huzur vericidir. Karabaş Otu-Kanı temizlemede ve vücuttaki ödemin atılmasında etkilidir. Yatıştırıcıdır. Beyni güçlendirir.</w:t>
      </w:r>
      <w:r w:rsidRPr="00A60DD0">
        <w:rPr>
          <w:rFonts w:ascii="Times New Roman" w:eastAsia="Times New Roman" w:hAnsi="Times New Roman"/>
          <w:sz w:val="24"/>
          <w:szCs w:val="24"/>
          <w:lang w:eastAsia="tr-TR"/>
        </w:rPr>
        <w:t xml:space="preserve">” </w:t>
      </w:r>
      <w:r w:rsidRPr="00A60DD0">
        <w:rPr>
          <w:rFonts w:ascii="Times New Roman" w:hAnsi="Times New Roman"/>
          <w:sz w:val="24"/>
          <w:szCs w:val="24"/>
        </w:rPr>
        <w:t xml:space="preserve">şeklinde ifadelere yer verildiği tespit edilmiştir. </w:t>
      </w:r>
    </w:p>
    <w:p w:rsidR="000B260C" w:rsidRPr="00A60DD0" w:rsidRDefault="000B260C" w:rsidP="000B260C">
      <w:pPr>
        <w:tabs>
          <w:tab w:val="left" w:pos="2198"/>
        </w:tabs>
        <w:spacing w:after="0" w:line="240" w:lineRule="auto"/>
        <w:ind w:right="-2"/>
        <w:jc w:val="both"/>
        <w:rPr>
          <w:rFonts w:ascii="Times New Roman" w:hAnsi="Times New Roman"/>
          <w:sz w:val="24"/>
          <w:szCs w:val="24"/>
        </w:rPr>
      </w:pPr>
    </w:p>
    <w:p w:rsidR="000B260C" w:rsidRPr="00A60DD0" w:rsidRDefault="000B260C" w:rsidP="000B260C">
      <w:pPr>
        <w:widowControl w:val="0"/>
        <w:tabs>
          <w:tab w:val="left" w:pos="567"/>
        </w:tabs>
        <w:suppressAutoHyphens/>
        <w:spacing w:after="0" w:line="240" w:lineRule="auto"/>
        <w:jc w:val="both"/>
        <w:rPr>
          <w:rFonts w:ascii="Times New Roman" w:eastAsia="Andale Sans UI" w:hAnsi="Times New Roman"/>
          <w:color w:val="000000"/>
          <w:kern w:val="1"/>
          <w:sz w:val="24"/>
          <w:szCs w:val="24"/>
          <w:lang w:eastAsia="tr-TR"/>
        </w:rPr>
      </w:pPr>
      <w:r w:rsidRPr="00A60DD0">
        <w:rPr>
          <w:rFonts w:ascii="Times New Roman" w:eastAsia="Andale Sans UI" w:hAnsi="Times New Roman"/>
          <w:b/>
          <w:kern w:val="1"/>
          <w:sz w:val="24"/>
          <w:szCs w:val="24"/>
          <w:lang w:eastAsia="tr-TR"/>
        </w:rPr>
        <w:t xml:space="preserve">Değerlendirme/Karar: </w:t>
      </w:r>
      <w:r w:rsidRPr="00A60DD0">
        <w:rPr>
          <w:rFonts w:ascii="Times New Roman" w:eastAsia="Andale Sans UI" w:hAnsi="Times New Roman"/>
          <w:iCs/>
          <w:kern w:val="1"/>
          <w:sz w:val="24"/>
          <w:szCs w:val="24"/>
          <w:lang w:eastAsia="tr-TR"/>
        </w:rPr>
        <w:t>İnceleme konusu tanıtımlarda</w:t>
      </w:r>
      <w:r w:rsidRPr="00A60DD0">
        <w:rPr>
          <w:rFonts w:ascii="Times New Roman" w:eastAsia="Andale Sans UI" w:hAnsi="Times New Roman"/>
          <w:color w:val="000000"/>
          <w:kern w:val="1"/>
          <w:sz w:val="24"/>
          <w:szCs w:val="24"/>
          <w:lang w:eastAsia="tr-TR"/>
        </w:rPr>
        <w:t xml:space="preserve">, tedaviye yönelik ve endikasyon belirterek bahsi geçen ürün ile ilgili tedavi edici ya da tedaviye yardımcı olarak kullanımına dair ifadelerle tüketicileri yanıltıcı sağlık beyanlarına yer verildiği, böylelikle tıp </w:t>
      </w:r>
      <w:proofErr w:type="gramStart"/>
      <w:r w:rsidRPr="00A60DD0">
        <w:rPr>
          <w:rFonts w:ascii="Times New Roman" w:eastAsia="Andale Sans UI" w:hAnsi="Times New Roman"/>
          <w:color w:val="000000"/>
          <w:kern w:val="1"/>
          <w:sz w:val="24"/>
          <w:szCs w:val="24"/>
          <w:lang w:eastAsia="tr-TR"/>
        </w:rPr>
        <w:t>literatüründe</w:t>
      </w:r>
      <w:proofErr w:type="gramEnd"/>
      <w:r w:rsidRPr="00A60DD0">
        <w:rPr>
          <w:rFonts w:ascii="Times New Roman" w:eastAsia="Andale Sans UI" w:hAnsi="Times New Roman"/>
          <w:color w:val="000000"/>
          <w:kern w:val="1"/>
          <w:sz w:val="24"/>
          <w:szCs w:val="24"/>
          <w:lang w:eastAsia="tr-TR"/>
        </w:rPr>
        <w:t xml:space="preserve"> hastalık olarak kabul edilen ve hekim kontrolünde tedavi edilmesi gereken rahatsızlıkların anılan ürün ile tedavi edilebileceği izlenimi oluşturulduğu ve söz konusu iddiaların da bilimsel olarak ispatlanamadığı, dolayısıyla bahsi geçen tanıtımların;</w:t>
      </w:r>
    </w:p>
    <w:p w:rsidR="000B260C" w:rsidRPr="00A60DD0" w:rsidRDefault="000B260C" w:rsidP="000B260C">
      <w:pPr>
        <w:widowControl w:val="0"/>
        <w:tabs>
          <w:tab w:val="left" w:pos="567"/>
        </w:tabs>
        <w:suppressAutoHyphens/>
        <w:spacing w:after="0" w:line="240" w:lineRule="auto"/>
        <w:jc w:val="both"/>
        <w:rPr>
          <w:rFonts w:ascii="Times New Roman" w:eastAsia="Andale Sans UI" w:hAnsi="Times New Roman"/>
          <w:color w:val="000000"/>
          <w:kern w:val="1"/>
          <w:sz w:val="24"/>
          <w:szCs w:val="24"/>
          <w:lang w:eastAsia="tr-TR"/>
        </w:rPr>
      </w:pPr>
    </w:p>
    <w:p w:rsidR="000B260C" w:rsidRPr="00A60DD0" w:rsidRDefault="000B260C" w:rsidP="000B260C">
      <w:pPr>
        <w:widowControl w:val="0"/>
        <w:suppressAutoHyphens/>
        <w:autoSpaceDE w:val="0"/>
        <w:autoSpaceDN w:val="0"/>
        <w:adjustRightInd w:val="0"/>
        <w:spacing w:after="0" w:line="240" w:lineRule="auto"/>
        <w:jc w:val="both"/>
        <w:rPr>
          <w:rFonts w:ascii="Times New Roman" w:eastAsia="Andale Sans UI" w:hAnsi="Times New Roman"/>
          <w:iCs/>
          <w:kern w:val="1"/>
          <w:sz w:val="24"/>
          <w:szCs w:val="24"/>
          <w:lang w:eastAsia="tr-TR"/>
        </w:rPr>
      </w:pPr>
      <w:r w:rsidRPr="00A60DD0">
        <w:rPr>
          <w:rFonts w:ascii="Times New Roman" w:eastAsia="Andale Sans UI" w:hAnsi="Times New Roman"/>
          <w:spacing w:val="-1"/>
          <w:kern w:val="1"/>
          <w:sz w:val="24"/>
          <w:szCs w:val="24"/>
          <w:lang w:eastAsia="tr-TR"/>
        </w:rPr>
        <w:t xml:space="preserve">- </w:t>
      </w:r>
      <w:r w:rsidRPr="00A60DD0">
        <w:rPr>
          <w:rFonts w:ascii="Times New Roman" w:eastAsia="Andale Sans UI" w:hAnsi="Times New Roman"/>
          <w:iCs/>
          <w:kern w:val="1"/>
          <w:sz w:val="24"/>
          <w:szCs w:val="24"/>
          <w:lang w:eastAsia="tr-TR"/>
        </w:rPr>
        <w:t>Sağlık Beyanı ile Satışa Sunulan Ürünlerin Sağlık Beyanları Hakkında Yönetmeliğin 5-1/a, 5-1/b, 5-1/c, 5-1/ç, 5-1/d ve 6 ncı maddelerine,</w:t>
      </w:r>
    </w:p>
    <w:p w:rsidR="000B260C" w:rsidRPr="00A60DD0" w:rsidRDefault="000B260C" w:rsidP="000B260C">
      <w:pPr>
        <w:widowControl w:val="0"/>
        <w:suppressAutoHyphens/>
        <w:autoSpaceDE w:val="0"/>
        <w:autoSpaceDN w:val="0"/>
        <w:adjustRightInd w:val="0"/>
        <w:spacing w:after="0" w:line="240" w:lineRule="auto"/>
        <w:jc w:val="both"/>
        <w:rPr>
          <w:rFonts w:ascii="Times New Roman" w:eastAsia="Andale Sans UI" w:hAnsi="Times New Roman"/>
          <w:iCs/>
          <w:kern w:val="1"/>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r w:rsidRPr="00A60DD0">
        <w:rPr>
          <w:rFonts w:ascii="Times New Roman" w:eastAsia="Andale Sans UI" w:hAnsi="Times New Roman"/>
          <w:spacing w:val="-1"/>
          <w:kern w:val="1"/>
          <w:sz w:val="24"/>
          <w:szCs w:val="24"/>
          <w:lang w:eastAsia="tr-TR"/>
        </w:rPr>
        <w:t xml:space="preserve">- 5996 Sayılı Veteriner Hizmetleri, Bitki Sağlığı, Gıda ve Yem Kanunu’nun 24/3 maddesine, </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r w:rsidRPr="00A60DD0">
        <w:rPr>
          <w:rFonts w:ascii="Times New Roman" w:eastAsia="Andale Sans UI" w:hAnsi="Times New Roman"/>
          <w:bCs/>
          <w:kern w:val="1"/>
          <w:sz w:val="24"/>
          <w:szCs w:val="24"/>
          <w:lang w:eastAsia="tr-TR"/>
        </w:rPr>
        <w:t>- Türk Gıda Kodeksi Etiketleme Yönetmeliği’nin 6 ncı ve 40/1, 42/1, 42/2 maddelerine,</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r w:rsidRPr="00A60DD0">
        <w:rPr>
          <w:rFonts w:ascii="Times New Roman" w:eastAsia="Andale Sans UI" w:hAnsi="Times New Roman"/>
          <w:spacing w:val="-1"/>
          <w:kern w:val="1"/>
          <w:sz w:val="24"/>
          <w:szCs w:val="24"/>
          <w:lang w:eastAsia="tr-TR"/>
        </w:rPr>
        <w:t xml:space="preserve">- </w:t>
      </w:r>
      <w:r w:rsidRPr="00A60DD0">
        <w:rPr>
          <w:rFonts w:ascii="Times New Roman" w:eastAsia="Andale Sans UI" w:hAnsi="Times New Roman"/>
          <w:bCs/>
          <w:kern w:val="1"/>
          <w:sz w:val="24"/>
          <w:szCs w:val="24"/>
          <w:lang w:eastAsia="tr-TR"/>
        </w:rPr>
        <w:t>İnceleme konusu reklamların yayınlandığı dönemde yürürlükte bulunan mülga</w:t>
      </w:r>
      <w:r w:rsidRPr="00A60DD0">
        <w:rPr>
          <w:rFonts w:ascii="Times New Roman" w:eastAsia="Andale Sans UI" w:hAnsi="Times New Roman"/>
          <w:b/>
          <w:bCs/>
          <w:kern w:val="1"/>
          <w:sz w:val="24"/>
          <w:szCs w:val="24"/>
          <w:lang w:eastAsia="tr-TR"/>
        </w:rPr>
        <w:t xml:space="preserve"> </w:t>
      </w:r>
      <w:r w:rsidRPr="00A60DD0">
        <w:rPr>
          <w:rFonts w:ascii="Times New Roman" w:eastAsia="Andale Sans UI" w:hAnsi="Times New Roman"/>
          <w:spacing w:val="-1"/>
          <w:kern w:val="1"/>
          <w:sz w:val="24"/>
          <w:szCs w:val="24"/>
          <w:lang w:eastAsia="tr-TR"/>
        </w:rPr>
        <w:t xml:space="preserve">Ticari Reklam ve İlanlara İlişkin İlkeler ve Uygulama Esaslarına Dair Yönetmelik’in 5/a, 5/b, 5/e, 7/a, 7/c, 13, 17 ve 21 inci maddelerine, </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  </w:t>
      </w:r>
      <w:r w:rsidRPr="00A60DD0">
        <w:rPr>
          <w:rFonts w:ascii="Times New Roman" w:eastAsia="Andale Sans UI" w:hAnsi="Times New Roman"/>
          <w:bCs/>
          <w:kern w:val="1"/>
          <w:sz w:val="24"/>
          <w:szCs w:val="24"/>
          <w:lang w:eastAsia="tr-TR"/>
        </w:rPr>
        <w:t>6502 sayılı Tüketicinin Korunması Hakkında Kanunun 61 inci maddesi</w:t>
      </w:r>
      <w:r w:rsidRPr="00A60DD0">
        <w:rPr>
          <w:rFonts w:ascii="Times New Roman" w:eastAsia="Andale Sans UI" w:hAnsi="Times New Roman"/>
          <w:kern w:val="1"/>
          <w:sz w:val="24"/>
          <w:szCs w:val="24"/>
          <w:lang w:eastAsia="tr-TR"/>
        </w:rPr>
        <w:t xml:space="preserve"> </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 </w:t>
      </w: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Buna göre, reklam veren </w:t>
      </w:r>
      <w:r w:rsidRPr="00A60DD0">
        <w:rPr>
          <w:rFonts w:ascii="Times New Roman" w:eastAsia="Andale Sans UI" w:hAnsi="Times New Roman"/>
          <w:b/>
          <w:color w:val="000000"/>
          <w:kern w:val="1"/>
          <w:sz w:val="24"/>
          <w:szCs w:val="24"/>
          <w:lang w:eastAsia="tr-TR"/>
        </w:rPr>
        <w:t xml:space="preserve">Mahmut ARDIÇ – Ardıç Şifaevi </w:t>
      </w:r>
      <w:r w:rsidRPr="00A60DD0">
        <w:rPr>
          <w:rFonts w:ascii="Times New Roman" w:eastAsia="Andale Sans UI" w:hAnsi="Times New Roman"/>
          <w:kern w:val="1"/>
          <w:sz w:val="24"/>
          <w:szCs w:val="24"/>
          <w:lang w:eastAsia="tr-TR"/>
        </w:rPr>
        <w:t>hakkında,</w:t>
      </w:r>
      <w:r w:rsidRPr="00A60DD0">
        <w:rPr>
          <w:rFonts w:ascii="Times New Roman" w:eastAsia="Andale Sans UI" w:hAnsi="Times New Roman"/>
          <w:bCs/>
          <w:kern w:val="1"/>
          <w:sz w:val="24"/>
          <w:szCs w:val="24"/>
          <w:lang w:eastAsia="tr-TR"/>
        </w:rPr>
        <w:t xml:space="preserve"> 6502 sayılı Kanunun 63 üncü ve 77/12 nci maddeleri uyarınca </w:t>
      </w:r>
      <w:r w:rsidRPr="00A60DD0">
        <w:rPr>
          <w:rFonts w:ascii="Times New Roman" w:eastAsia="Andale Sans UI" w:hAnsi="Times New Roman"/>
          <w:b/>
          <w:bCs/>
          <w:kern w:val="1"/>
          <w:sz w:val="24"/>
          <w:szCs w:val="24"/>
          <w:lang w:eastAsia="tr-TR"/>
        </w:rPr>
        <w:t>anılan reklamları durdurma cezası</w:t>
      </w:r>
      <w:r w:rsidRPr="00A60DD0">
        <w:rPr>
          <w:rFonts w:ascii="Times New Roman" w:eastAsia="Andale Sans UI" w:hAnsi="Times New Roman"/>
          <w:bCs/>
          <w:kern w:val="1"/>
          <w:sz w:val="24"/>
          <w:szCs w:val="24"/>
          <w:lang w:eastAsia="tr-TR"/>
        </w:rPr>
        <w:t xml:space="preserve"> verilmesine </w:t>
      </w:r>
      <w:r w:rsidRPr="00A60DD0">
        <w:rPr>
          <w:rFonts w:ascii="Times New Roman" w:eastAsia="Andale Sans UI" w:hAnsi="Times New Roman"/>
          <w:kern w:val="1"/>
          <w:sz w:val="24"/>
          <w:szCs w:val="24"/>
          <w:lang w:eastAsia="tr-TR"/>
        </w:rPr>
        <w:t>karar verilmiştir.</w:t>
      </w:r>
    </w:p>
    <w:p w:rsidR="000B260C" w:rsidRPr="00A60DD0" w:rsidRDefault="000B260C" w:rsidP="000B260C">
      <w:pPr>
        <w:spacing w:after="0" w:line="240" w:lineRule="auto"/>
        <w:jc w:val="both"/>
        <w:rPr>
          <w:rFonts w:ascii="Times New Roman" w:hAnsi="Times New Roman"/>
          <w:b/>
          <w:kern w:val="1"/>
          <w:sz w:val="24"/>
          <w:szCs w:val="24"/>
          <w:lang w:eastAsia="tr-TR"/>
        </w:rPr>
      </w:pPr>
    </w:p>
    <w:p w:rsidR="000B260C" w:rsidRPr="00A60DD0" w:rsidRDefault="000B260C" w:rsidP="000B260C">
      <w:pPr>
        <w:pStyle w:val="Standard"/>
        <w:tabs>
          <w:tab w:val="left" w:pos="0"/>
        </w:tabs>
        <w:ind w:right="-142"/>
        <w:jc w:val="both"/>
        <w:rPr>
          <w:b/>
        </w:rPr>
      </w:pPr>
      <w:r w:rsidRPr="00A60DD0">
        <w:rPr>
          <w:b/>
        </w:rPr>
        <w:t>50)</w:t>
      </w:r>
    </w:p>
    <w:p w:rsidR="000B260C" w:rsidRPr="00A60DD0" w:rsidRDefault="000B260C" w:rsidP="000B260C">
      <w:pPr>
        <w:pStyle w:val="Standard"/>
        <w:tabs>
          <w:tab w:val="left" w:pos="0"/>
        </w:tabs>
        <w:ind w:right="-142"/>
        <w:jc w:val="both"/>
        <w:rPr>
          <w:b/>
        </w:rPr>
      </w:pPr>
    </w:p>
    <w:p w:rsidR="000B260C" w:rsidRPr="00A60DD0" w:rsidRDefault="000B260C" w:rsidP="000B260C">
      <w:pPr>
        <w:spacing w:after="0" w:line="240" w:lineRule="auto"/>
        <w:contextualSpacing/>
        <w:jc w:val="both"/>
        <w:rPr>
          <w:rFonts w:ascii="Times New Roman" w:eastAsia="Times New Roman" w:hAnsi="Times New Roman"/>
          <w:b/>
          <w:spacing w:val="-10"/>
          <w:kern w:val="28"/>
          <w:sz w:val="24"/>
          <w:szCs w:val="24"/>
          <w:lang w:eastAsia="tr-TR"/>
        </w:rPr>
      </w:pPr>
      <w:r w:rsidRPr="00A60DD0">
        <w:rPr>
          <w:rFonts w:ascii="Times New Roman" w:eastAsia="Times New Roman" w:hAnsi="Times New Roman"/>
          <w:b/>
          <w:spacing w:val="-10"/>
          <w:kern w:val="28"/>
          <w:sz w:val="24"/>
          <w:szCs w:val="24"/>
          <w:lang w:eastAsia="tr-TR"/>
        </w:rPr>
        <w:t>Dosya No: 2014/831</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Default="000B260C" w:rsidP="000B260C">
      <w:pPr>
        <w:pStyle w:val="GvdeMetni"/>
        <w:spacing w:after="0" w:line="240" w:lineRule="auto"/>
        <w:ind w:left="2835" w:hanging="2835"/>
        <w:rPr>
          <w:rFonts w:ascii="Times New Roman" w:eastAsia="Times New Roman" w:hAnsi="Times New Roman"/>
          <w:b/>
          <w:sz w:val="24"/>
          <w:szCs w:val="24"/>
          <w:lang w:eastAsia="tr-TR"/>
        </w:rPr>
      </w:pPr>
      <w:r w:rsidRPr="00A60DD0">
        <w:rPr>
          <w:rFonts w:ascii="Times New Roman" w:eastAsia="Andale Sans UI" w:hAnsi="Times New Roman"/>
          <w:b/>
          <w:kern w:val="1"/>
          <w:sz w:val="24"/>
          <w:szCs w:val="24"/>
          <w:lang w:eastAsia="tr-TR"/>
        </w:rPr>
        <w:t xml:space="preserve">Şikâyet Edilen: </w:t>
      </w:r>
      <w:r w:rsidRPr="00A60DD0">
        <w:rPr>
          <w:rFonts w:ascii="Times New Roman" w:eastAsia="Times New Roman" w:hAnsi="Times New Roman"/>
          <w:b/>
          <w:sz w:val="24"/>
          <w:szCs w:val="24"/>
          <w:lang w:eastAsia="tr-TR"/>
        </w:rPr>
        <w:t>Koding Medya İletişim Rek. Ve Paz. Ltd. Şti.</w:t>
      </w:r>
    </w:p>
    <w:p w:rsidR="000B260C" w:rsidRPr="00A60DD0" w:rsidRDefault="000B260C" w:rsidP="000B260C">
      <w:pPr>
        <w:pStyle w:val="GvdeMetni"/>
        <w:spacing w:after="0" w:line="240" w:lineRule="auto"/>
        <w:ind w:left="2835" w:hanging="2835"/>
        <w:rPr>
          <w:rFonts w:ascii="Times New Roman" w:eastAsia="Times New Roman" w:hAnsi="Times New Roman"/>
          <w:b/>
          <w:sz w:val="24"/>
          <w:szCs w:val="24"/>
          <w:lang w:eastAsia="tr-TR"/>
        </w:rPr>
      </w:pPr>
    </w:p>
    <w:p w:rsidR="000B260C" w:rsidRPr="00A60DD0" w:rsidRDefault="000B260C" w:rsidP="000B260C">
      <w:pPr>
        <w:widowControl w:val="0"/>
        <w:suppressAutoHyphens/>
        <w:spacing w:after="0" w:line="240" w:lineRule="auto"/>
        <w:ind w:right="140"/>
        <w:jc w:val="both"/>
        <w:rPr>
          <w:rFonts w:ascii="Times New Roman" w:eastAsia="Times New Roman" w:hAnsi="Times New Roman"/>
          <w:color w:val="000000"/>
          <w:sz w:val="24"/>
          <w:szCs w:val="24"/>
          <w:lang w:eastAsia="tr-TR"/>
        </w:rPr>
      </w:pPr>
      <w:r w:rsidRPr="00A60DD0">
        <w:rPr>
          <w:rFonts w:ascii="Times New Roman" w:eastAsia="Andale Sans UI" w:hAnsi="Times New Roman"/>
          <w:b/>
          <w:kern w:val="1"/>
          <w:sz w:val="24"/>
          <w:szCs w:val="24"/>
          <w:lang w:eastAsia="tr-TR"/>
        </w:rPr>
        <w:t xml:space="preserve">Şikâyet Edilen Reklam: </w:t>
      </w:r>
      <w:hyperlink r:id="rId77" w:history="1">
        <w:r w:rsidRPr="00A60DD0">
          <w:rPr>
            <w:rFonts w:ascii="Times New Roman" w:eastAsia="Times New Roman" w:hAnsi="Times New Roman"/>
            <w:color w:val="0000FF"/>
            <w:sz w:val="24"/>
            <w:szCs w:val="24"/>
            <w:u w:val="single"/>
            <w:lang w:eastAsia="tr-TR"/>
          </w:rPr>
          <w:t>www.womenist.net</w:t>
        </w:r>
      </w:hyperlink>
      <w:r w:rsidRPr="00A60DD0">
        <w:rPr>
          <w:rFonts w:ascii="Times New Roman" w:eastAsia="Times New Roman" w:hAnsi="Times New Roman"/>
          <w:color w:val="0563C2"/>
          <w:sz w:val="24"/>
          <w:szCs w:val="24"/>
          <w:lang w:eastAsia="tr-TR"/>
        </w:rPr>
        <w:t xml:space="preserve"> </w:t>
      </w:r>
      <w:r w:rsidRPr="00A60DD0">
        <w:rPr>
          <w:rFonts w:ascii="Times New Roman" w:eastAsia="Times New Roman" w:hAnsi="Times New Roman"/>
          <w:color w:val="000000"/>
          <w:sz w:val="24"/>
          <w:szCs w:val="24"/>
          <w:lang w:eastAsia="tr-TR"/>
        </w:rPr>
        <w:t>adresli internet sitesinde yer alan “</w:t>
      </w:r>
      <w:r w:rsidRPr="00A60DD0">
        <w:rPr>
          <w:rFonts w:ascii="Times New Roman" w:eastAsia="Times New Roman" w:hAnsi="Times New Roman"/>
          <w:b/>
          <w:bCs/>
          <w:i/>
          <w:iCs/>
          <w:color w:val="000000"/>
          <w:sz w:val="24"/>
          <w:szCs w:val="24"/>
          <w:lang w:eastAsia="tr-TR"/>
        </w:rPr>
        <w:t>Lactoferrin</w:t>
      </w:r>
      <w:r w:rsidRPr="00A60DD0">
        <w:rPr>
          <w:rFonts w:ascii="Times New Roman" w:eastAsia="Times New Roman" w:hAnsi="Times New Roman"/>
          <w:b/>
          <w:i/>
          <w:color w:val="000000"/>
          <w:sz w:val="24"/>
          <w:szCs w:val="24"/>
          <w:lang w:eastAsia="tr-TR"/>
        </w:rPr>
        <w:t>”</w:t>
      </w:r>
      <w:r w:rsidRPr="00A60DD0">
        <w:rPr>
          <w:rFonts w:ascii="Times New Roman" w:eastAsia="Times New Roman" w:hAnsi="Times New Roman"/>
          <w:color w:val="000000"/>
          <w:sz w:val="24"/>
          <w:szCs w:val="24"/>
          <w:lang w:eastAsia="tr-TR"/>
        </w:rPr>
        <w:t xml:space="preserve"> ve </w:t>
      </w:r>
      <w:r w:rsidRPr="00A60DD0">
        <w:rPr>
          <w:rFonts w:ascii="Times New Roman" w:eastAsia="Times New Roman" w:hAnsi="Times New Roman"/>
          <w:b/>
          <w:i/>
          <w:color w:val="000000"/>
          <w:sz w:val="24"/>
          <w:szCs w:val="24"/>
          <w:lang w:eastAsia="tr-TR"/>
        </w:rPr>
        <w:t xml:space="preserve">“Kasai Gece” </w:t>
      </w:r>
      <w:r w:rsidRPr="00A60DD0">
        <w:rPr>
          <w:rFonts w:ascii="Times New Roman" w:eastAsia="Times New Roman" w:hAnsi="Times New Roman"/>
          <w:color w:val="000000"/>
          <w:sz w:val="24"/>
          <w:szCs w:val="24"/>
          <w:lang w:eastAsia="tr-TR"/>
        </w:rPr>
        <w:t>adlı ürünlere yönelik olarak yapılan tanıtımlar.</w:t>
      </w:r>
    </w:p>
    <w:p w:rsidR="000B260C" w:rsidRPr="00A60DD0" w:rsidRDefault="000B260C" w:rsidP="000B260C">
      <w:pPr>
        <w:widowControl w:val="0"/>
        <w:suppressAutoHyphens/>
        <w:spacing w:after="0" w:line="240" w:lineRule="auto"/>
        <w:ind w:right="140"/>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Reklam Yayın Tarihi:</w:t>
      </w:r>
      <w:r w:rsidRPr="00A60DD0">
        <w:rPr>
          <w:rFonts w:ascii="Times New Roman" w:eastAsia="Andale Sans UI" w:hAnsi="Times New Roman"/>
          <w:kern w:val="1"/>
          <w:sz w:val="24"/>
          <w:szCs w:val="24"/>
          <w:lang w:eastAsia="tr-TR"/>
        </w:rPr>
        <w:t xml:space="preserve"> 16.06.2014</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Yayınlandığı Mecra: </w:t>
      </w:r>
      <w:r w:rsidRPr="00A60DD0">
        <w:rPr>
          <w:rFonts w:ascii="Times New Roman" w:eastAsia="Andale Sans UI" w:hAnsi="Times New Roman"/>
          <w:kern w:val="1"/>
          <w:sz w:val="24"/>
          <w:szCs w:val="24"/>
          <w:lang w:eastAsia="tr-TR"/>
        </w:rPr>
        <w:t>İnternet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tabs>
          <w:tab w:val="left" w:pos="2198"/>
        </w:tabs>
        <w:spacing w:after="0" w:line="240" w:lineRule="auto"/>
        <w:ind w:right="-2"/>
        <w:jc w:val="both"/>
        <w:rPr>
          <w:rFonts w:ascii="Times New Roman" w:hAnsi="Times New Roman"/>
          <w:sz w:val="24"/>
          <w:szCs w:val="24"/>
        </w:rPr>
      </w:pPr>
      <w:r w:rsidRPr="00A60DD0">
        <w:rPr>
          <w:rFonts w:ascii="Times New Roman" w:eastAsia="Times New Roman" w:hAnsi="Times New Roman"/>
          <w:b/>
          <w:sz w:val="24"/>
          <w:szCs w:val="24"/>
          <w:lang w:val="x-none" w:eastAsia="x-none"/>
        </w:rPr>
        <w:t>Tespitler:</w:t>
      </w:r>
      <w:r w:rsidRPr="00A60DD0">
        <w:rPr>
          <w:rFonts w:ascii="Times New Roman" w:eastAsia="Times New Roman" w:hAnsi="Times New Roman"/>
          <w:sz w:val="24"/>
          <w:szCs w:val="24"/>
          <w:lang w:eastAsia="tr-TR"/>
        </w:rPr>
        <w:t xml:space="preserve"> </w:t>
      </w:r>
      <w:hyperlink r:id="rId78" w:history="1">
        <w:r w:rsidRPr="00A60DD0">
          <w:rPr>
            <w:rFonts w:ascii="Times New Roman" w:eastAsia="Times New Roman" w:hAnsi="Times New Roman"/>
            <w:color w:val="0000FF"/>
            <w:sz w:val="24"/>
            <w:szCs w:val="24"/>
            <w:u w:val="single"/>
            <w:lang w:eastAsia="tr-TR"/>
          </w:rPr>
          <w:t>www.womenist.net</w:t>
        </w:r>
      </w:hyperlink>
      <w:r w:rsidRPr="00A60DD0">
        <w:rPr>
          <w:rFonts w:ascii="Times New Roman" w:eastAsia="Times New Roman" w:hAnsi="Times New Roman"/>
          <w:sz w:val="24"/>
          <w:szCs w:val="24"/>
          <w:lang w:eastAsia="tr-TR"/>
        </w:rPr>
        <w:t xml:space="preserve"> adresli internet sitesinin 16.06.2014 tarihli görünümünde </w:t>
      </w:r>
      <w:r w:rsidRPr="00A60DD0">
        <w:rPr>
          <w:rFonts w:ascii="Times New Roman" w:eastAsia="Times New Roman" w:hAnsi="Times New Roman"/>
          <w:b/>
          <w:i/>
          <w:iCs/>
          <w:sz w:val="24"/>
          <w:szCs w:val="24"/>
          <w:lang w:eastAsia="tr-TR"/>
        </w:rPr>
        <w:t>“</w:t>
      </w:r>
      <w:r w:rsidRPr="00A60DD0">
        <w:rPr>
          <w:rFonts w:ascii="Times New Roman" w:eastAsia="Times New Roman" w:hAnsi="Times New Roman"/>
          <w:b/>
          <w:bCs/>
          <w:i/>
          <w:iCs/>
          <w:sz w:val="24"/>
          <w:szCs w:val="24"/>
          <w:lang w:eastAsia="tr-TR"/>
        </w:rPr>
        <w:t xml:space="preserve">Lactoferrin – </w:t>
      </w:r>
      <w:r w:rsidRPr="00A60DD0">
        <w:rPr>
          <w:rFonts w:ascii="Times New Roman" w:eastAsia="Times New Roman" w:hAnsi="Times New Roman"/>
          <w:b/>
          <w:i/>
          <w:iCs/>
          <w:sz w:val="24"/>
          <w:szCs w:val="24"/>
          <w:lang w:eastAsia="tr-TR"/>
        </w:rPr>
        <w:t xml:space="preserve">Günde 1 adet alınan bağışıklık sistemi destekleyici hap. Formülün sahibi nobele aday. </w:t>
      </w:r>
      <w:proofErr w:type="gramStart"/>
      <w:r w:rsidRPr="00A60DD0">
        <w:rPr>
          <w:rFonts w:ascii="Times New Roman" w:eastAsia="Times New Roman" w:hAnsi="Times New Roman"/>
          <w:b/>
          <w:i/>
          <w:iCs/>
          <w:sz w:val="24"/>
          <w:szCs w:val="24"/>
          <w:lang w:eastAsia="tr-TR"/>
        </w:rPr>
        <w:t xml:space="preserve">Tam gıda felsefesine uygun. </w:t>
      </w:r>
      <w:proofErr w:type="gramEnd"/>
      <w:r w:rsidRPr="00A60DD0">
        <w:rPr>
          <w:rFonts w:ascii="Times New Roman" w:eastAsia="Times New Roman" w:hAnsi="Times New Roman"/>
          <w:b/>
          <w:i/>
          <w:iCs/>
          <w:sz w:val="24"/>
          <w:szCs w:val="24"/>
          <w:lang w:eastAsia="tr-TR"/>
        </w:rPr>
        <w:t xml:space="preserve">Laktoz alerjisi olan kişilere de uygun. Sene boyunca burun bile akmıyor. </w:t>
      </w:r>
      <w:proofErr w:type="gramStart"/>
      <w:r w:rsidRPr="00A60DD0">
        <w:rPr>
          <w:rFonts w:ascii="Times New Roman" w:eastAsia="Times New Roman" w:hAnsi="Times New Roman"/>
          <w:b/>
          <w:i/>
          <w:iCs/>
          <w:sz w:val="24"/>
          <w:szCs w:val="24"/>
          <w:lang w:eastAsia="tr-TR"/>
        </w:rPr>
        <w:t xml:space="preserve">Bağırsak sağlığının korunmasına destek, demir emilimini arttırıcı. </w:t>
      </w:r>
      <w:proofErr w:type="gramEnd"/>
      <w:r w:rsidRPr="00A60DD0">
        <w:rPr>
          <w:rFonts w:ascii="Times New Roman" w:eastAsia="Times New Roman" w:hAnsi="Times New Roman"/>
          <w:b/>
          <w:bCs/>
          <w:i/>
          <w:iCs/>
          <w:sz w:val="24"/>
          <w:szCs w:val="24"/>
          <w:lang w:eastAsia="tr-TR"/>
        </w:rPr>
        <w:t xml:space="preserve">Kasai Gece- </w:t>
      </w:r>
      <w:r w:rsidRPr="00A60DD0">
        <w:rPr>
          <w:rFonts w:ascii="Times New Roman" w:eastAsia="Times New Roman" w:hAnsi="Times New Roman"/>
          <w:b/>
          <w:i/>
          <w:iCs/>
          <w:sz w:val="24"/>
          <w:szCs w:val="24"/>
          <w:lang w:eastAsia="tr-TR"/>
        </w:rPr>
        <w:t>Uyumaya yardımcı oluyor.”</w:t>
      </w:r>
      <w:r w:rsidRPr="00A60DD0">
        <w:rPr>
          <w:rFonts w:ascii="Times New Roman" w:eastAsia="Times New Roman" w:hAnsi="Times New Roman"/>
          <w:sz w:val="24"/>
          <w:szCs w:val="24"/>
          <w:lang w:val="x-none" w:eastAsia="x-none"/>
        </w:rPr>
        <w:t xml:space="preserve"> </w:t>
      </w:r>
      <w:r w:rsidRPr="00A60DD0">
        <w:rPr>
          <w:rFonts w:ascii="Times New Roman" w:hAnsi="Times New Roman"/>
          <w:sz w:val="24"/>
          <w:szCs w:val="24"/>
        </w:rPr>
        <w:t xml:space="preserve">şeklinde ifadelere yer verildiği tespit edilmiştir. </w:t>
      </w:r>
    </w:p>
    <w:p w:rsidR="000B260C" w:rsidRPr="00A60DD0" w:rsidRDefault="000B260C" w:rsidP="000B260C">
      <w:pPr>
        <w:tabs>
          <w:tab w:val="left" w:pos="2198"/>
        </w:tabs>
        <w:spacing w:after="0" w:line="240" w:lineRule="auto"/>
        <w:ind w:right="-2"/>
        <w:jc w:val="both"/>
        <w:rPr>
          <w:rFonts w:ascii="Times New Roman" w:hAnsi="Times New Roman"/>
          <w:sz w:val="24"/>
          <w:szCs w:val="24"/>
        </w:rPr>
      </w:pPr>
    </w:p>
    <w:p w:rsidR="000B260C" w:rsidRPr="00A60DD0" w:rsidRDefault="000B260C" w:rsidP="000B260C">
      <w:pPr>
        <w:widowControl w:val="0"/>
        <w:tabs>
          <w:tab w:val="left" w:pos="567"/>
        </w:tabs>
        <w:suppressAutoHyphens/>
        <w:spacing w:after="0" w:line="240" w:lineRule="auto"/>
        <w:jc w:val="both"/>
        <w:rPr>
          <w:rFonts w:ascii="Times New Roman" w:eastAsia="Andale Sans UI" w:hAnsi="Times New Roman"/>
          <w:color w:val="000000"/>
          <w:kern w:val="1"/>
          <w:sz w:val="24"/>
          <w:szCs w:val="24"/>
          <w:lang w:eastAsia="tr-TR"/>
        </w:rPr>
      </w:pPr>
      <w:r w:rsidRPr="00A60DD0">
        <w:rPr>
          <w:rFonts w:ascii="Times New Roman" w:eastAsia="Andale Sans UI" w:hAnsi="Times New Roman"/>
          <w:b/>
          <w:kern w:val="1"/>
          <w:sz w:val="24"/>
          <w:szCs w:val="24"/>
          <w:lang w:eastAsia="tr-TR"/>
        </w:rPr>
        <w:t xml:space="preserve">Değerlendirme/Karar: </w:t>
      </w:r>
      <w:r w:rsidRPr="00A60DD0">
        <w:rPr>
          <w:rFonts w:ascii="Times New Roman" w:eastAsia="Andale Sans UI" w:hAnsi="Times New Roman"/>
          <w:iCs/>
          <w:kern w:val="1"/>
          <w:sz w:val="24"/>
          <w:szCs w:val="24"/>
          <w:lang w:eastAsia="tr-TR"/>
        </w:rPr>
        <w:t>İnceleme konusu tanıtımlarda</w:t>
      </w:r>
      <w:r w:rsidRPr="00A60DD0">
        <w:rPr>
          <w:rFonts w:ascii="Times New Roman" w:eastAsia="Andale Sans UI" w:hAnsi="Times New Roman"/>
          <w:color w:val="000000"/>
          <w:kern w:val="1"/>
          <w:sz w:val="24"/>
          <w:szCs w:val="24"/>
          <w:lang w:eastAsia="tr-TR"/>
        </w:rPr>
        <w:t xml:space="preserve">, tedaviye yönelik ve endikasyon belirterek bahsi geçen ürünler ile ilgili tedavi edici ya da tedaviye yardımcı olarak kullanımına dair ifadelerle tüketicileri yanıltıcı sağlık beyanlarına yer verildiği, böylelikle tıp </w:t>
      </w:r>
      <w:proofErr w:type="gramStart"/>
      <w:r w:rsidRPr="00A60DD0">
        <w:rPr>
          <w:rFonts w:ascii="Times New Roman" w:eastAsia="Andale Sans UI" w:hAnsi="Times New Roman"/>
          <w:color w:val="000000"/>
          <w:kern w:val="1"/>
          <w:sz w:val="24"/>
          <w:szCs w:val="24"/>
          <w:lang w:eastAsia="tr-TR"/>
        </w:rPr>
        <w:t>literatüründe</w:t>
      </w:r>
      <w:proofErr w:type="gramEnd"/>
      <w:r w:rsidRPr="00A60DD0">
        <w:rPr>
          <w:rFonts w:ascii="Times New Roman" w:eastAsia="Andale Sans UI" w:hAnsi="Times New Roman"/>
          <w:color w:val="000000"/>
          <w:kern w:val="1"/>
          <w:sz w:val="24"/>
          <w:szCs w:val="24"/>
          <w:lang w:eastAsia="tr-TR"/>
        </w:rPr>
        <w:t xml:space="preserve"> hastalık olarak kabul edilen ve hekim kontrolünde tedavi edilmesi gereken rahatsızlıkların anılan ürünler ile tedavi edilebileceği izlenimi oluşturulduğu ve söz konusu iddiaların da bilimsel olarak ispatlanamadığı, dolayısıyla bahsi geçen tanıtımların;</w:t>
      </w:r>
    </w:p>
    <w:p w:rsidR="000B260C" w:rsidRPr="00A60DD0" w:rsidRDefault="000B260C" w:rsidP="000B260C">
      <w:pPr>
        <w:widowControl w:val="0"/>
        <w:tabs>
          <w:tab w:val="left" w:pos="567"/>
        </w:tabs>
        <w:suppressAutoHyphens/>
        <w:spacing w:after="0" w:line="240" w:lineRule="auto"/>
        <w:jc w:val="both"/>
        <w:rPr>
          <w:rFonts w:ascii="Times New Roman" w:eastAsia="Andale Sans UI" w:hAnsi="Times New Roman"/>
          <w:color w:val="000000"/>
          <w:kern w:val="1"/>
          <w:sz w:val="24"/>
          <w:szCs w:val="24"/>
          <w:lang w:eastAsia="tr-TR"/>
        </w:rPr>
      </w:pPr>
    </w:p>
    <w:p w:rsidR="000B260C" w:rsidRPr="00A60DD0" w:rsidRDefault="000B260C" w:rsidP="000B260C">
      <w:pPr>
        <w:widowControl w:val="0"/>
        <w:suppressAutoHyphens/>
        <w:autoSpaceDE w:val="0"/>
        <w:autoSpaceDN w:val="0"/>
        <w:adjustRightInd w:val="0"/>
        <w:spacing w:after="0" w:line="240" w:lineRule="auto"/>
        <w:jc w:val="both"/>
        <w:rPr>
          <w:rFonts w:ascii="Times New Roman" w:eastAsia="Andale Sans UI" w:hAnsi="Times New Roman"/>
          <w:iCs/>
          <w:kern w:val="1"/>
          <w:sz w:val="24"/>
          <w:szCs w:val="24"/>
          <w:lang w:eastAsia="tr-TR"/>
        </w:rPr>
      </w:pPr>
      <w:r w:rsidRPr="00A60DD0">
        <w:rPr>
          <w:rFonts w:ascii="Times New Roman" w:eastAsia="Andale Sans UI" w:hAnsi="Times New Roman"/>
          <w:spacing w:val="-1"/>
          <w:kern w:val="1"/>
          <w:sz w:val="24"/>
          <w:szCs w:val="24"/>
          <w:lang w:eastAsia="tr-TR"/>
        </w:rPr>
        <w:t xml:space="preserve">- </w:t>
      </w:r>
      <w:r w:rsidRPr="00A60DD0">
        <w:rPr>
          <w:rFonts w:ascii="Times New Roman" w:eastAsia="Andale Sans UI" w:hAnsi="Times New Roman"/>
          <w:iCs/>
          <w:kern w:val="1"/>
          <w:sz w:val="24"/>
          <w:szCs w:val="24"/>
          <w:lang w:eastAsia="tr-TR"/>
        </w:rPr>
        <w:t>Sağlık Beyanı ile Satışa Sunulan Ürünlerin Sağlık Beyanları Hakkında Yönetmeliğin 5-1/a, 5-1/b, 5-1/c, 5-1/ç, 5-1/d ve 6 ncı maddelerine,</w:t>
      </w:r>
    </w:p>
    <w:p w:rsidR="000B260C" w:rsidRPr="00A60DD0" w:rsidRDefault="000B260C" w:rsidP="000B260C">
      <w:pPr>
        <w:widowControl w:val="0"/>
        <w:suppressAutoHyphens/>
        <w:autoSpaceDE w:val="0"/>
        <w:autoSpaceDN w:val="0"/>
        <w:adjustRightInd w:val="0"/>
        <w:spacing w:after="0" w:line="240" w:lineRule="auto"/>
        <w:jc w:val="both"/>
        <w:rPr>
          <w:rFonts w:ascii="Times New Roman" w:eastAsia="Andale Sans UI" w:hAnsi="Times New Roman"/>
          <w:iCs/>
          <w:kern w:val="1"/>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r w:rsidRPr="00A60DD0">
        <w:rPr>
          <w:rFonts w:ascii="Times New Roman" w:eastAsia="Andale Sans UI" w:hAnsi="Times New Roman"/>
          <w:spacing w:val="-1"/>
          <w:kern w:val="1"/>
          <w:sz w:val="24"/>
          <w:szCs w:val="24"/>
          <w:lang w:eastAsia="tr-TR"/>
        </w:rPr>
        <w:t xml:space="preserve">- 5996 Sayılı Veteriner Hizmetleri, Bitki Sağlığı, Gıda ve Yem Kanunu’nun 24/3 maddesine, </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r w:rsidRPr="00A60DD0">
        <w:rPr>
          <w:rFonts w:ascii="Times New Roman" w:eastAsia="Andale Sans UI" w:hAnsi="Times New Roman"/>
          <w:bCs/>
          <w:kern w:val="1"/>
          <w:sz w:val="24"/>
          <w:szCs w:val="24"/>
          <w:lang w:eastAsia="tr-TR"/>
        </w:rPr>
        <w:t>- Türk Gıda Kodeksi Etiketleme Yönetmeliği’nin 6 ncı ve 40/1, 42/1, 42/2 maddelerine,</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1"/>
          <w:sz w:val="24"/>
          <w:szCs w:val="24"/>
          <w:lang w:eastAsia="tr-TR"/>
        </w:rPr>
      </w:pPr>
      <w:r w:rsidRPr="00A60DD0">
        <w:rPr>
          <w:rFonts w:ascii="Times New Roman" w:eastAsia="Andale Sans UI" w:hAnsi="Times New Roman"/>
          <w:spacing w:val="-1"/>
          <w:kern w:val="1"/>
          <w:sz w:val="24"/>
          <w:szCs w:val="24"/>
          <w:lang w:eastAsia="tr-TR"/>
        </w:rPr>
        <w:t xml:space="preserve">- </w:t>
      </w:r>
      <w:r w:rsidRPr="00A60DD0">
        <w:rPr>
          <w:rFonts w:ascii="Times New Roman" w:eastAsia="Andale Sans UI" w:hAnsi="Times New Roman"/>
          <w:bCs/>
          <w:kern w:val="1"/>
          <w:sz w:val="24"/>
          <w:szCs w:val="24"/>
          <w:lang w:eastAsia="tr-TR"/>
        </w:rPr>
        <w:t>İnceleme konusu reklamların yayınlandığı dönemde yürürlükte bulunan mülga</w:t>
      </w:r>
      <w:r w:rsidRPr="00A60DD0">
        <w:rPr>
          <w:rFonts w:ascii="Times New Roman" w:eastAsia="Andale Sans UI" w:hAnsi="Times New Roman"/>
          <w:b/>
          <w:bCs/>
          <w:kern w:val="1"/>
          <w:sz w:val="24"/>
          <w:szCs w:val="24"/>
          <w:lang w:eastAsia="tr-TR"/>
        </w:rPr>
        <w:t xml:space="preserve"> </w:t>
      </w:r>
      <w:r w:rsidRPr="00A60DD0">
        <w:rPr>
          <w:rFonts w:ascii="Times New Roman" w:eastAsia="Andale Sans UI" w:hAnsi="Times New Roman"/>
          <w:spacing w:val="-1"/>
          <w:kern w:val="1"/>
          <w:sz w:val="24"/>
          <w:szCs w:val="24"/>
          <w:lang w:eastAsia="tr-TR"/>
        </w:rPr>
        <w:t xml:space="preserve">Ticari Reklam ve İlanlara İlişkin İlkeler ve Uygulama Esaslarına Dair Yönetmelik’in 5/a, 5/b, 5/e, 7/a, 7/c, 13, 17 ve 21 inci maddelerine, </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  </w:t>
      </w:r>
      <w:r w:rsidRPr="00A60DD0">
        <w:rPr>
          <w:rFonts w:ascii="Times New Roman" w:eastAsia="Andale Sans UI" w:hAnsi="Times New Roman"/>
          <w:bCs/>
          <w:kern w:val="1"/>
          <w:sz w:val="24"/>
          <w:szCs w:val="24"/>
          <w:lang w:eastAsia="tr-TR"/>
        </w:rPr>
        <w:t>6502 sayılı Tüketicinin Korunması Hakkında Kanunun 61 inci maddesi</w:t>
      </w:r>
      <w:r w:rsidRPr="00A60DD0">
        <w:rPr>
          <w:rFonts w:ascii="Times New Roman" w:eastAsia="Andale Sans UI" w:hAnsi="Times New Roman"/>
          <w:kern w:val="1"/>
          <w:sz w:val="24"/>
          <w:szCs w:val="24"/>
          <w:lang w:eastAsia="tr-TR"/>
        </w:rPr>
        <w:t xml:space="preserve"> </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 </w:t>
      </w: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color w:val="000000"/>
          <w:kern w:val="1"/>
          <w:sz w:val="24"/>
          <w:szCs w:val="24"/>
          <w:lang w:eastAsia="tr-TR"/>
        </w:rPr>
      </w:pPr>
      <w:r w:rsidRPr="00A60DD0">
        <w:rPr>
          <w:rFonts w:ascii="Times New Roman" w:eastAsia="Andale Sans UI" w:hAnsi="Times New Roman"/>
          <w:kern w:val="1"/>
          <w:sz w:val="24"/>
          <w:szCs w:val="24"/>
          <w:lang w:eastAsia="tr-TR"/>
        </w:rPr>
        <w:t xml:space="preserve">Buna göre, reklam veren </w:t>
      </w:r>
      <w:r w:rsidRPr="00A60DD0">
        <w:rPr>
          <w:rFonts w:ascii="Times New Roman" w:eastAsia="Andale Sans UI" w:hAnsi="Times New Roman"/>
          <w:b/>
          <w:color w:val="000000"/>
          <w:kern w:val="1"/>
          <w:sz w:val="24"/>
          <w:szCs w:val="24"/>
          <w:lang w:eastAsia="tr-TR"/>
        </w:rPr>
        <w:t xml:space="preserve">Koding Medya İletişim Rek. Ve Paz. Ltd. Şti. </w:t>
      </w:r>
      <w:r w:rsidRPr="00A60DD0">
        <w:rPr>
          <w:rFonts w:ascii="Times New Roman" w:eastAsia="Andale Sans UI" w:hAnsi="Times New Roman"/>
          <w:kern w:val="1"/>
          <w:sz w:val="24"/>
          <w:szCs w:val="24"/>
          <w:lang w:eastAsia="tr-TR"/>
        </w:rPr>
        <w:t>hakkında,</w:t>
      </w:r>
      <w:r w:rsidRPr="00A60DD0">
        <w:rPr>
          <w:rFonts w:ascii="Times New Roman" w:eastAsia="Andale Sans UI" w:hAnsi="Times New Roman"/>
          <w:bCs/>
          <w:kern w:val="1"/>
          <w:sz w:val="24"/>
          <w:szCs w:val="24"/>
          <w:lang w:eastAsia="tr-TR"/>
        </w:rPr>
        <w:t xml:space="preserve"> 6502 sayılı Kanunun 63 üncü ve 77/12 nci maddeleri uyarınca </w:t>
      </w:r>
      <w:r w:rsidRPr="00A60DD0">
        <w:rPr>
          <w:rFonts w:ascii="Times New Roman" w:eastAsia="Andale Sans UI" w:hAnsi="Times New Roman"/>
          <w:b/>
          <w:bCs/>
          <w:kern w:val="1"/>
          <w:sz w:val="24"/>
          <w:szCs w:val="24"/>
          <w:lang w:eastAsia="tr-TR"/>
        </w:rPr>
        <w:t>anılan reklamları durdurma cezası</w:t>
      </w:r>
      <w:r w:rsidRPr="00A60DD0">
        <w:rPr>
          <w:rFonts w:ascii="Times New Roman" w:eastAsia="Andale Sans UI" w:hAnsi="Times New Roman"/>
          <w:bCs/>
          <w:kern w:val="1"/>
          <w:sz w:val="24"/>
          <w:szCs w:val="24"/>
          <w:lang w:eastAsia="tr-TR"/>
        </w:rPr>
        <w:t xml:space="preserve"> verilmesine </w:t>
      </w:r>
      <w:r w:rsidRPr="00A60DD0">
        <w:rPr>
          <w:rFonts w:ascii="Times New Roman" w:eastAsia="Andale Sans UI" w:hAnsi="Times New Roman"/>
          <w:kern w:val="1"/>
          <w:sz w:val="24"/>
          <w:szCs w:val="24"/>
          <w:lang w:eastAsia="tr-TR"/>
        </w:rPr>
        <w:t>karar verilmiştir.</w:t>
      </w:r>
    </w:p>
    <w:p w:rsidR="000B260C" w:rsidRDefault="000B260C" w:rsidP="000B260C">
      <w:pPr>
        <w:spacing w:after="0" w:line="240" w:lineRule="auto"/>
        <w:jc w:val="both"/>
        <w:rPr>
          <w:rFonts w:ascii="Times New Roman" w:hAnsi="Times New Roman"/>
          <w:b/>
          <w:kern w:val="1"/>
          <w:sz w:val="24"/>
          <w:szCs w:val="24"/>
          <w:lang w:eastAsia="tr-TR"/>
        </w:rPr>
      </w:pPr>
    </w:p>
    <w:p w:rsidR="00E33EFA" w:rsidRDefault="00E33EFA" w:rsidP="000B260C">
      <w:pPr>
        <w:spacing w:after="0" w:line="240" w:lineRule="auto"/>
        <w:jc w:val="both"/>
        <w:rPr>
          <w:rFonts w:ascii="Times New Roman" w:hAnsi="Times New Roman"/>
          <w:b/>
          <w:kern w:val="1"/>
          <w:sz w:val="24"/>
          <w:szCs w:val="24"/>
          <w:lang w:eastAsia="tr-TR"/>
        </w:rPr>
      </w:pPr>
    </w:p>
    <w:p w:rsidR="00E33EFA" w:rsidRDefault="00E33EFA" w:rsidP="000B260C">
      <w:pPr>
        <w:spacing w:after="0" w:line="240" w:lineRule="auto"/>
        <w:jc w:val="both"/>
        <w:rPr>
          <w:rFonts w:ascii="Times New Roman" w:hAnsi="Times New Roman"/>
          <w:b/>
          <w:kern w:val="1"/>
          <w:sz w:val="24"/>
          <w:szCs w:val="24"/>
          <w:lang w:eastAsia="tr-TR"/>
        </w:rPr>
      </w:pPr>
    </w:p>
    <w:p w:rsidR="00E33EFA" w:rsidRDefault="00E33EFA" w:rsidP="000B260C">
      <w:pPr>
        <w:spacing w:after="0" w:line="240" w:lineRule="auto"/>
        <w:jc w:val="both"/>
        <w:rPr>
          <w:rFonts w:ascii="Times New Roman" w:hAnsi="Times New Roman"/>
          <w:b/>
          <w:kern w:val="1"/>
          <w:sz w:val="24"/>
          <w:szCs w:val="24"/>
          <w:lang w:eastAsia="tr-TR"/>
        </w:rPr>
      </w:pPr>
    </w:p>
    <w:p w:rsidR="00E33EFA" w:rsidRPr="00A60DD0" w:rsidRDefault="00E33EFA" w:rsidP="000B260C">
      <w:pPr>
        <w:spacing w:after="0" w:line="240" w:lineRule="auto"/>
        <w:jc w:val="both"/>
        <w:rPr>
          <w:rFonts w:ascii="Times New Roman" w:hAnsi="Times New Roman"/>
          <w:b/>
          <w:kern w:val="1"/>
          <w:sz w:val="24"/>
          <w:szCs w:val="24"/>
          <w:lang w:eastAsia="tr-TR"/>
        </w:rPr>
      </w:pPr>
    </w:p>
    <w:p w:rsidR="000B260C" w:rsidRPr="00A60DD0" w:rsidRDefault="000B260C" w:rsidP="000B260C">
      <w:pPr>
        <w:pStyle w:val="Standard"/>
        <w:tabs>
          <w:tab w:val="left" w:pos="0"/>
        </w:tabs>
        <w:ind w:right="-142"/>
        <w:jc w:val="both"/>
        <w:rPr>
          <w:b/>
        </w:rPr>
      </w:pPr>
      <w:r w:rsidRPr="00A60DD0">
        <w:rPr>
          <w:b/>
        </w:rPr>
        <w:t>51)</w:t>
      </w:r>
    </w:p>
    <w:p w:rsidR="000B260C" w:rsidRPr="00A60DD0" w:rsidRDefault="000B260C" w:rsidP="000B260C">
      <w:pPr>
        <w:pStyle w:val="Standard"/>
        <w:tabs>
          <w:tab w:val="left" w:pos="0"/>
        </w:tabs>
        <w:ind w:right="-142"/>
        <w:jc w:val="both"/>
        <w:rPr>
          <w:b/>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Dosya No: 2014/1748</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w:t>
      </w:r>
      <w:r w:rsidRPr="00A60DD0">
        <w:rPr>
          <w:rFonts w:ascii="Times New Roman" w:eastAsia="Andale Sans UI" w:hAnsi="Times New Roman"/>
          <w:b/>
          <w:bCs/>
          <w:kern w:val="1"/>
          <w:sz w:val="24"/>
          <w:szCs w:val="24"/>
          <w:lang w:eastAsia="tr-TR"/>
        </w:rPr>
        <w:t xml:space="preserve"> </w:t>
      </w:r>
      <w:r w:rsidRPr="00A60DD0">
        <w:rPr>
          <w:rFonts w:ascii="Times New Roman" w:eastAsia="Andale Sans UI" w:hAnsi="Times New Roman"/>
          <w:b/>
          <w:kern w:val="1"/>
          <w:sz w:val="24"/>
          <w:szCs w:val="24"/>
          <w:lang w:eastAsia="tr-TR"/>
        </w:rPr>
        <w:t>Doğuş Çay ve Gıda Maddeleri Üretim Pazarlama İth. İhr. A.Ş.</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 Reklam: </w:t>
      </w:r>
      <w:hyperlink r:id="rId79" w:history="1">
        <w:r w:rsidRPr="00A60DD0">
          <w:rPr>
            <w:rFonts w:ascii="Times New Roman" w:eastAsia="Andale Sans UI" w:hAnsi="Times New Roman"/>
            <w:color w:val="000080"/>
            <w:kern w:val="1"/>
            <w:sz w:val="24"/>
            <w:szCs w:val="24"/>
            <w:u w:val="single"/>
            <w:lang w:eastAsia="tr-TR"/>
          </w:rPr>
          <w:t>http://yesilcay.com</w:t>
        </w:r>
      </w:hyperlink>
      <w:r w:rsidRPr="00A60DD0">
        <w:rPr>
          <w:rFonts w:ascii="Times New Roman" w:eastAsia="Andale Sans UI" w:hAnsi="Times New Roman"/>
          <w:kern w:val="1"/>
          <w:sz w:val="24"/>
          <w:szCs w:val="24"/>
          <w:lang w:eastAsia="tr-TR"/>
        </w:rPr>
        <w:t xml:space="preserve"> adresli internet sitesinde yer alan tanıtımlar</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 xml:space="preserve">Reklam Yayın Tarihi: </w:t>
      </w:r>
      <w:r w:rsidRPr="00A60DD0">
        <w:rPr>
          <w:rFonts w:ascii="Times New Roman" w:eastAsia="Andale Sans UI" w:hAnsi="Times New Roman"/>
          <w:kern w:val="1"/>
          <w:sz w:val="24"/>
          <w:szCs w:val="24"/>
          <w:lang w:eastAsia="tr-TR"/>
        </w:rPr>
        <w:t>24.12.2014</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Yayınlandığı Mecra: </w:t>
      </w:r>
      <w:r w:rsidRPr="00A60DD0">
        <w:rPr>
          <w:rFonts w:ascii="Times New Roman" w:eastAsia="Andale Sans UI" w:hAnsi="Times New Roman"/>
          <w:kern w:val="1"/>
          <w:sz w:val="24"/>
          <w:szCs w:val="24"/>
          <w:lang w:eastAsia="tr-TR"/>
        </w:rPr>
        <w:t xml:space="preserve">İnternet </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hAnsi="Times New Roman"/>
          <w:bCs/>
          <w:iCs/>
          <w:sz w:val="24"/>
          <w:szCs w:val="24"/>
        </w:rPr>
      </w:pPr>
      <w:r w:rsidRPr="00A60DD0">
        <w:rPr>
          <w:rFonts w:ascii="Times New Roman" w:eastAsia="Andale Sans UI" w:hAnsi="Times New Roman"/>
          <w:b/>
          <w:kern w:val="1"/>
          <w:sz w:val="24"/>
          <w:szCs w:val="24"/>
          <w:lang w:eastAsia="tr-TR"/>
        </w:rPr>
        <w:t>Tespitler</w:t>
      </w:r>
      <w:r w:rsidRPr="00A60DD0">
        <w:rPr>
          <w:rFonts w:ascii="Times New Roman" w:eastAsia="Andale Sans UI" w:hAnsi="Times New Roman"/>
          <w:kern w:val="1"/>
          <w:sz w:val="24"/>
          <w:szCs w:val="24"/>
          <w:lang w:eastAsia="tr-TR"/>
        </w:rPr>
        <w:t xml:space="preserve">: </w:t>
      </w:r>
      <w:hyperlink r:id="rId80" w:history="1">
        <w:r w:rsidRPr="00A60DD0">
          <w:rPr>
            <w:rFonts w:ascii="Times New Roman" w:hAnsi="Times New Roman"/>
            <w:color w:val="0000FF" w:themeColor="hyperlink"/>
            <w:sz w:val="24"/>
            <w:szCs w:val="24"/>
            <w:u w:val="single"/>
          </w:rPr>
          <w:t>http://yesilcay.com</w:t>
        </w:r>
      </w:hyperlink>
      <w:r w:rsidRPr="00A60DD0">
        <w:rPr>
          <w:rFonts w:ascii="Times New Roman" w:hAnsi="Times New Roman"/>
          <w:sz w:val="24"/>
          <w:szCs w:val="24"/>
        </w:rPr>
        <w:t xml:space="preserve"> adresli internet sitesi </w:t>
      </w:r>
      <w:r w:rsidRPr="00A60DD0">
        <w:rPr>
          <w:rFonts w:ascii="Times New Roman" w:eastAsia="Times New Roman" w:hAnsi="Times New Roman"/>
          <w:sz w:val="24"/>
          <w:szCs w:val="24"/>
          <w:lang w:eastAsia="tr-TR"/>
        </w:rPr>
        <w:t xml:space="preserve">ile </w:t>
      </w:r>
      <w:hyperlink r:id="rId81" w:history="1">
        <w:r w:rsidRPr="00A60DD0">
          <w:rPr>
            <w:rFonts w:ascii="Times New Roman" w:eastAsia="Times New Roman" w:hAnsi="Times New Roman"/>
            <w:color w:val="0000FF" w:themeColor="hyperlink"/>
            <w:sz w:val="24"/>
            <w:szCs w:val="24"/>
            <w:u w:val="single"/>
            <w:lang w:eastAsia="tr-TR"/>
          </w:rPr>
          <w:t>www.youtube.com</w:t>
        </w:r>
      </w:hyperlink>
      <w:r w:rsidRPr="00A60DD0">
        <w:rPr>
          <w:rFonts w:ascii="Times New Roman" w:eastAsia="Times New Roman" w:hAnsi="Times New Roman"/>
          <w:sz w:val="24"/>
          <w:szCs w:val="24"/>
          <w:lang w:eastAsia="tr-TR"/>
        </w:rPr>
        <w:t xml:space="preserve"> adresli internet sitelerinin 24.12.2014 tarihli görünümlerinde</w:t>
      </w:r>
      <w:r w:rsidRPr="00A60DD0">
        <w:rPr>
          <w:rFonts w:ascii="Times New Roman" w:hAnsi="Times New Roman"/>
          <w:bCs/>
          <w:iCs/>
          <w:sz w:val="24"/>
          <w:szCs w:val="24"/>
        </w:rPr>
        <w:t xml:space="preserve"> yayınlanan videolarda;</w:t>
      </w:r>
    </w:p>
    <w:p w:rsidR="000B260C" w:rsidRPr="00A60DD0" w:rsidRDefault="000B260C" w:rsidP="000B260C">
      <w:pPr>
        <w:shd w:val="clear" w:color="auto" w:fill="FFFFFF"/>
        <w:spacing w:after="0" w:line="240" w:lineRule="auto"/>
        <w:jc w:val="both"/>
        <w:rPr>
          <w:rFonts w:ascii="Times New Roman" w:hAnsi="Times New Roman"/>
          <w:bCs/>
          <w:iCs/>
          <w:sz w:val="24"/>
          <w:szCs w:val="24"/>
        </w:rPr>
      </w:pPr>
    </w:p>
    <w:p w:rsidR="000B260C" w:rsidRPr="00A60DD0" w:rsidRDefault="000B260C" w:rsidP="000B260C">
      <w:pPr>
        <w:shd w:val="clear" w:color="auto" w:fill="FFFFFF"/>
        <w:spacing w:after="0" w:line="240" w:lineRule="auto"/>
        <w:jc w:val="both"/>
        <w:rPr>
          <w:rFonts w:ascii="Times New Roman" w:hAnsi="Times New Roman"/>
          <w:bCs/>
          <w:i/>
          <w:iCs/>
          <w:sz w:val="24"/>
          <w:szCs w:val="24"/>
        </w:rPr>
      </w:pPr>
      <w:r w:rsidRPr="00A60DD0">
        <w:rPr>
          <w:rFonts w:ascii="Times New Roman" w:hAnsi="Times New Roman"/>
          <w:b/>
          <w:bCs/>
          <w:i/>
          <w:iCs/>
          <w:sz w:val="24"/>
          <w:szCs w:val="24"/>
        </w:rPr>
        <w:t xml:space="preserve">“Yeşil çay tüketiminin sağlığa faydaları nelerdir? </w:t>
      </w:r>
      <w:proofErr w:type="gramStart"/>
      <w:r w:rsidRPr="00A60DD0">
        <w:rPr>
          <w:rFonts w:ascii="Times New Roman" w:hAnsi="Times New Roman"/>
          <w:bCs/>
          <w:iCs/>
          <w:sz w:val="24"/>
          <w:szCs w:val="24"/>
        </w:rPr>
        <w:t>başlığı</w:t>
      </w:r>
      <w:proofErr w:type="gramEnd"/>
      <w:r w:rsidRPr="00A60DD0">
        <w:rPr>
          <w:rFonts w:ascii="Times New Roman" w:hAnsi="Times New Roman"/>
          <w:bCs/>
          <w:iCs/>
          <w:sz w:val="24"/>
          <w:szCs w:val="24"/>
        </w:rPr>
        <w:t xml:space="preserve"> altında; </w:t>
      </w:r>
      <w:r w:rsidRPr="00A60DD0">
        <w:rPr>
          <w:rFonts w:ascii="Times New Roman" w:hAnsi="Times New Roman"/>
          <w:b/>
          <w:bCs/>
          <w:i/>
          <w:iCs/>
          <w:sz w:val="24"/>
          <w:szCs w:val="24"/>
        </w:rPr>
        <w:t xml:space="preserve">“…Yeşil çayla ilgili yapılmış çok araştırma var ama en dikkat çekici olan kanser ile ilgili yapılan çalışmalar. Çünkü pek çok çalışmanın ortak sonucuna göre yeşil çay düzenli bir şekilde tüketildiği zaman içindeki polifenoller sayesinde kansere karşı koruyuculuk gösteriyor. Diğer önemli bir bölüm, bağışıklık sistemini </w:t>
      </w:r>
      <w:proofErr w:type="gramStart"/>
      <w:r w:rsidRPr="00A60DD0">
        <w:rPr>
          <w:rFonts w:ascii="Times New Roman" w:hAnsi="Times New Roman"/>
          <w:b/>
          <w:bCs/>
          <w:i/>
          <w:iCs/>
          <w:sz w:val="24"/>
          <w:szCs w:val="24"/>
        </w:rPr>
        <w:t>enfeksiyonlara</w:t>
      </w:r>
      <w:proofErr w:type="gramEnd"/>
      <w:r w:rsidRPr="00A60DD0">
        <w:rPr>
          <w:rFonts w:ascii="Times New Roman" w:hAnsi="Times New Roman"/>
          <w:b/>
          <w:bCs/>
          <w:i/>
          <w:iCs/>
          <w:sz w:val="24"/>
          <w:szCs w:val="24"/>
        </w:rPr>
        <w:t xml:space="preserve"> karşı korumakla ilgili çalışmalar. Yine yeşil çayın düzenli tüketimiyle bağışıklık sistemini koruduğunu söyleyebiliriz. Hanımların en çok ilgisini çeken konu ise yeşil çayla ilgili formda kalmamıza yardımcı olur mu, yağ yakımını destekler mi. Evet, yeşil çayla ilgili yapılmış bazı araştırmalar diyor ki, özellikle karın bölgesi yağların yakılmasında düzenli yeşil çay içiminin etkisi var. Nasıl etki ediyor yeşil çay karın yağlarının yakılmasına? Bazı araştırma sonuçlarına göre yeşil çayın içindeki, hani şu söylenmesi zor madde, epi-gallo-kateşin-gallot maddesi, işte yağ yakımına yardımcı olan madde. Ama yeşil çayın faydaları bitmiyor. İçindeki yüksek floroid sayesinde hem kemik iltihaplanmalarının iyileşmesinde hem kemik sağlığında da destek oluyor diyebiliriz. Kalp sağlığı ile ilgili yapılmış çalışmalar da var. Kolestrol düşürücü etkisinin yanı sıra pıhtı ve inmeye sebep olan fibrinojen maddesinin miktarını azaltmada etkili olduğunu söyleyebiliriz. Daha fazla araştırma yapılmasına ihtiyaç olmakla birlikte bazı çalışmalar özellikle yine Alzheimer ve Parkinson hastalıklarının iyileşmesinde de korunmasında da yeşil çayın pozitif etkisinden bahsediyor…”</w:t>
      </w:r>
      <w:r w:rsidRPr="00A60DD0">
        <w:rPr>
          <w:rFonts w:ascii="Times New Roman" w:hAnsi="Times New Roman"/>
          <w:bCs/>
          <w:i/>
          <w:iCs/>
          <w:sz w:val="24"/>
          <w:szCs w:val="24"/>
        </w:rPr>
        <w:t>,</w:t>
      </w:r>
    </w:p>
    <w:p w:rsidR="000B260C" w:rsidRPr="00A60DD0" w:rsidRDefault="000B260C" w:rsidP="000B260C">
      <w:pPr>
        <w:shd w:val="clear" w:color="auto" w:fill="FFFFFF"/>
        <w:spacing w:after="0" w:line="240" w:lineRule="auto"/>
        <w:jc w:val="both"/>
        <w:rPr>
          <w:rFonts w:ascii="Times New Roman" w:hAnsi="Times New Roman"/>
          <w:bCs/>
          <w:i/>
          <w:iCs/>
          <w:sz w:val="24"/>
          <w:szCs w:val="24"/>
        </w:rPr>
      </w:pPr>
    </w:p>
    <w:p w:rsidR="000B260C" w:rsidRPr="00A60DD0" w:rsidRDefault="000B260C" w:rsidP="000B260C">
      <w:pPr>
        <w:shd w:val="clear" w:color="auto" w:fill="FFFFFF"/>
        <w:spacing w:after="0" w:line="240" w:lineRule="auto"/>
        <w:jc w:val="both"/>
        <w:rPr>
          <w:rFonts w:ascii="Times New Roman" w:hAnsi="Times New Roman"/>
          <w:b/>
          <w:bCs/>
          <w:i/>
          <w:iCs/>
          <w:sz w:val="24"/>
          <w:szCs w:val="24"/>
        </w:rPr>
      </w:pPr>
      <w:r w:rsidRPr="00A60DD0">
        <w:rPr>
          <w:rFonts w:ascii="Times New Roman" w:hAnsi="Times New Roman"/>
          <w:b/>
          <w:bCs/>
          <w:iCs/>
          <w:sz w:val="24"/>
          <w:szCs w:val="24"/>
        </w:rPr>
        <w:t xml:space="preserve"> “</w:t>
      </w:r>
      <w:r w:rsidRPr="00A60DD0">
        <w:rPr>
          <w:rFonts w:ascii="Times New Roman" w:hAnsi="Times New Roman"/>
          <w:b/>
          <w:bCs/>
          <w:i/>
          <w:iCs/>
          <w:sz w:val="24"/>
          <w:szCs w:val="24"/>
        </w:rPr>
        <w:t>Bağışıklık sistemini destekleyen çaylar nelerdir?</w:t>
      </w:r>
      <w:r w:rsidRPr="00A60DD0">
        <w:rPr>
          <w:rFonts w:ascii="Times New Roman" w:hAnsi="Times New Roman"/>
          <w:b/>
          <w:bCs/>
          <w:iCs/>
          <w:sz w:val="24"/>
          <w:szCs w:val="24"/>
        </w:rPr>
        <w:t>”</w:t>
      </w:r>
      <w:r w:rsidRPr="00A60DD0">
        <w:rPr>
          <w:rFonts w:ascii="Times New Roman" w:hAnsi="Times New Roman"/>
          <w:bCs/>
          <w:iCs/>
          <w:sz w:val="24"/>
          <w:szCs w:val="24"/>
        </w:rPr>
        <w:t xml:space="preserve"> başlığı altında; </w:t>
      </w:r>
      <w:r w:rsidRPr="00A60DD0">
        <w:rPr>
          <w:rFonts w:ascii="Times New Roman" w:hAnsi="Times New Roman"/>
          <w:b/>
          <w:bCs/>
          <w:i/>
          <w:iCs/>
          <w:sz w:val="24"/>
          <w:szCs w:val="24"/>
        </w:rPr>
        <w:t>“…Peki hangi çaylar özellikle bağışıklık sistemi üzerinde etkili derseniz, yeşil çay ve ekinezyadan bahsetmek istiyorum size. Yeşil çay içerisindeki flavonoidler</w:t>
      </w:r>
      <w:r w:rsidRPr="00A60DD0">
        <w:rPr>
          <w:rFonts w:ascii="Times New Roman" w:hAnsi="Times New Roman"/>
          <w:b/>
          <w:i/>
          <w:sz w:val="24"/>
          <w:szCs w:val="24"/>
        </w:rPr>
        <w:t xml:space="preserve"> </w:t>
      </w:r>
      <w:r w:rsidRPr="00A60DD0">
        <w:rPr>
          <w:rFonts w:ascii="Times New Roman" w:hAnsi="Times New Roman"/>
          <w:b/>
          <w:bCs/>
          <w:i/>
          <w:iCs/>
          <w:sz w:val="24"/>
          <w:szCs w:val="24"/>
        </w:rPr>
        <w:t>antioksidan, yani vücudumuzdaki oksidasyona karşı savaşıyor. Bu anlamda sistemi güçlendirdiği için aslında kanserden gribe kadar çok geniş bir yelpazede vücudumuzun savunma sistemini güçlendiriyor… ”</w:t>
      </w:r>
      <w:r w:rsidRPr="00A60DD0">
        <w:rPr>
          <w:rFonts w:ascii="Times New Roman" w:hAnsi="Times New Roman"/>
          <w:bCs/>
          <w:i/>
          <w:iCs/>
          <w:sz w:val="24"/>
          <w:szCs w:val="24"/>
        </w:rPr>
        <w:t>,</w:t>
      </w:r>
    </w:p>
    <w:p w:rsidR="000B260C" w:rsidRPr="00A60DD0" w:rsidRDefault="000B260C" w:rsidP="000B260C">
      <w:pPr>
        <w:shd w:val="clear" w:color="auto" w:fill="FFFFFF"/>
        <w:spacing w:after="0" w:line="240" w:lineRule="auto"/>
        <w:jc w:val="both"/>
        <w:rPr>
          <w:rFonts w:ascii="Times New Roman" w:hAnsi="Times New Roman"/>
          <w:b/>
          <w:bCs/>
          <w:i/>
          <w:iCs/>
          <w:sz w:val="24"/>
          <w:szCs w:val="24"/>
        </w:rPr>
      </w:pPr>
    </w:p>
    <w:p w:rsidR="000B260C" w:rsidRPr="00A60DD0" w:rsidRDefault="000B260C" w:rsidP="000B260C">
      <w:pPr>
        <w:shd w:val="clear" w:color="auto" w:fill="FFFFFF"/>
        <w:spacing w:after="0" w:line="240" w:lineRule="auto"/>
        <w:jc w:val="both"/>
        <w:rPr>
          <w:rFonts w:ascii="Times New Roman" w:hAnsi="Times New Roman"/>
          <w:bCs/>
          <w:i/>
          <w:iCs/>
          <w:sz w:val="24"/>
          <w:szCs w:val="24"/>
        </w:rPr>
      </w:pPr>
      <w:r w:rsidRPr="00A60DD0">
        <w:rPr>
          <w:rFonts w:ascii="Times New Roman" w:hAnsi="Times New Roman"/>
          <w:b/>
          <w:bCs/>
          <w:i/>
          <w:iCs/>
          <w:sz w:val="24"/>
          <w:szCs w:val="24"/>
        </w:rPr>
        <w:t>“Siyah çayın sağlık mucizesi nedir?”</w:t>
      </w:r>
      <w:r w:rsidRPr="00A60DD0">
        <w:rPr>
          <w:rFonts w:ascii="Times New Roman" w:hAnsi="Times New Roman"/>
          <w:bCs/>
          <w:i/>
          <w:iCs/>
          <w:sz w:val="24"/>
          <w:szCs w:val="24"/>
        </w:rPr>
        <w:t xml:space="preserve"> </w:t>
      </w:r>
      <w:r w:rsidRPr="00A60DD0">
        <w:rPr>
          <w:rFonts w:ascii="Times New Roman" w:hAnsi="Times New Roman"/>
          <w:bCs/>
          <w:iCs/>
          <w:sz w:val="24"/>
          <w:szCs w:val="24"/>
        </w:rPr>
        <w:t>başlığı altında;</w:t>
      </w:r>
      <w:r w:rsidRPr="00A60DD0">
        <w:rPr>
          <w:rFonts w:ascii="Times New Roman" w:hAnsi="Times New Roman"/>
          <w:bCs/>
          <w:i/>
          <w:iCs/>
          <w:sz w:val="24"/>
          <w:szCs w:val="24"/>
        </w:rPr>
        <w:t xml:space="preserve"> </w:t>
      </w:r>
      <w:r w:rsidRPr="00A60DD0">
        <w:rPr>
          <w:rFonts w:ascii="Times New Roman" w:hAnsi="Times New Roman"/>
          <w:b/>
          <w:bCs/>
          <w:i/>
          <w:iCs/>
          <w:sz w:val="24"/>
          <w:szCs w:val="24"/>
        </w:rPr>
        <w:t>“Çay beş bin yıldan beri içilen bir mucize olarak ilk önce Çinliler tarafından keşfediliyor. Uzun bir dönem ilaç olarak kullanıldığı biliniyor… Yapılan çalışmalar diyor ki, çayın içindeki flavonoidler aynen meyve sebzelerdeki etkiler gibi kalp sağlığını korumada önemli.  Yapılmış bazı araştırma sonuçlarına göre günde üç fincan ya da daha fazla çay içenlerin felç geçirme riski daha az olarak bildiriliyor…”,</w:t>
      </w:r>
    </w:p>
    <w:p w:rsidR="000B260C" w:rsidRPr="00A60DD0" w:rsidRDefault="000B260C" w:rsidP="000B260C">
      <w:pPr>
        <w:shd w:val="clear" w:color="auto" w:fill="FFFFFF"/>
        <w:spacing w:after="0" w:line="240" w:lineRule="auto"/>
        <w:jc w:val="both"/>
        <w:rPr>
          <w:rFonts w:ascii="Times New Roman" w:hAnsi="Times New Roman"/>
          <w:bCs/>
          <w:i/>
          <w:iCs/>
          <w:sz w:val="24"/>
          <w:szCs w:val="24"/>
        </w:rPr>
      </w:pPr>
    </w:p>
    <w:p w:rsidR="000B260C" w:rsidRPr="00A60DD0" w:rsidRDefault="000B260C" w:rsidP="000B260C">
      <w:pPr>
        <w:widowControl w:val="0"/>
        <w:suppressAutoHyphens/>
        <w:spacing w:after="0" w:line="240" w:lineRule="auto"/>
        <w:jc w:val="both"/>
        <w:rPr>
          <w:rFonts w:ascii="Times New Roman" w:eastAsia="Times New Roman" w:hAnsi="Times New Roman"/>
          <w:kern w:val="1"/>
          <w:sz w:val="24"/>
          <w:szCs w:val="24"/>
          <w:lang w:eastAsia="tr-TR"/>
        </w:rPr>
      </w:pPr>
      <w:r w:rsidRPr="00A60DD0">
        <w:rPr>
          <w:rFonts w:ascii="Times New Roman" w:hAnsi="Times New Roman"/>
          <w:b/>
          <w:bCs/>
          <w:i/>
          <w:iCs/>
          <w:sz w:val="24"/>
          <w:szCs w:val="24"/>
        </w:rPr>
        <w:t>“Soğuk algınlığına iyi gelen çaylar nelerdir?”</w:t>
      </w:r>
      <w:r w:rsidRPr="00A60DD0">
        <w:rPr>
          <w:rFonts w:ascii="Times New Roman" w:hAnsi="Times New Roman"/>
          <w:bCs/>
          <w:i/>
          <w:iCs/>
          <w:sz w:val="24"/>
          <w:szCs w:val="24"/>
        </w:rPr>
        <w:t xml:space="preserve"> </w:t>
      </w:r>
      <w:r w:rsidRPr="00A60DD0">
        <w:rPr>
          <w:rFonts w:ascii="Times New Roman" w:hAnsi="Times New Roman"/>
          <w:bCs/>
          <w:iCs/>
          <w:sz w:val="24"/>
          <w:szCs w:val="24"/>
        </w:rPr>
        <w:t>başlığı altında;</w:t>
      </w:r>
      <w:r w:rsidRPr="00A60DD0">
        <w:rPr>
          <w:rFonts w:ascii="Times New Roman" w:hAnsi="Times New Roman"/>
          <w:bCs/>
          <w:i/>
          <w:iCs/>
          <w:sz w:val="24"/>
          <w:szCs w:val="24"/>
        </w:rPr>
        <w:t xml:space="preserve"> </w:t>
      </w:r>
      <w:r w:rsidRPr="00A60DD0">
        <w:rPr>
          <w:rFonts w:ascii="Times New Roman" w:hAnsi="Times New Roman"/>
          <w:b/>
          <w:bCs/>
          <w:i/>
          <w:iCs/>
          <w:sz w:val="24"/>
          <w:szCs w:val="24"/>
        </w:rPr>
        <w:t xml:space="preserve">“Kış aylarında boğaz ağrıları, öksürük, grip en sık </w:t>
      </w:r>
      <w:proofErr w:type="gramStart"/>
      <w:r w:rsidRPr="00A60DD0">
        <w:rPr>
          <w:rFonts w:ascii="Times New Roman" w:hAnsi="Times New Roman"/>
          <w:b/>
          <w:bCs/>
          <w:i/>
          <w:iCs/>
          <w:sz w:val="24"/>
          <w:szCs w:val="24"/>
        </w:rPr>
        <w:t>şikayetlerin</w:t>
      </w:r>
      <w:proofErr w:type="gramEnd"/>
      <w:r w:rsidRPr="00A60DD0">
        <w:rPr>
          <w:rFonts w:ascii="Times New Roman" w:hAnsi="Times New Roman"/>
          <w:b/>
          <w:bCs/>
          <w:i/>
          <w:iCs/>
          <w:sz w:val="24"/>
          <w:szCs w:val="24"/>
        </w:rPr>
        <w:t xml:space="preserve"> başında geliyor. Tabi ki bunlar için iyi bir beslenme, hekim kontrolü ve tıbbi tedavi şart. Ama bitki ve meyve çayları da iyi bir destekçi olabilir. Örneğin adaçayı ağız ve boğazdaki </w:t>
      </w:r>
      <w:proofErr w:type="gramStart"/>
      <w:r w:rsidRPr="00A60DD0">
        <w:rPr>
          <w:rFonts w:ascii="Times New Roman" w:hAnsi="Times New Roman"/>
          <w:b/>
          <w:bCs/>
          <w:i/>
          <w:iCs/>
          <w:sz w:val="24"/>
          <w:szCs w:val="24"/>
        </w:rPr>
        <w:t>enfeksiyonlar</w:t>
      </w:r>
      <w:proofErr w:type="gramEnd"/>
      <w:r w:rsidRPr="00A60DD0">
        <w:rPr>
          <w:rFonts w:ascii="Times New Roman" w:hAnsi="Times New Roman"/>
          <w:b/>
          <w:bCs/>
          <w:i/>
          <w:iCs/>
          <w:sz w:val="24"/>
          <w:szCs w:val="24"/>
        </w:rPr>
        <w:t xml:space="preserve"> ve yaraların iyileşmesinde önemli bir destekçi. Hatta soğutarak gargarasını yapabilirsiniz… Kuşburnu çayı içerek o yüzden bağışıklık sisteminize C vitamini ile destek verebilirsiniz…”</w:t>
      </w:r>
      <w:r w:rsidRPr="00A60DD0">
        <w:rPr>
          <w:rFonts w:ascii="Times New Roman" w:eastAsia="Andale Sans UI" w:hAnsi="Times New Roman"/>
          <w:b/>
          <w:i/>
          <w:kern w:val="1"/>
          <w:sz w:val="24"/>
          <w:szCs w:val="24"/>
          <w:lang w:eastAsia="tr-TR"/>
        </w:rPr>
        <w:t xml:space="preserve"> </w:t>
      </w:r>
      <w:r w:rsidRPr="00A60DD0">
        <w:rPr>
          <w:rFonts w:ascii="Times New Roman" w:eastAsia="Times New Roman" w:hAnsi="Times New Roman"/>
          <w:kern w:val="1"/>
          <w:sz w:val="24"/>
          <w:szCs w:val="24"/>
          <w:lang w:eastAsia="tr-TR"/>
        </w:rPr>
        <w:t>şeklinde i</w:t>
      </w:r>
      <w:r w:rsidRPr="00A60DD0">
        <w:rPr>
          <w:rFonts w:ascii="Times New Roman" w:eastAsia="Andale Sans UI" w:hAnsi="Times New Roman"/>
          <w:kern w:val="1"/>
          <w:sz w:val="24"/>
          <w:szCs w:val="24"/>
          <w:lang w:eastAsia="tr-TR"/>
        </w:rPr>
        <w:t xml:space="preserve">fadelere </w:t>
      </w:r>
      <w:r w:rsidRPr="00A60DD0">
        <w:rPr>
          <w:rFonts w:ascii="Times New Roman" w:eastAsia="Times New Roman" w:hAnsi="Times New Roman"/>
          <w:kern w:val="1"/>
          <w:sz w:val="24"/>
          <w:szCs w:val="24"/>
          <w:lang w:eastAsia="tr-TR"/>
        </w:rPr>
        <w:t>yer verildiği tespit edilmiştir.</w:t>
      </w:r>
    </w:p>
    <w:p w:rsidR="000B260C" w:rsidRPr="00A60DD0" w:rsidRDefault="000B260C" w:rsidP="000B260C">
      <w:pPr>
        <w:widowControl w:val="0"/>
        <w:suppressAutoHyphens/>
        <w:spacing w:after="0" w:line="240" w:lineRule="auto"/>
        <w:jc w:val="both"/>
        <w:rPr>
          <w:rFonts w:ascii="Times New Roman" w:eastAsia="Andale Sans UI" w:hAnsi="Times New Roman"/>
          <w:i/>
          <w:kern w:val="1"/>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Times New Roman" w:hAnsi="Times New Roman"/>
          <w:kern w:val="1"/>
          <w:sz w:val="24"/>
          <w:szCs w:val="24"/>
          <w:lang w:eastAsia="tr-TR"/>
        </w:rPr>
      </w:pPr>
      <w:r w:rsidRPr="00A60DD0">
        <w:rPr>
          <w:rFonts w:ascii="Times New Roman" w:eastAsia="Times New Roman" w:hAnsi="Times New Roman"/>
          <w:b/>
          <w:sz w:val="24"/>
          <w:szCs w:val="24"/>
          <w:lang w:val="x-none" w:eastAsia="x-none"/>
        </w:rPr>
        <w:t xml:space="preserve">Değerlendirme/Karar: </w:t>
      </w:r>
      <w:r w:rsidRPr="00A60DD0">
        <w:rPr>
          <w:rFonts w:ascii="Times New Roman" w:eastAsia="Times New Roman" w:hAnsi="Times New Roman"/>
          <w:sz w:val="24"/>
          <w:szCs w:val="24"/>
          <w:lang w:val="x-none" w:eastAsia="x-none"/>
        </w:rPr>
        <w:t xml:space="preserve">Anılan </w:t>
      </w:r>
      <w:r w:rsidRPr="00A60DD0">
        <w:rPr>
          <w:rFonts w:ascii="Times New Roman" w:eastAsia="Times New Roman" w:hAnsi="Times New Roman"/>
          <w:sz w:val="24"/>
          <w:szCs w:val="24"/>
          <w:lang w:eastAsia="x-none"/>
        </w:rPr>
        <w:t xml:space="preserve">tanıtımlarda </w:t>
      </w:r>
      <w:r w:rsidRPr="00A60DD0">
        <w:rPr>
          <w:rFonts w:ascii="Times New Roman" w:eastAsia="Andale Sans UI" w:hAnsi="Times New Roman"/>
          <w:bCs/>
          <w:iCs/>
          <w:kern w:val="1"/>
          <w:sz w:val="24"/>
          <w:szCs w:val="24"/>
          <w:lang w:eastAsia="tr-TR"/>
        </w:rPr>
        <w:t xml:space="preserve">“Beslenme ve Diyet Uzmanı Dilara Koçak” tarafından çeşitli çay türleri ve bu çay türlerinin içerisinde yer alan bitkiler ile ilgili çok sayıda farklı sağlık beyanlarına yer verildiği, böylelikle anılan videolar ile söz konusu internet sitelerinde bu mahiyette yer alan diğer videolarda görsellerine yer verilen </w:t>
      </w:r>
      <w:r w:rsidRPr="00A60DD0">
        <w:rPr>
          <w:rFonts w:ascii="Times New Roman" w:eastAsia="Times New Roman" w:hAnsi="Times New Roman"/>
          <w:kern w:val="1"/>
          <w:sz w:val="24"/>
          <w:szCs w:val="24"/>
          <w:lang w:eastAsia="tr-TR"/>
        </w:rPr>
        <w:t xml:space="preserve">“Doğuş Çay” markalı siyah çay, yeşil çay ve diğer bitki çayı ürünlerinin insan metabolizmasına etki eden bir “tıbbi ürün” gibi tanıtıldığı, öte yandan söz konusu tanıtımlarda yer alan iddiaların da bilimsel olarak ispata muhtaç olduğu, ayrıca şayet anılan ürünler söz konusu reklamlarda belirtilen iddiaları kanıtlayabilir nitelikte ise, bu durumda “beşeri tıbbi ürün” veya “ilaç” kapsamında ruhsatlandırılmaları gerektiği, “beşeri tıbbi ürün” veya “ilaç” kapsamında değerlendirilen ürünlerin reklamının yapılmasının ise mevzuat gereği yasak olduğu, </w:t>
      </w:r>
      <w:r w:rsidRPr="00A60DD0">
        <w:rPr>
          <w:rFonts w:ascii="Times New Roman" w:hAnsi="Times New Roman"/>
          <w:kern w:val="1"/>
          <w:sz w:val="24"/>
          <w:szCs w:val="24"/>
          <w:lang w:eastAsia="tr-TR"/>
        </w:rPr>
        <w:t>dolayısıyla her koşulda mevzuata aykırılık teşkil eden bu tanıtımların,</w:t>
      </w:r>
    </w:p>
    <w:p w:rsidR="000B260C" w:rsidRPr="00A60DD0" w:rsidRDefault="000B260C" w:rsidP="000B260C">
      <w:pPr>
        <w:tabs>
          <w:tab w:val="left" w:pos="851"/>
        </w:tabs>
        <w:spacing w:after="0" w:line="240" w:lineRule="auto"/>
        <w:jc w:val="both"/>
        <w:rPr>
          <w:rFonts w:ascii="Times New Roman" w:eastAsia="Times New Roman" w:hAnsi="Times New Roman"/>
          <w:sz w:val="24"/>
          <w:szCs w:val="24"/>
          <w:lang w:val="x-none" w:eastAsia="x-none"/>
        </w:rPr>
      </w:pP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A60DD0">
        <w:rPr>
          <w:rFonts w:ascii="Times New Roman" w:eastAsia="Times New Roman" w:hAnsi="Times New Roman"/>
          <w:kern w:val="1"/>
          <w:sz w:val="24"/>
          <w:szCs w:val="24"/>
          <w:lang w:eastAsia="tr-TR"/>
        </w:rPr>
        <w:t>-Sağlık Beyanı ile Satışa Sunulan Ürünlerin Sağlık Beyanları Hakkında Yönetmeliğin 5/a, 5/b, 5/c, 5/ç, 5/d ve 5/i maddeleri;</w:t>
      </w: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bCs/>
          <w:kern w:val="1"/>
          <w:sz w:val="24"/>
          <w:szCs w:val="24"/>
          <w:lang w:eastAsia="tr-TR"/>
        </w:rPr>
      </w:pPr>
      <w:r w:rsidRPr="00A60DD0">
        <w:rPr>
          <w:rFonts w:ascii="Times New Roman" w:eastAsia="Andale Sans UI" w:hAnsi="Times New Roman"/>
          <w:b/>
          <w:bCs/>
          <w:kern w:val="1"/>
          <w:sz w:val="24"/>
          <w:szCs w:val="24"/>
          <w:lang w:eastAsia="tr-TR"/>
        </w:rPr>
        <w:t>-</w:t>
      </w:r>
      <w:r w:rsidRPr="00A60DD0">
        <w:rPr>
          <w:rFonts w:ascii="Times New Roman" w:eastAsia="Andale Sans UI" w:hAnsi="Times New Roman"/>
          <w:kern w:val="1"/>
          <w:sz w:val="24"/>
          <w:szCs w:val="24"/>
          <w:lang w:eastAsia="tr-TR"/>
        </w:rPr>
        <w:t xml:space="preserve"> Türk Gıda Kodeksi </w:t>
      </w:r>
      <w:r w:rsidRPr="00A60DD0">
        <w:rPr>
          <w:rFonts w:ascii="Times New Roman" w:eastAsia="Andale Sans UI" w:hAnsi="Times New Roman"/>
          <w:bCs/>
          <w:kern w:val="1"/>
          <w:sz w:val="24"/>
          <w:szCs w:val="24"/>
          <w:lang w:eastAsia="tr-TR"/>
        </w:rPr>
        <w:t>Etiketleme Yönetmeliğinin 6, 7/1, 40/1, 42/1, 42/2 ve 42/5-c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13, 17 ve 21 inci maddeleri, </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spacing w:after="0" w:line="240" w:lineRule="auto"/>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- 6502 sayılı Tüketicinin Korunması Hakkında Kanunun 61 inci maddesi,</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spacing w:after="0" w:line="240" w:lineRule="auto"/>
        <w:rPr>
          <w:rFonts w:ascii="Times New Roman" w:eastAsia="Andale Sans UI" w:hAnsi="Times New Roman"/>
          <w:kern w:val="1"/>
          <w:sz w:val="24"/>
          <w:szCs w:val="24"/>
          <w:lang w:eastAsia="tr-TR"/>
        </w:rPr>
      </w:pP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Buna göre, reklam veren </w:t>
      </w:r>
      <w:r w:rsidRPr="00A60DD0">
        <w:rPr>
          <w:rFonts w:ascii="Times New Roman" w:eastAsia="Andale Sans UI" w:hAnsi="Times New Roman"/>
          <w:b/>
          <w:kern w:val="1"/>
          <w:sz w:val="24"/>
          <w:szCs w:val="24"/>
          <w:lang w:eastAsia="tr-TR"/>
        </w:rPr>
        <w:t xml:space="preserve">Doğuş Çay ve Gıda Maddeleri Üretim Pazarlama İth. İhr. A.Ş. </w:t>
      </w:r>
      <w:r w:rsidRPr="00A60DD0">
        <w:rPr>
          <w:rFonts w:ascii="Times New Roman" w:eastAsia="Andale Sans UI" w:hAnsi="Times New Roman"/>
          <w:kern w:val="1"/>
          <w:sz w:val="24"/>
          <w:szCs w:val="24"/>
          <w:lang w:eastAsia="tr-TR"/>
        </w:rPr>
        <w:t xml:space="preserve">hakkında, 6502 sayılı Kanun’un 63 üncü ve 77/12 nci maddeleri uyarınca </w:t>
      </w:r>
      <w:r w:rsidRPr="00A60DD0">
        <w:rPr>
          <w:rFonts w:ascii="Times New Roman" w:eastAsia="Andale Sans UI" w:hAnsi="Times New Roman"/>
          <w:b/>
          <w:kern w:val="1"/>
          <w:sz w:val="24"/>
          <w:szCs w:val="24"/>
          <w:lang w:eastAsia="tr-TR"/>
        </w:rPr>
        <w:t>anılan reklamları durdurma cezası</w:t>
      </w:r>
      <w:r w:rsidRPr="00A60DD0">
        <w:rPr>
          <w:rFonts w:ascii="Times New Roman" w:eastAsia="Andale Sans UI" w:hAnsi="Times New Roman"/>
          <w:kern w:val="1"/>
          <w:sz w:val="24"/>
          <w:szCs w:val="24"/>
          <w:lang w:eastAsia="tr-TR"/>
        </w:rPr>
        <w:t xml:space="preserve"> verilmesine karar verilmiştir.</w:t>
      </w:r>
    </w:p>
    <w:p w:rsidR="000B260C" w:rsidRPr="00A60DD0" w:rsidRDefault="000B260C" w:rsidP="000B260C">
      <w:pPr>
        <w:spacing w:after="0" w:line="240" w:lineRule="auto"/>
        <w:rPr>
          <w:rFonts w:ascii="Times New Roman" w:eastAsia="Andale Sans UI" w:hAnsi="Times New Roman"/>
          <w:b/>
          <w:kern w:val="1"/>
          <w:sz w:val="24"/>
          <w:szCs w:val="24"/>
          <w:lang w:eastAsia="tr-TR"/>
        </w:rPr>
      </w:pPr>
    </w:p>
    <w:p w:rsidR="000B260C" w:rsidRPr="00A60DD0" w:rsidRDefault="000B260C" w:rsidP="000B260C">
      <w:pPr>
        <w:pStyle w:val="Standard"/>
        <w:tabs>
          <w:tab w:val="left" w:pos="0"/>
        </w:tabs>
        <w:ind w:right="-142"/>
        <w:jc w:val="both"/>
        <w:rPr>
          <w:b/>
        </w:rPr>
      </w:pPr>
      <w:r w:rsidRPr="00A60DD0">
        <w:rPr>
          <w:b/>
        </w:rPr>
        <w:t>52)</w:t>
      </w:r>
    </w:p>
    <w:p w:rsidR="000B260C" w:rsidRPr="00A60DD0" w:rsidRDefault="000B260C" w:rsidP="000B260C">
      <w:pPr>
        <w:pStyle w:val="Standard"/>
        <w:tabs>
          <w:tab w:val="left" w:pos="0"/>
        </w:tabs>
        <w:ind w:right="-142"/>
        <w:jc w:val="both"/>
        <w:rPr>
          <w:b/>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Dosya No: 2015/18</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w:t>
      </w:r>
      <w:r w:rsidRPr="00A60DD0">
        <w:rPr>
          <w:rFonts w:ascii="Times New Roman" w:eastAsia="Andale Sans UI" w:hAnsi="Times New Roman"/>
          <w:b/>
          <w:bCs/>
          <w:kern w:val="1"/>
          <w:sz w:val="24"/>
          <w:szCs w:val="24"/>
          <w:lang w:eastAsia="tr-TR"/>
        </w:rPr>
        <w:t xml:space="preserve"> </w:t>
      </w:r>
      <w:r w:rsidRPr="00A60DD0">
        <w:rPr>
          <w:rFonts w:ascii="Times New Roman" w:eastAsia="Andale Sans UI" w:hAnsi="Times New Roman"/>
          <w:b/>
          <w:kern w:val="1"/>
          <w:sz w:val="24"/>
          <w:szCs w:val="24"/>
          <w:lang w:eastAsia="tr-TR"/>
        </w:rPr>
        <w:t>Yekta ANIK</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 Reklam: </w:t>
      </w:r>
      <w:hyperlink r:id="rId82" w:history="1">
        <w:r w:rsidRPr="00A60DD0">
          <w:rPr>
            <w:rFonts w:ascii="Times New Roman" w:eastAsia="Andale Sans UI" w:hAnsi="Times New Roman"/>
            <w:color w:val="000080"/>
            <w:kern w:val="1"/>
            <w:sz w:val="24"/>
            <w:szCs w:val="24"/>
            <w:u w:val="single"/>
            <w:lang w:eastAsia="tr-TR"/>
          </w:rPr>
          <w:t>www.krilloil.com.tr</w:t>
        </w:r>
      </w:hyperlink>
      <w:r w:rsidRPr="00A60DD0">
        <w:rPr>
          <w:rFonts w:ascii="Times New Roman" w:eastAsia="Andale Sans UI" w:hAnsi="Times New Roman"/>
          <w:kern w:val="1"/>
          <w:sz w:val="24"/>
          <w:szCs w:val="24"/>
          <w:lang w:eastAsia="tr-TR"/>
        </w:rPr>
        <w:t xml:space="preserve">, </w:t>
      </w:r>
      <w:hyperlink r:id="rId83" w:history="1">
        <w:r w:rsidRPr="00A60DD0">
          <w:rPr>
            <w:rFonts w:ascii="Times New Roman" w:eastAsia="Andale Sans UI" w:hAnsi="Times New Roman"/>
            <w:color w:val="000080"/>
            <w:kern w:val="1"/>
            <w:sz w:val="24"/>
            <w:szCs w:val="24"/>
            <w:u w:val="single"/>
            <w:lang w:eastAsia="tr-TR"/>
          </w:rPr>
          <w:t>www.krill.com.tr</w:t>
        </w:r>
      </w:hyperlink>
      <w:r w:rsidRPr="00A60DD0">
        <w:rPr>
          <w:rFonts w:ascii="Times New Roman" w:eastAsia="Andale Sans UI" w:hAnsi="Times New Roman"/>
          <w:kern w:val="1"/>
          <w:sz w:val="24"/>
          <w:szCs w:val="24"/>
          <w:lang w:eastAsia="tr-TR"/>
        </w:rPr>
        <w:t xml:space="preserve"> ve </w:t>
      </w:r>
      <w:hyperlink r:id="rId84" w:history="1">
        <w:r w:rsidRPr="00A60DD0">
          <w:rPr>
            <w:rFonts w:ascii="Times New Roman" w:eastAsia="Andale Sans UI" w:hAnsi="Times New Roman"/>
            <w:color w:val="000080"/>
            <w:kern w:val="1"/>
            <w:sz w:val="24"/>
            <w:szCs w:val="24"/>
            <w:u w:val="single"/>
            <w:lang w:eastAsia="tr-TR"/>
          </w:rPr>
          <w:t>www.krilloil.gen.tr</w:t>
        </w:r>
      </w:hyperlink>
      <w:r w:rsidRPr="00A60DD0">
        <w:rPr>
          <w:rFonts w:ascii="Times New Roman" w:eastAsia="Andale Sans UI" w:hAnsi="Times New Roman"/>
          <w:kern w:val="1"/>
          <w:sz w:val="24"/>
          <w:szCs w:val="24"/>
          <w:lang w:eastAsia="tr-TR"/>
        </w:rPr>
        <w:t xml:space="preserve">  adresli internet sitelerinde yer alan </w:t>
      </w:r>
      <w:r w:rsidRPr="00A60DD0">
        <w:rPr>
          <w:rFonts w:ascii="Times New Roman" w:eastAsia="Andale Sans UI" w:hAnsi="Times New Roman"/>
          <w:b/>
          <w:kern w:val="1"/>
          <w:sz w:val="24"/>
          <w:szCs w:val="24"/>
          <w:lang w:eastAsia="tr-TR"/>
        </w:rPr>
        <w:t>“Krill Yağı”</w:t>
      </w:r>
      <w:r w:rsidRPr="00A60DD0">
        <w:rPr>
          <w:rFonts w:ascii="Times New Roman" w:eastAsia="Andale Sans UI" w:hAnsi="Times New Roman"/>
          <w:kern w:val="1"/>
          <w:sz w:val="24"/>
          <w:szCs w:val="24"/>
          <w:lang w:eastAsia="tr-TR"/>
        </w:rPr>
        <w:t xml:space="preserve"> adlı ürüne ilişkin tanıtımlar</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Reklam Yayın Tarihi: </w:t>
      </w:r>
      <w:r w:rsidRPr="00A60DD0">
        <w:rPr>
          <w:rFonts w:ascii="Times New Roman" w:eastAsia="Times New Roman" w:hAnsi="Times New Roman"/>
          <w:kern w:val="1"/>
          <w:sz w:val="24"/>
          <w:szCs w:val="24"/>
          <w:lang w:eastAsia="tr-TR"/>
        </w:rPr>
        <w:t>04.02.2015</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Yayınlandığı Mecra: </w:t>
      </w:r>
      <w:r w:rsidRPr="00A60DD0">
        <w:rPr>
          <w:rFonts w:ascii="Times New Roman" w:eastAsia="Andale Sans UI" w:hAnsi="Times New Roman"/>
          <w:kern w:val="1"/>
          <w:sz w:val="24"/>
          <w:szCs w:val="24"/>
          <w:lang w:eastAsia="tr-TR"/>
        </w:rPr>
        <w:t xml:space="preserve">İnternet </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bCs/>
          <w:i/>
          <w:sz w:val="24"/>
          <w:szCs w:val="24"/>
          <w:lang w:eastAsia="tr-TR"/>
        </w:rPr>
      </w:pPr>
      <w:r w:rsidRPr="00A60DD0">
        <w:rPr>
          <w:rFonts w:ascii="Times New Roman" w:eastAsia="Andale Sans UI" w:hAnsi="Times New Roman"/>
          <w:b/>
          <w:kern w:val="1"/>
          <w:sz w:val="24"/>
          <w:szCs w:val="24"/>
          <w:lang w:eastAsia="tr-TR"/>
        </w:rPr>
        <w:t>Tespitler</w:t>
      </w:r>
      <w:r w:rsidRPr="00A60DD0">
        <w:rPr>
          <w:rFonts w:ascii="Times New Roman" w:eastAsia="Andale Sans UI" w:hAnsi="Times New Roman"/>
          <w:kern w:val="1"/>
          <w:sz w:val="24"/>
          <w:szCs w:val="24"/>
          <w:lang w:eastAsia="tr-TR"/>
        </w:rPr>
        <w:t xml:space="preserve">: </w:t>
      </w:r>
      <w:hyperlink r:id="rId85" w:history="1">
        <w:r w:rsidRPr="00A60DD0">
          <w:rPr>
            <w:rFonts w:ascii="Times New Roman" w:hAnsi="Times New Roman"/>
            <w:color w:val="0000FF" w:themeColor="hyperlink"/>
            <w:sz w:val="24"/>
            <w:szCs w:val="24"/>
            <w:u w:val="single"/>
          </w:rPr>
          <w:t>www.krilloil.com.tr</w:t>
        </w:r>
      </w:hyperlink>
      <w:r w:rsidRPr="00A60DD0">
        <w:rPr>
          <w:rFonts w:ascii="Times New Roman" w:eastAsia="Times New Roman" w:hAnsi="Times New Roman"/>
          <w:sz w:val="24"/>
          <w:szCs w:val="24"/>
          <w:lang w:eastAsia="tr-TR"/>
        </w:rPr>
        <w:t xml:space="preserve"> ve </w:t>
      </w:r>
      <w:hyperlink r:id="rId86" w:history="1">
        <w:r w:rsidRPr="00A60DD0">
          <w:rPr>
            <w:rFonts w:ascii="Times New Roman" w:eastAsia="Times New Roman" w:hAnsi="Times New Roman"/>
            <w:color w:val="0000FF" w:themeColor="hyperlink"/>
            <w:sz w:val="24"/>
            <w:szCs w:val="24"/>
            <w:u w:val="single"/>
            <w:lang w:eastAsia="tr-TR"/>
          </w:rPr>
          <w:t>www.krill.com.tr</w:t>
        </w:r>
      </w:hyperlink>
      <w:r w:rsidRPr="00A60DD0">
        <w:rPr>
          <w:rFonts w:ascii="Times New Roman" w:eastAsia="Times New Roman" w:hAnsi="Times New Roman"/>
          <w:sz w:val="24"/>
          <w:szCs w:val="24"/>
          <w:lang w:eastAsia="tr-TR"/>
        </w:rPr>
        <w:t xml:space="preserve"> adresli internet sitelerinin 04.02.2015 tarihli görünümlerinde; </w:t>
      </w:r>
      <w:r w:rsidRPr="00A60DD0">
        <w:rPr>
          <w:rFonts w:ascii="Times New Roman" w:eastAsia="Times New Roman" w:hAnsi="Times New Roman"/>
          <w:b/>
          <w:bCs/>
          <w:i/>
          <w:sz w:val="24"/>
          <w:szCs w:val="24"/>
          <w:lang w:eastAsia="tr-TR"/>
        </w:rPr>
        <w:t xml:space="preserve">“Dünyanın en saf ve temiz omega-3 kaynağı… Prof Dr. Osman Müftüoğlu'nun krill yağı hakkında Hürriyet Gazetesinde yayımlanan 30 Ekim 2013 ve 17 Mart 2013 tarihindeki yazısı… </w:t>
      </w:r>
      <w:hyperlink r:id="rId87" w:tooltip="Prof. Dr. Murat Baş" w:history="1">
        <w:r w:rsidRPr="00A60DD0">
          <w:rPr>
            <w:rFonts w:ascii="Times New Roman" w:eastAsia="Times New Roman" w:hAnsi="Times New Roman"/>
            <w:b/>
            <w:i/>
            <w:sz w:val="24"/>
            <w:szCs w:val="24"/>
            <w:lang w:eastAsia="tr-TR"/>
          </w:rPr>
          <w:t>Prof. Dr. Murat Baş</w:t>
        </w:r>
      </w:hyperlink>
      <w:r w:rsidRPr="00A60DD0">
        <w:rPr>
          <w:rFonts w:ascii="Times New Roman" w:eastAsia="Times New Roman" w:hAnsi="Times New Roman"/>
          <w:b/>
          <w:bCs/>
          <w:i/>
          <w:sz w:val="24"/>
          <w:szCs w:val="24"/>
          <w:lang w:eastAsia="tr-TR"/>
        </w:rPr>
        <w:t xml:space="preserve">-Başkent Üniversitesi Sağlık Bilimleri Fakültesi, Beslenme ve Diyetetik Bölümü Başkanı krill yağı hakkında… </w:t>
      </w:r>
      <w:hyperlink r:id="rId88" w:tooltip="DR. OZ SHOW’DA KRİLL YAĞI" w:history="1">
        <w:r w:rsidRPr="00A60DD0">
          <w:rPr>
            <w:rFonts w:ascii="Times New Roman" w:eastAsia="Times New Roman" w:hAnsi="Times New Roman"/>
            <w:b/>
            <w:i/>
            <w:sz w:val="24"/>
            <w:szCs w:val="24"/>
            <w:lang w:eastAsia="tr-TR"/>
          </w:rPr>
          <w:t>Dr. Öz Show’da krill yağı</w:t>
        </w:r>
      </w:hyperlink>
      <w:r w:rsidRPr="00A60DD0">
        <w:rPr>
          <w:rFonts w:ascii="Times New Roman" w:eastAsia="Times New Roman" w:hAnsi="Times New Roman"/>
          <w:b/>
          <w:bCs/>
          <w:i/>
          <w:sz w:val="24"/>
          <w:szCs w:val="24"/>
          <w:lang w:eastAsia="tr-TR"/>
        </w:rPr>
        <w:t>- Ekonomi dergisi Forbes, 2011 yılının en etkili 3. kişisi arasında yer alan Doktor Mehmet Öz krill yağını sizler için anlattı…  Krill yağının faydaları nelerdir? Krill yağındaki omega-3 yağ asitleri kemik ve eklemler için birebir</w:t>
      </w:r>
      <w:r w:rsidRPr="00A60DD0">
        <w:rPr>
          <w:rFonts w:ascii="Times New Roman" w:eastAsia="Times New Roman" w:hAnsi="Times New Roman"/>
          <w:b/>
          <w:i/>
          <w:sz w:val="24"/>
          <w:szCs w:val="24"/>
          <w:lang w:eastAsia="tr-TR"/>
        </w:rPr>
        <w:t xml:space="preserve">… </w:t>
      </w:r>
      <w:hyperlink r:id="rId89" w:history="1">
        <w:r w:rsidRPr="00A60DD0">
          <w:rPr>
            <w:rFonts w:ascii="Times New Roman" w:eastAsia="Times New Roman" w:hAnsi="Times New Roman"/>
            <w:b/>
            <w:i/>
            <w:sz w:val="24"/>
            <w:szCs w:val="24"/>
            <w:lang w:eastAsia="tr-TR"/>
          </w:rPr>
          <w:t>Krill yağı</w:t>
        </w:r>
      </w:hyperlink>
      <w:r w:rsidRPr="00A60DD0">
        <w:rPr>
          <w:rFonts w:ascii="Times New Roman" w:eastAsia="Times New Roman" w:hAnsi="Times New Roman"/>
          <w:b/>
          <w:i/>
          <w:sz w:val="24"/>
          <w:szCs w:val="24"/>
          <w:lang w:eastAsia="tr-TR"/>
        </w:rPr>
        <w:t xml:space="preserve">nda bulunan fosfolipitlerdeki omega 3’ün </w:t>
      </w:r>
      <w:proofErr w:type="gramStart"/>
      <w:r w:rsidRPr="00A60DD0">
        <w:rPr>
          <w:rFonts w:ascii="Times New Roman" w:eastAsia="Times New Roman" w:hAnsi="Times New Roman"/>
          <w:b/>
          <w:i/>
          <w:sz w:val="24"/>
          <w:szCs w:val="24"/>
          <w:lang w:eastAsia="tr-TR"/>
        </w:rPr>
        <w:t>semptomları</w:t>
      </w:r>
      <w:proofErr w:type="gramEnd"/>
      <w:r w:rsidRPr="00A60DD0">
        <w:rPr>
          <w:rFonts w:ascii="Times New Roman" w:eastAsia="Times New Roman" w:hAnsi="Times New Roman"/>
          <w:b/>
          <w:i/>
          <w:sz w:val="24"/>
          <w:szCs w:val="24"/>
          <w:lang w:eastAsia="tr-TR"/>
        </w:rPr>
        <w:t xml:space="preserve"> hafifleterek, kemik ve eklem hastalıkları sonucu oluşan rahatsızlıklarını azaltan etkisi, krill yağının önemli bir besin faktörü olduğunu göstermektedir… </w:t>
      </w:r>
      <w:r w:rsidRPr="00A60DD0">
        <w:rPr>
          <w:rFonts w:ascii="Times New Roman" w:eastAsia="Times New Roman" w:hAnsi="Times New Roman"/>
          <w:b/>
          <w:bCs/>
          <w:i/>
          <w:sz w:val="24"/>
          <w:szCs w:val="24"/>
          <w:lang w:eastAsia="tr-TR"/>
        </w:rPr>
        <w:t>Romatoid artrit</w:t>
      </w:r>
      <w:r w:rsidRPr="00A60DD0">
        <w:rPr>
          <w:rFonts w:ascii="Times New Roman" w:eastAsia="Times New Roman" w:hAnsi="Times New Roman"/>
          <w:b/>
          <w:i/>
          <w:sz w:val="24"/>
          <w:szCs w:val="24"/>
          <w:lang w:eastAsia="tr-TR"/>
        </w:rPr>
        <w:t xml:space="preserve">… </w:t>
      </w:r>
      <w:hyperlink r:id="rId90" w:history="1">
        <w:r w:rsidRPr="00A60DD0">
          <w:rPr>
            <w:rFonts w:ascii="Times New Roman" w:eastAsia="Times New Roman" w:hAnsi="Times New Roman"/>
            <w:b/>
            <w:i/>
            <w:sz w:val="24"/>
            <w:szCs w:val="24"/>
            <w:lang w:eastAsia="tr-TR"/>
          </w:rPr>
          <w:t>Krill oil</w:t>
        </w:r>
      </w:hyperlink>
      <w:r w:rsidRPr="00A60DD0">
        <w:rPr>
          <w:rFonts w:ascii="Times New Roman" w:eastAsia="Times New Roman" w:hAnsi="Times New Roman"/>
          <w:b/>
          <w:i/>
          <w:sz w:val="24"/>
          <w:szCs w:val="24"/>
          <w:lang w:eastAsia="tr-TR"/>
        </w:rPr>
        <w:t xml:space="preserve">de bulunan fosfolipitler romatoid artrit için alternatif bir gıda takviyesidir… </w:t>
      </w:r>
      <w:r w:rsidRPr="00A60DD0">
        <w:rPr>
          <w:rFonts w:ascii="Times New Roman" w:eastAsia="Times New Roman" w:hAnsi="Times New Roman"/>
          <w:b/>
          <w:bCs/>
          <w:i/>
          <w:sz w:val="24"/>
          <w:szCs w:val="24"/>
          <w:lang w:eastAsia="tr-TR"/>
        </w:rPr>
        <w:t>Osteoropoz</w:t>
      </w:r>
      <w:r w:rsidRPr="00A60DD0">
        <w:rPr>
          <w:rFonts w:ascii="Times New Roman" w:eastAsia="Times New Roman" w:hAnsi="Times New Roman"/>
          <w:b/>
          <w:i/>
          <w:sz w:val="24"/>
          <w:szCs w:val="24"/>
          <w:lang w:eastAsia="tr-TR"/>
        </w:rPr>
        <w:t xml:space="preserve">… Çocukluk ve ergenlik döneminde kullanılan </w:t>
      </w:r>
      <w:hyperlink r:id="rId91" w:history="1">
        <w:r w:rsidRPr="00A60DD0">
          <w:rPr>
            <w:rFonts w:ascii="Times New Roman" w:eastAsia="Times New Roman" w:hAnsi="Times New Roman"/>
            <w:b/>
            <w:i/>
            <w:sz w:val="24"/>
            <w:szCs w:val="24"/>
            <w:lang w:eastAsia="tr-TR"/>
          </w:rPr>
          <w:t>krill yağı</w:t>
        </w:r>
      </w:hyperlink>
      <w:r w:rsidRPr="00A60DD0">
        <w:rPr>
          <w:rFonts w:ascii="Times New Roman" w:eastAsia="Times New Roman" w:hAnsi="Times New Roman"/>
          <w:b/>
          <w:i/>
          <w:sz w:val="24"/>
          <w:szCs w:val="24"/>
          <w:lang w:eastAsia="tr-TR"/>
        </w:rPr>
        <w:t xml:space="preserve">, düzgün beslenme ve yaşam tarzı faktörleri ileride meydana gelebilecek osteoropoz riskini azaltmaktadır… </w:t>
      </w:r>
      <w:r w:rsidRPr="00A60DD0">
        <w:rPr>
          <w:rFonts w:ascii="Times New Roman" w:eastAsia="Times New Roman" w:hAnsi="Times New Roman"/>
          <w:b/>
          <w:bCs/>
          <w:i/>
          <w:sz w:val="24"/>
          <w:szCs w:val="24"/>
          <w:lang w:eastAsia="tr-TR"/>
        </w:rPr>
        <w:t>Krill yağının yapısından bulunan fosfolipit omega-3 kalp damar hastalıkları riskini hafifletmektedir</w:t>
      </w:r>
      <w:r w:rsidRPr="00A60DD0">
        <w:rPr>
          <w:rFonts w:ascii="Times New Roman" w:eastAsia="Times New Roman" w:hAnsi="Times New Roman"/>
          <w:b/>
          <w:i/>
          <w:sz w:val="24"/>
          <w:szCs w:val="24"/>
          <w:lang w:eastAsia="tr-TR"/>
        </w:rPr>
        <w:t xml:space="preserve">... </w:t>
      </w:r>
      <w:hyperlink r:id="rId92" w:history="1">
        <w:r w:rsidRPr="00A60DD0">
          <w:rPr>
            <w:rFonts w:ascii="Times New Roman" w:eastAsia="Times New Roman" w:hAnsi="Times New Roman"/>
            <w:b/>
            <w:i/>
            <w:sz w:val="24"/>
            <w:szCs w:val="24"/>
            <w:lang w:eastAsia="tr-TR"/>
          </w:rPr>
          <w:t>Krill yağı</w:t>
        </w:r>
      </w:hyperlink>
      <w:r w:rsidRPr="00A60DD0">
        <w:rPr>
          <w:rFonts w:ascii="Times New Roman" w:eastAsia="Times New Roman" w:hAnsi="Times New Roman"/>
          <w:b/>
          <w:i/>
          <w:sz w:val="24"/>
          <w:szCs w:val="24"/>
          <w:lang w:eastAsia="tr-TR"/>
        </w:rPr>
        <w:t xml:space="preserve"> olumlu etkileri sayesinde kalp damar risk faktörünü azaltarak kalp rahatsızlıklarını önlemektedir. Krill yağının içeriğinde bulunan yağ asitleri kan basıncını düşürmede ve kalp ritmini düzenlemede yardımcı olur. Kalp hastalarında kanın pıhtılaşma riskini azaltan muhtemelen krill yağında bulunan omega-3 faktörüdür. </w:t>
      </w:r>
      <w:hyperlink r:id="rId93" w:history="1">
        <w:r w:rsidRPr="00A60DD0">
          <w:rPr>
            <w:rFonts w:ascii="Times New Roman" w:eastAsia="Times New Roman" w:hAnsi="Times New Roman"/>
            <w:b/>
            <w:i/>
            <w:sz w:val="24"/>
            <w:szCs w:val="24"/>
            <w:lang w:eastAsia="tr-TR"/>
          </w:rPr>
          <w:t>Krill yağı</w:t>
        </w:r>
      </w:hyperlink>
      <w:r w:rsidRPr="00A60DD0">
        <w:rPr>
          <w:rFonts w:ascii="Times New Roman" w:eastAsia="Times New Roman" w:hAnsi="Times New Roman"/>
          <w:b/>
          <w:i/>
          <w:sz w:val="24"/>
          <w:szCs w:val="24"/>
          <w:lang w:eastAsia="tr-TR"/>
        </w:rPr>
        <w:t xml:space="preserve"> ayrıca kandaki kolesterol değerini de kötü kolesterol olarak adlandırılan LDL seviyesini azaltmaktadır. Tam aksine iyi kolesterol olarak adlandırılan HDL seviyesini de arttırmaktadır. </w:t>
      </w:r>
      <w:hyperlink r:id="rId94" w:history="1">
        <w:r w:rsidRPr="00A60DD0">
          <w:rPr>
            <w:rFonts w:ascii="Times New Roman" w:eastAsia="Times New Roman" w:hAnsi="Times New Roman"/>
            <w:b/>
            <w:i/>
            <w:sz w:val="24"/>
            <w:szCs w:val="24"/>
            <w:lang w:eastAsia="tr-TR"/>
          </w:rPr>
          <w:t>Krill yağı</w:t>
        </w:r>
      </w:hyperlink>
      <w:r w:rsidRPr="00A60DD0">
        <w:rPr>
          <w:rFonts w:ascii="Times New Roman" w:eastAsia="Times New Roman" w:hAnsi="Times New Roman"/>
          <w:b/>
          <w:i/>
          <w:sz w:val="24"/>
          <w:szCs w:val="24"/>
          <w:lang w:eastAsia="tr-TR"/>
        </w:rPr>
        <w:t xml:space="preserve"> aynı zamanda ateroskleroz (damar sertliği) durumuna da olumlu etki sağlamaktadır… Astaksantin Krill yağına kırmızı rengini veren maddedir. Astaksantin için doğadaki birincil kaynak haematococcus pluvialis, ikincil kaynak ise bu mikroalglerle beslenen krill’dir. Astaxanthinin Faydaları: Astaksantin</w:t>
      </w:r>
      <w:r w:rsidRPr="00A60DD0">
        <w:rPr>
          <w:rFonts w:ascii="Times New Roman" w:eastAsia="Times New Roman" w:hAnsi="Times New Roman"/>
          <w:b/>
          <w:bCs/>
          <w:i/>
          <w:sz w:val="24"/>
          <w:szCs w:val="24"/>
          <w:lang w:eastAsia="tr-TR"/>
        </w:rPr>
        <w:t> kanser hücrelerinin oluşumunu önlemeye yardımcıdır</w:t>
      </w:r>
      <w:r w:rsidRPr="00A60DD0">
        <w:rPr>
          <w:rFonts w:ascii="Times New Roman" w:eastAsia="Times New Roman" w:hAnsi="Times New Roman"/>
          <w:b/>
          <w:i/>
          <w:sz w:val="24"/>
          <w:szCs w:val="24"/>
          <w:lang w:eastAsia="tr-TR"/>
        </w:rPr>
        <w:t>. Astaksantin</w:t>
      </w:r>
      <w:r w:rsidRPr="00A60DD0">
        <w:rPr>
          <w:rFonts w:ascii="Times New Roman" w:eastAsia="Times New Roman" w:hAnsi="Times New Roman"/>
          <w:b/>
          <w:bCs/>
          <w:i/>
          <w:sz w:val="24"/>
          <w:szCs w:val="24"/>
          <w:lang w:eastAsia="tr-TR"/>
        </w:rPr>
        <w:t> kalp krizi riski</w:t>
      </w:r>
      <w:r w:rsidRPr="00A60DD0">
        <w:rPr>
          <w:rFonts w:ascii="Times New Roman" w:eastAsia="Times New Roman" w:hAnsi="Times New Roman"/>
          <w:b/>
          <w:i/>
          <w:sz w:val="24"/>
          <w:szCs w:val="24"/>
          <w:lang w:eastAsia="tr-TR"/>
        </w:rPr>
        <w:t>ni düşürmeye yardımcıdır. Bağışıklık sistemini güçlendirici etkisi vardır. Kan basıncını normalleştirmeye yardımcıdır. Prostat sorununu düzeltmeye yardımcıdır. Diyabeti önleyici ve azaltmaya yardımcı etkileri bulunmaktadır.”</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sz w:val="24"/>
          <w:szCs w:val="24"/>
          <w:lang w:eastAsia="tr-TR"/>
        </w:rPr>
        <w:t>şeklinde ifadelere yer verilirken,</w:t>
      </w:r>
    </w:p>
    <w:p w:rsidR="000B260C" w:rsidRPr="00A60DD0" w:rsidRDefault="000B260C" w:rsidP="000B260C">
      <w:pPr>
        <w:suppressAutoHyphens/>
        <w:spacing w:after="0" w:line="240" w:lineRule="auto"/>
        <w:jc w:val="both"/>
        <w:rPr>
          <w:rFonts w:ascii="Times New Roman" w:eastAsia="Times New Roman" w:hAnsi="Times New Roman"/>
          <w:sz w:val="24"/>
          <w:szCs w:val="24"/>
          <w:lang w:eastAsia="tr-TR"/>
        </w:rPr>
      </w:pPr>
    </w:p>
    <w:p w:rsidR="000B260C" w:rsidRPr="00A60DD0" w:rsidRDefault="00210A1A" w:rsidP="000B260C">
      <w:pPr>
        <w:suppressAutoHyphens/>
        <w:spacing w:after="0" w:line="240" w:lineRule="auto"/>
        <w:jc w:val="both"/>
        <w:rPr>
          <w:rFonts w:ascii="Times New Roman" w:eastAsia="Times New Roman" w:hAnsi="Times New Roman"/>
          <w:b/>
          <w:i/>
          <w:sz w:val="24"/>
          <w:szCs w:val="24"/>
          <w:lang w:eastAsia="tr-TR"/>
        </w:rPr>
      </w:pPr>
      <w:hyperlink r:id="rId95" w:history="1">
        <w:r w:rsidR="000B260C" w:rsidRPr="00A60DD0">
          <w:rPr>
            <w:rFonts w:ascii="Times New Roman" w:eastAsia="Times New Roman" w:hAnsi="Times New Roman"/>
            <w:color w:val="0000FF" w:themeColor="hyperlink"/>
            <w:sz w:val="24"/>
            <w:szCs w:val="24"/>
            <w:u w:val="single"/>
            <w:lang w:eastAsia="tr-TR"/>
          </w:rPr>
          <w:t>www.krilloil.gen.tr</w:t>
        </w:r>
      </w:hyperlink>
      <w:r w:rsidR="000B260C" w:rsidRPr="00A60DD0">
        <w:rPr>
          <w:rFonts w:ascii="Times New Roman" w:eastAsia="Times New Roman" w:hAnsi="Times New Roman"/>
          <w:sz w:val="24"/>
          <w:szCs w:val="24"/>
          <w:lang w:eastAsia="tr-TR"/>
        </w:rPr>
        <w:t xml:space="preserve"> adresli internet sitesinin 04.02.2015 tarihli görünümünde, </w:t>
      </w:r>
      <w:r w:rsidR="000B260C" w:rsidRPr="00A60DD0">
        <w:rPr>
          <w:rFonts w:ascii="Times New Roman" w:eastAsia="Times New Roman" w:hAnsi="Times New Roman"/>
          <w:b/>
          <w:i/>
          <w:sz w:val="24"/>
          <w:szCs w:val="24"/>
          <w:lang w:eastAsia="tr-TR"/>
        </w:rPr>
        <w:t>“Vücudun dayanıklılık ve gücünü artırmaya yardımcı olur. Vücuda anti-aging etki yaparak yaşlanmayı geciktirmeye yardımcı olur. Günlük hayattaki stresinizi azaltmaya yardımcı olurken, AMD, Alzheimer, Parkinson, ALS gibi nörolojik-dejeneratif rahatsızlıkların tedavisinde destekleyici olarak kullanılabilir. Krill Yağı Faydaları çok fazla olan bir gıda takviyesidir. Bağışıklık sisteminizi güçlendirmeye yardımcıdır, Oksitlenme zararından hücrelerinizi ve mitokondriyal çeperinizi korur. Karaciğerdeki yeni ve anormal hücrelerin sayısını azaltılmasına yardımcı olur. Kanseri hücrelerinin oluşumunu engellemeye yardımı olur. Plak oluşumuna neden olan lipid peroksidasyonu engellemeye ve kalp-damar hastalıkları riskinin azaltılmasına yardımcı olur.”</w:t>
      </w:r>
      <w:r w:rsidR="000B260C" w:rsidRPr="00A60DD0">
        <w:rPr>
          <w:rFonts w:ascii="Times New Roman" w:eastAsia="Times New Roman" w:hAnsi="Times New Roman"/>
          <w:i/>
          <w:sz w:val="24"/>
          <w:szCs w:val="24"/>
          <w:lang w:eastAsia="tr-TR"/>
        </w:rPr>
        <w:t xml:space="preserve"> </w:t>
      </w:r>
      <w:r w:rsidR="000B260C" w:rsidRPr="00A60DD0">
        <w:rPr>
          <w:rFonts w:ascii="Times New Roman" w:eastAsia="Times New Roman" w:hAnsi="Times New Roman"/>
          <w:kern w:val="1"/>
          <w:sz w:val="24"/>
          <w:szCs w:val="24"/>
          <w:lang w:eastAsia="tr-TR"/>
        </w:rPr>
        <w:t>şeklinde i</w:t>
      </w:r>
      <w:r w:rsidR="000B260C" w:rsidRPr="00A60DD0">
        <w:rPr>
          <w:rFonts w:ascii="Times New Roman" w:eastAsia="Andale Sans UI" w:hAnsi="Times New Roman"/>
          <w:kern w:val="1"/>
          <w:sz w:val="24"/>
          <w:szCs w:val="24"/>
          <w:lang w:eastAsia="tr-TR"/>
        </w:rPr>
        <w:t>fadelere yer verildiği</w:t>
      </w:r>
      <w:r w:rsidR="000B260C" w:rsidRPr="00A60DD0">
        <w:rPr>
          <w:rFonts w:ascii="Times New Roman" w:eastAsia="Times New Roman" w:hAnsi="Times New Roman"/>
          <w:kern w:val="1"/>
          <w:sz w:val="24"/>
          <w:szCs w:val="24"/>
          <w:lang w:eastAsia="tr-TR"/>
        </w:rPr>
        <w:t xml:space="preserve"> tespit edilmiştir.</w:t>
      </w:r>
    </w:p>
    <w:p w:rsidR="000B260C" w:rsidRPr="00A60DD0" w:rsidRDefault="000B260C" w:rsidP="000B260C">
      <w:pPr>
        <w:widowControl w:val="0"/>
        <w:suppressAutoHyphens/>
        <w:spacing w:after="0" w:line="240" w:lineRule="auto"/>
        <w:jc w:val="both"/>
        <w:rPr>
          <w:rFonts w:ascii="Times New Roman" w:eastAsia="Andale Sans UI" w:hAnsi="Times New Roman"/>
          <w:i/>
          <w:kern w:val="1"/>
          <w:sz w:val="24"/>
          <w:szCs w:val="24"/>
          <w:lang w:eastAsia="tr-TR"/>
        </w:rPr>
      </w:pPr>
    </w:p>
    <w:p w:rsidR="000B260C" w:rsidRPr="00A60DD0" w:rsidRDefault="000B260C" w:rsidP="000B260C">
      <w:pPr>
        <w:widowControl w:val="0"/>
        <w:suppressAutoHyphens/>
        <w:spacing w:after="0" w:line="240" w:lineRule="auto"/>
        <w:jc w:val="both"/>
        <w:rPr>
          <w:rFonts w:ascii="Times New Roman" w:hAnsi="Times New Roman"/>
          <w:sz w:val="24"/>
          <w:szCs w:val="24"/>
        </w:rPr>
      </w:pPr>
      <w:r w:rsidRPr="00A60DD0">
        <w:rPr>
          <w:rFonts w:ascii="Times New Roman" w:eastAsia="Andale Sans UI" w:hAnsi="Times New Roman"/>
          <w:b/>
          <w:kern w:val="1"/>
          <w:sz w:val="24"/>
          <w:szCs w:val="24"/>
          <w:lang w:eastAsia="tr-TR"/>
        </w:rPr>
        <w:t xml:space="preserve">Değerlendirme/Karar: </w:t>
      </w:r>
      <w:r w:rsidRPr="00A60DD0">
        <w:rPr>
          <w:rFonts w:ascii="Times New Roman" w:eastAsia="Andale Sans UI" w:hAnsi="Times New Roman"/>
          <w:kern w:val="1"/>
          <w:sz w:val="24"/>
          <w:szCs w:val="24"/>
          <w:lang w:eastAsia="tr-TR"/>
        </w:rPr>
        <w:t xml:space="preserve">Anılan internet sitelerinde </w:t>
      </w:r>
      <w:r w:rsidRPr="00A60DD0">
        <w:rPr>
          <w:rFonts w:ascii="Times New Roman" w:eastAsia="Times New Roman" w:hAnsi="Times New Roman"/>
          <w:sz w:val="24"/>
          <w:szCs w:val="24"/>
          <w:lang w:eastAsia="tr-TR"/>
        </w:rPr>
        <w:t xml:space="preserve">endikasyon belirten ifadeler kullanılarak tüketicileri yanıltıcı sağlık beyanlarına yer verildiği, böylelikle gıda takviyesi niteliğindeki ilgili ürünün insan metabolizmasına etki eden bir “tıbbi ürün” gibi tanıtıldığı, tıp </w:t>
      </w:r>
      <w:proofErr w:type="gramStart"/>
      <w:r w:rsidRPr="00A60DD0">
        <w:rPr>
          <w:rFonts w:ascii="Times New Roman" w:eastAsia="Times New Roman" w:hAnsi="Times New Roman"/>
          <w:sz w:val="24"/>
          <w:szCs w:val="24"/>
          <w:lang w:eastAsia="tr-TR"/>
        </w:rPr>
        <w:t>literatüründe</w:t>
      </w:r>
      <w:proofErr w:type="gramEnd"/>
      <w:r w:rsidRPr="00A60DD0">
        <w:rPr>
          <w:rFonts w:ascii="Times New Roman" w:eastAsia="Times New Roman" w:hAnsi="Times New Roman"/>
          <w:sz w:val="24"/>
          <w:szCs w:val="24"/>
          <w:lang w:eastAsia="tr-TR"/>
        </w:rPr>
        <w:t xml:space="preserve"> hastalık olarak tanımlanan ve hekim kontrolünde tedavi edilmesi gereken bazı sağlık sorunlarının anılan ürün ile tedavi edildiği veya tedavisine yardımcı olunduğu izlenimi oluşturularak tüketicilerin yanıltıldığı,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A60DD0">
        <w:rPr>
          <w:rFonts w:ascii="Times New Roman" w:hAnsi="Times New Roman"/>
          <w:sz w:val="24"/>
          <w:szCs w:val="24"/>
        </w:rPr>
        <w:t>dolayısıyla her koşulda mevzuata aykırılık teşkil eden bu tanıtımların,</w:t>
      </w: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kern w:val="1"/>
          <w:sz w:val="24"/>
          <w:szCs w:val="24"/>
          <w:lang w:eastAsia="tr-TR"/>
        </w:rPr>
      </w:pPr>
      <w:r w:rsidRPr="00A60DD0">
        <w:rPr>
          <w:rFonts w:ascii="Times New Roman" w:eastAsia="Times New Roman" w:hAnsi="Times New Roman"/>
          <w:kern w:val="1"/>
          <w:sz w:val="24"/>
          <w:szCs w:val="24"/>
          <w:lang w:eastAsia="tr-TR"/>
        </w:rPr>
        <w:t>-Sağlık Beyanı ile Satışa Sunulan Ürünlerin Sağlık Beyanları Hakkında Yönetmeliğin 5/a, 5/b, 5/c, 5/ç, 5/d ve 5/i maddeleri;</w:t>
      </w: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Cs/>
          <w:kern w:val="1"/>
          <w:sz w:val="24"/>
          <w:szCs w:val="24"/>
          <w:lang w:eastAsia="tr-TR"/>
        </w:rPr>
      </w:pPr>
      <w:r w:rsidRPr="00A60DD0">
        <w:rPr>
          <w:rFonts w:ascii="Times New Roman" w:eastAsia="Andale Sans UI" w:hAnsi="Times New Roman"/>
          <w:b/>
          <w:bCs/>
          <w:kern w:val="1"/>
          <w:sz w:val="24"/>
          <w:szCs w:val="24"/>
          <w:lang w:eastAsia="tr-TR"/>
        </w:rPr>
        <w:t>-</w:t>
      </w:r>
      <w:r w:rsidRPr="00A60DD0">
        <w:rPr>
          <w:rFonts w:ascii="Times New Roman" w:eastAsia="Andale Sans UI" w:hAnsi="Times New Roman"/>
          <w:kern w:val="1"/>
          <w:sz w:val="24"/>
          <w:szCs w:val="24"/>
          <w:lang w:eastAsia="tr-TR"/>
        </w:rPr>
        <w:t xml:space="preserve"> Türk Gıda Kodeksi </w:t>
      </w:r>
      <w:r w:rsidRPr="00A60DD0">
        <w:rPr>
          <w:rFonts w:ascii="Times New Roman" w:eastAsia="Andale Sans UI" w:hAnsi="Times New Roman"/>
          <w:bCs/>
          <w:kern w:val="1"/>
          <w:sz w:val="24"/>
          <w:szCs w:val="24"/>
          <w:lang w:eastAsia="tr-TR"/>
        </w:rPr>
        <w:t>Etiketleme Yönetmeliğinin 6, 7/1, 40/1, 42/1, 42/2 ve 42/5-c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- 10.01.2015 tarihli ve 29232 saylı Resmi Gazete’de yayınlanarak yürürlüğe giren Ticari Reklam ve Haksız Ticari Uygulamalar Yönetmeliği’nin 5/1-b, 7/1, 7/2, 7/3, 7/4, 7/5-a, 9/1, 9/4 16 ve 26 ncı maddeleri,</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spacing w:after="0" w:line="240" w:lineRule="auto"/>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- 6502 sayılı Tüketicinin Korunması Hakkında Kanunun 61 inci maddesi,</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spacing w:after="0" w:line="240" w:lineRule="auto"/>
        <w:rPr>
          <w:rFonts w:ascii="Times New Roman" w:eastAsia="Andale Sans UI" w:hAnsi="Times New Roman"/>
          <w:kern w:val="1"/>
          <w:sz w:val="24"/>
          <w:szCs w:val="24"/>
          <w:lang w:eastAsia="tr-TR"/>
        </w:rPr>
      </w:pP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Buna göre, reklam veren </w:t>
      </w:r>
      <w:r w:rsidRPr="00A60DD0">
        <w:rPr>
          <w:rFonts w:ascii="Times New Roman" w:eastAsia="Andale Sans UI" w:hAnsi="Times New Roman"/>
          <w:b/>
          <w:kern w:val="1"/>
          <w:sz w:val="24"/>
          <w:szCs w:val="24"/>
          <w:lang w:eastAsia="tr-TR"/>
        </w:rPr>
        <w:t>Yekta ANIK</w:t>
      </w:r>
      <w:r w:rsidRPr="00A60DD0">
        <w:rPr>
          <w:rFonts w:ascii="Times New Roman" w:eastAsia="Andale Sans UI" w:hAnsi="Times New Roman"/>
          <w:kern w:val="1"/>
          <w:sz w:val="24"/>
          <w:szCs w:val="24"/>
          <w:lang w:eastAsia="tr-TR"/>
        </w:rPr>
        <w:t xml:space="preserve"> hakkında, 6502 sayılı Kanun’un 63 üncü ve 77/12 nci maddeleri uyarınca </w:t>
      </w:r>
      <w:r w:rsidRPr="00A60DD0">
        <w:rPr>
          <w:rFonts w:ascii="Times New Roman" w:eastAsia="Andale Sans UI" w:hAnsi="Times New Roman"/>
          <w:b/>
          <w:kern w:val="1"/>
          <w:sz w:val="24"/>
          <w:szCs w:val="24"/>
          <w:lang w:eastAsia="tr-TR"/>
        </w:rPr>
        <w:t xml:space="preserve">anılan reklamları durdurma cezası </w:t>
      </w:r>
      <w:r w:rsidRPr="00A60DD0">
        <w:rPr>
          <w:rFonts w:ascii="Times New Roman" w:eastAsia="Andale Sans UI" w:hAnsi="Times New Roman"/>
          <w:kern w:val="1"/>
          <w:sz w:val="24"/>
          <w:szCs w:val="24"/>
          <w:lang w:eastAsia="tr-TR"/>
        </w:rPr>
        <w:t>verilmesine karar verilmiştir.</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pStyle w:val="Standard"/>
        <w:tabs>
          <w:tab w:val="left" w:pos="0"/>
        </w:tabs>
        <w:ind w:right="-142"/>
        <w:jc w:val="both"/>
        <w:rPr>
          <w:b/>
        </w:rPr>
      </w:pPr>
      <w:r w:rsidRPr="00A60DD0">
        <w:rPr>
          <w:b/>
        </w:rPr>
        <w:t>53)</w:t>
      </w:r>
    </w:p>
    <w:p w:rsidR="000B260C" w:rsidRPr="00A60DD0" w:rsidRDefault="000B260C" w:rsidP="000B260C">
      <w:pPr>
        <w:pStyle w:val="Standard"/>
        <w:tabs>
          <w:tab w:val="left" w:pos="0"/>
        </w:tabs>
        <w:ind w:right="-142"/>
        <w:jc w:val="both"/>
        <w:rPr>
          <w:b/>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Dosya No: 2015/21</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w:t>
      </w:r>
      <w:r w:rsidRPr="00A60DD0">
        <w:rPr>
          <w:rFonts w:ascii="Times New Roman" w:eastAsia="Andale Sans UI" w:hAnsi="Times New Roman"/>
          <w:b/>
          <w:bCs/>
          <w:kern w:val="1"/>
          <w:sz w:val="24"/>
          <w:szCs w:val="24"/>
          <w:lang w:eastAsia="tr-TR"/>
        </w:rPr>
        <w:t xml:space="preserve"> </w:t>
      </w:r>
      <w:r w:rsidRPr="00A60DD0">
        <w:rPr>
          <w:rFonts w:ascii="Times New Roman" w:eastAsia="Andale Sans UI" w:hAnsi="Times New Roman"/>
          <w:b/>
          <w:kern w:val="1"/>
          <w:sz w:val="24"/>
          <w:szCs w:val="24"/>
          <w:lang w:eastAsia="tr-TR"/>
        </w:rPr>
        <w:t>Botanik Ecza İhtiyaç Maddeleri Kozmetik Sağlık Ürünleri Gıda Sanayi ve Ticaret Ltd. Şti.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 Reklam: </w:t>
      </w:r>
      <w:hyperlink r:id="rId96" w:history="1">
        <w:r w:rsidRPr="00A60DD0">
          <w:rPr>
            <w:rFonts w:ascii="Times New Roman" w:hAnsi="Times New Roman"/>
            <w:color w:val="244061" w:themeColor="accent1" w:themeShade="80"/>
            <w:sz w:val="24"/>
            <w:szCs w:val="24"/>
            <w:u w:val="single"/>
          </w:rPr>
          <w:t>www.krillyagi.blogspot.com.tr</w:t>
        </w:r>
      </w:hyperlink>
      <w:r w:rsidRPr="00A60DD0">
        <w:rPr>
          <w:rFonts w:ascii="Times New Roman" w:hAnsi="Times New Roman"/>
          <w:sz w:val="24"/>
          <w:szCs w:val="24"/>
        </w:rPr>
        <w:t xml:space="preserve"> </w:t>
      </w:r>
      <w:r w:rsidRPr="00A60DD0">
        <w:rPr>
          <w:rFonts w:ascii="Times New Roman" w:eastAsia="Andale Sans UI" w:hAnsi="Times New Roman"/>
          <w:kern w:val="1"/>
          <w:sz w:val="24"/>
          <w:szCs w:val="24"/>
          <w:lang w:eastAsia="tr-TR"/>
        </w:rPr>
        <w:t xml:space="preserve">adresli internet sitesinde yer alan </w:t>
      </w:r>
      <w:r w:rsidRPr="000C537C">
        <w:rPr>
          <w:rFonts w:ascii="Times New Roman" w:eastAsia="Andale Sans UI" w:hAnsi="Times New Roman"/>
          <w:b/>
          <w:i/>
          <w:kern w:val="1"/>
          <w:sz w:val="24"/>
          <w:szCs w:val="24"/>
          <w:lang w:eastAsia="tr-TR"/>
        </w:rPr>
        <w:t>“Krill Yağı”</w:t>
      </w:r>
      <w:r w:rsidRPr="00A60DD0">
        <w:rPr>
          <w:rFonts w:ascii="Times New Roman" w:eastAsia="Andale Sans UI" w:hAnsi="Times New Roman"/>
          <w:kern w:val="1"/>
          <w:sz w:val="24"/>
          <w:szCs w:val="24"/>
          <w:lang w:eastAsia="tr-TR"/>
        </w:rPr>
        <w:t xml:space="preserve"> adlı ürüne ilişkin tanıtımlar</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Reklam Yayın Tarihi: </w:t>
      </w:r>
      <w:r w:rsidRPr="00A60DD0">
        <w:rPr>
          <w:rFonts w:ascii="Times New Roman" w:eastAsia="Times New Roman" w:hAnsi="Times New Roman"/>
          <w:kern w:val="1"/>
          <w:sz w:val="24"/>
          <w:szCs w:val="24"/>
          <w:lang w:eastAsia="tr-TR"/>
        </w:rPr>
        <w:t>04.02.2015</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Yayınlandığı Mecra: </w:t>
      </w:r>
      <w:r w:rsidRPr="00A60DD0">
        <w:rPr>
          <w:rFonts w:ascii="Times New Roman" w:eastAsia="Andale Sans UI" w:hAnsi="Times New Roman"/>
          <w:kern w:val="1"/>
          <w:sz w:val="24"/>
          <w:szCs w:val="24"/>
          <w:lang w:eastAsia="tr-TR"/>
        </w:rPr>
        <w:t xml:space="preserve">İnternet </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b/>
          <w:i/>
          <w:sz w:val="24"/>
          <w:szCs w:val="24"/>
          <w:lang w:eastAsia="tr-TR"/>
        </w:rPr>
      </w:pPr>
      <w:proofErr w:type="gramStart"/>
      <w:r w:rsidRPr="00A60DD0">
        <w:rPr>
          <w:rFonts w:ascii="Times New Roman" w:eastAsia="Andale Sans UI" w:hAnsi="Times New Roman"/>
          <w:b/>
          <w:kern w:val="1"/>
          <w:sz w:val="24"/>
          <w:szCs w:val="24"/>
          <w:lang w:eastAsia="tr-TR"/>
        </w:rPr>
        <w:t>Tespitler</w:t>
      </w:r>
      <w:r w:rsidRPr="00A60DD0">
        <w:rPr>
          <w:rFonts w:ascii="Times New Roman" w:eastAsia="Andale Sans UI" w:hAnsi="Times New Roman"/>
          <w:kern w:val="1"/>
          <w:sz w:val="24"/>
          <w:szCs w:val="24"/>
          <w:lang w:eastAsia="tr-TR"/>
        </w:rPr>
        <w:t xml:space="preserve">: </w:t>
      </w:r>
      <w:hyperlink r:id="rId97" w:history="1">
        <w:r w:rsidRPr="00A60DD0">
          <w:rPr>
            <w:rFonts w:ascii="Times New Roman" w:hAnsi="Times New Roman"/>
            <w:color w:val="0000FF" w:themeColor="hyperlink"/>
            <w:sz w:val="24"/>
            <w:szCs w:val="24"/>
            <w:u w:val="single"/>
          </w:rPr>
          <w:t>www.krillyagi.blogspot.com.tr</w:t>
        </w:r>
      </w:hyperlink>
      <w:r w:rsidRPr="00A60DD0">
        <w:rPr>
          <w:rFonts w:ascii="Times New Roman" w:eastAsia="Times New Roman" w:hAnsi="Times New Roman"/>
          <w:sz w:val="24"/>
          <w:szCs w:val="24"/>
          <w:lang w:eastAsia="tr-TR"/>
        </w:rPr>
        <w:t xml:space="preserve"> adresli internet sitesinin 04.02.2015 tarihli görünümünde; </w:t>
      </w:r>
      <w:r w:rsidRPr="00A60DD0">
        <w:rPr>
          <w:rFonts w:ascii="Times New Roman" w:eastAsia="Times New Roman" w:hAnsi="Times New Roman"/>
          <w:b/>
          <w:sz w:val="24"/>
          <w:szCs w:val="24"/>
          <w:lang w:eastAsia="tr-TR"/>
        </w:rPr>
        <w:t>“</w:t>
      </w:r>
      <w:r w:rsidRPr="00A60DD0">
        <w:rPr>
          <w:rFonts w:ascii="Times New Roman" w:eastAsia="Times New Roman" w:hAnsi="Times New Roman"/>
          <w:b/>
          <w:i/>
          <w:sz w:val="24"/>
          <w:szCs w:val="24"/>
          <w:lang w:eastAsia="tr-TR"/>
        </w:rPr>
        <w:t>Krill Oil Yağı 90 Softjel Kapsül Redsmac:</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b/>
          <w:i/>
          <w:sz w:val="24"/>
          <w:szCs w:val="24"/>
          <w:lang w:eastAsia="tr-TR"/>
        </w:rPr>
        <w:t xml:space="preserve">Krilli diğer deniz canlılarından farklı kılan ve içerdiği yoğun astaxanthin maddesinden dolayı aynı zamanda anti oksidan da yapan ona rengini veren karetonoit pigmeti doğanın en güçlü antioksidanları arasında yer almaktadır. </w:t>
      </w:r>
      <w:proofErr w:type="gramEnd"/>
      <w:r w:rsidRPr="00A60DD0">
        <w:rPr>
          <w:rFonts w:ascii="Times New Roman" w:eastAsia="Times New Roman" w:hAnsi="Times New Roman"/>
          <w:b/>
          <w:i/>
          <w:sz w:val="24"/>
          <w:szCs w:val="24"/>
          <w:lang w:eastAsia="tr-TR"/>
        </w:rPr>
        <w:t>Redsmac oil kapsül de krill oilin yanısıra astaxanthin maddesini de yoğun bir şekilde içermektedir… Botanikecza.com sitemizi ziyaret edip bitkisel takviyeler reyonundan satın alım yapıp, en ucuz fiyat avantajıyla siparişinizi verebilirsiniz… Dünyanın en saf ve temiz omega 3 süper antioxidan yağı olarak geçmektedir. Diğer klasik balık yağlarından farklı olarak DHA-EPA yağ asitleri fosfolipid formunda omega 3 yağ asitlerini içeren özel formüldedir. Bu yüzden klasik balık yağından 48 kat daha etkilidir. Redsmac: Kalp damar sağlığında, kalp krizinin önlenmesinde, eklem sağlığında, nörolojik alanda, mental gelişiminde insan sağlığına çok önemli faydaları olduğu belirlenmiştir… Redsmac krill oil içinde bulunan astaxanthin dünya üzerinde keşfedilmiş en kuvvetli antioksidan olup vücudumuzda dolaşan ve başta kanser olmak üzere birçok hastalığa sebep olan serbest radikalleri yok eden bir maddedir… Redsmac krill oil inflamasyon ve LDL yani kötü kolesterolü azalttığı, HDL yani iyi kolesterolü arttırdığı kanıtlanmıştır.”</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kern w:val="1"/>
          <w:sz w:val="24"/>
          <w:szCs w:val="24"/>
          <w:lang w:eastAsia="tr-TR"/>
        </w:rPr>
        <w:t>şeklinde i</w:t>
      </w:r>
      <w:r w:rsidRPr="00A60DD0">
        <w:rPr>
          <w:rFonts w:ascii="Times New Roman" w:eastAsia="Andale Sans UI" w:hAnsi="Times New Roman"/>
          <w:kern w:val="1"/>
          <w:sz w:val="24"/>
          <w:szCs w:val="24"/>
          <w:lang w:eastAsia="tr-TR"/>
        </w:rPr>
        <w:t>fadelere yer verildiği</w:t>
      </w:r>
      <w:r w:rsidRPr="00A60DD0">
        <w:rPr>
          <w:rFonts w:ascii="Times New Roman" w:eastAsia="Times New Roman" w:hAnsi="Times New Roman"/>
          <w:kern w:val="1"/>
          <w:sz w:val="24"/>
          <w:szCs w:val="24"/>
          <w:lang w:eastAsia="tr-TR"/>
        </w:rPr>
        <w:t xml:space="preserve"> tespit edilmiştir.</w:t>
      </w:r>
    </w:p>
    <w:p w:rsidR="000B260C" w:rsidRPr="00A60DD0" w:rsidRDefault="000B260C" w:rsidP="000B260C">
      <w:pPr>
        <w:widowControl w:val="0"/>
        <w:suppressAutoHyphens/>
        <w:spacing w:after="0" w:line="240" w:lineRule="auto"/>
        <w:jc w:val="both"/>
        <w:rPr>
          <w:rFonts w:ascii="Times New Roman" w:hAnsi="Times New Roman"/>
          <w:kern w:val="1"/>
          <w:sz w:val="24"/>
          <w:szCs w:val="24"/>
          <w:lang w:eastAsia="tr-TR"/>
        </w:rPr>
      </w:pPr>
      <w:r w:rsidRPr="00A60DD0">
        <w:rPr>
          <w:rFonts w:ascii="Times New Roman" w:eastAsia="Andale Sans UI" w:hAnsi="Times New Roman"/>
          <w:b/>
          <w:kern w:val="1"/>
          <w:sz w:val="24"/>
          <w:szCs w:val="24"/>
          <w:lang w:eastAsia="tr-TR"/>
        </w:rPr>
        <w:t xml:space="preserve">Değerlendirme/Karar: </w:t>
      </w:r>
      <w:r w:rsidRPr="00A60DD0">
        <w:rPr>
          <w:rFonts w:ascii="Times New Roman" w:eastAsia="Andale Sans UI" w:hAnsi="Times New Roman"/>
          <w:kern w:val="1"/>
          <w:sz w:val="24"/>
          <w:szCs w:val="24"/>
          <w:lang w:eastAsia="tr-TR"/>
        </w:rPr>
        <w:t xml:space="preserve">Anılan internet sitesinde </w:t>
      </w:r>
      <w:r w:rsidRPr="00A60DD0">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gıda takviyesi niteliğindeki ilgili ürünün insan metabolizmasına etki eden bir “tıbbi ürün” gibi tanıtıldığı, tıp </w:t>
      </w:r>
      <w:proofErr w:type="gramStart"/>
      <w:r w:rsidRPr="00A60DD0">
        <w:rPr>
          <w:rFonts w:ascii="Times New Roman" w:eastAsia="Times New Roman" w:hAnsi="Times New Roman"/>
          <w:kern w:val="1"/>
          <w:sz w:val="24"/>
          <w:szCs w:val="24"/>
          <w:lang w:eastAsia="tr-TR"/>
        </w:rPr>
        <w:t>literatüründe</w:t>
      </w:r>
      <w:proofErr w:type="gramEnd"/>
      <w:r w:rsidRPr="00A60DD0">
        <w:rPr>
          <w:rFonts w:ascii="Times New Roman" w:eastAsia="Times New Roman" w:hAnsi="Times New Roman"/>
          <w:kern w:val="1"/>
          <w:sz w:val="24"/>
          <w:szCs w:val="24"/>
          <w:lang w:eastAsia="tr-TR"/>
        </w:rPr>
        <w:t xml:space="preserve"> hastalık olarak tanımlanan ve hekim kontrolünde tedavi edilmesi gereken bazı sağlık sorunlarının anılan ürünler ile tedavi edildiği veya tedavisine yardımcı olunduğu izlenimi oluşturularak tüketicilerin yanıltıldığı,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A60DD0">
        <w:rPr>
          <w:rFonts w:ascii="Times New Roman" w:hAnsi="Times New Roman"/>
          <w:kern w:val="1"/>
          <w:sz w:val="24"/>
          <w:szCs w:val="24"/>
          <w:lang w:eastAsia="tr-TR"/>
        </w:rPr>
        <w:t>dolayısıyla her koşulda mevzuata aykırılık teşkil eden bu tanıtımların,</w:t>
      </w: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kern w:val="1"/>
          <w:sz w:val="24"/>
          <w:szCs w:val="24"/>
          <w:lang w:eastAsia="tr-TR"/>
        </w:rPr>
      </w:pPr>
      <w:r w:rsidRPr="00A60DD0">
        <w:rPr>
          <w:rFonts w:ascii="Times New Roman" w:eastAsia="Times New Roman" w:hAnsi="Times New Roman"/>
          <w:kern w:val="1"/>
          <w:sz w:val="24"/>
          <w:szCs w:val="24"/>
          <w:lang w:eastAsia="tr-TR"/>
        </w:rPr>
        <w:t>-Sağlık Beyanı ile Satışa Sunulan Ürünlerin Sağlık Beyanları Hakkında Yönetmeliğin 5/a, 5/b, 5/c, 5/ç ve 5/d maddeleri;</w:t>
      </w: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Cs/>
          <w:kern w:val="1"/>
          <w:sz w:val="24"/>
          <w:szCs w:val="24"/>
          <w:lang w:eastAsia="tr-TR"/>
        </w:rPr>
      </w:pPr>
      <w:r w:rsidRPr="00A60DD0">
        <w:rPr>
          <w:rFonts w:ascii="Times New Roman" w:eastAsia="Andale Sans UI" w:hAnsi="Times New Roman"/>
          <w:b/>
          <w:bCs/>
          <w:kern w:val="1"/>
          <w:sz w:val="24"/>
          <w:szCs w:val="24"/>
          <w:lang w:eastAsia="tr-TR"/>
        </w:rPr>
        <w:t>-</w:t>
      </w:r>
      <w:r w:rsidRPr="00A60DD0">
        <w:rPr>
          <w:rFonts w:ascii="Times New Roman" w:eastAsia="Andale Sans UI" w:hAnsi="Times New Roman"/>
          <w:kern w:val="1"/>
          <w:sz w:val="24"/>
          <w:szCs w:val="24"/>
          <w:lang w:eastAsia="tr-TR"/>
        </w:rPr>
        <w:t xml:space="preserve"> Türk Gıda Kodeksi </w:t>
      </w:r>
      <w:r w:rsidRPr="00A60DD0">
        <w:rPr>
          <w:rFonts w:ascii="Times New Roman" w:eastAsia="Andale Sans UI" w:hAnsi="Times New Roman"/>
          <w:bCs/>
          <w:kern w:val="1"/>
          <w:sz w:val="24"/>
          <w:szCs w:val="24"/>
          <w:lang w:eastAsia="tr-TR"/>
        </w:rPr>
        <w:t>Etiketleme Yönetmeliğinin 6, 7/1, 40/1, 42/1 ve 42/2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- 10.01.2015 tarihli ve 29232 saylı Resmi Gazete’de yayınlanarak yürürlüğe giren Ticari Reklam ve Haksız Ticari Uygulamalar Yönetmeliği’nin 5/1-b, 7/1, 7/2, 7/3, 7/4, 7/5-a, 9/1, 9/4 ve 26 ncı maddeleri,</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spacing w:after="0" w:line="240" w:lineRule="auto"/>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- 6502 sayılı Tüketicinin Korunması Hakkında Kanunun 61 inci maddesi,</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spacing w:after="0" w:line="240" w:lineRule="auto"/>
        <w:rPr>
          <w:rFonts w:ascii="Times New Roman" w:eastAsia="Andale Sans UI" w:hAnsi="Times New Roman"/>
          <w:kern w:val="1"/>
          <w:sz w:val="24"/>
          <w:szCs w:val="24"/>
          <w:lang w:eastAsia="tr-TR"/>
        </w:rPr>
      </w:pP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Buna göre, reklam veren </w:t>
      </w:r>
      <w:r w:rsidRPr="00A60DD0">
        <w:rPr>
          <w:rFonts w:ascii="Times New Roman" w:eastAsia="Andale Sans UI" w:hAnsi="Times New Roman"/>
          <w:b/>
          <w:kern w:val="1"/>
          <w:sz w:val="24"/>
          <w:szCs w:val="24"/>
          <w:lang w:eastAsia="tr-TR"/>
        </w:rPr>
        <w:t xml:space="preserve">Botanik Ecza İhtiyaç Maddeleri Kozmetik Sağlık Ürünleri Gıda Sanayi ve Ticaret Ltd. Şti. </w:t>
      </w:r>
      <w:r w:rsidRPr="00A60DD0">
        <w:rPr>
          <w:rFonts w:ascii="Times New Roman" w:eastAsia="Andale Sans UI" w:hAnsi="Times New Roman"/>
          <w:kern w:val="1"/>
          <w:sz w:val="24"/>
          <w:szCs w:val="24"/>
          <w:lang w:eastAsia="tr-TR"/>
        </w:rPr>
        <w:t xml:space="preserve">hakkında, 6502 sayılı Kanun’un 63 üncü ve 77/12 nci maddeleri uyarınca </w:t>
      </w:r>
      <w:r w:rsidRPr="00A60DD0">
        <w:rPr>
          <w:rFonts w:ascii="Times New Roman" w:eastAsia="Andale Sans UI" w:hAnsi="Times New Roman"/>
          <w:b/>
          <w:kern w:val="1"/>
          <w:sz w:val="24"/>
          <w:szCs w:val="24"/>
          <w:lang w:eastAsia="tr-TR"/>
        </w:rPr>
        <w:t xml:space="preserve">anılan reklamları durdurma cezası </w:t>
      </w:r>
      <w:r w:rsidRPr="00A60DD0">
        <w:rPr>
          <w:rFonts w:ascii="Times New Roman" w:eastAsia="Andale Sans UI" w:hAnsi="Times New Roman"/>
          <w:kern w:val="1"/>
          <w:sz w:val="24"/>
          <w:szCs w:val="24"/>
          <w:lang w:eastAsia="tr-TR"/>
        </w:rPr>
        <w:t>verilmesine 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54)</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Dosya No: 2014/852</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w:t>
      </w:r>
      <w:r w:rsidRPr="00A60DD0">
        <w:rPr>
          <w:rFonts w:ascii="Times New Roman" w:eastAsia="Andale Sans UI" w:hAnsi="Times New Roman"/>
          <w:b/>
          <w:bCs/>
          <w:kern w:val="1"/>
          <w:sz w:val="24"/>
          <w:szCs w:val="24"/>
          <w:lang w:eastAsia="tr-TR"/>
        </w:rPr>
        <w:t xml:space="preserve"> </w:t>
      </w:r>
      <w:r w:rsidRPr="00A60DD0">
        <w:rPr>
          <w:rFonts w:ascii="Times New Roman" w:eastAsia="Andale Sans UI" w:hAnsi="Times New Roman"/>
          <w:b/>
          <w:kern w:val="1"/>
          <w:sz w:val="24"/>
          <w:szCs w:val="24"/>
          <w:lang w:eastAsia="tr-TR"/>
        </w:rPr>
        <w:t>Alka Grup Dış Ticaret Ltd. Şti.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 Reklam: </w:t>
      </w:r>
      <w:hyperlink r:id="rId98" w:history="1">
        <w:r w:rsidRPr="00A60DD0">
          <w:rPr>
            <w:rFonts w:ascii="Times New Roman" w:eastAsia="Andale Sans UI" w:hAnsi="Times New Roman"/>
            <w:color w:val="000080"/>
            <w:kern w:val="1"/>
            <w:sz w:val="24"/>
            <w:szCs w:val="24"/>
            <w:u w:val="single"/>
            <w:lang w:eastAsia="tr-TR"/>
          </w:rPr>
          <w:t>www.yesil-kahveturkiye.com</w:t>
        </w:r>
      </w:hyperlink>
      <w:r w:rsidRPr="00A60DD0">
        <w:rPr>
          <w:rFonts w:ascii="Times New Roman" w:eastAsia="Andale Sans UI" w:hAnsi="Times New Roman"/>
          <w:kern w:val="1"/>
          <w:sz w:val="24"/>
          <w:szCs w:val="24"/>
          <w:lang w:eastAsia="tr-TR"/>
        </w:rPr>
        <w:t xml:space="preserve"> adresli internet sitesinde yer alan </w:t>
      </w:r>
      <w:r w:rsidRPr="00A60DD0">
        <w:rPr>
          <w:rFonts w:ascii="Times New Roman" w:eastAsia="Andale Sans UI" w:hAnsi="Times New Roman"/>
          <w:i/>
          <w:kern w:val="1"/>
          <w:sz w:val="24"/>
          <w:szCs w:val="24"/>
          <w:lang w:eastAsia="tr-TR"/>
        </w:rPr>
        <w:t>“Yeşil Kahve”</w:t>
      </w:r>
      <w:r w:rsidRPr="00A60DD0">
        <w:rPr>
          <w:rFonts w:ascii="Times New Roman" w:eastAsia="Andale Sans UI" w:hAnsi="Times New Roman"/>
          <w:kern w:val="1"/>
          <w:sz w:val="24"/>
          <w:szCs w:val="24"/>
          <w:lang w:eastAsia="tr-TR"/>
        </w:rPr>
        <w:t xml:space="preserve"> adlı ürüne ilişkin tanıtımlar</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 xml:space="preserve">Reklam Yayın Tarihi: </w:t>
      </w:r>
      <w:r w:rsidRPr="00A60DD0">
        <w:rPr>
          <w:rFonts w:ascii="Times New Roman" w:eastAsia="Andale Sans UI" w:hAnsi="Times New Roman"/>
          <w:kern w:val="1"/>
          <w:sz w:val="24"/>
          <w:szCs w:val="24"/>
          <w:lang w:eastAsia="tr-TR"/>
        </w:rPr>
        <w:t>14.07.2014</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Yayınlandığı Mecra: </w:t>
      </w:r>
      <w:r w:rsidRPr="00A60DD0">
        <w:rPr>
          <w:rFonts w:ascii="Times New Roman" w:eastAsia="Andale Sans UI" w:hAnsi="Times New Roman"/>
          <w:kern w:val="1"/>
          <w:sz w:val="24"/>
          <w:szCs w:val="24"/>
          <w:lang w:eastAsia="tr-TR"/>
        </w:rPr>
        <w:t xml:space="preserve">İnternet </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b/>
          <w:i/>
          <w:kern w:val="1"/>
          <w:sz w:val="24"/>
          <w:szCs w:val="24"/>
          <w:lang w:eastAsia="tr-TR"/>
        </w:rPr>
      </w:pPr>
      <w:r w:rsidRPr="00A60DD0">
        <w:rPr>
          <w:rFonts w:ascii="Times New Roman" w:eastAsia="Andale Sans UI" w:hAnsi="Times New Roman"/>
          <w:b/>
          <w:kern w:val="1"/>
          <w:sz w:val="24"/>
          <w:szCs w:val="24"/>
          <w:lang w:eastAsia="tr-TR"/>
        </w:rPr>
        <w:t>Tespitler</w:t>
      </w:r>
      <w:r w:rsidRPr="00A60DD0">
        <w:rPr>
          <w:rFonts w:ascii="Times New Roman" w:eastAsia="Andale Sans UI" w:hAnsi="Times New Roman"/>
          <w:kern w:val="1"/>
          <w:sz w:val="24"/>
          <w:szCs w:val="24"/>
          <w:lang w:eastAsia="tr-TR"/>
        </w:rPr>
        <w:t xml:space="preserve">: </w:t>
      </w:r>
      <w:hyperlink r:id="rId99" w:history="1">
        <w:r w:rsidRPr="00A60DD0">
          <w:rPr>
            <w:rFonts w:ascii="Times New Roman" w:hAnsi="Times New Roman"/>
            <w:color w:val="0000FF" w:themeColor="hyperlink"/>
            <w:kern w:val="1"/>
            <w:sz w:val="24"/>
            <w:szCs w:val="24"/>
            <w:u w:val="single"/>
            <w:lang w:eastAsia="tr-TR"/>
          </w:rPr>
          <w:t>www.</w:t>
        </w:r>
      </w:hyperlink>
      <w:r w:rsidRPr="00A60DD0">
        <w:rPr>
          <w:rFonts w:ascii="Times New Roman" w:hAnsi="Times New Roman"/>
          <w:color w:val="0000FF" w:themeColor="hyperlink"/>
          <w:kern w:val="1"/>
          <w:sz w:val="24"/>
          <w:szCs w:val="24"/>
          <w:u w:val="single"/>
          <w:lang w:eastAsia="tr-TR"/>
        </w:rPr>
        <w:t>yesil-kahveturkiye.com</w:t>
      </w:r>
      <w:r w:rsidRPr="00A60DD0">
        <w:rPr>
          <w:rFonts w:ascii="Times New Roman" w:eastAsia="Times New Roman" w:hAnsi="Times New Roman"/>
          <w:kern w:val="1"/>
          <w:sz w:val="24"/>
          <w:szCs w:val="24"/>
          <w:lang w:eastAsia="tr-TR"/>
        </w:rPr>
        <w:t xml:space="preserve"> adresli internet sitesinin 14.07.2014 tarihli görünümünde; </w:t>
      </w:r>
      <w:r w:rsidRPr="00A60DD0">
        <w:rPr>
          <w:rFonts w:ascii="Times New Roman" w:eastAsia="Times New Roman" w:hAnsi="Times New Roman"/>
          <w:b/>
          <w:i/>
          <w:kern w:val="1"/>
          <w:sz w:val="24"/>
          <w:szCs w:val="24"/>
          <w:lang w:eastAsia="tr-TR"/>
        </w:rPr>
        <w:t xml:space="preserve">“Yeşil kahve içerek kilo vermeye başlayın. Hücrelerinizden toksinleri atmaya yardımcıdır. Kalorinizi daha hızlı yakmaya yardımcıdır. Uyarıcı özelliği ile zinde ve açık tutar… Günde 2-3 bardak içmeniz önerilir. Yeşil kahve çekirdeği kavrulmamış ve diğer kahve türlerine göre işlem görmemiş kahvedir. Hızlı ve sağlıklı kilo vermeye destek olur. Yağ moleküllerini parçalamaya yardımcı olur… Bağışıklık sistemini korumaya yardımcı, sorunlu bölgelerde yağ yakmaya destek… Vücuttan toksinlerin atılmasına yardımcıdır… Dr. Mehmet Öz Yeşil Kahve Çekirdeği'ni öneriyor. Diğer kahveler gibi kavrulmayan Yeşil Kahve Çekirdeği kilo vermeye yardımcı olarak Klorojenik Asit içerir. Mehmet Öz yeşil kahve için Amerika'daki televizyon programında bu kahve çekirdeklerinin kilo kaybına ve yağ yakımına yardımcı olduğunu doğruladı. Metabolizmayı hızlandırarak vücudun kalori harcama düzeyini arttıran yeşil kahve çekirdeğinin kilo vermek isteyenlere diyet ve sporun yanında yardımcı olacağını dile getirdi.” </w:t>
      </w:r>
      <w:r w:rsidRPr="00A60DD0">
        <w:rPr>
          <w:rFonts w:ascii="Times New Roman" w:eastAsia="Times New Roman" w:hAnsi="Times New Roman"/>
          <w:kern w:val="1"/>
          <w:sz w:val="24"/>
          <w:szCs w:val="24"/>
          <w:lang w:eastAsia="tr-TR"/>
        </w:rPr>
        <w:t>şeklinde</w:t>
      </w:r>
      <w:r w:rsidRPr="00A60DD0">
        <w:rPr>
          <w:rFonts w:ascii="Times New Roman" w:eastAsia="Times New Roman" w:hAnsi="Times New Roman"/>
          <w:b/>
          <w:i/>
          <w:kern w:val="1"/>
          <w:sz w:val="24"/>
          <w:szCs w:val="24"/>
          <w:lang w:eastAsia="tr-TR"/>
        </w:rPr>
        <w:t xml:space="preserve"> </w:t>
      </w:r>
      <w:r w:rsidRPr="00A60DD0">
        <w:rPr>
          <w:rFonts w:ascii="Times New Roman" w:eastAsia="Times New Roman" w:hAnsi="Times New Roman"/>
          <w:kern w:val="1"/>
          <w:sz w:val="24"/>
          <w:szCs w:val="24"/>
          <w:lang w:eastAsia="tr-TR"/>
        </w:rPr>
        <w:t xml:space="preserve">ifadelerle birlikte </w:t>
      </w:r>
      <w:r w:rsidRPr="00A60DD0">
        <w:rPr>
          <w:rFonts w:ascii="Times New Roman" w:hAnsi="Times New Roman"/>
          <w:kern w:val="1"/>
          <w:sz w:val="24"/>
          <w:szCs w:val="24"/>
          <w:lang w:eastAsia="tr-TR"/>
        </w:rPr>
        <w:t xml:space="preserve">Gıda, Tarım ve Hayvancılık Bakanlığı logosu ile </w:t>
      </w:r>
      <w:r w:rsidRPr="00A60DD0">
        <w:rPr>
          <w:rFonts w:ascii="Times New Roman" w:hAnsi="Times New Roman"/>
          <w:b/>
          <w:i/>
          <w:kern w:val="1"/>
          <w:sz w:val="24"/>
          <w:szCs w:val="24"/>
          <w:lang w:eastAsia="tr-TR"/>
        </w:rPr>
        <w:t>“Bakanlık izinli”</w:t>
      </w:r>
      <w:r w:rsidRPr="00A60DD0">
        <w:rPr>
          <w:rFonts w:ascii="Times New Roman" w:hAnsi="Times New Roman"/>
          <w:i/>
          <w:kern w:val="1"/>
          <w:sz w:val="24"/>
          <w:szCs w:val="24"/>
          <w:lang w:eastAsia="tr-TR"/>
        </w:rPr>
        <w:t xml:space="preserve"> </w:t>
      </w:r>
      <w:r w:rsidRPr="00A60DD0">
        <w:rPr>
          <w:rFonts w:ascii="Times New Roman" w:hAnsi="Times New Roman"/>
          <w:kern w:val="1"/>
          <w:sz w:val="24"/>
          <w:szCs w:val="24"/>
          <w:lang w:eastAsia="tr-TR"/>
        </w:rPr>
        <w:t>ifadelerine</w:t>
      </w:r>
      <w:r w:rsidRPr="00A60DD0">
        <w:rPr>
          <w:rFonts w:ascii="Times New Roman" w:eastAsia="Andale Sans UI" w:hAnsi="Times New Roman"/>
          <w:kern w:val="1"/>
          <w:sz w:val="24"/>
          <w:szCs w:val="24"/>
          <w:lang w:eastAsia="tr-TR"/>
        </w:rPr>
        <w:t xml:space="preserve"> </w:t>
      </w:r>
      <w:r w:rsidRPr="00A60DD0">
        <w:rPr>
          <w:rFonts w:ascii="Times New Roman" w:eastAsia="Times New Roman" w:hAnsi="Times New Roman"/>
          <w:kern w:val="1"/>
          <w:sz w:val="24"/>
          <w:szCs w:val="24"/>
          <w:lang w:eastAsia="tr-TR"/>
        </w:rPr>
        <w:t>yer verildiği tespit edilmiştir.</w:t>
      </w:r>
    </w:p>
    <w:p w:rsidR="000B260C" w:rsidRPr="00A60DD0" w:rsidRDefault="000B260C" w:rsidP="000B260C">
      <w:pPr>
        <w:widowControl w:val="0"/>
        <w:suppressAutoHyphens/>
        <w:spacing w:after="0" w:line="240" w:lineRule="auto"/>
        <w:jc w:val="both"/>
        <w:rPr>
          <w:rFonts w:ascii="Times New Roman" w:eastAsia="Andale Sans UI" w:hAnsi="Times New Roman"/>
          <w:i/>
          <w:kern w:val="1"/>
          <w:sz w:val="24"/>
          <w:szCs w:val="24"/>
          <w:lang w:eastAsia="tr-TR"/>
        </w:rPr>
      </w:pPr>
    </w:p>
    <w:p w:rsidR="000B260C" w:rsidRPr="00A60DD0" w:rsidRDefault="000B260C" w:rsidP="000B260C">
      <w:pPr>
        <w:widowControl w:val="0"/>
        <w:tabs>
          <w:tab w:val="left" w:pos="284"/>
        </w:tabs>
        <w:suppressAutoHyphens/>
        <w:spacing w:after="0" w:line="240" w:lineRule="auto"/>
        <w:jc w:val="both"/>
        <w:rPr>
          <w:rFonts w:ascii="Times New Roman" w:eastAsia="Times New Roman" w:hAnsi="Times New Roman"/>
          <w:i/>
          <w:kern w:val="1"/>
          <w:sz w:val="24"/>
          <w:szCs w:val="24"/>
          <w:lang w:eastAsia="tr-TR"/>
        </w:rPr>
      </w:pPr>
      <w:proofErr w:type="gramStart"/>
      <w:r w:rsidRPr="00A60DD0">
        <w:rPr>
          <w:rFonts w:ascii="Times New Roman" w:eastAsia="Andale Sans UI" w:hAnsi="Times New Roman"/>
          <w:b/>
          <w:kern w:val="1"/>
          <w:sz w:val="24"/>
          <w:szCs w:val="24"/>
          <w:lang w:eastAsia="tr-TR"/>
        </w:rPr>
        <w:t xml:space="preserve">Değerlendirme/Karar: </w:t>
      </w:r>
      <w:r w:rsidRPr="00A60DD0">
        <w:rPr>
          <w:rFonts w:ascii="Times New Roman" w:eastAsia="Andale Sans UI" w:hAnsi="Times New Roman"/>
          <w:kern w:val="1"/>
          <w:sz w:val="24"/>
          <w:szCs w:val="24"/>
          <w:lang w:eastAsia="tr-TR"/>
        </w:rPr>
        <w:t xml:space="preserve">Anılan internet sitesinde </w:t>
      </w:r>
      <w:r w:rsidRPr="00A60DD0">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gıda takviyesi niteliğindeki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roofErr w:type="gramEnd"/>
    </w:p>
    <w:p w:rsidR="000B260C" w:rsidRPr="00A60DD0" w:rsidRDefault="000B260C" w:rsidP="000B260C">
      <w:pPr>
        <w:widowControl w:val="0"/>
        <w:tabs>
          <w:tab w:val="left" w:pos="426"/>
        </w:tabs>
        <w:suppressAutoHyphens/>
        <w:spacing w:after="0" w:line="240" w:lineRule="auto"/>
        <w:jc w:val="both"/>
        <w:rPr>
          <w:rFonts w:ascii="Times New Roman" w:eastAsia="Times New Roman" w:hAnsi="Times New Roman"/>
          <w:i/>
          <w:kern w:val="1"/>
          <w:sz w:val="24"/>
          <w:szCs w:val="24"/>
          <w:lang w:eastAsia="tr-TR"/>
        </w:rPr>
      </w:pPr>
    </w:p>
    <w:p w:rsidR="000B260C" w:rsidRPr="00A60DD0" w:rsidRDefault="000B260C" w:rsidP="000B260C">
      <w:pPr>
        <w:widowControl w:val="0"/>
        <w:tabs>
          <w:tab w:val="left" w:pos="426"/>
        </w:tabs>
        <w:suppressAutoHyphens/>
        <w:spacing w:after="0" w:line="240" w:lineRule="auto"/>
        <w:jc w:val="both"/>
        <w:rPr>
          <w:rFonts w:ascii="Times New Roman" w:hAnsi="Times New Roman"/>
          <w:kern w:val="1"/>
          <w:sz w:val="24"/>
          <w:szCs w:val="24"/>
          <w:lang w:eastAsia="tr-TR"/>
        </w:rPr>
      </w:pPr>
      <w:r w:rsidRPr="00A60DD0">
        <w:rPr>
          <w:rFonts w:ascii="Times New Roman" w:hAnsi="Times New Roman"/>
          <w:kern w:val="1"/>
          <w:sz w:val="24"/>
          <w:szCs w:val="24"/>
          <w:lang w:eastAsia="tr-TR"/>
        </w:rPr>
        <w:t xml:space="preserve">Diğer taraftan, inceleme konusu internet sitesinde Gıda, Tarım ve Hayvancılık Bakanlığı logosu ile </w:t>
      </w:r>
      <w:r w:rsidRPr="00A60DD0">
        <w:rPr>
          <w:rFonts w:ascii="Times New Roman" w:hAnsi="Times New Roman"/>
          <w:i/>
          <w:kern w:val="1"/>
          <w:sz w:val="24"/>
          <w:szCs w:val="24"/>
          <w:lang w:eastAsia="tr-TR"/>
        </w:rPr>
        <w:t xml:space="preserve">“Bakanlık izinli” </w:t>
      </w:r>
      <w:r w:rsidRPr="00A60DD0">
        <w:rPr>
          <w:rFonts w:ascii="Times New Roman" w:hAnsi="Times New Roman"/>
          <w:kern w:val="1"/>
          <w:sz w:val="24"/>
          <w:szCs w:val="24"/>
          <w:lang w:eastAsia="tr-TR"/>
        </w:rPr>
        <w:t>ifadelerine yer verilerek söz konusu ürünün tüm etkileri ve sonuçları ile Bakanlık tarafından onaylandığı algısı oluşturularak satışının yapıldığı, dolayısıyla tüketiciyi aldatıcı ve yanıltıcı mahiyetteki söz konusu tanıtımların,</w:t>
      </w:r>
    </w:p>
    <w:p w:rsidR="000B260C" w:rsidRPr="00A60DD0" w:rsidRDefault="000B260C" w:rsidP="000B260C">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A60DD0">
        <w:rPr>
          <w:rFonts w:ascii="Times New Roman" w:eastAsia="Times New Roman" w:hAnsi="Times New Roman"/>
          <w:kern w:val="1"/>
          <w:sz w:val="24"/>
          <w:szCs w:val="24"/>
          <w:lang w:eastAsia="tr-TR"/>
        </w:rPr>
        <w:t>-Sağlık Beyanı ile Satışa Sunulan Ürünlerin Sağlık Beyanları Hakkında Yönetmeliğin 5/a, 5/b, 5/c, 5/ç, 5/d, 5/i ve 5/ğ maddeleri;</w:t>
      </w: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Cs/>
          <w:kern w:val="1"/>
          <w:sz w:val="24"/>
          <w:szCs w:val="24"/>
          <w:lang w:eastAsia="tr-TR"/>
        </w:rPr>
      </w:pPr>
      <w:r w:rsidRPr="00A60DD0">
        <w:rPr>
          <w:rFonts w:ascii="Times New Roman" w:eastAsia="Andale Sans UI" w:hAnsi="Times New Roman"/>
          <w:b/>
          <w:bCs/>
          <w:kern w:val="1"/>
          <w:sz w:val="24"/>
          <w:szCs w:val="24"/>
          <w:lang w:eastAsia="tr-TR"/>
        </w:rPr>
        <w:t>-</w:t>
      </w:r>
      <w:r w:rsidRPr="00A60DD0">
        <w:rPr>
          <w:rFonts w:ascii="Times New Roman" w:eastAsia="Andale Sans UI" w:hAnsi="Times New Roman"/>
          <w:kern w:val="1"/>
          <w:sz w:val="24"/>
          <w:szCs w:val="24"/>
          <w:lang w:eastAsia="tr-TR"/>
        </w:rPr>
        <w:t xml:space="preserve"> Türk Gıda Kodeksi </w:t>
      </w:r>
      <w:r w:rsidRPr="00A60DD0">
        <w:rPr>
          <w:rFonts w:ascii="Times New Roman" w:eastAsia="Andale Sans UI" w:hAnsi="Times New Roman"/>
          <w:bCs/>
          <w:kern w:val="1"/>
          <w:sz w:val="24"/>
          <w:szCs w:val="24"/>
          <w:lang w:eastAsia="tr-TR"/>
        </w:rPr>
        <w:t>Etiketleme Yönetmeliğinin 6, 7/1, 40/1, 42/1, 42/2 ve 42/5-c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12, 13, 15/a, 15/b, 17 ve 21 inci maddeleri, </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- 6502 sayılı Tüketicinin Korunması Hakkında Kanunun 61 inci maddesi,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r w:rsidRPr="00A60DD0">
        <w:rPr>
          <w:rFonts w:ascii="Times New Roman" w:eastAsia="Andale Sans UI" w:hAnsi="Times New Roman"/>
          <w:b/>
          <w:kern w:val="1"/>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Buna göre, reklam veren </w:t>
      </w:r>
      <w:r w:rsidRPr="00A60DD0">
        <w:rPr>
          <w:rFonts w:ascii="Times New Roman" w:eastAsia="Andale Sans UI" w:hAnsi="Times New Roman"/>
          <w:b/>
          <w:kern w:val="1"/>
          <w:sz w:val="24"/>
          <w:szCs w:val="24"/>
          <w:lang w:eastAsia="tr-TR"/>
        </w:rPr>
        <w:t xml:space="preserve">Alka Grup Dış Ticaret Ltd. Şti. </w:t>
      </w:r>
      <w:r w:rsidRPr="00A60DD0">
        <w:rPr>
          <w:rFonts w:ascii="Times New Roman" w:eastAsia="Andale Sans UI" w:hAnsi="Times New Roman"/>
          <w:kern w:val="1"/>
          <w:sz w:val="24"/>
          <w:szCs w:val="24"/>
          <w:lang w:eastAsia="tr-TR"/>
        </w:rPr>
        <w:t>hakkında, 6502 sayılı Kanun’un 63 üncü ve 77/12 nci maddeleri uyarınca</w:t>
      </w:r>
      <w:r w:rsidRPr="00A60DD0">
        <w:rPr>
          <w:rFonts w:ascii="Times New Roman" w:eastAsia="Andale Sans UI" w:hAnsi="Times New Roman"/>
          <w:b/>
          <w:kern w:val="1"/>
          <w:sz w:val="24"/>
          <w:szCs w:val="24"/>
          <w:lang w:eastAsia="tr-TR"/>
        </w:rPr>
        <w:t xml:space="preserve"> anılan reklamları durdurma cezası</w:t>
      </w:r>
      <w:r w:rsidRPr="00A60DD0">
        <w:rPr>
          <w:rFonts w:ascii="Times New Roman" w:eastAsia="Andale Sans UI" w:hAnsi="Times New Roman"/>
          <w:kern w:val="1"/>
          <w:sz w:val="24"/>
          <w:szCs w:val="24"/>
          <w:lang w:eastAsia="tr-TR"/>
        </w:rPr>
        <w:t xml:space="preserve"> verilmesine</w:t>
      </w:r>
      <w:r w:rsidRPr="00A60DD0">
        <w:rPr>
          <w:rFonts w:ascii="Times New Roman" w:eastAsia="Andale Sans UI" w:hAnsi="Times New Roman"/>
          <w:b/>
          <w:kern w:val="1"/>
          <w:sz w:val="24"/>
          <w:szCs w:val="24"/>
          <w:lang w:eastAsia="tr-TR"/>
        </w:rPr>
        <w:t xml:space="preserve"> </w:t>
      </w:r>
      <w:r w:rsidRPr="00A60DD0">
        <w:rPr>
          <w:rFonts w:ascii="Times New Roman" w:eastAsia="Andale Sans UI" w:hAnsi="Times New Roman"/>
          <w:kern w:val="1"/>
          <w:sz w:val="24"/>
          <w:szCs w:val="24"/>
          <w:lang w:eastAsia="tr-TR"/>
        </w:rPr>
        <w:t>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55)</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Dosya No: 2014/1301</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w:t>
      </w:r>
      <w:r w:rsidRPr="00A60DD0">
        <w:rPr>
          <w:rFonts w:ascii="Times New Roman" w:eastAsia="Andale Sans UI" w:hAnsi="Times New Roman"/>
          <w:b/>
          <w:bCs/>
          <w:kern w:val="1"/>
          <w:sz w:val="24"/>
          <w:szCs w:val="24"/>
          <w:lang w:eastAsia="tr-TR"/>
        </w:rPr>
        <w:t xml:space="preserve"> </w:t>
      </w:r>
      <w:r w:rsidRPr="00A60DD0">
        <w:rPr>
          <w:rFonts w:ascii="Times New Roman" w:eastAsia="Andale Sans UI" w:hAnsi="Times New Roman"/>
          <w:b/>
          <w:kern w:val="1"/>
          <w:sz w:val="24"/>
          <w:szCs w:val="24"/>
          <w:lang w:eastAsia="tr-TR"/>
        </w:rPr>
        <w:t>Tahsin Murat Baydur-Almira Kozmetik</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 Reklam: </w:t>
      </w:r>
      <w:hyperlink r:id="rId100" w:history="1">
        <w:r w:rsidRPr="00A60DD0">
          <w:rPr>
            <w:rFonts w:ascii="Times New Roman" w:eastAsia="Andale Sans UI" w:hAnsi="Times New Roman"/>
            <w:color w:val="000080"/>
            <w:kern w:val="1"/>
            <w:sz w:val="24"/>
            <w:szCs w:val="24"/>
            <w:u w:val="single"/>
            <w:lang w:eastAsia="tr-TR"/>
          </w:rPr>
          <w:t>www.garlicteasarimsakcayi.gen.tr</w:t>
        </w:r>
      </w:hyperlink>
      <w:r w:rsidRPr="00A60DD0">
        <w:rPr>
          <w:rFonts w:ascii="Times New Roman" w:eastAsia="Andale Sans UI" w:hAnsi="Times New Roman"/>
          <w:kern w:val="1"/>
          <w:sz w:val="24"/>
          <w:szCs w:val="24"/>
          <w:lang w:eastAsia="tr-TR"/>
        </w:rPr>
        <w:t xml:space="preserve"> adresli internet sitesinde yer alan </w:t>
      </w:r>
      <w:r w:rsidRPr="00873408">
        <w:rPr>
          <w:rFonts w:ascii="Times New Roman" w:eastAsia="Andale Sans UI" w:hAnsi="Times New Roman"/>
          <w:b/>
          <w:i/>
          <w:kern w:val="1"/>
          <w:sz w:val="24"/>
          <w:szCs w:val="24"/>
          <w:lang w:eastAsia="tr-TR"/>
        </w:rPr>
        <w:t>“Sarımsak Çayı”</w:t>
      </w:r>
      <w:r w:rsidRPr="00A60DD0">
        <w:rPr>
          <w:rFonts w:ascii="Times New Roman" w:eastAsia="Andale Sans UI" w:hAnsi="Times New Roman"/>
          <w:kern w:val="1"/>
          <w:sz w:val="24"/>
          <w:szCs w:val="24"/>
          <w:lang w:eastAsia="tr-TR"/>
        </w:rPr>
        <w:t xml:space="preserve"> isimli ürüne ilişkin tanıtımlar</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Reklam Yayın Tarihi: </w:t>
      </w:r>
      <w:r w:rsidRPr="00A60DD0">
        <w:rPr>
          <w:rFonts w:ascii="Times New Roman" w:eastAsia="Andale Sans UI" w:hAnsi="Times New Roman"/>
          <w:kern w:val="1"/>
          <w:sz w:val="24"/>
          <w:szCs w:val="24"/>
          <w:lang w:eastAsia="tr-TR"/>
        </w:rPr>
        <w:t>20.02.2015</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Yayınlandığı Mecra: </w:t>
      </w:r>
      <w:r w:rsidRPr="00A60DD0">
        <w:rPr>
          <w:rFonts w:ascii="Times New Roman" w:eastAsia="Andale Sans UI" w:hAnsi="Times New Roman"/>
          <w:kern w:val="1"/>
          <w:sz w:val="24"/>
          <w:szCs w:val="24"/>
          <w:lang w:eastAsia="tr-TR"/>
        </w:rPr>
        <w:t xml:space="preserve">İnternet </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A60DD0">
        <w:rPr>
          <w:rFonts w:ascii="Times New Roman" w:eastAsia="Andale Sans UI" w:hAnsi="Times New Roman"/>
          <w:b/>
          <w:kern w:val="1"/>
          <w:sz w:val="24"/>
          <w:szCs w:val="24"/>
          <w:lang w:eastAsia="tr-TR"/>
        </w:rPr>
        <w:t>Tespitler</w:t>
      </w:r>
      <w:r w:rsidRPr="00A60DD0">
        <w:rPr>
          <w:rFonts w:ascii="Times New Roman" w:eastAsia="Andale Sans UI" w:hAnsi="Times New Roman"/>
          <w:kern w:val="1"/>
          <w:sz w:val="24"/>
          <w:szCs w:val="24"/>
          <w:lang w:eastAsia="tr-TR"/>
        </w:rPr>
        <w:t xml:space="preserve">: </w:t>
      </w:r>
      <w:hyperlink r:id="rId101" w:history="1">
        <w:r w:rsidRPr="00A60DD0">
          <w:rPr>
            <w:rFonts w:ascii="Times New Roman" w:hAnsi="Times New Roman"/>
            <w:color w:val="0000FF" w:themeColor="hyperlink"/>
            <w:sz w:val="24"/>
            <w:szCs w:val="24"/>
            <w:u w:val="single"/>
          </w:rPr>
          <w:t>www.garlicteasarimsakcayi.gen.tr</w:t>
        </w:r>
      </w:hyperlink>
      <w:r w:rsidRPr="00A60DD0">
        <w:rPr>
          <w:rFonts w:ascii="Times New Roman" w:hAnsi="Times New Roman"/>
          <w:sz w:val="24"/>
          <w:szCs w:val="24"/>
        </w:rPr>
        <w:t xml:space="preserve"> </w:t>
      </w:r>
      <w:r w:rsidRPr="00A60DD0">
        <w:rPr>
          <w:rFonts w:ascii="Times New Roman" w:eastAsia="Times New Roman" w:hAnsi="Times New Roman"/>
          <w:sz w:val="24"/>
          <w:szCs w:val="24"/>
          <w:lang w:eastAsia="tr-TR"/>
        </w:rPr>
        <w:t xml:space="preserve">adresli internet sitesinin 20.02.2015 tarihli görünümünde; </w:t>
      </w:r>
      <w:r w:rsidRPr="00A60DD0">
        <w:rPr>
          <w:rFonts w:ascii="Times New Roman" w:eastAsia="Times New Roman" w:hAnsi="Times New Roman"/>
          <w:b/>
          <w:i/>
          <w:sz w:val="24"/>
          <w:szCs w:val="24"/>
          <w:lang w:eastAsia="tr-TR"/>
        </w:rPr>
        <w:t xml:space="preserve">“Ender Saraç- Formda kalmak için sarımsak çayı tavsiye ediyorum… Magazin ve sanat dünyasının vazgeçilmez alışkanlığı sarımsak çayı… Özlem Yıldız… Angelina Jolie'ye de kısa sürede formuna ulaşmasını sağlayan bitkisel çay olarak lanse edilen sarımsak çayı sadece yağ yakıcı ve zayıflatan bitkisel etkisi ile fayda sağlamıyor, aynı zamanda kalp ve damar hastalıklarına yakalanma riskini neredeyse yok ediyor. Karaciğer hastalıkları ile diyabete iyi geliyor. Vücuttan ödem sökücü bitki çayı grubuna da </w:t>
      </w:r>
      <w:proofErr w:type="gramStart"/>
      <w:r w:rsidRPr="00A60DD0">
        <w:rPr>
          <w:rFonts w:ascii="Times New Roman" w:eastAsia="Times New Roman" w:hAnsi="Times New Roman"/>
          <w:b/>
          <w:i/>
          <w:sz w:val="24"/>
          <w:szCs w:val="24"/>
          <w:lang w:eastAsia="tr-TR"/>
        </w:rPr>
        <w:t>dahil</w:t>
      </w:r>
      <w:proofErr w:type="gramEnd"/>
      <w:r w:rsidRPr="00A60DD0">
        <w:rPr>
          <w:rFonts w:ascii="Times New Roman" w:eastAsia="Times New Roman" w:hAnsi="Times New Roman"/>
          <w:b/>
          <w:i/>
          <w:sz w:val="24"/>
          <w:szCs w:val="24"/>
          <w:lang w:eastAsia="tr-TR"/>
        </w:rPr>
        <w:t xml:space="preserve"> olan Ender Saraç Sarımsak Çayı sindirimi çalıştırıyor ve metabolizmayı da hızlandırıcı etki yapıyor. Diğer yandan yağ yakıcı etkisi olan zencefille birlikte kullanıldığında hem selülitlere ve bölgesel yağlara iyi geliyor ve tokluk hissi sağlıyor… Sarımsak Çayı Faydaları Nelerdir? </w:t>
      </w:r>
      <w:proofErr w:type="gramStart"/>
      <w:r w:rsidRPr="00A60DD0">
        <w:rPr>
          <w:rFonts w:ascii="Times New Roman" w:eastAsia="Times New Roman" w:hAnsi="Times New Roman"/>
          <w:b/>
          <w:i/>
          <w:sz w:val="24"/>
          <w:szCs w:val="24"/>
          <w:lang w:eastAsia="tr-TR"/>
        </w:rPr>
        <w:t>Metabolizmanın hızlanmasında yardımcı, Sindirim sisteminin temizlenmesinde yarar sağlar, Kalp sağlığının korunmasında yardımcı, Zararlı mide parazitlerinin temizlenmesinde yardımcı, Gazın giderilmesinin sağlanmasında destekleyici, Sinüslerin açılmasında yardımcı, Gribe karşı bağışıklık kazanılmasında yardımcı, Enfeksiyonlara karşı vücudun direncinin artmasına yardımcı gıda takviyesi, Vitamin ve mineraller bakımından zengin bir içeriğe sahiptir, Doğal antibiyotik özelliği vardır.”</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kern w:val="1"/>
          <w:sz w:val="24"/>
          <w:szCs w:val="24"/>
          <w:lang w:eastAsia="tr-TR"/>
        </w:rPr>
        <w:t>şeklinde i</w:t>
      </w:r>
      <w:r w:rsidRPr="00A60DD0">
        <w:rPr>
          <w:rFonts w:ascii="Times New Roman" w:eastAsia="Andale Sans UI" w:hAnsi="Times New Roman"/>
          <w:kern w:val="1"/>
          <w:sz w:val="24"/>
          <w:szCs w:val="24"/>
          <w:lang w:eastAsia="tr-TR"/>
        </w:rPr>
        <w:t xml:space="preserve">fadelere </w:t>
      </w:r>
      <w:r w:rsidRPr="00A60DD0">
        <w:rPr>
          <w:rFonts w:ascii="Times New Roman" w:eastAsia="Times New Roman" w:hAnsi="Times New Roman"/>
          <w:kern w:val="1"/>
          <w:sz w:val="24"/>
          <w:szCs w:val="24"/>
          <w:lang w:eastAsia="tr-TR"/>
        </w:rPr>
        <w:t>yer verildiği tespit edilmiştir.</w:t>
      </w:r>
      <w:proofErr w:type="gramEnd"/>
    </w:p>
    <w:p w:rsidR="000B260C" w:rsidRPr="00A60DD0" w:rsidRDefault="000B260C" w:rsidP="000B260C">
      <w:pPr>
        <w:widowControl w:val="0"/>
        <w:suppressAutoHyphens/>
        <w:spacing w:after="0" w:line="240" w:lineRule="auto"/>
        <w:jc w:val="both"/>
        <w:rPr>
          <w:rFonts w:ascii="Times New Roman" w:eastAsia="Andale Sans UI" w:hAnsi="Times New Roman"/>
          <w:i/>
          <w:kern w:val="1"/>
          <w:sz w:val="24"/>
          <w:szCs w:val="24"/>
          <w:lang w:eastAsia="tr-TR"/>
        </w:rPr>
      </w:pPr>
    </w:p>
    <w:p w:rsidR="000B260C" w:rsidRPr="00A60DD0" w:rsidRDefault="000B260C" w:rsidP="000B260C">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roofErr w:type="gramStart"/>
      <w:r w:rsidRPr="00A60DD0">
        <w:rPr>
          <w:rFonts w:ascii="Times New Roman" w:eastAsia="Andale Sans UI" w:hAnsi="Times New Roman"/>
          <w:b/>
          <w:kern w:val="1"/>
          <w:sz w:val="24"/>
          <w:szCs w:val="24"/>
          <w:lang w:eastAsia="tr-TR"/>
        </w:rPr>
        <w:t xml:space="preserve">Değerlendirme/Karar: </w:t>
      </w:r>
      <w:r w:rsidRPr="00A60DD0">
        <w:rPr>
          <w:rFonts w:ascii="Times New Roman" w:eastAsia="Andale Sans UI" w:hAnsi="Times New Roman"/>
          <w:kern w:val="1"/>
          <w:sz w:val="24"/>
          <w:szCs w:val="24"/>
          <w:lang w:eastAsia="tr-TR"/>
        </w:rPr>
        <w:t xml:space="preserve">Anılan internet sitesinde </w:t>
      </w:r>
      <w:r w:rsidRPr="00A60DD0">
        <w:rPr>
          <w:rFonts w:ascii="Times New Roman" w:eastAsia="Times New Roman" w:hAnsi="Times New Roman"/>
          <w:kern w:val="1"/>
          <w:sz w:val="24"/>
          <w:szCs w:val="24"/>
          <w:lang w:eastAsia="tr-TR"/>
        </w:rPr>
        <w:t xml:space="preserve">şeklinde endikasyon belirten ifadeler kullanılarak tüketicileri yanıltıcı sağlık beyanlarına yer verildiği, böylelikle gıda takviyesi niteliğindeki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A60DD0">
        <w:rPr>
          <w:rFonts w:ascii="Times New Roman" w:hAnsi="Times New Roman"/>
          <w:kern w:val="1"/>
          <w:sz w:val="24"/>
          <w:szCs w:val="24"/>
          <w:lang w:eastAsia="tr-TR"/>
        </w:rPr>
        <w:t>dolayısıyla her koşulda mevzuata aykırılık teşkil eden bu tanıtımların,</w:t>
      </w:r>
      <w:proofErr w:type="gramEnd"/>
    </w:p>
    <w:p w:rsidR="000B260C" w:rsidRPr="00A60DD0" w:rsidRDefault="000B260C" w:rsidP="000B260C">
      <w:pPr>
        <w:widowControl w:val="0"/>
        <w:tabs>
          <w:tab w:val="left" w:pos="284"/>
        </w:tabs>
        <w:suppressAutoHyphens/>
        <w:spacing w:after="0" w:line="240" w:lineRule="auto"/>
        <w:jc w:val="both"/>
        <w:rPr>
          <w:rFonts w:ascii="Times New Roman" w:eastAsia="Times New Roman" w:hAnsi="Times New Roman"/>
          <w:sz w:val="24"/>
          <w:szCs w:val="24"/>
          <w:lang w:val="x-none" w:eastAsia="x-none"/>
        </w:rPr>
      </w:pP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A60DD0">
        <w:rPr>
          <w:rFonts w:ascii="Times New Roman" w:eastAsia="Times New Roman" w:hAnsi="Times New Roman"/>
          <w:kern w:val="1"/>
          <w:sz w:val="24"/>
          <w:szCs w:val="24"/>
          <w:lang w:eastAsia="tr-TR"/>
        </w:rPr>
        <w:t>-Sağlık Beyanı ile Satışa Sunulan Ürünlerin Sağlık Beyanları Hakkında Yönetmeliğin 5/a, 5/b, 5/c, 5/ç, 5/d, 5/e ve 5/i maddeleri;</w:t>
      </w: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bCs/>
          <w:kern w:val="1"/>
          <w:sz w:val="24"/>
          <w:szCs w:val="24"/>
          <w:lang w:eastAsia="tr-TR"/>
        </w:rPr>
      </w:pPr>
      <w:r w:rsidRPr="00A60DD0">
        <w:rPr>
          <w:rFonts w:ascii="Times New Roman" w:eastAsia="Andale Sans UI" w:hAnsi="Times New Roman"/>
          <w:b/>
          <w:bCs/>
          <w:kern w:val="1"/>
          <w:sz w:val="24"/>
          <w:szCs w:val="24"/>
          <w:lang w:eastAsia="tr-TR"/>
        </w:rPr>
        <w:t>-</w:t>
      </w:r>
      <w:r w:rsidRPr="00A60DD0">
        <w:rPr>
          <w:rFonts w:ascii="Times New Roman" w:eastAsia="Andale Sans UI" w:hAnsi="Times New Roman"/>
          <w:kern w:val="1"/>
          <w:sz w:val="24"/>
          <w:szCs w:val="24"/>
          <w:lang w:eastAsia="tr-TR"/>
        </w:rPr>
        <w:t xml:space="preserve"> Türk Gıda Kodeksi </w:t>
      </w:r>
      <w:r w:rsidRPr="00A60DD0">
        <w:rPr>
          <w:rFonts w:ascii="Times New Roman" w:eastAsia="Andale Sans UI" w:hAnsi="Times New Roman"/>
          <w:bCs/>
          <w:kern w:val="1"/>
          <w:sz w:val="24"/>
          <w:szCs w:val="24"/>
          <w:lang w:eastAsia="tr-TR"/>
        </w:rPr>
        <w:t>Etiketleme Yönetmeliğinin 6, 7/1, 40/1, 42/2 ve 42/5-c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-10.01.2015 tarihli ve 29232 saylı Resmi Gazete’de yayınlanarak yürürlüğe giren Ticari Reklam ve Haksız Ticari Uygulamalar Yönetmeliği’nin 5/1-b, 7/1, 7/2, 7/3, 7/4, 7/5-a, 9/1, 9/4, 16 ve 26 ncı maddeleri,</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spacing w:after="0" w:line="240" w:lineRule="auto"/>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- 6502 sayılı Tüketicinin Korunması Hakkında Kanunun 61 inci maddesi,</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spacing w:after="0" w:line="240" w:lineRule="auto"/>
        <w:rPr>
          <w:rFonts w:ascii="Times New Roman" w:eastAsia="Andale Sans UI" w:hAnsi="Times New Roman"/>
          <w:kern w:val="1"/>
          <w:sz w:val="24"/>
          <w:szCs w:val="24"/>
          <w:lang w:eastAsia="tr-TR"/>
        </w:rPr>
      </w:pP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Buna göre, reklam veren </w:t>
      </w:r>
      <w:r w:rsidRPr="00A60DD0">
        <w:rPr>
          <w:rFonts w:ascii="Times New Roman" w:eastAsia="Andale Sans UI" w:hAnsi="Times New Roman"/>
          <w:b/>
          <w:kern w:val="1"/>
          <w:sz w:val="24"/>
          <w:szCs w:val="24"/>
          <w:lang w:eastAsia="tr-TR"/>
        </w:rPr>
        <w:t>Tahsin Murat Baydur-Almira Kozmetik</w:t>
      </w:r>
      <w:r w:rsidRPr="00A60DD0">
        <w:rPr>
          <w:rFonts w:ascii="Times New Roman" w:eastAsia="Andale Sans UI" w:hAnsi="Times New Roman"/>
          <w:kern w:val="1"/>
          <w:sz w:val="24"/>
          <w:szCs w:val="24"/>
          <w:lang w:eastAsia="tr-TR"/>
        </w:rPr>
        <w:t xml:space="preserve"> hakkında, 6502 sayılı Kanun’un 63 üncü maddeleri uyarınca </w:t>
      </w:r>
      <w:r w:rsidRPr="00A60DD0">
        <w:rPr>
          <w:rFonts w:ascii="Times New Roman" w:eastAsia="Andale Sans UI" w:hAnsi="Times New Roman"/>
          <w:b/>
          <w:kern w:val="1"/>
          <w:sz w:val="24"/>
          <w:szCs w:val="24"/>
          <w:lang w:eastAsia="tr-TR"/>
        </w:rPr>
        <w:t>anılan reklamları durdurma cezası</w:t>
      </w:r>
      <w:r w:rsidRPr="00A60DD0">
        <w:rPr>
          <w:rFonts w:ascii="Times New Roman" w:eastAsia="Andale Sans UI" w:hAnsi="Times New Roman"/>
          <w:kern w:val="1"/>
          <w:sz w:val="24"/>
          <w:szCs w:val="24"/>
          <w:lang w:eastAsia="tr-TR"/>
        </w:rPr>
        <w:t xml:space="preserve"> verilmesine 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56)</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Dosya No: 2014/1828</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w:t>
      </w:r>
      <w:r w:rsidRPr="00A60DD0">
        <w:rPr>
          <w:rFonts w:ascii="Times New Roman" w:eastAsia="Andale Sans UI" w:hAnsi="Times New Roman"/>
          <w:b/>
          <w:bCs/>
          <w:kern w:val="1"/>
          <w:sz w:val="24"/>
          <w:szCs w:val="24"/>
          <w:lang w:eastAsia="tr-TR"/>
        </w:rPr>
        <w:t xml:space="preserve"> </w:t>
      </w:r>
      <w:r w:rsidRPr="00A60DD0">
        <w:rPr>
          <w:rFonts w:ascii="Times New Roman" w:eastAsia="Andale Sans UI" w:hAnsi="Times New Roman"/>
          <w:b/>
          <w:kern w:val="1"/>
          <w:sz w:val="24"/>
          <w:szCs w:val="24"/>
          <w:lang w:eastAsia="tr-TR"/>
        </w:rPr>
        <w:t>Fcl Medikal Bilgi Teknolojileri Rent A Car Danışmanlık Sanayi ve Ticaret Ltd. Şti.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 Reklam: </w:t>
      </w:r>
      <w:hyperlink r:id="rId102" w:history="1">
        <w:r w:rsidRPr="00A60DD0">
          <w:rPr>
            <w:rFonts w:ascii="Times New Roman" w:eastAsia="Andale Sans UI" w:hAnsi="Times New Roman"/>
            <w:color w:val="000080"/>
            <w:kern w:val="1"/>
            <w:sz w:val="24"/>
            <w:szCs w:val="24"/>
            <w:u w:val="single"/>
            <w:lang w:eastAsia="tr-TR"/>
          </w:rPr>
          <w:t>www.narecza.com</w:t>
        </w:r>
      </w:hyperlink>
      <w:r w:rsidRPr="00A60DD0">
        <w:rPr>
          <w:rFonts w:ascii="Times New Roman" w:eastAsia="Andale Sans UI" w:hAnsi="Times New Roman"/>
          <w:kern w:val="1"/>
          <w:sz w:val="24"/>
          <w:szCs w:val="24"/>
          <w:lang w:eastAsia="tr-TR"/>
        </w:rPr>
        <w:t xml:space="preserve"> adresli internet sitesinde yer alan muhtelif ürünlere ilişkin tanıtımlar</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Reklam Yayın Tarihi: </w:t>
      </w:r>
      <w:r w:rsidRPr="00A60DD0">
        <w:rPr>
          <w:rFonts w:ascii="Times New Roman" w:eastAsia="Times New Roman" w:hAnsi="Times New Roman"/>
          <w:kern w:val="1"/>
          <w:sz w:val="24"/>
          <w:szCs w:val="24"/>
          <w:lang w:eastAsia="tr-TR"/>
        </w:rPr>
        <w:t>16.01.2015, 19.02.2015</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Yayınlandığı Mecra: </w:t>
      </w:r>
      <w:r w:rsidRPr="00A60DD0">
        <w:rPr>
          <w:rFonts w:ascii="Times New Roman" w:eastAsia="Andale Sans UI" w:hAnsi="Times New Roman"/>
          <w:kern w:val="1"/>
          <w:sz w:val="24"/>
          <w:szCs w:val="24"/>
          <w:lang w:eastAsia="tr-TR"/>
        </w:rPr>
        <w:t xml:space="preserve">İnternet </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Tespitler</w:t>
      </w:r>
      <w:r w:rsidRPr="00A60DD0">
        <w:rPr>
          <w:rFonts w:ascii="Times New Roman" w:eastAsia="Andale Sans UI" w:hAnsi="Times New Roman"/>
          <w:kern w:val="1"/>
          <w:sz w:val="24"/>
          <w:szCs w:val="24"/>
          <w:lang w:eastAsia="tr-TR"/>
        </w:rPr>
        <w:t xml:space="preserve">: </w:t>
      </w:r>
      <w:hyperlink r:id="rId103" w:history="1">
        <w:r w:rsidRPr="00A60DD0">
          <w:rPr>
            <w:rFonts w:ascii="Times New Roman" w:eastAsia="Times New Roman" w:hAnsi="Times New Roman"/>
            <w:color w:val="0000FF" w:themeColor="hyperlink"/>
            <w:sz w:val="24"/>
            <w:szCs w:val="24"/>
            <w:u w:val="single"/>
            <w:lang w:eastAsia="tr-TR"/>
          </w:rPr>
          <w:t>www.narecza.com</w:t>
        </w:r>
      </w:hyperlink>
      <w:r w:rsidRPr="00A60DD0">
        <w:rPr>
          <w:rFonts w:ascii="Times New Roman" w:eastAsia="Times New Roman" w:hAnsi="Times New Roman"/>
          <w:sz w:val="24"/>
          <w:szCs w:val="24"/>
          <w:lang w:eastAsia="tr-TR"/>
        </w:rPr>
        <w:t xml:space="preserve"> adresli internet sitesinin 16.01.2015 tarihli görünümünde; </w:t>
      </w:r>
      <w:r w:rsidRPr="00A60DD0">
        <w:rPr>
          <w:rFonts w:ascii="Times New Roman" w:eastAsia="Times New Roman" w:hAnsi="Times New Roman"/>
          <w:b/>
          <w:sz w:val="24"/>
          <w:szCs w:val="24"/>
          <w:lang w:eastAsia="tr-TR"/>
        </w:rPr>
        <w:t>“</w:t>
      </w:r>
      <w:r w:rsidRPr="00A60DD0">
        <w:rPr>
          <w:rFonts w:ascii="Times New Roman" w:eastAsia="Times New Roman" w:hAnsi="Times New Roman"/>
          <w:b/>
          <w:i/>
          <w:sz w:val="24"/>
          <w:szCs w:val="24"/>
          <w:lang w:eastAsia="tr-TR"/>
        </w:rPr>
        <w:t xml:space="preserve">“Gümüş Suyu” çok özel yöntemler kullanılarak saf gümüşün suyla karıştırılmasından oluşan; özellikler taşıyan, bağışıklık sistemini kuvvetlendirme etkisine sahip bir terkiptir. … Farklı hastalıklar ve farklı hastalık şiddetleri göz önüne alınarak özel karışımlar hazırlanır... “Gümüş Suyu”; antibiyotiğe ihtiyaç duyulan ve antibiyotiğin yetersiz kaldığı hemen tüm alanlarda aktif olarak kullanılır. Ancak antibiyotikten farkı; tamamen doğal bir karışım olma özelliği sebebiyle; her türlü yan etkiye uzaklığı ve metabolizmada herhangi bir yok edici etkiye sahip olmamasıdır… 1-) Sivilceler 2-) Sorunlu Benler 3-) Açık Yaralar 4-) Ayak Mantarları 5-) Sedef Hastalığı 6-) Uçuklar (herpes) 7-) Bademcik İltihabı 8-) Grip 9-) Soğuk Algınlığı 10-) Diş Ağrısı, Diş Kanaması ve Çürükler 11-) Ağız Enfeksiyonları ve Diş İltihapları 12-) Göz Enfeksiyonları 13-) Diğer Enfeksiyonlar 14-) Sistit 15-) Romatizmal Hastalıklar 16-) Eklem Ağrıları 17-) Diabet (Şeker) 18-) Ağız Kokusu 19-) Akciğer İltihabı 20-) Sinüzit 21-) Ağız Pamukçuğu 22-) Her Türlü Yanık 23-) İsilik 24-) İdrar Yolu İltihabı 25-) Rahim İltihabı 26-) Genital Mantarlar 27-) Yumurtalık İltihabı 28-) Prostat 29-) Kesik ve Açık Yaralar 30-) Temre 31-) Cilt Alerjileri 32-) Kulak-Burun-Boğaz İltihapları 33-) Göz Kapağı Enfeksiyonu 34-) Çıbanlar 35-) Güneş Çarpması 36-) Kızamık 37-) Kabakulak 38-) Sivrisinek ve Arı sokmaları 39-) Kene vb. Isırmaları 40-) Saç Dökülmeleri 41-) Kemoterapi Sonrası Bağışıklık Sistemini Desteklemede 42-) Kanser, AİDS </w:t>
      </w:r>
      <w:proofErr w:type="gramStart"/>
      <w:r w:rsidRPr="00A60DD0">
        <w:rPr>
          <w:rFonts w:ascii="Times New Roman" w:eastAsia="Times New Roman" w:hAnsi="Times New Roman"/>
          <w:b/>
          <w:i/>
          <w:sz w:val="24"/>
          <w:szCs w:val="24"/>
          <w:lang w:eastAsia="tr-TR"/>
        </w:rPr>
        <w:t>terapilerinde</w:t>
      </w:r>
      <w:proofErr w:type="gramEnd"/>
      <w:r w:rsidRPr="00A60DD0">
        <w:rPr>
          <w:rFonts w:ascii="Times New Roman" w:eastAsia="Times New Roman" w:hAnsi="Times New Roman"/>
          <w:b/>
          <w:i/>
          <w:sz w:val="24"/>
          <w:szCs w:val="24"/>
          <w:lang w:eastAsia="tr-TR"/>
        </w:rPr>
        <w:t xml:space="preserve"> Destek Unsuru Olarak 43-) Açık yaralar 44-) Ülser ve Gastrit 45-) Bağırsak Rahatsızlıkları ve Hazımsızlık 46-) İshal 47-) Hepatit 48-) Siroz 49-) Verem 50-) Parazit ve Asalaklar 51-) Kuş Gribi ve Sars terapisi 52-) Ahır ve Kümes Hayvanlarının Hastalıklarına karşı etkin olarak kullanılmaktadır.”</w:t>
      </w:r>
      <w:r w:rsidRPr="00A60DD0">
        <w:rPr>
          <w:rFonts w:ascii="Times New Roman" w:eastAsia="Times New Roman" w:hAnsi="Times New Roman"/>
          <w:sz w:val="24"/>
          <w:szCs w:val="24"/>
          <w:lang w:eastAsia="tr-TR"/>
        </w:rPr>
        <w:t xml:space="preserve"> şeklinde ifadelere yer verilirken, </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i/>
          <w:kern w:val="1"/>
          <w:sz w:val="24"/>
          <w:szCs w:val="24"/>
          <w:lang w:eastAsia="tr-TR"/>
        </w:rPr>
      </w:pPr>
      <w:proofErr w:type="gramStart"/>
      <w:r w:rsidRPr="00A60DD0">
        <w:rPr>
          <w:rFonts w:ascii="Times New Roman" w:eastAsia="Times New Roman" w:hAnsi="Times New Roman"/>
          <w:kern w:val="1"/>
          <w:sz w:val="24"/>
          <w:szCs w:val="24"/>
          <w:lang w:eastAsia="tr-TR"/>
        </w:rPr>
        <w:t xml:space="preserve">Anılan internet sitesinin 16.01.2015 tarihli görünümünde </w:t>
      </w:r>
      <w:r w:rsidRPr="00A60DD0">
        <w:rPr>
          <w:rFonts w:ascii="Times New Roman" w:eastAsia="Times New Roman" w:hAnsi="Times New Roman"/>
          <w:b/>
          <w:i/>
          <w:kern w:val="1"/>
          <w:sz w:val="24"/>
          <w:szCs w:val="24"/>
          <w:lang w:eastAsia="tr-TR"/>
        </w:rPr>
        <w:t xml:space="preserve">“Activar Onarıcı Gece Kremi: Gündüz maruz kalınan zararlı etkenlerin ciltte ve hücre DNA'sında bıraktığı hasarı onarımına yardım etmek, güçlü yenileyici, kollajen üretimini artırıcı, besleyici etkisi ile ciltte oluşabilecek, kırışıklık, leke ve gevşeklik gibi kalıcı yaşlanma belirtilerini azaltan anti-aging etkiyi göstermek için geliştirilmiştir… </w:t>
      </w:r>
      <w:proofErr w:type="gramEnd"/>
      <w:r w:rsidRPr="00A60DD0">
        <w:rPr>
          <w:rFonts w:ascii="Times New Roman" w:eastAsia="Times New Roman" w:hAnsi="Times New Roman"/>
          <w:b/>
          <w:i/>
          <w:kern w:val="1"/>
          <w:sz w:val="24"/>
          <w:szCs w:val="24"/>
          <w:lang w:eastAsia="tr-TR"/>
        </w:rPr>
        <w:t xml:space="preserve">Sonuç: 1. Güneş, stres ve hava kirliliğinin sebep olduğu foto kimyasal hasarın yol açtığı erken yaşlanmaya karşılık sağlıklı hücre </w:t>
      </w:r>
      <w:proofErr w:type="gramStart"/>
      <w:r w:rsidRPr="00A60DD0">
        <w:rPr>
          <w:rFonts w:ascii="Times New Roman" w:eastAsia="Times New Roman" w:hAnsi="Times New Roman"/>
          <w:b/>
          <w:i/>
          <w:kern w:val="1"/>
          <w:sz w:val="24"/>
          <w:szCs w:val="24"/>
          <w:lang w:eastAsia="tr-TR"/>
        </w:rPr>
        <w:t>profilinin</w:t>
      </w:r>
      <w:proofErr w:type="gramEnd"/>
      <w:r w:rsidRPr="00A60DD0">
        <w:rPr>
          <w:rFonts w:ascii="Times New Roman" w:eastAsia="Times New Roman" w:hAnsi="Times New Roman"/>
          <w:b/>
          <w:i/>
          <w:kern w:val="1"/>
          <w:sz w:val="24"/>
          <w:szCs w:val="24"/>
          <w:lang w:eastAsia="tr-TR"/>
        </w:rPr>
        <w:t xml:space="preserve"> oluşmasını destekler, 2. Cildin kendi DNA'sını onarma kapasitesini artırır...”</w:t>
      </w:r>
      <w:r w:rsidRPr="00A60DD0">
        <w:rPr>
          <w:rFonts w:ascii="Times New Roman" w:eastAsia="Times New Roman" w:hAnsi="Times New Roman"/>
          <w:i/>
          <w:kern w:val="1"/>
          <w:sz w:val="24"/>
          <w:szCs w:val="24"/>
          <w:lang w:eastAsia="tr-TR"/>
        </w:rPr>
        <w:t xml:space="preserve"> </w:t>
      </w:r>
      <w:r w:rsidRPr="00A60DD0">
        <w:rPr>
          <w:rFonts w:ascii="Times New Roman" w:eastAsia="Times New Roman" w:hAnsi="Times New Roman"/>
          <w:kern w:val="1"/>
          <w:sz w:val="24"/>
          <w:szCs w:val="24"/>
          <w:lang w:eastAsia="tr-TR"/>
        </w:rPr>
        <w:t>ve</w:t>
      </w:r>
      <w:r w:rsidRPr="00A60DD0">
        <w:rPr>
          <w:rFonts w:ascii="Times New Roman" w:eastAsia="Times New Roman" w:hAnsi="Times New Roman"/>
          <w:i/>
          <w:kern w:val="1"/>
          <w:sz w:val="24"/>
          <w:szCs w:val="24"/>
          <w:lang w:eastAsia="tr-TR"/>
        </w:rPr>
        <w:t xml:space="preserve"> </w:t>
      </w:r>
      <w:r w:rsidRPr="00A60DD0">
        <w:rPr>
          <w:rFonts w:ascii="Times New Roman" w:eastAsia="Times New Roman" w:hAnsi="Times New Roman"/>
          <w:kern w:val="1"/>
          <w:sz w:val="24"/>
          <w:szCs w:val="24"/>
          <w:lang w:eastAsia="tr-TR"/>
        </w:rPr>
        <w:t xml:space="preserve">19.02.2015 tarihli görünümünde </w:t>
      </w:r>
      <w:r w:rsidRPr="00A60DD0">
        <w:rPr>
          <w:rFonts w:ascii="Times New Roman" w:eastAsia="Andale Sans UI" w:hAnsi="Times New Roman"/>
          <w:b/>
          <w:i/>
          <w:kern w:val="1"/>
          <w:sz w:val="24"/>
          <w:szCs w:val="24"/>
          <w:lang w:eastAsia="tr-TR"/>
        </w:rPr>
        <w:t>“Cosmed Tüy Azaltmaya Yardımcı Vücut Losyonu cilt tahrişini önleyerek, tüylerinizden kurtulmanıza yardımcı bakım ürünü. Cosmed Tüy Azaltmaya Yardımcı Vücut Losyonu düzenli kullanıldığında, içeriğindeki çift aktif madde CAPISLOW ve DEPILINE sayesinde tüylerin büyümesini yavaşlatır, tüy yoğunluğunu azaltır ve tüy yapısını inceltir. Özel formülü ile cilt yapısına derinlemesine ve hızlı bir şekilde etki ederek ürünün etkinliğini arttırır. Epilasyon sonrasında meydana gelen tahrişi azaltarak cildi yatıştırır. Antioksidan ve iltihap oluşumunu önleyici özelliğe sahiptir…</w:t>
      </w:r>
      <w:r w:rsidRPr="00A60DD0">
        <w:rPr>
          <w:rFonts w:ascii="Times New Roman" w:eastAsia="Times New Roman" w:hAnsi="Times New Roman"/>
          <w:b/>
          <w:i/>
          <w:kern w:val="1"/>
          <w:sz w:val="24"/>
          <w:szCs w:val="24"/>
          <w:lang w:eastAsia="tr-TR"/>
        </w:rPr>
        <w:t xml:space="preserve"> </w:t>
      </w:r>
      <w:r w:rsidRPr="00A60DD0">
        <w:rPr>
          <w:rFonts w:ascii="Times New Roman" w:eastAsia="Andale Sans UI" w:hAnsi="Times New Roman"/>
          <w:b/>
          <w:i/>
          <w:kern w:val="1"/>
          <w:sz w:val="24"/>
          <w:szCs w:val="24"/>
          <w:lang w:eastAsia="tr-TR"/>
        </w:rPr>
        <w:t>Cosmed Selülit Sorunlarında Yardımcı Losyon içerisinde bulunan % 100 bitkisel etken madde PHYTOSONICTM, portakal kabuğu görünümüne sebep olan yağ hücrelerini kontrol altına alarak yağların serbest kalmasını sağlar. Serbest kalan yağ, lenf yoluyla vücuttan atılır</w:t>
      </w:r>
      <w:proofErr w:type="gramStart"/>
      <w:r w:rsidRPr="00A60DD0">
        <w:rPr>
          <w:rFonts w:ascii="Times New Roman" w:eastAsia="Andale Sans UI" w:hAnsi="Times New Roman"/>
          <w:b/>
          <w:i/>
          <w:kern w:val="1"/>
          <w:sz w:val="24"/>
          <w:szCs w:val="24"/>
          <w:lang w:eastAsia="tr-TR"/>
        </w:rPr>
        <w:t>..</w:t>
      </w:r>
      <w:proofErr w:type="gramEnd"/>
      <w:r w:rsidRPr="00A60DD0">
        <w:rPr>
          <w:rFonts w:ascii="Times New Roman" w:eastAsia="Andale Sans UI" w:hAnsi="Times New Roman"/>
          <w:b/>
          <w:i/>
          <w:color w:val="000000"/>
          <w:kern w:val="1"/>
          <w:sz w:val="24"/>
          <w:szCs w:val="24"/>
          <w:lang w:eastAsia="tr-TR"/>
        </w:rPr>
        <w:t>Cosmed Selülit Sorunlarında Yardımcı Losyon kan dolaşımını arttırarak cildin sıkılaşmasına yardımcı olur</w:t>
      </w:r>
      <w:r w:rsidRPr="00A60DD0">
        <w:rPr>
          <w:rFonts w:ascii="Times New Roman" w:eastAsia="Andale Sans UI" w:hAnsi="Times New Roman"/>
          <w:b/>
          <w:bCs/>
          <w:i/>
          <w:color w:val="202020"/>
          <w:kern w:val="1"/>
          <w:sz w:val="24"/>
          <w:szCs w:val="24"/>
          <w:lang w:eastAsia="tr-TR"/>
        </w:rPr>
        <w:t xml:space="preserve">. </w:t>
      </w:r>
      <w:r w:rsidRPr="00A60DD0">
        <w:rPr>
          <w:rFonts w:ascii="Times New Roman" w:eastAsia="Andale Sans UI" w:hAnsi="Times New Roman"/>
          <w:b/>
          <w:i/>
          <w:kern w:val="1"/>
          <w:sz w:val="24"/>
          <w:szCs w:val="24"/>
          <w:lang w:eastAsia="tr-TR"/>
        </w:rPr>
        <w:t xml:space="preserve">Cosmed Selülit Sorunlarında Yardımcı Losyon cildin yüzeyine yakın olan yağ hücrelerinin vücuttan atılmasıyla ileri seviyedeki selülit görünümü giderilir. Baldır ve dizlerdeki yağ kalınlığı ve hacmini azaltır. Cildin alt tabakalarına hızlı ve derinlemesine işleyen yapısı ile yeni selülit oluşumunun da önüne geçer” </w:t>
      </w:r>
      <w:r w:rsidRPr="00A60DD0">
        <w:rPr>
          <w:rFonts w:ascii="Times New Roman" w:eastAsia="Times New Roman" w:hAnsi="Times New Roman"/>
          <w:kern w:val="1"/>
          <w:sz w:val="24"/>
          <w:szCs w:val="24"/>
          <w:lang w:eastAsia="tr-TR"/>
        </w:rPr>
        <w:t>şeklinde i</w:t>
      </w:r>
      <w:r w:rsidRPr="00A60DD0">
        <w:rPr>
          <w:rFonts w:ascii="Times New Roman" w:eastAsia="Andale Sans UI" w:hAnsi="Times New Roman"/>
          <w:kern w:val="1"/>
          <w:sz w:val="24"/>
          <w:szCs w:val="24"/>
          <w:lang w:eastAsia="tr-TR"/>
        </w:rPr>
        <w:t>fadelere yer verildiği</w:t>
      </w:r>
      <w:r w:rsidRPr="00A60DD0">
        <w:rPr>
          <w:rFonts w:ascii="Times New Roman" w:eastAsia="Times New Roman" w:hAnsi="Times New Roman"/>
          <w:kern w:val="1"/>
          <w:sz w:val="24"/>
          <w:szCs w:val="24"/>
          <w:lang w:eastAsia="tr-TR"/>
        </w:rPr>
        <w:t xml:space="preserve"> tespit edilmiştir.</w:t>
      </w:r>
    </w:p>
    <w:p w:rsidR="000B260C" w:rsidRPr="00A60DD0" w:rsidRDefault="000B260C" w:rsidP="000B260C">
      <w:pPr>
        <w:widowControl w:val="0"/>
        <w:suppressAutoHyphens/>
        <w:spacing w:after="0" w:line="240" w:lineRule="auto"/>
        <w:jc w:val="both"/>
        <w:rPr>
          <w:rFonts w:ascii="Times New Roman" w:eastAsia="Andale Sans UI" w:hAnsi="Times New Roman"/>
          <w:i/>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r w:rsidRPr="00A60DD0">
        <w:rPr>
          <w:rFonts w:ascii="Times New Roman" w:eastAsia="Andale Sans UI" w:hAnsi="Times New Roman"/>
          <w:b/>
          <w:kern w:val="1"/>
          <w:sz w:val="24"/>
          <w:szCs w:val="24"/>
          <w:lang w:eastAsia="tr-TR"/>
        </w:rPr>
        <w:t xml:space="preserve">Değerlendirme/Karar: </w:t>
      </w:r>
      <w:r w:rsidRPr="00A60DD0">
        <w:rPr>
          <w:rFonts w:ascii="Times New Roman" w:eastAsia="Andale Sans UI" w:hAnsi="Times New Roman"/>
          <w:kern w:val="1"/>
          <w:sz w:val="24"/>
          <w:szCs w:val="24"/>
          <w:lang w:eastAsia="tr-TR"/>
        </w:rPr>
        <w:t xml:space="preserve">Anılan internet sitesinde gıda takviyelerine ilişkin </w:t>
      </w:r>
      <w:r w:rsidRPr="00A60DD0">
        <w:rPr>
          <w:rFonts w:ascii="Times New Roman" w:eastAsia="Times New Roman" w:hAnsi="Times New Roman"/>
          <w:sz w:val="24"/>
          <w:szCs w:val="24"/>
          <w:lang w:eastAsia="tr-TR"/>
        </w:rPr>
        <w:t xml:space="preserve">endikasyon belirten ifadeler kullanılarak tüketicileri yanıltıcı sağlık beyanlarına yer verildiği, böylelikle yukarıda bahsi geçen ürün ve buna benzer birçok muhtelif gıda takviyesi niteliğindeki ürünün insan metabolizmasına etki eden bir “tıbbi ürün” gibi tanıtıldığı, tıp </w:t>
      </w:r>
      <w:proofErr w:type="gramStart"/>
      <w:r w:rsidRPr="00A60DD0">
        <w:rPr>
          <w:rFonts w:ascii="Times New Roman" w:eastAsia="Times New Roman" w:hAnsi="Times New Roman"/>
          <w:sz w:val="24"/>
          <w:szCs w:val="24"/>
          <w:lang w:eastAsia="tr-TR"/>
        </w:rPr>
        <w:t>literatüründe</w:t>
      </w:r>
      <w:proofErr w:type="gramEnd"/>
      <w:r w:rsidRPr="00A60DD0">
        <w:rPr>
          <w:rFonts w:ascii="Times New Roman" w:eastAsia="Times New Roman" w:hAnsi="Times New Roman"/>
          <w:sz w:val="24"/>
          <w:szCs w:val="24"/>
          <w:lang w:eastAsia="tr-TR"/>
        </w:rPr>
        <w:t xml:space="preserve"> hastalık olarak tanımlanan ve hekim kontrolünde tedavi edilmesi gereken bazı sağlık sorunlarının anılan ürünler ile tedavi edildiği veya tedavisine yardımcı olunduğu izlenimi oluşturularak tüketicilerin yanıltıldığı, </w:t>
      </w:r>
    </w:p>
    <w:p w:rsidR="000B260C" w:rsidRPr="00A60DD0" w:rsidRDefault="000B260C" w:rsidP="000B260C">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Cs/>
          <w:color w:val="202020"/>
          <w:kern w:val="1"/>
          <w:sz w:val="24"/>
          <w:szCs w:val="24"/>
          <w:lang w:eastAsia="tr-TR"/>
        </w:rPr>
      </w:pPr>
      <w:proofErr w:type="gramStart"/>
      <w:r w:rsidRPr="00A60DD0">
        <w:rPr>
          <w:rFonts w:ascii="Times New Roman" w:hAnsi="Times New Roman"/>
          <w:kern w:val="1"/>
          <w:sz w:val="24"/>
          <w:szCs w:val="24"/>
          <w:lang w:eastAsia="tr-TR"/>
        </w:rPr>
        <w:t xml:space="preserve">Diğer taraftan, </w:t>
      </w:r>
      <w:r w:rsidRPr="00A60DD0">
        <w:rPr>
          <w:rFonts w:ascii="Times New Roman" w:eastAsia="Times New Roman" w:hAnsi="Times New Roman"/>
          <w:kern w:val="1"/>
          <w:sz w:val="24"/>
          <w:szCs w:val="24"/>
          <w:lang w:eastAsia="tr-TR"/>
        </w:rPr>
        <w:t>anılan internet sitesinde bulunan ve Kozmetik Mevzuatına tabi olan tüm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roofErr w:type="gramEnd"/>
    </w:p>
    <w:p w:rsidR="000B260C" w:rsidRPr="00A60DD0" w:rsidRDefault="000B260C" w:rsidP="000B260C">
      <w:pPr>
        <w:tabs>
          <w:tab w:val="left" w:pos="851"/>
        </w:tabs>
        <w:spacing w:after="0" w:line="240" w:lineRule="auto"/>
        <w:jc w:val="both"/>
        <w:rPr>
          <w:rFonts w:ascii="Times New Roman" w:eastAsia="Times New Roman" w:hAnsi="Times New Roman"/>
          <w:sz w:val="24"/>
          <w:szCs w:val="24"/>
          <w:lang w:val="x-none" w:eastAsia="x-none"/>
        </w:rPr>
      </w:pP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A60DD0">
        <w:rPr>
          <w:rFonts w:ascii="Times New Roman" w:eastAsia="Times New Roman" w:hAnsi="Times New Roman"/>
          <w:kern w:val="1"/>
          <w:sz w:val="24"/>
          <w:szCs w:val="24"/>
          <w:lang w:eastAsia="tr-TR"/>
        </w:rPr>
        <w:t>-Sağlık Beyanı ile Satışa Sunulan Ürünlerin Sağlık Beyanları Hakkında Yönetmeliğin 5/a, 5/b, 5/c, 5/ç, 5/d ve 7 maddeleri;</w:t>
      </w: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Cs/>
          <w:kern w:val="1"/>
          <w:sz w:val="24"/>
          <w:szCs w:val="24"/>
          <w:lang w:eastAsia="tr-TR"/>
        </w:rPr>
      </w:pPr>
      <w:r w:rsidRPr="00A60DD0">
        <w:rPr>
          <w:rFonts w:ascii="Times New Roman" w:eastAsia="Andale Sans UI" w:hAnsi="Times New Roman"/>
          <w:b/>
          <w:bCs/>
          <w:kern w:val="1"/>
          <w:sz w:val="24"/>
          <w:szCs w:val="24"/>
          <w:lang w:eastAsia="tr-TR"/>
        </w:rPr>
        <w:t>-</w:t>
      </w:r>
      <w:r w:rsidRPr="00A60DD0">
        <w:rPr>
          <w:rFonts w:ascii="Times New Roman" w:eastAsia="Andale Sans UI" w:hAnsi="Times New Roman"/>
          <w:kern w:val="1"/>
          <w:sz w:val="24"/>
          <w:szCs w:val="24"/>
          <w:lang w:eastAsia="tr-TR"/>
        </w:rPr>
        <w:t xml:space="preserve"> Türk Gıda Kodeksi </w:t>
      </w:r>
      <w:r w:rsidRPr="00A60DD0">
        <w:rPr>
          <w:rFonts w:ascii="Times New Roman" w:eastAsia="Andale Sans UI" w:hAnsi="Times New Roman"/>
          <w:bCs/>
          <w:kern w:val="1"/>
          <w:sz w:val="24"/>
          <w:szCs w:val="24"/>
          <w:lang w:eastAsia="tr-TR"/>
        </w:rPr>
        <w:t>Etiketleme Yönetmeliğinin 6, 7/1, 40/1, 42/1 ve 42/2 maddeleri,</w:t>
      </w:r>
    </w:p>
    <w:p w:rsidR="000B260C" w:rsidRPr="00A60DD0" w:rsidRDefault="000B260C" w:rsidP="000B260C">
      <w:pPr>
        <w:widowControl w:val="0"/>
        <w:suppressAutoHyphens/>
        <w:spacing w:after="0" w:line="240" w:lineRule="auto"/>
        <w:jc w:val="both"/>
        <w:rPr>
          <w:rFonts w:ascii="Times New Roman" w:eastAsia="Andale Sans UI" w:hAnsi="Times New Roman"/>
          <w:b/>
          <w:bCs/>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kern w:val="1"/>
          <w:sz w:val="24"/>
          <w:szCs w:val="24"/>
          <w:lang w:eastAsia="tr-TR"/>
        </w:rPr>
      </w:pPr>
      <w:r w:rsidRPr="00A60DD0">
        <w:rPr>
          <w:rFonts w:ascii="Times New Roman" w:eastAsia="Times New Roman" w:hAnsi="Times New Roman"/>
          <w:kern w:val="1"/>
          <w:sz w:val="24"/>
          <w:szCs w:val="24"/>
          <w:lang w:eastAsia="tr-TR"/>
        </w:rPr>
        <w:t>- Kozmetik Yönetmeliği’nin 4 ve 10 uncu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- 10.01.2015 tarihli ve 29232 saylı Resmi Gazete’de yayınlanarak yürürlüğe giren Ticari Reklam ve Haksız Ticari Uygulamalar Yönetmeliği’nin 5/1-b, 7/1, 7/2, 7/3, 7/4, 7/5-a, 9/1, 9/4 ve 26 ncı maddeleri,</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spacing w:after="0" w:line="240" w:lineRule="auto"/>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- 6502 sayılı Tüketicinin Korunması Hakkında Kanunun 61 inci maddesi,</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spacing w:after="0" w:line="240" w:lineRule="auto"/>
        <w:rPr>
          <w:rFonts w:ascii="Times New Roman" w:eastAsia="Andale Sans UI" w:hAnsi="Times New Roman"/>
          <w:kern w:val="1"/>
          <w:sz w:val="24"/>
          <w:szCs w:val="24"/>
          <w:lang w:eastAsia="tr-TR"/>
        </w:rPr>
      </w:pP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Buna göre, reklam veren </w:t>
      </w:r>
      <w:r w:rsidRPr="00A60DD0">
        <w:rPr>
          <w:rFonts w:ascii="Times New Roman" w:eastAsia="Andale Sans UI" w:hAnsi="Times New Roman"/>
          <w:b/>
          <w:kern w:val="1"/>
          <w:sz w:val="24"/>
          <w:szCs w:val="24"/>
          <w:lang w:eastAsia="tr-TR"/>
        </w:rPr>
        <w:t xml:space="preserve">Fcl Medikal Bilgi Teknolojileri Rent A Car Danışmanlık Sanayi ve Ticaret Ltd. Şti. </w:t>
      </w:r>
      <w:r w:rsidRPr="00A60DD0">
        <w:rPr>
          <w:rFonts w:ascii="Times New Roman" w:eastAsia="Andale Sans UI" w:hAnsi="Times New Roman"/>
          <w:kern w:val="1"/>
          <w:sz w:val="24"/>
          <w:szCs w:val="24"/>
          <w:lang w:eastAsia="tr-TR"/>
        </w:rPr>
        <w:t xml:space="preserve">hakkında, 6502 sayılı Kanun’un 63 üncü ve 77/12 nci maddeleri uyarınca </w:t>
      </w:r>
      <w:r w:rsidRPr="00A60DD0">
        <w:rPr>
          <w:rFonts w:ascii="Times New Roman" w:eastAsia="Andale Sans UI" w:hAnsi="Times New Roman"/>
          <w:b/>
          <w:kern w:val="1"/>
          <w:sz w:val="24"/>
          <w:szCs w:val="24"/>
          <w:lang w:eastAsia="tr-TR"/>
        </w:rPr>
        <w:t xml:space="preserve">anılan reklamları durdurma cezası </w:t>
      </w:r>
      <w:r w:rsidRPr="00A60DD0">
        <w:rPr>
          <w:rFonts w:ascii="Times New Roman" w:eastAsia="Andale Sans UI" w:hAnsi="Times New Roman"/>
          <w:kern w:val="1"/>
          <w:sz w:val="24"/>
          <w:szCs w:val="24"/>
          <w:lang w:eastAsia="tr-TR"/>
        </w:rPr>
        <w:t>verilmesine karar verilmiştir.</w:t>
      </w:r>
    </w:p>
    <w:p w:rsidR="00FA1C7D" w:rsidRPr="00A60DD0" w:rsidRDefault="00FA1C7D"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57)</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Dosya No: 2014/860</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w:t>
      </w:r>
      <w:r w:rsidRPr="00A60DD0">
        <w:rPr>
          <w:rFonts w:ascii="Times New Roman" w:eastAsia="Andale Sans UI" w:hAnsi="Times New Roman"/>
          <w:b/>
          <w:bCs/>
          <w:kern w:val="1"/>
          <w:sz w:val="24"/>
          <w:szCs w:val="24"/>
          <w:lang w:eastAsia="tr-TR"/>
        </w:rPr>
        <w:t xml:space="preserve"> </w:t>
      </w:r>
      <w:r w:rsidRPr="00A60DD0">
        <w:rPr>
          <w:rFonts w:ascii="Times New Roman" w:eastAsia="Andale Sans UI" w:hAnsi="Times New Roman"/>
          <w:b/>
          <w:kern w:val="1"/>
          <w:sz w:val="24"/>
          <w:szCs w:val="24"/>
          <w:lang w:eastAsia="tr-TR"/>
        </w:rPr>
        <w:t>Hayrettin BAYKAL</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 Reklam: </w:t>
      </w:r>
      <w:hyperlink r:id="rId104" w:history="1">
        <w:r w:rsidRPr="00A60DD0">
          <w:rPr>
            <w:rFonts w:ascii="Times New Roman" w:eastAsia="Andale Sans UI" w:hAnsi="Times New Roman"/>
            <w:color w:val="000080"/>
            <w:kern w:val="1"/>
            <w:sz w:val="24"/>
            <w:szCs w:val="24"/>
            <w:u w:val="single"/>
            <w:lang w:eastAsia="tr-TR"/>
          </w:rPr>
          <w:t>www.alkadaysform.com</w:t>
        </w:r>
      </w:hyperlink>
      <w:r w:rsidRPr="00A60DD0">
        <w:rPr>
          <w:rFonts w:ascii="Times New Roman" w:eastAsia="Andale Sans UI" w:hAnsi="Times New Roman"/>
          <w:kern w:val="1"/>
          <w:sz w:val="24"/>
          <w:szCs w:val="24"/>
          <w:lang w:eastAsia="tr-TR"/>
        </w:rPr>
        <w:t xml:space="preserve"> adresli internet sitesinde yer alan </w:t>
      </w:r>
      <w:r w:rsidRPr="00873408">
        <w:rPr>
          <w:rFonts w:ascii="Times New Roman" w:eastAsia="Times New Roman" w:hAnsi="Times New Roman"/>
          <w:b/>
          <w:i/>
          <w:kern w:val="1"/>
          <w:sz w:val="24"/>
          <w:szCs w:val="24"/>
          <w:lang w:eastAsia="tr-TR"/>
        </w:rPr>
        <w:t>“Alka Days”</w:t>
      </w:r>
      <w:r w:rsidRPr="00873408">
        <w:rPr>
          <w:rFonts w:ascii="Times New Roman" w:eastAsia="Times New Roman" w:hAnsi="Times New Roman"/>
          <w:b/>
          <w:kern w:val="1"/>
          <w:sz w:val="24"/>
          <w:szCs w:val="24"/>
          <w:lang w:eastAsia="tr-TR"/>
        </w:rPr>
        <w:t xml:space="preserve"> </w:t>
      </w:r>
      <w:r w:rsidRPr="00A60DD0">
        <w:rPr>
          <w:rFonts w:ascii="Times New Roman" w:eastAsia="Times New Roman" w:hAnsi="Times New Roman"/>
          <w:kern w:val="1"/>
          <w:sz w:val="24"/>
          <w:szCs w:val="24"/>
          <w:lang w:eastAsia="tr-TR"/>
        </w:rPr>
        <w:t xml:space="preserve">adlı </w:t>
      </w:r>
      <w:r w:rsidRPr="00A60DD0">
        <w:rPr>
          <w:rFonts w:ascii="Times New Roman" w:eastAsia="Andale Sans UI" w:hAnsi="Times New Roman"/>
          <w:kern w:val="1"/>
          <w:sz w:val="24"/>
          <w:szCs w:val="24"/>
          <w:lang w:eastAsia="tr-TR"/>
        </w:rPr>
        <w:t>ürüne ilişkin tanıtımlar</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 xml:space="preserve">Reklam Yayın Tarihi: </w:t>
      </w:r>
      <w:r w:rsidRPr="00A60DD0">
        <w:rPr>
          <w:rFonts w:ascii="Times New Roman" w:eastAsia="Andale Sans UI" w:hAnsi="Times New Roman"/>
          <w:kern w:val="1"/>
          <w:sz w:val="24"/>
          <w:szCs w:val="24"/>
          <w:lang w:eastAsia="tr-TR"/>
        </w:rPr>
        <w:t>22.09.2014</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Yayınlandığı Mecra: </w:t>
      </w:r>
      <w:r w:rsidRPr="00A60DD0">
        <w:rPr>
          <w:rFonts w:ascii="Times New Roman" w:eastAsia="Andale Sans UI" w:hAnsi="Times New Roman"/>
          <w:kern w:val="1"/>
          <w:sz w:val="24"/>
          <w:szCs w:val="24"/>
          <w:lang w:eastAsia="tr-TR"/>
        </w:rPr>
        <w:t xml:space="preserve">İnternet </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b/>
          <w:i/>
          <w:kern w:val="1"/>
          <w:sz w:val="24"/>
          <w:szCs w:val="24"/>
          <w:lang w:eastAsia="tr-TR"/>
        </w:rPr>
      </w:pPr>
      <w:r w:rsidRPr="00A60DD0">
        <w:rPr>
          <w:rFonts w:ascii="Times New Roman" w:eastAsia="Andale Sans UI" w:hAnsi="Times New Roman"/>
          <w:b/>
          <w:kern w:val="1"/>
          <w:sz w:val="24"/>
          <w:szCs w:val="24"/>
          <w:lang w:eastAsia="tr-TR"/>
        </w:rPr>
        <w:t>Tespitler</w:t>
      </w:r>
      <w:r w:rsidRPr="00A60DD0">
        <w:rPr>
          <w:rFonts w:ascii="Times New Roman" w:eastAsia="Andale Sans UI" w:hAnsi="Times New Roman"/>
          <w:kern w:val="1"/>
          <w:sz w:val="24"/>
          <w:szCs w:val="24"/>
          <w:lang w:eastAsia="tr-TR"/>
        </w:rPr>
        <w:t xml:space="preserve">: </w:t>
      </w:r>
      <w:hyperlink r:id="rId105" w:history="1">
        <w:r w:rsidRPr="00A60DD0">
          <w:rPr>
            <w:rFonts w:ascii="Times New Roman" w:hAnsi="Times New Roman"/>
            <w:color w:val="0000FF" w:themeColor="hyperlink"/>
            <w:sz w:val="24"/>
            <w:szCs w:val="24"/>
            <w:u w:val="single"/>
          </w:rPr>
          <w:t>www.alkadaysform.com</w:t>
        </w:r>
      </w:hyperlink>
      <w:r w:rsidRPr="00A60DD0">
        <w:rPr>
          <w:rFonts w:ascii="Times New Roman" w:eastAsia="Times New Roman" w:hAnsi="Times New Roman"/>
          <w:sz w:val="24"/>
          <w:szCs w:val="24"/>
          <w:lang w:eastAsia="tr-TR"/>
        </w:rPr>
        <w:t xml:space="preserve"> adresli internet sitesinin 22.09.2014 tarihli görünümünde; </w:t>
      </w:r>
      <w:r w:rsidRPr="00A60DD0">
        <w:rPr>
          <w:rFonts w:ascii="Times New Roman" w:eastAsia="Times New Roman" w:hAnsi="Times New Roman"/>
          <w:b/>
          <w:i/>
          <w:sz w:val="24"/>
          <w:szCs w:val="24"/>
          <w:lang w:eastAsia="tr-TR"/>
        </w:rPr>
        <w:t xml:space="preserve">“Mucize alkali diyetiyle kilo verdim.- İkbal Gürpınar. Prof. Dr. Ahmet Maranki öneriyor. Deniz Seki 2 ayda istediği kiloyu verdi… Son yılların en çok yapılan diyeti. Alkadays alkali seviyesini yükseltir ve bu doğrultuda yağ yakımını hızlandırır. Kilo vermek ilk hedef olduğu için, zayıflarken sağlığımızı olumsuz etkileyebileceğimizi düşünmüyoruz bile. Oysaki diyet seçerken hem kalıcı kilo denetimi hedeflenmeli hem de daha sağlıklı bir beslenme şekli yaşam tarzı olmalıdır… Alkadays’ın amacı; bedenin asit-alkali dengesini koruyarak başvuran kişinin fiziksel, zihinsel ve emosyonel performansını artırmaktır. Kişinin kilo denetimini sağlamak, mevcut hastalıklarını tedavisinde tıbbi destek olmak ve koruyucu tıp programlarıyla uzun süreli sağlık halini korumaktır… Bir bardak suya ekleyeceğiniz 2-3 damla Alkadays içecek olduğunuz sıvının pH’ını 10a kadar yükseltir. Gün boyu aldığımız besinlerle oluşan asidik ortamı ki, bu asidik ortam hem sağlığımızı olumsuz etkisinin yanında vücudumuzun atamadığı toksinler birikerek yağlanmaya ve kilo almamıza sebep olacaktır. İşte bu noktada da Alkadays kilo verirken, yağlarımızdan kurtulurken bizim en fazla ihtiyaç duyacağımız üründür… Yaşam kalitenizi arttırın. Daha sağlıklı bir yaşam için ilk adımı atın. Sağlığınızı riske atmayın… Bilimsel olarak kanıtlanmış uzmanlar tarafından tavsiye edilen tek formül… Faydaları: … Asitlenmeye bağlı kemikten kalsiyum kaybını azaltır. Vücudun asit yükünü gidermek için kullanılan magnezyumun bir kısmı kemikten bir kısmı da kaslardan çalınır. Kasta azalan magnezyum kas kramplarına ve halk arasında kulunç tabir edilen fibromiyaljilere sebep olur. İçine pH damlası eklenen yüksek su içmek bu </w:t>
      </w:r>
      <w:proofErr w:type="gramStart"/>
      <w:r w:rsidRPr="00A60DD0">
        <w:rPr>
          <w:rFonts w:ascii="Times New Roman" w:eastAsia="Times New Roman" w:hAnsi="Times New Roman"/>
          <w:b/>
          <w:i/>
          <w:sz w:val="24"/>
          <w:szCs w:val="24"/>
          <w:lang w:eastAsia="tr-TR"/>
        </w:rPr>
        <w:t>şikayetleri</w:t>
      </w:r>
      <w:proofErr w:type="gramEnd"/>
      <w:r w:rsidRPr="00A60DD0">
        <w:rPr>
          <w:rFonts w:ascii="Times New Roman" w:eastAsia="Times New Roman" w:hAnsi="Times New Roman"/>
          <w:b/>
          <w:i/>
          <w:sz w:val="24"/>
          <w:szCs w:val="24"/>
          <w:lang w:eastAsia="tr-TR"/>
        </w:rPr>
        <w:t xml:space="preserve"> azaltır. Ağızdaki asitlenmenin sebep olduğu diş çürükleri ve kötü kokuyu engeller. Mide yanması ve reflü </w:t>
      </w:r>
      <w:proofErr w:type="gramStart"/>
      <w:r w:rsidRPr="00A60DD0">
        <w:rPr>
          <w:rFonts w:ascii="Times New Roman" w:eastAsia="Times New Roman" w:hAnsi="Times New Roman"/>
          <w:b/>
          <w:i/>
          <w:sz w:val="24"/>
          <w:szCs w:val="24"/>
          <w:lang w:eastAsia="tr-TR"/>
        </w:rPr>
        <w:t>şikayetlerini</w:t>
      </w:r>
      <w:proofErr w:type="gramEnd"/>
      <w:r w:rsidRPr="00A60DD0">
        <w:rPr>
          <w:rFonts w:ascii="Times New Roman" w:eastAsia="Times New Roman" w:hAnsi="Times New Roman"/>
          <w:b/>
          <w:i/>
          <w:sz w:val="24"/>
          <w:szCs w:val="24"/>
          <w:lang w:eastAsia="tr-TR"/>
        </w:rPr>
        <w:t xml:space="preserve"> azaltır. Böbrek taşı oluşumunu engellemeye yardımcı olur. Fazla kahve ve çay tüketmenin asitlenmeye katkısını azaltmak için, içlerine pH damlası eklenebilir. Tadını değiştirmeden içilen kahve ve açın asit pH'ını azaltır. Tansiyonu etkilemez. İçindeki diğer mineraller vücuttaki elektriğin daha iyi akmasına yardımcıdır… Başarı </w:t>
      </w:r>
      <w:proofErr w:type="gramStart"/>
      <w:r w:rsidRPr="00A60DD0">
        <w:rPr>
          <w:rFonts w:ascii="Times New Roman" w:eastAsia="Times New Roman" w:hAnsi="Times New Roman"/>
          <w:b/>
          <w:i/>
          <w:sz w:val="24"/>
          <w:szCs w:val="24"/>
          <w:lang w:eastAsia="tr-TR"/>
        </w:rPr>
        <w:t>hikayeleri</w:t>
      </w:r>
      <w:proofErr w:type="gramEnd"/>
      <w:r w:rsidRPr="00A60DD0">
        <w:rPr>
          <w:rFonts w:ascii="Times New Roman" w:eastAsia="Times New Roman" w:hAnsi="Times New Roman"/>
          <w:b/>
          <w:i/>
          <w:sz w:val="24"/>
          <w:szCs w:val="24"/>
          <w:lang w:eastAsia="tr-TR"/>
        </w:rPr>
        <w:t>: …Şimdiye kadar katı diyet programları ile 4-6 kg arasında verdim… İşte hayatımın bu noktasında ilk defa alkadays ürünüyle tanıştım, denildiği gibi fark etmeden, anlamadan ama geçekten zorlanmadan aç kalmadan kilolar gitti. 45 günde tamı tamına 13 kilo verdim ve benim yeme alışkanlığım değişti…-Ayşe Cansever… 2 ayda toplam 18 kg verdim, görünütüm çok farklı, çok mutluyum, aç kalmadım, her şeyi yedim…-Serap Taşpınar…2 ayda toplam 18 kilo vererek 69 kiloya indim… Kilo verip sağlıklı bir vücuda sahip olmamı sağlayan Alkadays ürününe ve firmasına çok teşekkür ederim.-Nimet Çetinkaya”</w:t>
      </w:r>
      <w:r w:rsidRPr="00A60DD0">
        <w:rPr>
          <w:rFonts w:ascii="Times New Roman" w:eastAsia="Andale Sans UI" w:hAnsi="Times New Roman"/>
          <w:kern w:val="1"/>
          <w:sz w:val="24"/>
          <w:szCs w:val="24"/>
          <w:lang w:eastAsia="tr-TR"/>
        </w:rPr>
        <w:t xml:space="preserve"> </w:t>
      </w:r>
      <w:r w:rsidRPr="00A60DD0">
        <w:rPr>
          <w:rFonts w:ascii="Times New Roman" w:eastAsia="Times New Roman" w:hAnsi="Times New Roman"/>
          <w:kern w:val="1"/>
          <w:sz w:val="24"/>
          <w:szCs w:val="24"/>
          <w:lang w:eastAsia="tr-TR"/>
        </w:rPr>
        <w:t>şeklinde</w:t>
      </w:r>
      <w:r w:rsidRPr="00A60DD0">
        <w:rPr>
          <w:rFonts w:ascii="Times New Roman" w:eastAsia="Times New Roman" w:hAnsi="Times New Roman"/>
          <w:b/>
          <w:i/>
          <w:kern w:val="1"/>
          <w:sz w:val="24"/>
          <w:szCs w:val="24"/>
          <w:lang w:eastAsia="tr-TR"/>
        </w:rPr>
        <w:t xml:space="preserve"> </w:t>
      </w:r>
      <w:r w:rsidRPr="00A60DD0">
        <w:rPr>
          <w:rFonts w:ascii="Times New Roman" w:eastAsia="Times New Roman" w:hAnsi="Times New Roman"/>
          <w:kern w:val="1"/>
          <w:sz w:val="24"/>
          <w:szCs w:val="24"/>
          <w:lang w:eastAsia="tr-TR"/>
        </w:rPr>
        <w:t>ifadelere yer verildiği tespit edilmiştir.</w:t>
      </w:r>
    </w:p>
    <w:p w:rsidR="000B260C" w:rsidRPr="00A60DD0" w:rsidRDefault="000B260C" w:rsidP="000B260C">
      <w:pPr>
        <w:widowControl w:val="0"/>
        <w:suppressAutoHyphens/>
        <w:spacing w:after="0" w:line="240" w:lineRule="auto"/>
        <w:jc w:val="both"/>
        <w:rPr>
          <w:rFonts w:ascii="Times New Roman" w:eastAsia="Andale Sans UI" w:hAnsi="Times New Roman"/>
          <w:i/>
          <w:kern w:val="1"/>
          <w:sz w:val="24"/>
          <w:szCs w:val="24"/>
          <w:lang w:eastAsia="tr-TR"/>
        </w:rPr>
      </w:pPr>
    </w:p>
    <w:p w:rsidR="000B260C" w:rsidRPr="00A60DD0" w:rsidRDefault="000B260C" w:rsidP="000B260C">
      <w:pPr>
        <w:widowControl w:val="0"/>
        <w:tabs>
          <w:tab w:val="left" w:pos="284"/>
        </w:tabs>
        <w:suppressAutoHyphens/>
        <w:spacing w:after="0" w:line="240" w:lineRule="auto"/>
        <w:jc w:val="both"/>
        <w:rPr>
          <w:rFonts w:ascii="Times New Roman" w:eastAsia="Times New Roman" w:hAnsi="Times New Roman"/>
          <w:i/>
          <w:kern w:val="1"/>
          <w:sz w:val="24"/>
          <w:szCs w:val="24"/>
          <w:lang w:eastAsia="tr-TR"/>
        </w:rPr>
      </w:pPr>
      <w:proofErr w:type="gramStart"/>
      <w:r w:rsidRPr="00A60DD0">
        <w:rPr>
          <w:rFonts w:ascii="Times New Roman" w:eastAsia="Andale Sans UI" w:hAnsi="Times New Roman"/>
          <w:b/>
          <w:kern w:val="1"/>
          <w:sz w:val="24"/>
          <w:szCs w:val="24"/>
          <w:lang w:eastAsia="tr-TR"/>
        </w:rPr>
        <w:t xml:space="preserve">Değerlendirme/Karar: </w:t>
      </w:r>
      <w:r w:rsidRPr="00A60DD0">
        <w:rPr>
          <w:rFonts w:ascii="Times New Roman" w:eastAsia="Andale Sans UI" w:hAnsi="Times New Roman"/>
          <w:kern w:val="1"/>
          <w:sz w:val="24"/>
          <w:szCs w:val="24"/>
          <w:lang w:eastAsia="tr-TR"/>
        </w:rPr>
        <w:t xml:space="preserve">Anılan internet sitesinde </w:t>
      </w:r>
      <w:r w:rsidRPr="00A60DD0">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A60DD0">
        <w:rPr>
          <w:rFonts w:ascii="Times New Roman" w:hAnsi="Times New Roman"/>
          <w:kern w:val="1"/>
          <w:sz w:val="24"/>
          <w:szCs w:val="24"/>
          <w:lang w:eastAsia="tr-TR"/>
        </w:rPr>
        <w:t>dolayısıyla her koşulda mevzuata aykırılık teşkil eden bu tanıtımların,</w:t>
      </w:r>
      <w:proofErr w:type="gramEnd"/>
    </w:p>
    <w:p w:rsidR="000B260C" w:rsidRPr="00A60DD0" w:rsidRDefault="000B260C" w:rsidP="000B260C">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A60DD0">
        <w:rPr>
          <w:rFonts w:ascii="Times New Roman" w:eastAsia="Times New Roman" w:hAnsi="Times New Roman"/>
          <w:kern w:val="1"/>
          <w:sz w:val="24"/>
          <w:szCs w:val="24"/>
          <w:lang w:eastAsia="tr-TR"/>
        </w:rPr>
        <w:t>-Sağlık Beyanı ile Satışa Sunulan Ürünlerin Sağlık Beyanları Hakkında Yönetmeliğin 5/a, 5/b, 5/c, 5/ç, 5/d, 5/e ve 5/i maddeleri;</w:t>
      </w: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Cs/>
          <w:kern w:val="1"/>
          <w:sz w:val="24"/>
          <w:szCs w:val="24"/>
          <w:lang w:eastAsia="tr-TR"/>
        </w:rPr>
      </w:pPr>
      <w:r w:rsidRPr="00A60DD0">
        <w:rPr>
          <w:rFonts w:ascii="Times New Roman" w:eastAsia="Andale Sans UI" w:hAnsi="Times New Roman"/>
          <w:b/>
          <w:bCs/>
          <w:kern w:val="1"/>
          <w:sz w:val="24"/>
          <w:szCs w:val="24"/>
          <w:lang w:eastAsia="tr-TR"/>
        </w:rPr>
        <w:t>-</w:t>
      </w:r>
      <w:r w:rsidRPr="00A60DD0">
        <w:rPr>
          <w:rFonts w:ascii="Times New Roman" w:eastAsia="Andale Sans UI" w:hAnsi="Times New Roman"/>
          <w:kern w:val="1"/>
          <w:sz w:val="24"/>
          <w:szCs w:val="24"/>
          <w:lang w:eastAsia="tr-TR"/>
        </w:rPr>
        <w:t xml:space="preserve"> Türk Gıda Kodeksi </w:t>
      </w:r>
      <w:r w:rsidRPr="00A60DD0">
        <w:rPr>
          <w:rFonts w:ascii="Times New Roman" w:eastAsia="Andale Sans UI" w:hAnsi="Times New Roman"/>
          <w:bCs/>
          <w:kern w:val="1"/>
          <w:sz w:val="24"/>
          <w:szCs w:val="24"/>
          <w:lang w:eastAsia="tr-TR"/>
        </w:rPr>
        <w:t>Etiketleme Yönetmeliğinin 6, 7/1, 40/1, 42/1, 42/2 ve 42/5-b-c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12, 13, 17 ve 21 inci maddeleri, </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spacing w:after="0" w:line="240" w:lineRule="auto"/>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- 6502 sayılı Tüketicinin Korunması Hakkında Kanunun 61 inci maddesi,</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spacing w:after="0" w:line="240" w:lineRule="auto"/>
        <w:rPr>
          <w:rFonts w:ascii="Times New Roman" w:eastAsia="Andale Sans UI" w:hAnsi="Times New Roman"/>
          <w:kern w:val="1"/>
          <w:sz w:val="24"/>
          <w:szCs w:val="24"/>
          <w:lang w:eastAsia="tr-TR"/>
        </w:rPr>
      </w:pP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r w:rsidRPr="00A60DD0">
        <w:rPr>
          <w:rFonts w:ascii="Times New Roman" w:eastAsia="Andale Sans UI" w:hAnsi="Times New Roman"/>
          <w:b/>
          <w:kern w:val="1"/>
          <w:sz w:val="24"/>
          <w:szCs w:val="24"/>
          <w:lang w:eastAsia="tr-TR"/>
        </w:rPr>
        <w:t>,</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Buna göre, reklam veren </w:t>
      </w:r>
      <w:r w:rsidRPr="00A60DD0">
        <w:rPr>
          <w:rFonts w:ascii="Times New Roman" w:eastAsia="Andale Sans UI" w:hAnsi="Times New Roman"/>
          <w:b/>
          <w:kern w:val="1"/>
          <w:sz w:val="24"/>
          <w:szCs w:val="24"/>
          <w:lang w:eastAsia="tr-TR"/>
        </w:rPr>
        <w:t>Hayrettin BAYKAL</w:t>
      </w:r>
      <w:r w:rsidRPr="00A60DD0">
        <w:rPr>
          <w:rFonts w:ascii="Times New Roman" w:eastAsia="Andale Sans UI" w:hAnsi="Times New Roman"/>
          <w:kern w:val="1"/>
          <w:sz w:val="24"/>
          <w:szCs w:val="24"/>
          <w:lang w:eastAsia="tr-TR"/>
        </w:rPr>
        <w:t xml:space="preserve"> hakkında, 6502 sayılı Kanun’un 63 üncü ve 77/12 nci maddeleri uyarınca </w:t>
      </w:r>
      <w:r w:rsidRPr="00A60DD0">
        <w:rPr>
          <w:rFonts w:ascii="Times New Roman" w:eastAsia="Andale Sans UI" w:hAnsi="Times New Roman"/>
          <w:b/>
          <w:kern w:val="1"/>
          <w:sz w:val="24"/>
          <w:szCs w:val="24"/>
          <w:lang w:eastAsia="tr-TR"/>
        </w:rPr>
        <w:t>anılan reklamları durdurma cezası</w:t>
      </w:r>
      <w:r w:rsidRPr="00A60DD0">
        <w:rPr>
          <w:rFonts w:ascii="Times New Roman" w:eastAsia="Andale Sans UI" w:hAnsi="Times New Roman"/>
          <w:kern w:val="1"/>
          <w:sz w:val="24"/>
          <w:szCs w:val="24"/>
          <w:lang w:eastAsia="tr-TR"/>
        </w:rPr>
        <w:t xml:space="preserve"> verilmesine 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58)</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Dosya No: 2014/1831</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w:t>
      </w:r>
      <w:r w:rsidRPr="00A60DD0">
        <w:rPr>
          <w:rFonts w:ascii="Times New Roman" w:eastAsia="Andale Sans UI" w:hAnsi="Times New Roman"/>
          <w:b/>
          <w:bCs/>
          <w:kern w:val="1"/>
          <w:sz w:val="24"/>
          <w:szCs w:val="24"/>
          <w:lang w:eastAsia="tr-TR"/>
        </w:rPr>
        <w:t xml:space="preserve"> </w:t>
      </w:r>
      <w:r w:rsidRPr="00A60DD0">
        <w:rPr>
          <w:rFonts w:ascii="Times New Roman" w:eastAsia="Andale Sans UI" w:hAnsi="Times New Roman"/>
          <w:b/>
          <w:kern w:val="1"/>
          <w:sz w:val="24"/>
          <w:szCs w:val="24"/>
          <w:lang w:eastAsia="tr-TR"/>
        </w:rPr>
        <w:t>Dursun ÇEVİKDOĞAN</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 Reklam: </w:t>
      </w:r>
      <w:hyperlink r:id="rId106" w:history="1">
        <w:r w:rsidRPr="00F023B6">
          <w:rPr>
            <w:rStyle w:val="Kpr"/>
            <w:rFonts w:ascii="Times New Roman" w:eastAsia="Andale Sans UI" w:hAnsi="Times New Roman"/>
            <w:kern w:val="1"/>
            <w:sz w:val="24"/>
            <w:szCs w:val="24"/>
            <w:lang w:eastAsia="tr-TR"/>
          </w:rPr>
          <w:t>www.facebook.com/kombucayivekombumantaribenimeczanem</w:t>
        </w:r>
      </w:hyperlink>
      <w:r w:rsidRPr="00A60DD0">
        <w:rPr>
          <w:rFonts w:ascii="Times New Roman" w:eastAsia="Andale Sans UI" w:hAnsi="Times New Roman"/>
          <w:color w:val="000080"/>
          <w:kern w:val="1"/>
          <w:sz w:val="24"/>
          <w:szCs w:val="24"/>
          <w:lang w:eastAsia="tr-TR"/>
        </w:rPr>
        <w:t xml:space="preserve"> </w:t>
      </w:r>
      <w:r w:rsidRPr="00A60DD0">
        <w:rPr>
          <w:rFonts w:ascii="Times New Roman" w:eastAsia="Andale Sans UI" w:hAnsi="Times New Roman"/>
          <w:kern w:val="1"/>
          <w:sz w:val="24"/>
          <w:szCs w:val="24"/>
          <w:lang w:eastAsia="tr-TR"/>
        </w:rPr>
        <w:t xml:space="preserve">adresli internet sayfasında yer alan </w:t>
      </w:r>
      <w:r w:rsidRPr="00873408">
        <w:rPr>
          <w:rFonts w:ascii="Times New Roman" w:eastAsia="Andale Sans UI" w:hAnsi="Times New Roman"/>
          <w:b/>
          <w:i/>
          <w:kern w:val="1"/>
          <w:sz w:val="24"/>
          <w:szCs w:val="24"/>
          <w:lang w:eastAsia="tr-TR"/>
        </w:rPr>
        <w:t>“Kombu Çayı”</w:t>
      </w:r>
      <w:r w:rsidRPr="00A60DD0">
        <w:rPr>
          <w:rFonts w:ascii="Times New Roman" w:eastAsia="Andale Sans UI" w:hAnsi="Times New Roman"/>
          <w:b/>
          <w:kern w:val="1"/>
          <w:sz w:val="24"/>
          <w:szCs w:val="24"/>
          <w:lang w:eastAsia="tr-TR"/>
        </w:rPr>
        <w:t xml:space="preserve"> </w:t>
      </w:r>
      <w:r w:rsidRPr="00A60DD0">
        <w:rPr>
          <w:rFonts w:ascii="Times New Roman" w:eastAsia="Andale Sans UI" w:hAnsi="Times New Roman"/>
          <w:kern w:val="1"/>
          <w:sz w:val="24"/>
          <w:szCs w:val="24"/>
          <w:lang w:eastAsia="tr-TR"/>
        </w:rPr>
        <w:t>adlı ürün tanıtımları</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Reklam Yayın Tarihi: </w:t>
      </w:r>
      <w:r w:rsidRPr="00A60DD0">
        <w:rPr>
          <w:rFonts w:ascii="Times New Roman" w:eastAsia="Times New Roman" w:hAnsi="Times New Roman"/>
          <w:sz w:val="24"/>
          <w:szCs w:val="24"/>
          <w:lang w:eastAsia="tr-TR"/>
        </w:rPr>
        <w:t>26.01.2015</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Yayınlandığı Mecra: </w:t>
      </w:r>
      <w:r w:rsidRPr="00A60DD0">
        <w:rPr>
          <w:rFonts w:ascii="Times New Roman" w:eastAsia="Andale Sans UI" w:hAnsi="Times New Roman"/>
          <w:kern w:val="1"/>
          <w:sz w:val="24"/>
          <w:szCs w:val="24"/>
          <w:lang w:eastAsia="tr-TR"/>
        </w:rPr>
        <w:t xml:space="preserve">İnternet </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Tespitler</w:t>
      </w:r>
      <w:r w:rsidRPr="00A60DD0">
        <w:rPr>
          <w:rFonts w:ascii="Times New Roman" w:eastAsia="Andale Sans UI" w:hAnsi="Times New Roman"/>
          <w:kern w:val="1"/>
          <w:sz w:val="24"/>
          <w:szCs w:val="24"/>
          <w:lang w:eastAsia="tr-TR"/>
        </w:rPr>
        <w:t xml:space="preserve">: </w:t>
      </w:r>
      <w:hyperlink r:id="rId107" w:history="1">
        <w:r w:rsidRPr="00A60DD0">
          <w:rPr>
            <w:rFonts w:ascii="Times New Roman" w:hAnsi="Times New Roman"/>
            <w:color w:val="0000FF" w:themeColor="hyperlink"/>
            <w:sz w:val="24"/>
            <w:szCs w:val="24"/>
            <w:u w:val="single"/>
          </w:rPr>
          <w:t>www.facebook.com/kombucayivekombumantaribenimeczanem</w:t>
        </w:r>
      </w:hyperlink>
      <w:r w:rsidRPr="00A60DD0">
        <w:rPr>
          <w:rFonts w:ascii="Times New Roman" w:eastAsia="Times New Roman" w:hAnsi="Times New Roman"/>
          <w:sz w:val="24"/>
          <w:szCs w:val="24"/>
          <w:lang w:eastAsia="tr-TR"/>
        </w:rPr>
        <w:t xml:space="preserve"> adresli internet sayfanızın 26.01.2015 tarihli görünümünde; </w:t>
      </w:r>
      <w:r w:rsidRPr="00A60DD0">
        <w:rPr>
          <w:rFonts w:ascii="Times New Roman" w:eastAsia="Times New Roman" w:hAnsi="Times New Roman"/>
          <w:b/>
          <w:sz w:val="24"/>
          <w:szCs w:val="24"/>
          <w:lang w:eastAsia="tr-TR"/>
        </w:rPr>
        <w:t>“</w:t>
      </w:r>
      <w:r w:rsidRPr="00A60DD0">
        <w:rPr>
          <w:rFonts w:ascii="Times New Roman" w:eastAsia="Times New Roman" w:hAnsi="Times New Roman"/>
          <w:b/>
          <w:i/>
          <w:sz w:val="24"/>
          <w:szCs w:val="24"/>
          <w:lang w:eastAsia="tr-TR"/>
        </w:rPr>
        <w:t xml:space="preserve">Kombuçay'ın Faydaları; Andra Anastazia Malczewski tarafından yazılan Kombu Çayı isimli kitapta, Kombuçay'ın faydaları şu şekilde sıralanmıştır: Tüm salgı bezlerini ve hormon savunmasını uyarır. Vücutta sağlıklı bir pH dengesi sağlar. Vücuttaki atık madde ve zehirleri suda çözünebilir hâle getirerek atılmalarını sağlar. Kan dolaşımını hızlandırır. Metabolizmayı uyarır. Kalp ritmini düzenler. Kanı temizler. Sinir sistemini düzenler. Yüksek tansiyonu düşürür, huzursuzluğu yatıştırır. Sindirim sisteminin daha rahat çalışmasını sağlar ve mide düzensizliklerini giderir. Astımı tedavi eder, astım krizlerini giderir. Kan şekeri seviyesi sabitleyerek, şeker hastalığını tedavi eder. Alerjileri hafifletir ve zamanla giderir. Sertleşmiş karaciğeri yumuşatır ve yeniler. Böbrek faaliyetlerini geliştirir. Kanseri önler ve tedavi eder. Antioksidan yapısıyla, oluşan radyasyona karşı koyar, serbest radikallerle savaşır. Hücre duvarının yeniden oluşumunu sağlar. Doku sertleşmesini (multiple sclerosis; MS) tedavi eder. Damar sertliğini (arteriosclerosis) tedavi eder. Elastikiyet sağlar ve gevşek eklemleri kuvvetlendirir. Mafsal iltihabını (arthritis) ve romatizmaya iyi gelir. Gut hastalığına iyi gelir. Böbrekler ve idrar yollarındaki kumu döker, safra kesesi taşlarını düşürür. Vücuttaki ürik asit ve kolestrolü suda erir hâle getirerek vücuttan atılmasına yardımcı olur. Peklik (kabızlık) problemini giderir. Hemoroiti (basur) tedavi eder. Yorgunluk, bitkinlik ve sinirliliği giderir. Herpes virüsünün soğuk algınlığı ve uçuk oluşturmasını engeller. Siğilleri, dysplastik lekeleri yok eder. Ülser sıkıntılarını giderip tedavi eder. Anjine çaredir. Epstein-Barr virüsüne bağlı yorgunluk hissini ve mononükleoz iltihaplanma (öpüşme hastalığı)’yı iyileştirir. Kan değerlerini normalize eder. Bronşit, öksürük ve balgamı giderir. Bademcikleri tedavi </w:t>
      </w:r>
      <w:proofErr w:type="gramStart"/>
      <w:r w:rsidRPr="00A60DD0">
        <w:rPr>
          <w:rFonts w:ascii="Times New Roman" w:eastAsia="Times New Roman" w:hAnsi="Times New Roman"/>
          <w:b/>
          <w:i/>
          <w:sz w:val="24"/>
          <w:szCs w:val="24"/>
          <w:lang w:eastAsia="tr-TR"/>
        </w:rPr>
        <w:t>eder .</w:t>
      </w:r>
      <w:proofErr w:type="gramEnd"/>
      <w:r w:rsidRPr="00A60DD0">
        <w:rPr>
          <w:rFonts w:ascii="Times New Roman" w:eastAsia="Times New Roman" w:hAnsi="Times New Roman"/>
          <w:b/>
          <w:i/>
          <w:sz w:val="24"/>
          <w:szCs w:val="24"/>
          <w:lang w:eastAsia="tr-TR"/>
        </w:rPr>
        <w:t xml:space="preserve"> Kan damarlarını genişletir, kardiyak kasları uyarır, kalp problemlerini giderir. Adale ağrılarını giderir. Baş ağrılarını yok eder. Uykusuzluğu giderir. Mikrobik ishali durdurur. Koliti tedavi eder. Koruyucu bakterilerle sağlıklı bağırsak ve kolon oluşturur. Saç uzamasına yardım eder, kelliği engeller, gri saçın rengini koyulaştırır. Görüşü kuvvetlendirir. Korneada oluşan deformasyonları ve kataraktı giderir. Vücut ağırlığını düzenler, yağları yok eder. Susuzluğu giderir ve egzersizlerde performans arttırır. Mantar tipi </w:t>
      </w:r>
      <w:proofErr w:type="gramStart"/>
      <w:r w:rsidRPr="00A60DD0">
        <w:rPr>
          <w:rFonts w:ascii="Times New Roman" w:eastAsia="Times New Roman" w:hAnsi="Times New Roman"/>
          <w:b/>
          <w:i/>
          <w:sz w:val="24"/>
          <w:szCs w:val="24"/>
          <w:lang w:eastAsia="tr-TR"/>
        </w:rPr>
        <w:t>enfeksiyonlara</w:t>
      </w:r>
      <w:proofErr w:type="gramEnd"/>
      <w:r w:rsidRPr="00A60DD0">
        <w:rPr>
          <w:rFonts w:ascii="Times New Roman" w:eastAsia="Times New Roman" w:hAnsi="Times New Roman"/>
          <w:b/>
          <w:i/>
          <w:sz w:val="24"/>
          <w:szCs w:val="24"/>
          <w:lang w:eastAsia="tr-TR"/>
        </w:rPr>
        <w:t xml:space="preserve"> (candida gibi) karşı savaşır. Bünyesindeki antivirütik ve antibiyotik özellikler sayesinde iltihabî oluşumları yok eder. Cinsel potansiyeli canlandırır. Menopoz rahatsızlıklarını giderir. Derideki yaraları onarır. Ciltteki kırışıklıkları, çilleri ve kahverengi lekeleri yok eder. Deriye spreyle ya da sürülerek haricen uygulandığında anti bakteriyel koruyucu tabaka oluşturur. Elbette, bütün bunların sonucu olarak da “ömrü uzatır.”” </w:t>
      </w:r>
      <w:r w:rsidRPr="00A60DD0">
        <w:rPr>
          <w:rFonts w:ascii="Times New Roman" w:eastAsia="Times New Roman" w:hAnsi="Times New Roman"/>
          <w:kern w:val="1"/>
          <w:sz w:val="24"/>
          <w:szCs w:val="24"/>
          <w:lang w:eastAsia="tr-TR"/>
        </w:rPr>
        <w:t>şeklinde i</w:t>
      </w:r>
      <w:r w:rsidRPr="00A60DD0">
        <w:rPr>
          <w:rFonts w:ascii="Times New Roman" w:eastAsia="Andale Sans UI" w:hAnsi="Times New Roman"/>
          <w:kern w:val="1"/>
          <w:sz w:val="24"/>
          <w:szCs w:val="24"/>
          <w:lang w:eastAsia="tr-TR"/>
        </w:rPr>
        <w:t>fadelere yer verildiği</w:t>
      </w:r>
      <w:r w:rsidRPr="00A60DD0">
        <w:rPr>
          <w:rFonts w:ascii="Times New Roman" w:eastAsia="Times New Roman" w:hAnsi="Times New Roman"/>
          <w:kern w:val="1"/>
          <w:sz w:val="24"/>
          <w:szCs w:val="24"/>
          <w:lang w:eastAsia="tr-TR"/>
        </w:rPr>
        <w:t xml:space="preserve"> tespit edilmiştir.</w:t>
      </w:r>
    </w:p>
    <w:p w:rsidR="000B260C" w:rsidRPr="00A60DD0" w:rsidRDefault="000B260C" w:rsidP="000B260C">
      <w:pPr>
        <w:widowControl w:val="0"/>
        <w:suppressAutoHyphens/>
        <w:spacing w:after="0" w:line="240" w:lineRule="auto"/>
        <w:jc w:val="both"/>
        <w:rPr>
          <w:rFonts w:ascii="Times New Roman" w:eastAsia="Andale Sans UI" w:hAnsi="Times New Roman"/>
          <w:i/>
          <w:kern w:val="1"/>
          <w:sz w:val="24"/>
          <w:szCs w:val="24"/>
          <w:lang w:eastAsia="tr-TR"/>
        </w:rPr>
      </w:pPr>
    </w:p>
    <w:p w:rsidR="000B260C" w:rsidRPr="00A60DD0" w:rsidRDefault="000B260C" w:rsidP="000B260C">
      <w:pPr>
        <w:widowControl w:val="0"/>
        <w:tabs>
          <w:tab w:val="left" w:pos="284"/>
        </w:tabs>
        <w:suppressAutoHyphens/>
        <w:spacing w:after="0" w:line="240" w:lineRule="auto"/>
        <w:jc w:val="both"/>
        <w:rPr>
          <w:rFonts w:ascii="Times New Roman" w:hAnsi="Times New Roman"/>
          <w:kern w:val="1"/>
          <w:sz w:val="24"/>
          <w:szCs w:val="24"/>
          <w:lang w:eastAsia="tr-TR"/>
        </w:rPr>
      </w:pPr>
      <w:r w:rsidRPr="00A60DD0">
        <w:rPr>
          <w:rFonts w:ascii="Times New Roman" w:eastAsia="Andale Sans UI" w:hAnsi="Times New Roman"/>
          <w:b/>
          <w:kern w:val="1"/>
          <w:sz w:val="24"/>
          <w:szCs w:val="24"/>
          <w:lang w:eastAsia="tr-TR"/>
        </w:rPr>
        <w:t xml:space="preserve">Değerlendirme/Karar: </w:t>
      </w:r>
      <w:r w:rsidRPr="00A60DD0">
        <w:rPr>
          <w:rFonts w:ascii="Times New Roman" w:eastAsia="Andale Sans UI" w:hAnsi="Times New Roman"/>
          <w:kern w:val="1"/>
          <w:sz w:val="24"/>
          <w:szCs w:val="24"/>
          <w:lang w:eastAsia="tr-TR"/>
        </w:rPr>
        <w:t xml:space="preserve">Anılan internet sitesinde </w:t>
      </w:r>
      <w:r w:rsidRPr="00A60DD0">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gıda takviyesi niteliğindeki ilgili ürünlerin insan metabolizmasına etki eden bir “tıbbi ürün” gibi tanıtıldığı, tıp </w:t>
      </w:r>
      <w:proofErr w:type="gramStart"/>
      <w:r w:rsidRPr="00A60DD0">
        <w:rPr>
          <w:rFonts w:ascii="Times New Roman" w:eastAsia="Times New Roman" w:hAnsi="Times New Roman"/>
          <w:kern w:val="1"/>
          <w:sz w:val="24"/>
          <w:szCs w:val="24"/>
          <w:lang w:eastAsia="tr-TR"/>
        </w:rPr>
        <w:t>literatüründe</w:t>
      </w:r>
      <w:proofErr w:type="gramEnd"/>
      <w:r w:rsidRPr="00A60DD0">
        <w:rPr>
          <w:rFonts w:ascii="Times New Roman" w:eastAsia="Times New Roman" w:hAnsi="Times New Roman"/>
          <w:kern w:val="1"/>
          <w:sz w:val="24"/>
          <w:szCs w:val="24"/>
          <w:lang w:eastAsia="tr-TR"/>
        </w:rPr>
        <w:t xml:space="preserve"> hastalık olarak tanımlanan ve hekim kontrolünde tedavi edilmesi gereken bazı sağlık sorunlarının anılan ürün ile tedavi edildiği veya tedavisine yardımcı olunduğu izlenimi oluşturularak tüketicilerin yanıltıldığı, öte yandan söz konusu tanıtımlarda yer alan iddiaların da bilimsel olarak ispata muhtaç olduğu,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A60DD0">
        <w:rPr>
          <w:rFonts w:ascii="Times New Roman" w:hAnsi="Times New Roman"/>
          <w:kern w:val="1"/>
          <w:sz w:val="24"/>
          <w:szCs w:val="24"/>
          <w:lang w:eastAsia="tr-TR"/>
        </w:rPr>
        <w:t>dolayısıyla her koşulda mevzuata aykırılık teşkil eden bu tanıtımların,</w:t>
      </w:r>
    </w:p>
    <w:p w:rsidR="000B260C" w:rsidRPr="00A60DD0" w:rsidRDefault="000B260C" w:rsidP="000B260C">
      <w:pPr>
        <w:widowControl w:val="0"/>
        <w:tabs>
          <w:tab w:val="left" w:pos="284"/>
        </w:tabs>
        <w:suppressAutoHyphens/>
        <w:spacing w:after="0" w:line="240" w:lineRule="auto"/>
        <w:jc w:val="both"/>
        <w:rPr>
          <w:rFonts w:ascii="Times New Roman" w:eastAsia="Times New Roman" w:hAnsi="Times New Roman"/>
          <w:sz w:val="24"/>
          <w:szCs w:val="24"/>
          <w:lang w:val="x-none" w:eastAsia="x-none"/>
        </w:rPr>
      </w:pP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A60DD0">
        <w:rPr>
          <w:rFonts w:ascii="Times New Roman" w:eastAsia="Times New Roman" w:hAnsi="Times New Roman"/>
          <w:kern w:val="1"/>
          <w:sz w:val="24"/>
          <w:szCs w:val="24"/>
          <w:lang w:eastAsia="tr-TR"/>
        </w:rPr>
        <w:t>-Sağlık Beyanı ile Satışa Sunulan Ürünlerin Sağlık Beyanları Hakkında Yönetmeliğin 5/a, 5/b, 5/c, 5/ç ve 5/d maddeleri;</w:t>
      </w: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bCs/>
          <w:kern w:val="1"/>
          <w:sz w:val="24"/>
          <w:szCs w:val="24"/>
          <w:lang w:eastAsia="tr-TR"/>
        </w:rPr>
      </w:pPr>
      <w:r w:rsidRPr="00A60DD0">
        <w:rPr>
          <w:rFonts w:ascii="Times New Roman" w:eastAsia="Andale Sans UI" w:hAnsi="Times New Roman"/>
          <w:b/>
          <w:bCs/>
          <w:kern w:val="1"/>
          <w:sz w:val="24"/>
          <w:szCs w:val="24"/>
          <w:lang w:eastAsia="tr-TR"/>
        </w:rPr>
        <w:t>-</w:t>
      </w:r>
      <w:r w:rsidRPr="00A60DD0">
        <w:rPr>
          <w:rFonts w:ascii="Times New Roman" w:eastAsia="Andale Sans UI" w:hAnsi="Times New Roman"/>
          <w:kern w:val="1"/>
          <w:sz w:val="24"/>
          <w:szCs w:val="24"/>
          <w:lang w:eastAsia="tr-TR"/>
        </w:rPr>
        <w:t xml:space="preserve"> Türk Gıda Kodeksi </w:t>
      </w:r>
      <w:r w:rsidRPr="00A60DD0">
        <w:rPr>
          <w:rFonts w:ascii="Times New Roman" w:eastAsia="Andale Sans UI" w:hAnsi="Times New Roman"/>
          <w:bCs/>
          <w:kern w:val="1"/>
          <w:sz w:val="24"/>
          <w:szCs w:val="24"/>
          <w:lang w:eastAsia="tr-TR"/>
        </w:rPr>
        <w:t>Etiketleme Yönetmeliğinin 6, 7/1, 40/1, 42/1 ve 42/2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- 10.01.2015 tarihli ve 29232 saylı Resmi Gazete’de yayınlanarak yürürlüğe giren Ticari Reklam ve Haksız Ticari Uygulamalar Yönetmeliği’nin 5/1-b, 7/1, 7/2, 7/3, 7/4, 7/5-a, 9/1, 9/4 ve 26 ncı maddeleri,</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spacing w:after="0" w:line="240" w:lineRule="auto"/>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- 6502 sayılı Tüketicinin Korunması Hakkında Kanunun 61 inci maddesi,</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spacing w:after="0" w:line="240" w:lineRule="auto"/>
        <w:rPr>
          <w:rFonts w:ascii="Times New Roman" w:eastAsia="Andale Sans UI" w:hAnsi="Times New Roman"/>
          <w:kern w:val="1"/>
          <w:sz w:val="24"/>
          <w:szCs w:val="24"/>
          <w:lang w:eastAsia="tr-TR"/>
        </w:rPr>
      </w:pP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Buna göre, reklam veren </w:t>
      </w:r>
      <w:r w:rsidRPr="00A60DD0">
        <w:rPr>
          <w:rFonts w:ascii="Times New Roman" w:eastAsia="Andale Sans UI" w:hAnsi="Times New Roman"/>
          <w:b/>
          <w:kern w:val="1"/>
          <w:sz w:val="24"/>
          <w:szCs w:val="24"/>
          <w:lang w:eastAsia="tr-TR"/>
        </w:rPr>
        <w:t>Dursun ÇEVİKDOĞAN</w:t>
      </w:r>
      <w:r w:rsidRPr="00A60DD0">
        <w:rPr>
          <w:rFonts w:ascii="Times New Roman" w:eastAsia="Andale Sans UI" w:hAnsi="Times New Roman"/>
          <w:kern w:val="1"/>
          <w:sz w:val="24"/>
          <w:szCs w:val="24"/>
          <w:lang w:eastAsia="tr-TR"/>
        </w:rPr>
        <w:t xml:space="preserve"> hakkında, 6502 sayılı Kanun’un 63 üncü ve 77/12 nci maddeleri uyarınca </w:t>
      </w:r>
      <w:r w:rsidRPr="00A60DD0">
        <w:rPr>
          <w:rFonts w:ascii="Times New Roman" w:eastAsia="Andale Sans UI" w:hAnsi="Times New Roman"/>
          <w:b/>
          <w:kern w:val="1"/>
          <w:sz w:val="24"/>
          <w:szCs w:val="24"/>
          <w:lang w:eastAsia="tr-TR"/>
        </w:rPr>
        <w:t xml:space="preserve">anılan reklamları durdurma cezası </w:t>
      </w:r>
      <w:r w:rsidRPr="00A60DD0">
        <w:rPr>
          <w:rFonts w:ascii="Times New Roman" w:eastAsia="Andale Sans UI" w:hAnsi="Times New Roman"/>
          <w:kern w:val="1"/>
          <w:sz w:val="24"/>
          <w:szCs w:val="24"/>
          <w:lang w:eastAsia="tr-TR"/>
        </w:rPr>
        <w:t>verilmesine 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59)</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Dosya No: 2014/1510</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w:t>
      </w:r>
      <w:r w:rsidRPr="00A60DD0">
        <w:rPr>
          <w:rFonts w:ascii="Times New Roman" w:eastAsia="Andale Sans UI" w:hAnsi="Times New Roman"/>
          <w:b/>
          <w:bCs/>
          <w:kern w:val="1"/>
          <w:sz w:val="24"/>
          <w:szCs w:val="24"/>
          <w:lang w:eastAsia="tr-TR"/>
        </w:rPr>
        <w:t xml:space="preserve"> </w:t>
      </w:r>
      <w:r w:rsidRPr="00A60DD0">
        <w:rPr>
          <w:rFonts w:ascii="Times New Roman" w:eastAsia="Andale Sans UI" w:hAnsi="Times New Roman"/>
          <w:b/>
          <w:kern w:val="1"/>
          <w:sz w:val="24"/>
          <w:szCs w:val="24"/>
          <w:lang w:eastAsia="tr-TR"/>
        </w:rPr>
        <w:t>Uygur Life Doğal Vitamin ve Bitkisel Ürünler</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 Reklam: </w:t>
      </w:r>
      <w:hyperlink r:id="rId108" w:history="1">
        <w:r w:rsidRPr="00A60DD0">
          <w:rPr>
            <w:rFonts w:ascii="Times New Roman" w:eastAsia="Andale Sans UI" w:hAnsi="Times New Roman"/>
            <w:color w:val="000080"/>
            <w:kern w:val="1"/>
            <w:sz w:val="24"/>
            <w:szCs w:val="24"/>
            <w:u w:val="single"/>
            <w:lang w:eastAsia="tr-TR"/>
          </w:rPr>
          <w:t>www.uygursifa.com</w:t>
        </w:r>
      </w:hyperlink>
      <w:r w:rsidRPr="00A60DD0">
        <w:rPr>
          <w:rFonts w:ascii="Times New Roman" w:eastAsia="Andale Sans UI" w:hAnsi="Times New Roman"/>
          <w:kern w:val="1"/>
          <w:sz w:val="24"/>
          <w:szCs w:val="24"/>
          <w:lang w:eastAsia="tr-TR"/>
        </w:rPr>
        <w:t xml:space="preserve"> adresli internet sitesinde yer alan muhtelif gıda takviyelerine ilişkin tanıtımlar</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Reklam Yayın Tarihi: </w:t>
      </w:r>
      <w:r w:rsidRPr="00A60DD0">
        <w:rPr>
          <w:rFonts w:ascii="Times New Roman" w:eastAsia="Andale Sans UI" w:hAnsi="Times New Roman"/>
          <w:kern w:val="1"/>
          <w:sz w:val="24"/>
          <w:szCs w:val="24"/>
          <w:lang w:eastAsia="tr-TR"/>
        </w:rPr>
        <w:t>18.11.2014</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Yayınlandığı Mecra: </w:t>
      </w:r>
      <w:r w:rsidRPr="00A60DD0">
        <w:rPr>
          <w:rFonts w:ascii="Times New Roman" w:eastAsia="Andale Sans UI" w:hAnsi="Times New Roman"/>
          <w:kern w:val="1"/>
          <w:sz w:val="24"/>
          <w:szCs w:val="24"/>
          <w:lang w:eastAsia="tr-TR"/>
        </w:rPr>
        <w:t xml:space="preserve">İnternet </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kern w:val="1"/>
          <w:sz w:val="24"/>
          <w:szCs w:val="24"/>
          <w:lang w:eastAsia="tr-TR"/>
        </w:rPr>
      </w:pPr>
      <w:r w:rsidRPr="00A60DD0">
        <w:rPr>
          <w:rFonts w:ascii="Times New Roman" w:eastAsia="Andale Sans UI" w:hAnsi="Times New Roman"/>
          <w:b/>
          <w:kern w:val="1"/>
          <w:sz w:val="24"/>
          <w:szCs w:val="24"/>
          <w:lang w:eastAsia="tr-TR"/>
        </w:rPr>
        <w:t>Tespitler</w:t>
      </w:r>
      <w:r w:rsidRPr="00A60DD0">
        <w:rPr>
          <w:rFonts w:ascii="Times New Roman" w:eastAsia="Andale Sans UI" w:hAnsi="Times New Roman"/>
          <w:kern w:val="1"/>
          <w:sz w:val="24"/>
          <w:szCs w:val="24"/>
          <w:lang w:eastAsia="tr-TR"/>
        </w:rPr>
        <w:t xml:space="preserve">: </w:t>
      </w:r>
      <w:hyperlink r:id="rId109" w:history="1">
        <w:r w:rsidRPr="00A60DD0">
          <w:rPr>
            <w:rFonts w:ascii="Times New Roman" w:hAnsi="Times New Roman"/>
            <w:color w:val="0000FF" w:themeColor="hyperlink"/>
            <w:sz w:val="24"/>
            <w:szCs w:val="24"/>
            <w:u w:val="single"/>
          </w:rPr>
          <w:t>www.</w:t>
        </w:r>
      </w:hyperlink>
      <w:r w:rsidRPr="00A60DD0">
        <w:rPr>
          <w:rFonts w:ascii="Times New Roman" w:hAnsi="Times New Roman"/>
          <w:color w:val="0000FF" w:themeColor="hyperlink"/>
          <w:sz w:val="24"/>
          <w:szCs w:val="24"/>
          <w:u w:val="single"/>
        </w:rPr>
        <w:t>uygursifa.com</w:t>
      </w:r>
      <w:r w:rsidRPr="00A60DD0">
        <w:rPr>
          <w:rFonts w:ascii="Times New Roman" w:eastAsia="Times New Roman" w:hAnsi="Times New Roman"/>
          <w:sz w:val="24"/>
          <w:szCs w:val="24"/>
          <w:lang w:eastAsia="tr-TR"/>
        </w:rPr>
        <w:t xml:space="preserve"> adresli internet sitesinin 18.11.2014 tarihli görünümünde; </w:t>
      </w:r>
      <w:r w:rsidRPr="00A60DD0">
        <w:rPr>
          <w:rFonts w:ascii="Times New Roman" w:eastAsia="Times New Roman" w:hAnsi="Times New Roman"/>
          <w:b/>
          <w:i/>
          <w:sz w:val="24"/>
          <w:szCs w:val="24"/>
          <w:lang w:eastAsia="tr-TR"/>
        </w:rPr>
        <w:t xml:space="preserve">“Şifalı Bitkisel Ürünler... Günümüzde birçok insan artık kendisini tedavi edebilecek bitkiler bulduğu halde, hala hastalıklardan kurtulamamış ve acı çekerek yaşamaya devam ediyor. Oysaki şifalı bitkilerimize karşı daha araştırmacı, bitkisel ürünlere daha yakın olabilseydik, bu hastalıklardan kurtulmuş ve acılarımız dinmiş olabilirdi. Bitkisel ürünlerimiz ile ilgilenmeye başlayın yavaş yavaş etkisini görmeye ve </w:t>
      </w:r>
      <w:proofErr w:type="gramStart"/>
      <w:r w:rsidRPr="00A60DD0">
        <w:rPr>
          <w:rFonts w:ascii="Times New Roman" w:eastAsia="Times New Roman" w:hAnsi="Times New Roman"/>
          <w:b/>
          <w:i/>
          <w:sz w:val="24"/>
          <w:szCs w:val="24"/>
          <w:lang w:eastAsia="tr-TR"/>
        </w:rPr>
        <w:t>şikayetlerinizin</w:t>
      </w:r>
      <w:proofErr w:type="gramEnd"/>
      <w:r w:rsidRPr="00A60DD0">
        <w:rPr>
          <w:rFonts w:ascii="Times New Roman" w:eastAsia="Times New Roman" w:hAnsi="Times New Roman"/>
          <w:b/>
          <w:i/>
          <w:sz w:val="24"/>
          <w:szCs w:val="24"/>
          <w:lang w:eastAsia="tr-TR"/>
        </w:rPr>
        <w:t xml:space="preserve"> azaldığını göreceksiniz. Şifalı bitkiler ve bitkisel ürünlerin yararları anlatmakla bitmiyor… Uygur Life Form2: … </w:t>
      </w:r>
      <w:r w:rsidRPr="00A60DD0">
        <w:rPr>
          <w:rFonts w:ascii="Times New Roman" w:hAnsi="Times New Roman"/>
          <w:b/>
          <w:i/>
          <w:sz w:val="24"/>
          <w:szCs w:val="24"/>
        </w:rPr>
        <w:t>U</w:t>
      </w:r>
      <w:r w:rsidRPr="00A60DD0">
        <w:rPr>
          <w:rFonts w:ascii="Times New Roman" w:hAnsi="Times New Roman"/>
          <w:b/>
          <w:i/>
          <w:sz w:val="24"/>
          <w:szCs w:val="24"/>
          <w:lang w:eastAsia="tr-TR"/>
        </w:rPr>
        <w:t>ygur Life Vücuttaki fazlalık yağ tomurcuklarını eriterek ter ve idrar yoluyla atılmasını sağlar ve tokluk hissi verir.</w:t>
      </w:r>
      <w:r w:rsidRPr="00A60DD0">
        <w:rPr>
          <w:rFonts w:ascii="Times New Roman" w:hAnsi="Times New Roman"/>
          <w:b/>
          <w:i/>
          <w:sz w:val="24"/>
          <w:szCs w:val="24"/>
        </w:rPr>
        <w:t xml:space="preserve"> </w:t>
      </w:r>
      <w:r w:rsidRPr="00A60DD0">
        <w:rPr>
          <w:rFonts w:ascii="Times New Roman" w:hAnsi="Times New Roman"/>
          <w:b/>
          <w:i/>
          <w:sz w:val="24"/>
          <w:szCs w:val="24"/>
          <w:lang w:eastAsia="tr-TR"/>
        </w:rPr>
        <w:t>Uygur Life sinir, stres, uyku düzensizliği,  bağırsak, mide şişkinliği, kabızlığın giderilmesinde yardımcı olur.</w:t>
      </w:r>
      <w:r w:rsidRPr="00A60DD0">
        <w:rPr>
          <w:rFonts w:ascii="Times New Roman" w:hAnsi="Times New Roman"/>
          <w:b/>
          <w:i/>
          <w:sz w:val="24"/>
          <w:szCs w:val="24"/>
        </w:rPr>
        <w:t xml:space="preserve"> </w:t>
      </w:r>
      <w:r w:rsidRPr="00A60DD0">
        <w:rPr>
          <w:rFonts w:ascii="Times New Roman" w:hAnsi="Times New Roman"/>
          <w:b/>
          <w:i/>
          <w:sz w:val="24"/>
          <w:szCs w:val="24"/>
          <w:lang w:eastAsia="tr-TR"/>
        </w:rPr>
        <w:t>Uygur Life bitkisel zayıflama kapsülü, zayıflamanın önündeki engelleri kaldırır… Sarımsak Kapsülü</w:t>
      </w:r>
      <w:r w:rsidRPr="00A60DD0">
        <w:rPr>
          <w:rFonts w:ascii="Times New Roman" w:hAnsi="Times New Roman"/>
          <w:b/>
          <w:i/>
          <w:sz w:val="24"/>
          <w:szCs w:val="24"/>
        </w:rPr>
        <w:t xml:space="preserve">: </w:t>
      </w:r>
      <w:r w:rsidRPr="00A60DD0">
        <w:rPr>
          <w:rFonts w:ascii="Times New Roman" w:hAnsi="Times New Roman"/>
          <w:b/>
          <w:i/>
          <w:sz w:val="24"/>
          <w:szCs w:val="24"/>
          <w:lang w:eastAsia="tr-TR"/>
        </w:rPr>
        <w:t>… Sarımsak kapsülü vücuda güç ve enerji verici, hazmı kolaylaştırıcı, balgam söktürücü, mikrop öldürücü, kan temizleyici, kalp ve damar hastalıklarına çok faydalı özel bir gıda takviyesidir. Kan dolaşımına, damar sertliğine, damar tıkanıklığına, vücudu ve bağışıklık sistemini güçlendirmeye iyi gelir. Bulaşıcı hastalıklardan ve her türlü kanserden korunmada son derece yararlıdır. Romatizmal rahatsızlıklarda, eklem ve adale ağrılarında, kireçlenmede, kadın hastalıklarında, erkeklerdeki güç kaybında ek gıda olarak kullanılabi</w:t>
      </w:r>
      <w:r w:rsidRPr="00A60DD0">
        <w:rPr>
          <w:rFonts w:ascii="Times New Roman" w:hAnsi="Times New Roman"/>
          <w:b/>
          <w:i/>
          <w:sz w:val="24"/>
          <w:szCs w:val="24"/>
        </w:rPr>
        <w:t xml:space="preserve">lecek ender ürünlerden biridir. </w:t>
      </w:r>
      <w:r w:rsidRPr="00A60DD0">
        <w:rPr>
          <w:rFonts w:ascii="Times New Roman" w:hAnsi="Times New Roman"/>
          <w:b/>
          <w:i/>
          <w:sz w:val="24"/>
          <w:szCs w:val="24"/>
          <w:lang w:eastAsia="tr-TR"/>
        </w:rPr>
        <w:t>Kereviz Tohumu Kapsülü</w:t>
      </w:r>
      <w:r w:rsidRPr="00A60DD0">
        <w:rPr>
          <w:rFonts w:ascii="Times New Roman" w:hAnsi="Times New Roman"/>
          <w:b/>
          <w:i/>
          <w:sz w:val="24"/>
          <w:szCs w:val="24"/>
        </w:rPr>
        <w:t xml:space="preserve">: … Cinsel </w:t>
      </w:r>
      <w:r w:rsidRPr="00A60DD0">
        <w:rPr>
          <w:rFonts w:ascii="Times New Roman" w:hAnsi="Times New Roman"/>
          <w:b/>
          <w:i/>
          <w:sz w:val="24"/>
          <w:szCs w:val="24"/>
          <w:lang w:eastAsia="tr-TR"/>
        </w:rPr>
        <w:t>gücü artırmaya, cinsel isteksizliğe iyi gelir. Böbrek üstü bezlerinin düzenli çalışmasına, yorgunluğa, ciltteki lekelerin giderilmesine, böbrek taşı ve kumunun kolayca düşürülmesine yardımcı olur.</w:t>
      </w:r>
      <w:r w:rsidRPr="00A60DD0">
        <w:rPr>
          <w:rFonts w:ascii="Times New Roman" w:hAnsi="Times New Roman"/>
          <w:b/>
          <w:i/>
          <w:sz w:val="24"/>
          <w:szCs w:val="24"/>
        </w:rPr>
        <w:t xml:space="preserve"> </w:t>
      </w:r>
      <w:r w:rsidRPr="00A60DD0">
        <w:rPr>
          <w:rFonts w:ascii="Times New Roman" w:hAnsi="Times New Roman"/>
          <w:b/>
          <w:i/>
          <w:sz w:val="24"/>
          <w:szCs w:val="24"/>
          <w:lang w:eastAsia="tr-TR"/>
        </w:rPr>
        <w:t>Romatizma ağrılarına ve özellikle eklem romatizmalarının iyileşmesi</w:t>
      </w:r>
      <w:r w:rsidRPr="00A60DD0">
        <w:rPr>
          <w:rFonts w:ascii="Times New Roman" w:hAnsi="Times New Roman"/>
          <w:b/>
          <w:i/>
          <w:sz w:val="24"/>
          <w:szCs w:val="24"/>
        </w:rPr>
        <w:t xml:space="preserve">nde yardımcı gıda takviyesidir. </w:t>
      </w:r>
      <w:r w:rsidRPr="00A60DD0">
        <w:rPr>
          <w:rFonts w:ascii="Times New Roman" w:hAnsi="Times New Roman"/>
          <w:b/>
          <w:i/>
          <w:sz w:val="24"/>
          <w:szCs w:val="24"/>
          <w:lang w:eastAsia="tr-TR"/>
        </w:rPr>
        <w:t>Çörek Otu Kapsülü</w:t>
      </w:r>
      <w:r w:rsidRPr="00A60DD0">
        <w:rPr>
          <w:rFonts w:ascii="Times New Roman" w:hAnsi="Times New Roman"/>
          <w:b/>
          <w:i/>
          <w:sz w:val="24"/>
          <w:szCs w:val="24"/>
        </w:rPr>
        <w:t xml:space="preserve">: … </w:t>
      </w:r>
      <w:r w:rsidRPr="00A60DD0">
        <w:rPr>
          <w:rFonts w:ascii="Times New Roman" w:hAnsi="Times New Roman"/>
          <w:b/>
          <w:i/>
          <w:sz w:val="24"/>
          <w:szCs w:val="24"/>
          <w:lang w:eastAsia="tr-TR"/>
        </w:rPr>
        <w:t xml:space="preserve">İçinde bulunan özel yağ, zengin bileşkenler sayesinde bu ürün bağışıklık sistemini güçlendirmeye, hücrelerin gelişmesine ve yenilenmesine, karaciğeri güçlendirmeye yardımcı olur. İçerisinde aminoasitler, protein, kalsiyum, demir, sodyum, potasyum gibi birçok hücre destekleyici yapı taşlarını barındırmakta olup, vücudun savunma mekanizmasını desteklemektedir. Çörek otu, gaz giderici, hazımsızlık, bağırsak tembelliği, eklem romatizmaları, kireçlenme, solunum rahatsızlıkları gibi birçok rahatsızlıkların giderilmesinde yardımcı olur. Ayrıca en büyük özelliklerinden biri ise </w:t>
      </w:r>
      <w:r w:rsidRPr="00A60DD0">
        <w:rPr>
          <w:rFonts w:ascii="Times New Roman" w:hAnsi="Times New Roman"/>
          <w:b/>
          <w:i/>
          <w:sz w:val="24"/>
          <w:szCs w:val="24"/>
        </w:rPr>
        <w:t>birçok</w:t>
      </w:r>
      <w:r w:rsidRPr="00A60DD0">
        <w:rPr>
          <w:rFonts w:ascii="Times New Roman" w:hAnsi="Times New Roman"/>
          <w:b/>
          <w:i/>
          <w:sz w:val="24"/>
          <w:szCs w:val="24"/>
          <w:lang w:eastAsia="tr-TR"/>
        </w:rPr>
        <w:t xml:space="preserve"> kanser türünden korunmak için kullanılabilmesidir. </w:t>
      </w:r>
      <w:r w:rsidRPr="00A60DD0">
        <w:rPr>
          <w:rFonts w:ascii="Times New Roman" w:hAnsi="Times New Roman"/>
          <w:b/>
          <w:i/>
          <w:sz w:val="24"/>
          <w:szCs w:val="24"/>
        </w:rPr>
        <w:t>…</w:t>
      </w:r>
      <w:r w:rsidRPr="00A60DD0">
        <w:rPr>
          <w:rFonts w:ascii="Times New Roman" w:hAnsi="Times New Roman"/>
          <w:b/>
          <w:i/>
          <w:sz w:val="24"/>
          <w:szCs w:val="24"/>
          <w:lang w:eastAsia="tr-TR"/>
        </w:rPr>
        <w:t>Yine bu ürün saç dökülmesinde, saçın çabuk beyazlamasını önlemede, cansız saçlarda, saç kıranda yardımcı gıda takviyesi olarak da kullanılabilir… Civan Perçemi Kapsülü: … Bu ürün bitki çiçeğinin özünde barındırdığı özel bileşenler sayesinde mide ve bağırsak iltihaplanmalarına, kolit, ülser, kanamalı iç ve dış hemoroide (basur) iyi gelir. Akciğer, karaciğer, böbrek ve rahim iltihaplanmalarına iyi gelir. Astım, bronşit, sinir hastalıkları, baş ağrısı, baş dönmesi, sinüzit, kan dolaşım sistemi rahatsızlıklarına iyi gelir. Kadın hastalıklarından müyom, adet düzensizliği gibi rahatsızlıklara da yardımcı olur. Akne ve sivilcelerin giderilmesinde yardımcı gıda takviyesidir. Siyah Üzüm Çekirdeği: … En güçlü antioksidan olduğu için kansere karşı koruyucudur. Kanser tedavisindeki olumsuzlukları giderir. Damarları korur, damar sertliğini önler, damar hastalıklarını tedavi eder.”</w:t>
      </w:r>
      <w:r w:rsidRPr="00A60DD0">
        <w:rPr>
          <w:rFonts w:ascii="Times New Roman" w:eastAsia="Times New Roman" w:hAnsi="Times New Roman"/>
          <w:kern w:val="1"/>
          <w:sz w:val="24"/>
          <w:szCs w:val="24"/>
          <w:lang w:eastAsia="tr-TR"/>
        </w:rPr>
        <w:t xml:space="preserve"> şeklinde i</w:t>
      </w:r>
      <w:r w:rsidRPr="00A60DD0">
        <w:rPr>
          <w:rFonts w:ascii="Times New Roman" w:eastAsia="Andale Sans UI" w:hAnsi="Times New Roman"/>
          <w:kern w:val="1"/>
          <w:sz w:val="24"/>
          <w:szCs w:val="24"/>
          <w:lang w:eastAsia="tr-TR"/>
        </w:rPr>
        <w:t xml:space="preserve">fadelere </w:t>
      </w:r>
      <w:r w:rsidRPr="00A60DD0">
        <w:rPr>
          <w:rFonts w:ascii="Times New Roman" w:eastAsia="Times New Roman" w:hAnsi="Times New Roman"/>
          <w:kern w:val="1"/>
          <w:sz w:val="24"/>
          <w:szCs w:val="24"/>
          <w:lang w:eastAsia="tr-TR"/>
        </w:rPr>
        <w:t>yer verildiği tespit edilmiştir.</w:t>
      </w:r>
    </w:p>
    <w:p w:rsidR="000B260C" w:rsidRPr="00A60DD0" w:rsidRDefault="000B260C" w:rsidP="000B260C">
      <w:pPr>
        <w:widowControl w:val="0"/>
        <w:suppressAutoHyphens/>
        <w:spacing w:after="0" w:line="240" w:lineRule="auto"/>
        <w:jc w:val="both"/>
        <w:rPr>
          <w:rFonts w:ascii="Times New Roman" w:eastAsia="Andale Sans UI" w:hAnsi="Times New Roman"/>
          <w:i/>
          <w:kern w:val="1"/>
          <w:sz w:val="24"/>
          <w:szCs w:val="24"/>
          <w:lang w:eastAsia="tr-TR"/>
        </w:rPr>
      </w:pPr>
    </w:p>
    <w:p w:rsidR="000B260C" w:rsidRPr="00A60DD0" w:rsidRDefault="000B260C" w:rsidP="000B260C">
      <w:pPr>
        <w:tabs>
          <w:tab w:val="left" w:pos="851"/>
        </w:tabs>
        <w:spacing w:after="0" w:line="240" w:lineRule="auto"/>
        <w:jc w:val="both"/>
        <w:rPr>
          <w:rFonts w:ascii="Times New Roman" w:hAnsi="Times New Roman"/>
          <w:sz w:val="24"/>
          <w:szCs w:val="24"/>
          <w:lang w:eastAsia="x-none"/>
        </w:rPr>
      </w:pPr>
      <w:r w:rsidRPr="00A60DD0">
        <w:rPr>
          <w:rFonts w:ascii="Times New Roman" w:eastAsia="Times New Roman" w:hAnsi="Times New Roman"/>
          <w:b/>
          <w:sz w:val="24"/>
          <w:szCs w:val="24"/>
          <w:lang w:val="x-none" w:eastAsia="x-none"/>
        </w:rPr>
        <w:t xml:space="preserve">Değerlendirme/Karar: </w:t>
      </w:r>
      <w:r w:rsidRPr="00A60DD0">
        <w:rPr>
          <w:rFonts w:ascii="Times New Roman" w:eastAsia="Times New Roman" w:hAnsi="Times New Roman"/>
          <w:sz w:val="24"/>
          <w:szCs w:val="24"/>
          <w:lang w:val="x-none" w:eastAsia="x-none"/>
        </w:rPr>
        <w:t xml:space="preserve">Anılan internet sitesinde </w:t>
      </w:r>
      <w:r w:rsidRPr="00A60DD0">
        <w:rPr>
          <w:rFonts w:ascii="Times New Roman" w:hAnsi="Times New Roman"/>
          <w:sz w:val="24"/>
          <w:szCs w:val="24"/>
          <w:lang w:eastAsia="x-none"/>
        </w:rPr>
        <w:t>endikasyon belirten ifadeler kullanılarak tüketicileri yanıltıcı sağlık beyanlarına yer verildiği, böylelikle gıda takviyesi niteliğindeki ürünlerin insan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söz konusu tanıtımlarda yer alan iddiaların da bilimsel olarak ispata muhtaç olduğu, öte yandan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0B260C" w:rsidRPr="00A60DD0" w:rsidRDefault="000B260C" w:rsidP="000B260C">
      <w:pPr>
        <w:tabs>
          <w:tab w:val="left" w:pos="851"/>
        </w:tabs>
        <w:spacing w:after="0" w:line="240" w:lineRule="auto"/>
        <w:jc w:val="both"/>
        <w:rPr>
          <w:rFonts w:ascii="Times New Roman" w:hAnsi="Times New Roman"/>
          <w:sz w:val="24"/>
          <w:szCs w:val="24"/>
          <w:lang w:eastAsia="x-none"/>
        </w:rPr>
      </w:pP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A60DD0">
        <w:rPr>
          <w:rFonts w:ascii="Times New Roman" w:eastAsia="Times New Roman" w:hAnsi="Times New Roman"/>
          <w:kern w:val="1"/>
          <w:sz w:val="24"/>
          <w:szCs w:val="24"/>
          <w:lang w:eastAsia="tr-TR"/>
        </w:rPr>
        <w:t>-Sağlık Beyanı ile Satışa Sunulan Ürünlerin Sağlık Beyanları Hakkında Yönetmeliğin 5/a, 5/b, 5/c, 5/ç ve 5/d maddeleri;</w:t>
      </w: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bCs/>
          <w:kern w:val="1"/>
          <w:sz w:val="24"/>
          <w:szCs w:val="24"/>
          <w:lang w:eastAsia="tr-TR"/>
        </w:rPr>
      </w:pPr>
      <w:r w:rsidRPr="00A60DD0">
        <w:rPr>
          <w:rFonts w:ascii="Times New Roman" w:eastAsia="Andale Sans UI" w:hAnsi="Times New Roman"/>
          <w:b/>
          <w:bCs/>
          <w:kern w:val="1"/>
          <w:sz w:val="24"/>
          <w:szCs w:val="24"/>
          <w:lang w:eastAsia="tr-TR"/>
        </w:rPr>
        <w:t>-</w:t>
      </w:r>
      <w:r w:rsidRPr="00A60DD0">
        <w:rPr>
          <w:rFonts w:ascii="Times New Roman" w:eastAsia="Andale Sans UI" w:hAnsi="Times New Roman"/>
          <w:kern w:val="1"/>
          <w:sz w:val="24"/>
          <w:szCs w:val="24"/>
          <w:lang w:eastAsia="tr-TR"/>
        </w:rPr>
        <w:t xml:space="preserve"> Türk Gıda Kodeksi </w:t>
      </w:r>
      <w:r w:rsidRPr="00A60DD0">
        <w:rPr>
          <w:rFonts w:ascii="Times New Roman" w:eastAsia="Andale Sans UI" w:hAnsi="Times New Roman"/>
          <w:bCs/>
          <w:kern w:val="1"/>
          <w:sz w:val="24"/>
          <w:szCs w:val="24"/>
          <w:lang w:eastAsia="tr-TR"/>
        </w:rPr>
        <w:t>Etiketleme Yönetmeliğinin 6, 7/1, 40/1, 42/1 ve 42/2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13, 17 ve 21 inci maddeleri, </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spacing w:after="0" w:line="240" w:lineRule="auto"/>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- 6502 sayılı Tüketicinin Korunması Hakkında Kanunun 61 inci maddesi,</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spacing w:after="0" w:line="240" w:lineRule="auto"/>
        <w:rPr>
          <w:rFonts w:ascii="Times New Roman" w:eastAsia="Andale Sans UI" w:hAnsi="Times New Roman"/>
          <w:kern w:val="1"/>
          <w:sz w:val="24"/>
          <w:szCs w:val="24"/>
          <w:lang w:eastAsia="tr-TR"/>
        </w:rPr>
      </w:pP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p>
    <w:p w:rsidR="000B260C" w:rsidRPr="00A60DD0" w:rsidRDefault="000B260C" w:rsidP="000B260C">
      <w:pPr>
        <w:spacing w:after="0" w:line="240" w:lineRule="auto"/>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Buna göre, reklam veren </w:t>
      </w:r>
      <w:r w:rsidRPr="00A60DD0">
        <w:rPr>
          <w:rFonts w:ascii="Times New Roman" w:eastAsia="Andale Sans UI" w:hAnsi="Times New Roman"/>
          <w:b/>
          <w:kern w:val="1"/>
          <w:sz w:val="24"/>
          <w:szCs w:val="24"/>
          <w:lang w:eastAsia="tr-TR"/>
        </w:rPr>
        <w:t xml:space="preserve">Uygur Life Doğal Vitamin ve Bitkisel Ürünler </w:t>
      </w:r>
      <w:r w:rsidRPr="00A60DD0">
        <w:rPr>
          <w:rFonts w:ascii="Times New Roman" w:eastAsia="Andale Sans UI" w:hAnsi="Times New Roman"/>
          <w:kern w:val="1"/>
          <w:sz w:val="24"/>
          <w:szCs w:val="24"/>
          <w:lang w:eastAsia="tr-TR"/>
        </w:rPr>
        <w:t xml:space="preserve">hakkında, 6502 sayılı Kanun’un 63 üncü ve 77/12 nci maddeleri uyarınca </w:t>
      </w:r>
      <w:r w:rsidRPr="00A60DD0">
        <w:rPr>
          <w:rFonts w:ascii="Times New Roman" w:eastAsia="Andale Sans UI" w:hAnsi="Times New Roman"/>
          <w:b/>
          <w:kern w:val="1"/>
          <w:sz w:val="24"/>
          <w:szCs w:val="24"/>
          <w:lang w:eastAsia="tr-TR"/>
        </w:rPr>
        <w:t>anılan reklamları durdurma cezası</w:t>
      </w:r>
      <w:r w:rsidRPr="00A60DD0">
        <w:rPr>
          <w:rFonts w:ascii="Times New Roman" w:eastAsia="Andale Sans UI" w:hAnsi="Times New Roman"/>
          <w:kern w:val="1"/>
          <w:sz w:val="24"/>
          <w:szCs w:val="24"/>
          <w:lang w:eastAsia="tr-TR"/>
        </w:rPr>
        <w:t xml:space="preserve"> verilmesine karar verilmiştir.</w:t>
      </w:r>
    </w:p>
    <w:p w:rsidR="000B260C"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E33EFA" w:rsidRDefault="00E33EFA" w:rsidP="000B260C">
      <w:pPr>
        <w:widowControl w:val="0"/>
        <w:suppressAutoHyphens/>
        <w:spacing w:after="0" w:line="240" w:lineRule="auto"/>
        <w:jc w:val="both"/>
        <w:rPr>
          <w:rFonts w:ascii="Times New Roman" w:eastAsia="Andale Sans UI" w:hAnsi="Times New Roman"/>
          <w:kern w:val="1"/>
          <w:sz w:val="24"/>
          <w:szCs w:val="24"/>
          <w:lang w:eastAsia="tr-TR"/>
        </w:rPr>
      </w:pPr>
    </w:p>
    <w:p w:rsidR="00E33EFA" w:rsidRPr="00A60DD0" w:rsidRDefault="00E33EFA"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60)</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Dosya No: 2014/1128</w:t>
      </w: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w:t>
      </w:r>
      <w:r w:rsidRPr="00A60DD0">
        <w:rPr>
          <w:rFonts w:ascii="Times New Roman" w:eastAsia="Andale Sans UI" w:hAnsi="Times New Roman"/>
          <w:b/>
          <w:bCs/>
          <w:kern w:val="2"/>
          <w:sz w:val="24"/>
          <w:szCs w:val="24"/>
          <w:lang w:eastAsia="tr-TR"/>
        </w:rPr>
        <w:t xml:space="preserve"> </w:t>
      </w:r>
      <w:r w:rsidRPr="00A60DD0">
        <w:rPr>
          <w:rFonts w:ascii="Times New Roman" w:eastAsia="Times New Roman" w:hAnsi="Times New Roman"/>
          <w:b/>
          <w:sz w:val="24"/>
          <w:szCs w:val="24"/>
          <w:lang w:eastAsia="tr-TR"/>
        </w:rPr>
        <w:t>Metin KALELİ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 Reklam: </w:t>
      </w:r>
      <w:hyperlink r:id="rId110" w:history="1">
        <w:r w:rsidRPr="00A60DD0">
          <w:rPr>
            <w:rStyle w:val="Kpr"/>
            <w:rFonts w:ascii="Times New Roman" w:eastAsia="Times New Roman" w:hAnsi="Times New Roman"/>
            <w:sz w:val="24"/>
            <w:szCs w:val="24"/>
          </w:rPr>
          <w:t>www.blackmolas.</w:t>
        </w:r>
      </w:hyperlink>
      <w:r w:rsidRPr="00A60DD0">
        <w:rPr>
          <w:rStyle w:val="Kpr"/>
          <w:rFonts w:ascii="Times New Roman" w:eastAsia="Times New Roman" w:hAnsi="Times New Roman"/>
          <w:sz w:val="24"/>
          <w:szCs w:val="24"/>
        </w:rPr>
        <w:t>com</w:t>
      </w:r>
      <w:r w:rsidRPr="00A60DD0">
        <w:rPr>
          <w:rFonts w:ascii="Times New Roman" w:eastAsia="Times New Roman" w:hAnsi="Times New Roman"/>
          <w:sz w:val="24"/>
          <w:szCs w:val="24"/>
        </w:rPr>
        <w:t xml:space="preserve"> adresli internet sitesinde </w:t>
      </w:r>
      <w:r w:rsidRPr="00873408">
        <w:rPr>
          <w:rFonts w:ascii="Times New Roman" w:eastAsia="Times New Roman" w:hAnsi="Times New Roman"/>
          <w:b/>
          <w:i/>
          <w:color w:val="000000" w:themeColor="text1"/>
          <w:sz w:val="24"/>
          <w:szCs w:val="24"/>
        </w:rPr>
        <w:t>“Black Molas Uganda Pekmezi”</w:t>
      </w:r>
      <w:r w:rsidRPr="00A60DD0">
        <w:rPr>
          <w:rFonts w:ascii="Times New Roman" w:eastAsia="Times New Roman" w:hAnsi="Times New Roman"/>
          <w:b/>
          <w:color w:val="000000" w:themeColor="text1"/>
          <w:sz w:val="24"/>
          <w:szCs w:val="24"/>
        </w:rPr>
        <w:t xml:space="preserve"> </w:t>
      </w:r>
      <w:r w:rsidRPr="00A60DD0">
        <w:rPr>
          <w:rFonts w:ascii="Times New Roman" w:eastAsia="Times New Roman" w:hAnsi="Times New Roman"/>
          <w:color w:val="000000" w:themeColor="text1"/>
          <w:sz w:val="24"/>
          <w:szCs w:val="24"/>
        </w:rPr>
        <w:t>adlı ürüne yönelik olarak yayınlanan rekl</w:t>
      </w:r>
      <w:r w:rsidRPr="00A60DD0">
        <w:rPr>
          <w:rFonts w:ascii="Times New Roman" w:eastAsia="Times New Roman" w:hAnsi="Times New Roman"/>
          <w:sz w:val="24"/>
          <w:szCs w:val="24"/>
          <w:lang w:eastAsia="tr-TR"/>
        </w:rPr>
        <w:t>am ve tanıtımlar</w:t>
      </w:r>
    </w:p>
    <w:p w:rsidR="000B260C" w:rsidRPr="00A60DD0" w:rsidRDefault="000B260C" w:rsidP="000B260C">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Reklam Yayın Tarihi: </w:t>
      </w:r>
      <w:r w:rsidRPr="00A60DD0">
        <w:rPr>
          <w:rFonts w:ascii="Times New Roman" w:eastAsia="Andale Sans UI" w:hAnsi="Times New Roman"/>
          <w:kern w:val="2"/>
          <w:sz w:val="24"/>
          <w:szCs w:val="24"/>
          <w:lang w:eastAsia="tr-TR"/>
        </w:rPr>
        <w:t>28.08.2014</w:t>
      </w: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Yayınlandığı Mecra: </w:t>
      </w:r>
      <w:r w:rsidRPr="00A60DD0">
        <w:rPr>
          <w:rFonts w:ascii="Times New Roman" w:eastAsia="Andale Sans UI" w:hAnsi="Times New Roman"/>
          <w:kern w:val="2"/>
          <w:sz w:val="24"/>
          <w:szCs w:val="24"/>
          <w:lang w:eastAsia="tr-TR"/>
        </w:rPr>
        <w:t xml:space="preserve">İnternet </w:t>
      </w: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p>
    <w:p w:rsidR="000B260C" w:rsidRDefault="000B260C" w:rsidP="000B260C">
      <w:pPr>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Tespitler</w:t>
      </w:r>
      <w:r w:rsidRPr="00A60DD0">
        <w:rPr>
          <w:rFonts w:ascii="Times New Roman" w:eastAsia="Andale Sans UI" w:hAnsi="Times New Roman"/>
          <w:kern w:val="2"/>
          <w:sz w:val="24"/>
          <w:szCs w:val="24"/>
          <w:lang w:eastAsia="tr-TR"/>
        </w:rPr>
        <w:t>:</w:t>
      </w:r>
      <w:r w:rsidRPr="00A60DD0">
        <w:rPr>
          <w:rFonts w:ascii="Times New Roman" w:hAnsi="Times New Roman"/>
          <w:sz w:val="24"/>
          <w:szCs w:val="24"/>
        </w:rPr>
        <w:t xml:space="preserve"> </w:t>
      </w:r>
      <w:hyperlink r:id="rId111" w:history="1">
        <w:r w:rsidRPr="00A60DD0">
          <w:rPr>
            <w:rStyle w:val="Kpr"/>
            <w:rFonts w:ascii="Times New Roman" w:eastAsia="Times New Roman" w:hAnsi="Times New Roman"/>
            <w:sz w:val="24"/>
            <w:szCs w:val="24"/>
          </w:rPr>
          <w:t>www.blackmolas.</w:t>
        </w:r>
      </w:hyperlink>
      <w:r w:rsidRPr="00A60DD0">
        <w:rPr>
          <w:rStyle w:val="Kpr"/>
          <w:rFonts w:ascii="Times New Roman" w:eastAsia="Times New Roman" w:hAnsi="Times New Roman"/>
          <w:sz w:val="24"/>
          <w:szCs w:val="24"/>
        </w:rPr>
        <w:t>com</w:t>
      </w:r>
      <w:r w:rsidRPr="00A60DD0">
        <w:rPr>
          <w:rFonts w:ascii="Times New Roman" w:eastAsia="Times New Roman" w:hAnsi="Times New Roman"/>
          <w:sz w:val="24"/>
          <w:szCs w:val="24"/>
        </w:rPr>
        <w:t xml:space="preserve"> adresli internet sitesinin 28.08.2014 tarihli görünümünde yer alan tanıtımlarda</w:t>
      </w:r>
      <w:r w:rsidRPr="00A60DD0">
        <w:rPr>
          <w:rFonts w:ascii="Times New Roman" w:hAnsi="Times New Roman"/>
          <w:sz w:val="24"/>
          <w:szCs w:val="24"/>
        </w:rPr>
        <w:t>;</w:t>
      </w:r>
      <w:r w:rsidRPr="00A60DD0">
        <w:rPr>
          <w:rFonts w:ascii="Times New Roman" w:eastAsia="Times New Roman" w:hAnsi="Times New Roman"/>
          <w:sz w:val="24"/>
          <w:szCs w:val="24"/>
        </w:rPr>
        <w:t xml:space="preserve"> </w:t>
      </w:r>
      <w:r w:rsidRPr="00A60DD0">
        <w:rPr>
          <w:rFonts w:ascii="Times New Roman" w:eastAsia="Times New Roman" w:hAnsi="Times New Roman"/>
          <w:i/>
          <w:sz w:val="24"/>
          <w:szCs w:val="24"/>
        </w:rPr>
        <w:t>“</w:t>
      </w:r>
      <w:r w:rsidRPr="00A60DD0">
        <w:rPr>
          <w:rFonts w:ascii="Times New Roman" w:eastAsia="Times New Roman" w:hAnsi="Times New Roman"/>
          <w:b/>
          <w:i/>
          <w:sz w:val="24"/>
          <w:szCs w:val="24"/>
          <w:u w:val="single"/>
        </w:rPr>
        <w:t>Black Molas Uganda Pekmezi</w:t>
      </w:r>
      <w:r w:rsidRPr="00A60DD0">
        <w:rPr>
          <w:rFonts w:ascii="Times New Roman" w:eastAsia="Times New Roman" w:hAnsi="Times New Roman"/>
          <w:b/>
          <w:i/>
          <w:sz w:val="24"/>
          <w:szCs w:val="24"/>
        </w:rPr>
        <w:t xml:space="preserve"> </w:t>
      </w:r>
      <w:r w:rsidRPr="00A60DD0">
        <w:rPr>
          <w:rFonts w:ascii="Times New Roman" w:eastAsia="Times New Roman" w:hAnsi="Times New Roman"/>
          <w:i/>
          <w:sz w:val="24"/>
          <w:szCs w:val="24"/>
        </w:rPr>
        <w:t>– Afrikalıların yüzyıllardır kullandığı Uganda Pekmezi artık Türkiye’de! Erken boşalmayı engeller. 8,12 cm büyüme. 1 cm kalınlaşma. Sertleşme problemi ortadan kalkar. Bir ay düzenli kullanıldığında performanıs 3’e katlar, erken boşalma problemini kökten çözer…”</w:t>
      </w:r>
      <w:r w:rsidRPr="00A60DD0">
        <w:rPr>
          <w:rFonts w:ascii="Times New Roman" w:eastAsia="Times New Roman" w:hAnsi="Times New Roman"/>
          <w:sz w:val="24"/>
          <w:szCs w:val="24"/>
        </w:rPr>
        <w:t xml:space="preserve"> </w:t>
      </w:r>
      <w:r w:rsidRPr="00A60DD0">
        <w:rPr>
          <w:rFonts w:ascii="Times New Roman" w:eastAsia="Times New Roman" w:hAnsi="Times New Roman"/>
          <w:sz w:val="24"/>
          <w:szCs w:val="24"/>
          <w:lang w:eastAsia="tr-TR"/>
        </w:rPr>
        <w:t>şeklinde ifadelere yer verildiği tespit edilmiştir</w:t>
      </w:r>
      <w:r w:rsidRPr="00A60DD0">
        <w:rPr>
          <w:rFonts w:ascii="Times New Roman" w:eastAsia="Andale Sans UI" w:hAnsi="Times New Roman"/>
          <w:kern w:val="2"/>
          <w:sz w:val="24"/>
          <w:szCs w:val="24"/>
          <w:lang w:eastAsia="tr-TR"/>
        </w:rPr>
        <w:t>.</w:t>
      </w:r>
    </w:p>
    <w:p w:rsidR="000B260C" w:rsidRPr="00A60DD0" w:rsidRDefault="000B260C" w:rsidP="000B260C">
      <w:pPr>
        <w:spacing w:after="0" w:line="240" w:lineRule="auto"/>
        <w:jc w:val="both"/>
        <w:rPr>
          <w:rFonts w:ascii="Times New Roman" w:eastAsia="Times New Roman" w:hAnsi="Times New Roman"/>
          <w:i/>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rPr>
      </w:pPr>
      <w:r w:rsidRPr="00A60DD0">
        <w:rPr>
          <w:rFonts w:ascii="Times New Roman" w:eastAsia="Andale Sans UI" w:hAnsi="Times New Roman"/>
          <w:b/>
          <w:kern w:val="2"/>
          <w:sz w:val="24"/>
          <w:szCs w:val="24"/>
          <w:lang w:eastAsia="tr-TR"/>
        </w:rPr>
        <w:t>Değerlendirme/Karar:</w:t>
      </w:r>
      <w:r w:rsidRPr="00A60DD0">
        <w:rPr>
          <w:rFonts w:ascii="Times New Roman" w:hAnsi="Times New Roman"/>
          <w:sz w:val="24"/>
          <w:szCs w:val="24"/>
        </w:rPr>
        <w:t xml:space="preserve"> </w:t>
      </w:r>
      <w:hyperlink r:id="rId112" w:history="1">
        <w:r w:rsidRPr="00A60DD0">
          <w:rPr>
            <w:rStyle w:val="Kpr"/>
            <w:rFonts w:ascii="Times New Roman" w:eastAsia="Times New Roman" w:hAnsi="Times New Roman"/>
            <w:sz w:val="24"/>
            <w:szCs w:val="24"/>
          </w:rPr>
          <w:t>www.blackmolas.</w:t>
        </w:r>
      </w:hyperlink>
      <w:r w:rsidRPr="00A60DD0">
        <w:rPr>
          <w:rStyle w:val="Kpr"/>
          <w:rFonts w:ascii="Times New Roman" w:eastAsia="Times New Roman" w:hAnsi="Times New Roman"/>
          <w:sz w:val="24"/>
          <w:szCs w:val="24"/>
        </w:rPr>
        <w:t>com</w:t>
      </w:r>
      <w:r w:rsidRPr="00A60DD0">
        <w:rPr>
          <w:rFonts w:ascii="Times New Roman" w:eastAsia="Times New Roman" w:hAnsi="Times New Roman"/>
          <w:sz w:val="24"/>
          <w:szCs w:val="24"/>
        </w:rPr>
        <w:t xml:space="preserve"> adresli internet sitesinin 28.08.2014 tarihli görünümünde</w:t>
      </w: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b/>
          <w:color w:val="000000" w:themeColor="text1"/>
          <w:sz w:val="24"/>
          <w:szCs w:val="24"/>
        </w:rPr>
        <w:t xml:space="preserve">“Black Molas Uganda Pekmezi” </w:t>
      </w:r>
      <w:r w:rsidRPr="00A60DD0">
        <w:rPr>
          <w:rFonts w:ascii="Times New Roman" w:eastAsia="Times New Roman" w:hAnsi="Times New Roman"/>
          <w:sz w:val="24"/>
          <w:szCs w:val="24"/>
          <w:lang w:eastAsia="tr-TR"/>
        </w:rPr>
        <w:t>isimli gıda takviyesine yönelik olarak yayınlanan reklam ve tanıtımlar</w:t>
      </w:r>
      <w:r w:rsidRPr="00A60DD0">
        <w:rPr>
          <w:rFonts w:ascii="Times New Roman" w:eastAsia="Times New Roman" w:hAnsi="Times New Roman"/>
          <w:color w:val="000000"/>
          <w:sz w:val="24"/>
          <w:szCs w:val="24"/>
          <w:lang w:eastAsia="tr-TR"/>
        </w:rPr>
        <w:t>da</w:t>
      </w:r>
      <w:r w:rsidRPr="00A60DD0">
        <w:rPr>
          <w:rFonts w:ascii="Times New Roman" w:eastAsia="Times New Roman" w:hAnsi="Times New Roman"/>
          <w:sz w:val="24"/>
          <w:szCs w:val="24"/>
          <w:lang w:eastAsia="ar-SA"/>
        </w:rPr>
        <w:t>, ürünün insan sağlığına doğrudan veya dolaylı olarak fayda sağladığını yahut hastalıklara veya belirtilerine karşı etkili olduğunu ileri süren sağlık beyanı niteliğinde ifadelere yer verildiği</w:t>
      </w:r>
      <w:r w:rsidRPr="00A60DD0">
        <w:rPr>
          <w:rFonts w:ascii="Times New Roman" w:eastAsia="Times New Roman" w:hAnsi="Times New Roman"/>
          <w:iCs/>
          <w:sz w:val="24"/>
          <w:szCs w:val="24"/>
        </w:rPr>
        <w:t xml:space="preserve">, böylelikle tıp </w:t>
      </w:r>
      <w:proofErr w:type="gramStart"/>
      <w:r w:rsidRPr="00A60DD0">
        <w:rPr>
          <w:rFonts w:ascii="Times New Roman" w:eastAsia="Times New Roman" w:hAnsi="Times New Roman"/>
          <w:iCs/>
          <w:sz w:val="24"/>
          <w:szCs w:val="24"/>
        </w:rPr>
        <w:t>literatüründe</w:t>
      </w:r>
      <w:proofErr w:type="gramEnd"/>
      <w:r w:rsidRPr="00A60DD0">
        <w:rPr>
          <w:rFonts w:ascii="Times New Roman" w:eastAsia="Times New Roman" w:hAnsi="Times New Roman"/>
          <w:iCs/>
          <w:sz w:val="24"/>
          <w:szCs w:val="24"/>
        </w:rPr>
        <w:t xml:space="preserve"> hastalık olarak kabul edilen ve hekim kontrolünde tedavi edilmesi gereken rahatsızlıkların anılan ürün ile önlendiği veya tedavi edildiği </w:t>
      </w:r>
      <w:r w:rsidRPr="00A60DD0">
        <w:rPr>
          <w:rFonts w:ascii="Times New Roman" w:eastAsia="Times New Roman" w:hAnsi="Times New Roman"/>
          <w:color w:val="000000"/>
          <w:sz w:val="24"/>
          <w:szCs w:val="24"/>
        </w:rPr>
        <w:t>izlenimi oluşturulduğu</w:t>
      </w:r>
      <w:r w:rsidRPr="00A60DD0">
        <w:rPr>
          <w:rFonts w:ascii="Times New Roman" w:eastAsia="Times New Roman" w:hAnsi="Times New Roman"/>
          <w:sz w:val="24"/>
          <w:szCs w:val="24"/>
        </w:rPr>
        <w:t>, bu itibarla söz konusu</w:t>
      </w:r>
      <w:r w:rsidRPr="00A60DD0">
        <w:rPr>
          <w:rFonts w:ascii="Times New Roman" w:eastAsia="Times New Roman" w:hAnsi="Times New Roman"/>
          <w:sz w:val="24"/>
          <w:szCs w:val="24"/>
          <w:lang w:val="en-US"/>
        </w:rPr>
        <w:t xml:space="preserve"> ifadelerin tüketicileri aldat</w:t>
      </w:r>
      <w:r w:rsidRPr="00A60DD0">
        <w:rPr>
          <w:rFonts w:ascii="Times New Roman" w:eastAsia="Times New Roman" w:hAnsi="Times New Roman"/>
          <w:vanish/>
          <w:sz w:val="24"/>
          <w:szCs w:val="24"/>
          <w:lang w:val="en-US"/>
        </w:rPr>
        <w:t>Complexed Potassium 99mg Tablets</w:t>
      </w:r>
      <w:r w:rsidRPr="00A60DD0">
        <w:rPr>
          <w:rFonts w:ascii="Times New Roman" w:eastAsia="Times New Roman" w:hAnsi="Times New Roman"/>
          <w:sz w:val="24"/>
          <w:szCs w:val="24"/>
          <w:lang w:val="en-US"/>
        </w:rPr>
        <w:t>ıcı ve yanıltıcı nitelikte olduğu tespit edilmiş olup</w:t>
      </w:r>
      <w:r w:rsidRPr="00A60DD0">
        <w:rPr>
          <w:rFonts w:ascii="Times New Roman" w:eastAsia="Times New Roman" w:hAnsi="Times New Roman"/>
          <w:sz w:val="24"/>
          <w:szCs w:val="24"/>
        </w:rPr>
        <w:t>, inceleme konsus reklamların;</w:t>
      </w: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rPr>
      </w:pP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rPr>
      </w:pPr>
      <w:r w:rsidRPr="00A60DD0">
        <w:rPr>
          <w:rFonts w:ascii="Times New Roman" w:eastAsia="Times New Roman" w:hAnsi="Times New Roman"/>
          <w:sz w:val="24"/>
          <w:szCs w:val="24"/>
        </w:rPr>
        <w:t>- Sağlık Beyanı ile Satışa Sunulan Ürünlerin Sağlık Beyanları Hakkında Yönetmeliğin 5/a, 5/b, 5/c, 5/ç, 5/d, 6 ncı maddeleri;</w:t>
      </w:r>
    </w:p>
    <w:p w:rsidR="000B260C" w:rsidRPr="00A60DD0" w:rsidRDefault="000B260C" w:rsidP="000B260C">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bCs/>
          <w:kern w:val="2"/>
          <w:sz w:val="24"/>
          <w:szCs w:val="24"/>
          <w:lang w:eastAsia="tr-TR"/>
        </w:rPr>
      </w:pPr>
      <w:r w:rsidRPr="00A60DD0">
        <w:rPr>
          <w:rFonts w:ascii="Times New Roman" w:eastAsia="Andale Sans UI" w:hAnsi="Times New Roman"/>
          <w:b/>
          <w:bCs/>
          <w:kern w:val="2"/>
          <w:sz w:val="24"/>
          <w:szCs w:val="24"/>
          <w:lang w:eastAsia="tr-TR"/>
        </w:rPr>
        <w:t>-</w:t>
      </w:r>
      <w:r w:rsidRPr="00A60DD0">
        <w:rPr>
          <w:rFonts w:ascii="Times New Roman" w:eastAsia="Andale Sans UI" w:hAnsi="Times New Roman"/>
          <w:kern w:val="2"/>
          <w:sz w:val="24"/>
          <w:szCs w:val="24"/>
          <w:lang w:eastAsia="tr-TR"/>
        </w:rPr>
        <w:t xml:space="preserve"> Türk Gıda Kodeksi </w:t>
      </w:r>
      <w:r w:rsidRPr="00A60DD0">
        <w:rPr>
          <w:rFonts w:ascii="Times New Roman" w:eastAsia="Andale Sans UI" w:hAnsi="Times New Roman"/>
          <w:bCs/>
          <w:kern w:val="2"/>
          <w:sz w:val="24"/>
          <w:szCs w:val="24"/>
          <w:lang w:eastAsia="tr-TR"/>
        </w:rPr>
        <w:t>Etiketleme Yönetmeliğinin “Doğru bilgilendirmeye ilişkin kurallar”</w:t>
      </w:r>
      <w:r w:rsidRPr="00A60DD0">
        <w:rPr>
          <w:rFonts w:ascii="Times New Roman" w:eastAsia="Andale Sans UI" w:hAnsi="Times New Roman"/>
          <w:b/>
          <w:bCs/>
          <w:kern w:val="2"/>
          <w:sz w:val="24"/>
          <w:szCs w:val="24"/>
          <w:lang w:eastAsia="tr-TR"/>
        </w:rPr>
        <w:t xml:space="preserve"> </w:t>
      </w:r>
      <w:r w:rsidRPr="00A60DD0">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60DD0">
        <w:rPr>
          <w:rFonts w:ascii="Times New Roman" w:eastAsia="Andale Sans UI" w:hAnsi="Times New Roman"/>
          <w:spacing w:val="-1"/>
          <w:kern w:val="2"/>
          <w:sz w:val="24"/>
          <w:szCs w:val="24"/>
          <w:lang w:eastAsia="tr-TR"/>
        </w:rPr>
        <w:t>- İnceleme konusu reklamların yayınlandığı dönemde yürürlükte bulunan Ticari Reklam ve İlanlara İlişkin İlkeler ve Uygulama Esaslarına Dair Yönetmeliğin 5/a, 5/b, 5/e, 7/a, 7/c-1, 13, 17 ve 21 inci maddeleri;</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60DD0">
        <w:rPr>
          <w:rFonts w:ascii="Times New Roman" w:eastAsia="Andale Sans UI" w:hAnsi="Times New Roman"/>
          <w:spacing w:val="-1"/>
          <w:kern w:val="2"/>
          <w:sz w:val="24"/>
          <w:szCs w:val="24"/>
          <w:lang w:eastAsia="tr-TR"/>
        </w:rPr>
        <w:t>- 10.01.2015 tarihli ve 29232 sayılı Resmi Gazete’de yayınlanarak yürürlüğe giren Ticari Reklam ve Haksız Ticari Uygulamalar Yönetmeliği’nin 5/1-a, 5/1-b, 7/1, 7/2, 7/3, 7/4, 7/5-a, 9/1, 9/4 ve 32 nci maddeleri,</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- 6502 sayılı Tüketicinin Korunması Hakkında Kanunun 61 inci maddesi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A60DD0">
        <w:rPr>
          <w:rFonts w:ascii="Times New Roman" w:eastAsia="Andale Sans UI" w:hAnsi="Times New Roman"/>
          <w:kern w:val="2"/>
          <w:sz w:val="24"/>
          <w:szCs w:val="24"/>
          <w:lang w:eastAsia="tr-TR"/>
        </w:rPr>
        <w:t>hükümlerine</w:t>
      </w:r>
      <w:proofErr w:type="gramEnd"/>
      <w:r w:rsidRPr="00A60DD0">
        <w:rPr>
          <w:rFonts w:ascii="Times New Roman" w:eastAsia="Andale Sans UI" w:hAnsi="Times New Roman"/>
          <w:kern w:val="2"/>
          <w:sz w:val="24"/>
          <w:szCs w:val="24"/>
          <w:lang w:eastAsia="tr-TR"/>
        </w:rPr>
        <w:t xml:space="preserve"> aykırı olduğuna</w:t>
      </w:r>
      <w:r w:rsidRPr="00A60DD0">
        <w:rPr>
          <w:rFonts w:ascii="Times New Roman" w:eastAsia="Andale Sans UI" w:hAnsi="Times New Roman"/>
          <w:b/>
          <w:kern w:val="2"/>
          <w:sz w:val="24"/>
          <w:szCs w:val="24"/>
          <w:lang w:eastAsia="tr-TR"/>
        </w:rPr>
        <w:t>,</w:t>
      </w:r>
    </w:p>
    <w:p w:rsidR="000B260C"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Buna göre, reklam veren</w:t>
      </w:r>
      <w:r w:rsidRPr="00A60DD0">
        <w:rPr>
          <w:rFonts w:ascii="Times New Roman" w:eastAsia="Times New Roman" w:hAnsi="Times New Roman"/>
          <w:b/>
          <w:sz w:val="24"/>
          <w:szCs w:val="24"/>
          <w:lang w:eastAsia="tr-TR"/>
        </w:rPr>
        <w:t xml:space="preserve"> Metin KALELİ </w:t>
      </w:r>
      <w:r w:rsidRPr="00A60DD0">
        <w:rPr>
          <w:rFonts w:ascii="Times New Roman" w:eastAsia="Andale Sans UI" w:hAnsi="Times New Roman"/>
          <w:kern w:val="2"/>
          <w:sz w:val="24"/>
          <w:szCs w:val="24"/>
          <w:lang w:eastAsia="tr-TR"/>
        </w:rPr>
        <w:t xml:space="preserve">hakkında, 6502 sayılı Kanun’un 63 üncü ve 77/12 inci maddeleri </w:t>
      </w:r>
      <w:r w:rsidRPr="00A60DD0">
        <w:rPr>
          <w:rFonts w:ascii="Times New Roman" w:eastAsia="Times New Roman" w:hAnsi="Times New Roman"/>
          <w:sz w:val="24"/>
          <w:szCs w:val="24"/>
          <w:lang w:eastAsia="tr-TR"/>
        </w:rPr>
        <w:t xml:space="preserve">uyarınca </w:t>
      </w:r>
      <w:r w:rsidRPr="00A60DD0">
        <w:rPr>
          <w:rFonts w:ascii="Times New Roman" w:eastAsia="Times New Roman" w:hAnsi="Times New Roman"/>
          <w:b/>
          <w:sz w:val="24"/>
          <w:szCs w:val="24"/>
          <w:lang w:eastAsia="tr-TR"/>
        </w:rPr>
        <w:t>anılan reklamları durdurma cezası</w:t>
      </w:r>
      <w:r w:rsidRPr="00A60DD0">
        <w:rPr>
          <w:rFonts w:ascii="Times New Roman" w:eastAsia="Times New Roman" w:hAnsi="Times New Roman"/>
          <w:sz w:val="24"/>
          <w:szCs w:val="24"/>
          <w:lang w:eastAsia="tr-TR"/>
        </w:rPr>
        <w:t xml:space="preserve"> verilmesine</w:t>
      </w:r>
      <w:r w:rsidRPr="00A60DD0">
        <w:rPr>
          <w:rFonts w:ascii="Times New Roman" w:eastAsia="Andale Sans UI" w:hAnsi="Times New Roman"/>
          <w:kern w:val="2"/>
          <w:sz w:val="24"/>
          <w:szCs w:val="24"/>
          <w:lang w:eastAsia="tr-TR"/>
        </w:rPr>
        <w:t xml:space="preserve"> 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keepNext/>
        <w:spacing w:after="0" w:line="240" w:lineRule="auto"/>
        <w:outlineLvl w:val="2"/>
        <w:rPr>
          <w:rFonts w:ascii="Times New Roman" w:eastAsia="Times New Roman" w:hAnsi="Times New Roman"/>
          <w:b/>
          <w:bCs/>
          <w:sz w:val="24"/>
          <w:szCs w:val="24"/>
          <w:lang w:eastAsia="x-none"/>
        </w:rPr>
      </w:pPr>
      <w:r w:rsidRPr="00A60DD0">
        <w:rPr>
          <w:rFonts w:ascii="Times New Roman" w:eastAsia="Times New Roman" w:hAnsi="Times New Roman"/>
          <w:b/>
          <w:bCs/>
          <w:sz w:val="24"/>
          <w:szCs w:val="24"/>
          <w:lang w:eastAsia="x-none"/>
        </w:rPr>
        <w:t>61)</w:t>
      </w:r>
    </w:p>
    <w:p w:rsidR="000B260C" w:rsidRPr="00A60DD0" w:rsidRDefault="000B260C" w:rsidP="000B260C">
      <w:pPr>
        <w:keepNext/>
        <w:spacing w:after="0" w:line="240" w:lineRule="auto"/>
        <w:outlineLvl w:val="2"/>
        <w:rPr>
          <w:rFonts w:ascii="Times New Roman" w:eastAsia="Times New Roman" w:hAnsi="Times New Roman"/>
          <w:b/>
          <w:bCs/>
          <w:sz w:val="24"/>
          <w:szCs w:val="24"/>
          <w:lang w:eastAsia="x-none"/>
        </w:rPr>
      </w:pP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Dosya No: 2014/1321</w:t>
      </w: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w:t>
      </w:r>
      <w:r w:rsidRPr="00A60DD0">
        <w:rPr>
          <w:rFonts w:ascii="Times New Roman" w:eastAsia="Andale Sans UI" w:hAnsi="Times New Roman"/>
          <w:b/>
          <w:bCs/>
          <w:kern w:val="2"/>
          <w:sz w:val="24"/>
          <w:szCs w:val="24"/>
          <w:lang w:eastAsia="tr-TR"/>
        </w:rPr>
        <w:t xml:space="preserve"> </w:t>
      </w:r>
      <w:r w:rsidRPr="00A60DD0">
        <w:rPr>
          <w:rFonts w:ascii="Times New Roman" w:eastAsia="Times New Roman" w:hAnsi="Times New Roman"/>
          <w:b/>
          <w:sz w:val="24"/>
          <w:szCs w:val="24"/>
          <w:lang w:eastAsia="tr-TR"/>
        </w:rPr>
        <w:t>Atila BULAK – Ked Kozmetik Bilişim Hizm. Teks. Tic.</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Pr>
          <w:rFonts w:ascii="Times New Roman" w:eastAsia="Andale Sans UI" w:hAnsi="Times New Roman"/>
          <w:b/>
          <w:kern w:val="2"/>
          <w:sz w:val="24"/>
          <w:szCs w:val="24"/>
          <w:lang w:eastAsia="tr-TR"/>
        </w:rPr>
        <w:t>Şikayet</w:t>
      </w:r>
      <w:proofErr w:type="gramEnd"/>
      <w:r>
        <w:rPr>
          <w:rFonts w:ascii="Times New Roman" w:eastAsia="Andale Sans UI" w:hAnsi="Times New Roman"/>
          <w:b/>
          <w:kern w:val="2"/>
          <w:sz w:val="24"/>
          <w:szCs w:val="24"/>
          <w:lang w:eastAsia="tr-TR"/>
        </w:rPr>
        <w:t xml:space="preserve"> Edilen Reklam: </w:t>
      </w:r>
      <w:hyperlink r:id="rId113" w:history="1">
        <w:r w:rsidRPr="00A60DD0">
          <w:rPr>
            <w:rFonts w:ascii="Times New Roman" w:eastAsia="Times New Roman" w:hAnsi="Times New Roman"/>
            <w:color w:val="0000FF"/>
            <w:sz w:val="24"/>
            <w:szCs w:val="24"/>
            <w:u w:val="single"/>
            <w:lang w:eastAsia="tr-TR"/>
          </w:rPr>
          <w:t>www.gergedanboynuzuhapi.com</w:t>
        </w:r>
      </w:hyperlink>
      <w:r w:rsidRPr="00A60DD0">
        <w:rPr>
          <w:rFonts w:ascii="Times New Roman" w:eastAsia="Times New Roman" w:hAnsi="Times New Roman"/>
          <w:b/>
          <w:sz w:val="24"/>
          <w:szCs w:val="24"/>
          <w:lang w:eastAsia="tr-TR"/>
        </w:rPr>
        <w:t xml:space="preserve"> </w:t>
      </w:r>
      <w:r>
        <w:rPr>
          <w:rFonts w:ascii="Times New Roman" w:eastAsia="Times New Roman" w:hAnsi="Times New Roman"/>
          <w:sz w:val="24"/>
          <w:szCs w:val="24"/>
          <w:lang w:eastAsia="tr-TR"/>
        </w:rPr>
        <w:t xml:space="preserve">ve </w:t>
      </w:r>
      <w:hyperlink w:history="1">
        <w:r w:rsidRPr="00F023B6">
          <w:rPr>
            <w:rStyle w:val="Kpr"/>
            <w:rFonts w:ascii="Times New Roman" w:eastAsia="Times New Roman" w:hAnsi="Times New Roman"/>
            <w:sz w:val="24"/>
            <w:szCs w:val="24"/>
            <w:lang w:eastAsia="tr-TR"/>
          </w:rPr>
          <w:t>www.gergedanset. yerlishop.com</w:t>
        </w:r>
      </w:hyperlink>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 xml:space="preserve">adresli internet sitelerinde </w:t>
      </w:r>
      <w:r w:rsidRPr="00A60DD0">
        <w:rPr>
          <w:rFonts w:ascii="Times New Roman" w:eastAsia="Times New Roman" w:hAnsi="Times New Roman"/>
          <w:b/>
          <w:sz w:val="24"/>
          <w:szCs w:val="24"/>
          <w:lang w:eastAsia="tr-TR"/>
        </w:rPr>
        <w:t xml:space="preserve">“Gergedan Boynuzu Hapı ve Gergedan Seti” </w:t>
      </w:r>
      <w:r w:rsidRPr="00A60DD0">
        <w:rPr>
          <w:rFonts w:ascii="Times New Roman" w:eastAsia="Times New Roman" w:hAnsi="Times New Roman"/>
          <w:sz w:val="24"/>
          <w:szCs w:val="24"/>
          <w:lang w:eastAsia="tr-TR"/>
        </w:rPr>
        <w:t>adlı ürünlere yönelik olarak yayınlanan reklam ve tanıtımlarda</w:t>
      </w:r>
      <w:r w:rsidRPr="00A60DD0">
        <w:rPr>
          <w:rFonts w:ascii="Times New Roman" w:eastAsia="Times New Roman" w:hAnsi="Times New Roman"/>
          <w:color w:val="000000"/>
          <w:sz w:val="24"/>
          <w:szCs w:val="24"/>
          <w:lang w:eastAsia="tr-TR"/>
        </w:rPr>
        <w:t xml:space="preserve"> </w:t>
      </w:r>
      <w:r w:rsidRPr="00A60DD0">
        <w:rPr>
          <w:rFonts w:ascii="Times New Roman" w:eastAsia="Andale Sans UI" w:hAnsi="Times New Roman"/>
          <w:kern w:val="2"/>
          <w:sz w:val="24"/>
          <w:szCs w:val="24"/>
          <w:lang w:eastAsia="tr-TR"/>
        </w:rPr>
        <w:t>yer verilen ifadeler</w:t>
      </w:r>
      <w:r w:rsidRPr="00A60DD0">
        <w:rPr>
          <w:rFonts w:ascii="Times New Roman" w:eastAsia="Times New Roman" w:hAnsi="Times New Roman"/>
          <w:sz w:val="24"/>
          <w:szCs w:val="24"/>
          <w:lang w:eastAsia="ar-SA"/>
        </w:rPr>
        <w:t>.</w:t>
      </w:r>
    </w:p>
    <w:p w:rsidR="000B260C" w:rsidRPr="00A60DD0" w:rsidRDefault="000B260C" w:rsidP="000B260C">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Reklam Yayın Tarihi: </w:t>
      </w:r>
      <w:r w:rsidRPr="00A60DD0">
        <w:rPr>
          <w:rFonts w:ascii="Times New Roman" w:eastAsia="Times New Roman" w:hAnsi="Times New Roman"/>
          <w:sz w:val="24"/>
          <w:szCs w:val="24"/>
          <w:lang w:eastAsia="tr-TR"/>
        </w:rPr>
        <w:t>14.08.2014, 17.10.2014</w:t>
      </w: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Yayınlandığı Mecra: </w:t>
      </w:r>
      <w:r w:rsidRPr="00A60DD0">
        <w:rPr>
          <w:rFonts w:ascii="Times New Roman" w:eastAsia="Andale Sans UI" w:hAnsi="Times New Roman"/>
          <w:kern w:val="2"/>
          <w:sz w:val="24"/>
          <w:szCs w:val="24"/>
          <w:lang w:eastAsia="tr-TR"/>
        </w:rPr>
        <w:t xml:space="preserve">İnternet </w:t>
      </w: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p>
    <w:p w:rsidR="000B260C" w:rsidRDefault="000B260C" w:rsidP="000B260C">
      <w:pPr>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Tespitler</w:t>
      </w:r>
      <w:r w:rsidRPr="00A60DD0">
        <w:rPr>
          <w:rFonts w:ascii="Times New Roman" w:eastAsia="Andale Sans UI" w:hAnsi="Times New Roman"/>
          <w:kern w:val="2"/>
          <w:sz w:val="24"/>
          <w:szCs w:val="24"/>
          <w:lang w:eastAsia="tr-TR"/>
        </w:rPr>
        <w:t>:</w:t>
      </w:r>
      <w:r w:rsidRPr="00A60DD0">
        <w:rPr>
          <w:rFonts w:ascii="Times New Roman" w:hAnsi="Times New Roman"/>
          <w:sz w:val="24"/>
          <w:szCs w:val="24"/>
        </w:rPr>
        <w:t xml:space="preserve"> </w:t>
      </w:r>
      <w:hyperlink r:id="rId114" w:history="1">
        <w:r w:rsidRPr="00A60DD0">
          <w:rPr>
            <w:rFonts w:ascii="Times New Roman" w:eastAsia="Times New Roman" w:hAnsi="Times New Roman"/>
            <w:color w:val="0000FF"/>
            <w:sz w:val="24"/>
            <w:szCs w:val="24"/>
            <w:u w:val="single"/>
            <w:lang w:eastAsia="tr-TR"/>
          </w:rPr>
          <w:t>www.gergedanboynuzuhapi.com</w:t>
        </w:r>
      </w:hyperlink>
      <w:r w:rsidRPr="00A60DD0">
        <w:rPr>
          <w:rFonts w:ascii="Times New Roman" w:eastAsia="Times New Roman" w:hAnsi="Times New Roman"/>
          <w:sz w:val="24"/>
          <w:szCs w:val="24"/>
          <w:lang w:eastAsia="tr-TR"/>
        </w:rPr>
        <w:t xml:space="preserve"> adresli internet sitesinin 14.08.2014 tarihli görünümünde yer alan tanıtımlarda, </w:t>
      </w:r>
      <w:r w:rsidRPr="00A60DD0">
        <w:rPr>
          <w:rFonts w:ascii="Times New Roman" w:eastAsia="Times New Roman" w:hAnsi="Times New Roman"/>
          <w:i/>
          <w:sz w:val="24"/>
          <w:szCs w:val="24"/>
          <w:lang w:eastAsia="tr-TR"/>
        </w:rPr>
        <w:t>“</w:t>
      </w:r>
      <w:r w:rsidRPr="00A60DD0">
        <w:rPr>
          <w:rFonts w:ascii="Times New Roman" w:eastAsia="Times New Roman" w:hAnsi="Times New Roman"/>
          <w:b/>
          <w:i/>
          <w:sz w:val="24"/>
          <w:szCs w:val="24"/>
          <w:u w:val="single"/>
          <w:lang w:eastAsia="tr-TR"/>
        </w:rPr>
        <w:t>Gergedan Boynuzu Hapı</w:t>
      </w:r>
      <w:r w:rsidRPr="00A60DD0">
        <w:rPr>
          <w:rFonts w:ascii="Times New Roman" w:eastAsia="Times New Roman" w:hAnsi="Times New Roman"/>
          <w:b/>
          <w:i/>
          <w:sz w:val="24"/>
          <w:szCs w:val="24"/>
          <w:lang w:eastAsia="tr-TR"/>
        </w:rPr>
        <w:t xml:space="preserve"> </w:t>
      </w:r>
      <w:r w:rsidRPr="00A60DD0">
        <w:rPr>
          <w:rFonts w:ascii="Times New Roman" w:eastAsia="Times New Roman" w:hAnsi="Times New Roman"/>
          <w:i/>
          <w:sz w:val="24"/>
          <w:szCs w:val="24"/>
          <w:lang w:eastAsia="tr-TR"/>
        </w:rPr>
        <w:t xml:space="preserve">– Erken boşalmayı, serleşme sorununu (iktidarsızlık) ve maksimum sertleşmeye yardımcı olur. Cinsel gücü arttırıcı etkili bir afrodizyaktır. Sperm sayısını çoğaltır ve hareketlendirir. Cinsel organdaki kan akışını hızlandırır. Cinsel isteksizliği önler. Eşler arasındaki soğukluğu eneller. Cinsel orgazmı en üst seviyeye çıkarmada yardımcıdır. Karışımın kan basıncını düzenleyici, kalp kuvvetlendirici, kolesterol seviyesini düşürücü, merkezi sinir sistemini uyarıcı ve özellikle yorgunluğu giderici etkisi vardır. İştah açıcı ve cinsel gücü kuvvetlendirici etkisi bulunmaktadır. </w:t>
      </w:r>
      <w:proofErr w:type="gramStart"/>
      <w:r w:rsidRPr="00A60DD0">
        <w:rPr>
          <w:rFonts w:ascii="Times New Roman" w:eastAsia="Times New Roman" w:hAnsi="Times New Roman"/>
          <w:i/>
          <w:sz w:val="24"/>
          <w:szCs w:val="24"/>
          <w:lang w:eastAsia="tr-TR"/>
        </w:rPr>
        <w:t>Sperm sayısını arttırır ve ilişki süresini uzatır…”</w:t>
      </w:r>
      <w:r w:rsidRPr="00A60DD0">
        <w:rPr>
          <w:rFonts w:ascii="Times New Roman" w:eastAsia="Times New Roman" w:hAnsi="Times New Roman"/>
          <w:sz w:val="24"/>
          <w:szCs w:val="24"/>
          <w:lang w:eastAsia="tr-TR"/>
        </w:rPr>
        <w:t xml:space="preserve">; </w:t>
      </w:r>
      <w:hyperlink r:id="rId115" w:history="1">
        <w:r w:rsidRPr="00A60DD0">
          <w:rPr>
            <w:rFonts w:ascii="Times New Roman" w:eastAsia="Times New Roman" w:hAnsi="Times New Roman"/>
            <w:color w:val="0000FF"/>
            <w:sz w:val="24"/>
            <w:szCs w:val="24"/>
            <w:u w:val="single"/>
            <w:lang w:eastAsia="tr-TR"/>
          </w:rPr>
          <w:t>www.gergedanset.yerlishop.com</w:t>
        </w:r>
      </w:hyperlink>
      <w:r w:rsidRPr="00A60DD0">
        <w:rPr>
          <w:rFonts w:ascii="Times New Roman" w:eastAsia="Times New Roman" w:hAnsi="Times New Roman"/>
          <w:sz w:val="24"/>
          <w:szCs w:val="24"/>
          <w:lang w:eastAsia="tr-TR"/>
        </w:rPr>
        <w:t xml:space="preserve"> 17.10.2014 tarihli görünümünde yer alan tanıtımlarda ise,</w:t>
      </w:r>
      <w:r w:rsidRPr="00A60DD0">
        <w:rPr>
          <w:rFonts w:ascii="Times New Roman" w:eastAsia="Times New Roman" w:hAnsi="Times New Roman"/>
          <w:i/>
          <w:sz w:val="24"/>
          <w:szCs w:val="24"/>
          <w:lang w:eastAsia="tr-TR"/>
        </w:rPr>
        <w:t>“</w:t>
      </w:r>
      <w:r w:rsidRPr="00A60DD0">
        <w:rPr>
          <w:rFonts w:ascii="Times New Roman" w:eastAsia="Times New Roman" w:hAnsi="Times New Roman"/>
          <w:b/>
          <w:i/>
          <w:sz w:val="24"/>
          <w:szCs w:val="24"/>
          <w:u w:val="single"/>
          <w:lang w:eastAsia="tr-TR"/>
        </w:rPr>
        <w:t>Aki Gergedan Set</w:t>
      </w:r>
      <w:r w:rsidRPr="00A60DD0">
        <w:rPr>
          <w:rFonts w:ascii="Times New Roman" w:eastAsia="Times New Roman" w:hAnsi="Times New Roman"/>
          <w:b/>
          <w:i/>
          <w:sz w:val="24"/>
          <w:szCs w:val="24"/>
          <w:lang w:eastAsia="tr-TR"/>
        </w:rPr>
        <w:t xml:space="preserve"> </w:t>
      </w:r>
      <w:r w:rsidRPr="00A60DD0">
        <w:rPr>
          <w:rFonts w:ascii="Times New Roman" w:eastAsia="Times New Roman" w:hAnsi="Times New Roman"/>
          <w:i/>
          <w:sz w:val="24"/>
          <w:szCs w:val="24"/>
          <w:lang w:eastAsia="tr-TR"/>
        </w:rPr>
        <w:t>– Gergedan Set yoğun olarak yaşanan gençlik ve güçlülük hissi vermeye, cinsel arzuyu arttırmaya, cinsel cazibeyi arttırmaya, cinsel birleşmede alınan hazzı arttırmaya, cinsel organlara kan dolaşımını arttırmaya, hormonların üretimini desteklemeye, sinir sistemini düzenlemeye yardımcı olur…”</w:t>
      </w:r>
      <w:r w:rsidRPr="00A60DD0">
        <w:rPr>
          <w:rFonts w:ascii="Times New Roman" w:eastAsia="Times New Roman" w:hAnsi="Times New Roman"/>
          <w:sz w:val="24"/>
          <w:szCs w:val="24"/>
          <w:lang w:eastAsia="tr-TR"/>
        </w:rPr>
        <w:t xml:space="preserve"> şeklinde ifadelere yer verildiği tespit edilmiştir</w:t>
      </w:r>
      <w:r w:rsidRPr="00A60DD0">
        <w:rPr>
          <w:rFonts w:ascii="Times New Roman" w:eastAsia="Andale Sans UI" w:hAnsi="Times New Roman"/>
          <w:kern w:val="2"/>
          <w:sz w:val="24"/>
          <w:szCs w:val="24"/>
          <w:lang w:eastAsia="tr-TR"/>
        </w:rPr>
        <w:t>.</w:t>
      </w:r>
      <w:proofErr w:type="gramEnd"/>
    </w:p>
    <w:p w:rsidR="000B260C" w:rsidRPr="00A60DD0" w:rsidRDefault="000B260C" w:rsidP="000B260C">
      <w:pPr>
        <w:spacing w:after="0" w:line="240" w:lineRule="auto"/>
        <w:jc w:val="both"/>
        <w:rPr>
          <w:rFonts w:ascii="Times New Roman" w:eastAsia="Times New Roman" w:hAnsi="Times New Roman"/>
          <w:i/>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rPr>
      </w:pPr>
      <w:r w:rsidRPr="00A60DD0">
        <w:rPr>
          <w:rFonts w:ascii="Times New Roman" w:eastAsia="Andale Sans UI" w:hAnsi="Times New Roman"/>
          <w:b/>
          <w:kern w:val="2"/>
          <w:sz w:val="24"/>
          <w:szCs w:val="24"/>
          <w:lang w:eastAsia="tr-TR"/>
        </w:rPr>
        <w:t>Değerlendirme/Karar:</w:t>
      </w:r>
      <w:r w:rsidRPr="00A60DD0">
        <w:rPr>
          <w:rFonts w:ascii="Times New Roman" w:hAnsi="Times New Roman"/>
          <w:sz w:val="24"/>
          <w:szCs w:val="24"/>
        </w:rPr>
        <w:t xml:space="preserve"> </w:t>
      </w:r>
      <w:hyperlink r:id="rId116" w:history="1">
        <w:r w:rsidRPr="00A60DD0">
          <w:rPr>
            <w:rFonts w:ascii="Times New Roman" w:eastAsia="Times New Roman" w:hAnsi="Times New Roman"/>
            <w:color w:val="0000FF"/>
            <w:sz w:val="24"/>
            <w:szCs w:val="24"/>
            <w:u w:val="single"/>
            <w:lang w:eastAsia="tr-TR"/>
          </w:rPr>
          <w:t>www.gergedanboynuzuhapi.com</w:t>
        </w:r>
      </w:hyperlink>
      <w:r w:rsidRPr="00A60DD0">
        <w:rPr>
          <w:rFonts w:ascii="Times New Roman" w:eastAsia="Times New Roman" w:hAnsi="Times New Roman"/>
          <w:sz w:val="24"/>
          <w:szCs w:val="24"/>
          <w:lang w:eastAsia="tr-TR"/>
        </w:rPr>
        <w:t xml:space="preserve"> adresli internet sitesinin 14.08.2014 tarihli ve </w:t>
      </w:r>
      <w:hyperlink r:id="rId117" w:history="1">
        <w:r w:rsidRPr="00A60DD0">
          <w:rPr>
            <w:rFonts w:ascii="Times New Roman" w:eastAsia="Times New Roman" w:hAnsi="Times New Roman"/>
            <w:color w:val="0000FF"/>
            <w:sz w:val="24"/>
            <w:szCs w:val="24"/>
            <w:u w:val="single"/>
            <w:lang w:eastAsia="tr-TR"/>
          </w:rPr>
          <w:t>www.gergedanset.yerlishop.com</w:t>
        </w:r>
      </w:hyperlink>
      <w:r w:rsidRPr="00A60DD0">
        <w:rPr>
          <w:rFonts w:ascii="Times New Roman" w:eastAsia="Times New Roman" w:hAnsi="Times New Roman"/>
          <w:sz w:val="24"/>
          <w:szCs w:val="24"/>
          <w:lang w:eastAsia="tr-TR"/>
        </w:rPr>
        <w:t xml:space="preserve"> adresli internet sitesinin ise 17.10.2014 tarihli görünümünde yer alan tanıtımlarda</w:t>
      </w:r>
      <w:r w:rsidRPr="00A60DD0">
        <w:rPr>
          <w:rFonts w:ascii="Times New Roman" w:eastAsia="Times New Roman" w:hAnsi="Times New Roman"/>
          <w:b/>
          <w:sz w:val="24"/>
          <w:szCs w:val="24"/>
          <w:lang w:eastAsia="tr-TR"/>
        </w:rPr>
        <w:t xml:space="preserve"> “Gergedan Boynuzu Hapı ve Gergedan Seti” </w:t>
      </w:r>
      <w:r w:rsidRPr="00A60DD0">
        <w:rPr>
          <w:rFonts w:ascii="Times New Roman" w:eastAsia="Times New Roman" w:hAnsi="Times New Roman"/>
          <w:sz w:val="24"/>
          <w:szCs w:val="24"/>
          <w:lang w:eastAsia="tr-TR"/>
        </w:rPr>
        <w:t>adlı ürünlere yönelik olarak yayınlanan reklam ve tanıtımlarda, ürünlerin</w:t>
      </w:r>
      <w:r w:rsidRPr="00A60DD0">
        <w:rPr>
          <w:rFonts w:ascii="Times New Roman" w:eastAsia="Times New Roman" w:hAnsi="Times New Roman"/>
          <w:sz w:val="24"/>
          <w:szCs w:val="24"/>
          <w:lang w:eastAsia="ar-SA"/>
        </w:rPr>
        <w:t xml:space="preserve"> insan sağlığına doğrudan veya dolaylı olarak fayda sağladığını yahut hastalıklara veya belirtilerine karşı etkili olduğunu ileri süren sağlık beyanı niteliğinde ifadelere yer verildiği</w:t>
      </w:r>
      <w:r w:rsidRPr="00A60DD0">
        <w:rPr>
          <w:rFonts w:ascii="Times New Roman" w:eastAsia="Times New Roman" w:hAnsi="Times New Roman"/>
          <w:iCs/>
          <w:sz w:val="24"/>
          <w:szCs w:val="24"/>
        </w:rPr>
        <w:t xml:space="preserve">, böylelikle tıp </w:t>
      </w:r>
      <w:proofErr w:type="gramStart"/>
      <w:r w:rsidRPr="00A60DD0">
        <w:rPr>
          <w:rFonts w:ascii="Times New Roman" w:eastAsia="Times New Roman" w:hAnsi="Times New Roman"/>
          <w:iCs/>
          <w:sz w:val="24"/>
          <w:szCs w:val="24"/>
        </w:rPr>
        <w:t>literatüründe</w:t>
      </w:r>
      <w:proofErr w:type="gramEnd"/>
      <w:r w:rsidRPr="00A60DD0">
        <w:rPr>
          <w:rFonts w:ascii="Times New Roman" w:eastAsia="Times New Roman" w:hAnsi="Times New Roman"/>
          <w:iCs/>
          <w:sz w:val="24"/>
          <w:szCs w:val="24"/>
        </w:rPr>
        <w:t xml:space="preserve"> hastalık olarak kabul edilen ve hekim kontrolünde tedavi edilmesi gereken rahatsızlıkların anılan ürünler ile önlendiği veya tedavi edildiği </w:t>
      </w:r>
      <w:r w:rsidRPr="00A60DD0">
        <w:rPr>
          <w:rFonts w:ascii="Times New Roman" w:eastAsia="Times New Roman" w:hAnsi="Times New Roman"/>
          <w:color w:val="000000"/>
          <w:sz w:val="24"/>
          <w:szCs w:val="24"/>
        </w:rPr>
        <w:t>izlenimi oluşturulduğu</w:t>
      </w:r>
      <w:r w:rsidRPr="00A60DD0">
        <w:rPr>
          <w:rFonts w:ascii="Times New Roman" w:eastAsia="Times New Roman" w:hAnsi="Times New Roman"/>
          <w:sz w:val="24"/>
          <w:szCs w:val="24"/>
        </w:rPr>
        <w:t>, bu itibarla söz konusu</w:t>
      </w:r>
      <w:r w:rsidRPr="00A60DD0">
        <w:rPr>
          <w:rFonts w:ascii="Times New Roman" w:eastAsia="Times New Roman" w:hAnsi="Times New Roman"/>
          <w:sz w:val="24"/>
          <w:szCs w:val="24"/>
          <w:lang w:val="en-US"/>
        </w:rPr>
        <w:t xml:space="preserve"> ifadelerin tüketicileri aldat</w:t>
      </w:r>
      <w:r w:rsidRPr="00A60DD0">
        <w:rPr>
          <w:rFonts w:ascii="Times New Roman" w:eastAsia="Times New Roman" w:hAnsi="Times New Roman"/>
          <w:vanish/>
          <w:sz w:val="24"/>
          <w:szCs w:val="24"/>
          <w:lang w:val="en-US"/>
        </w:rPr>
        <w:t>Complexed Potassium 99mg Tablets</w:t>
      </w:r>
      <w:r w:rsidRPr="00A60DD0">
        <w:rPr>
          <w:rFonts w:ascii="Times New Roman" w:eastAsia="Times New Roman" w:hAnsi="Times New Roman"/>
          <w:sz w:val="24"/>
          <w:szCs w:val="24"/>
          <w:lang w:val="en-US"/>
        </w:rPr>
        <w:t>ıcı ve yanıltıcı nitelikte olduğu tespit edilmiş olup</w:t>
      </w:r>
      <w:r w:rsidRPr="00A60DD0">
        <w:rPr>
          <w:rFonts w:ascii="Times New Roman" w:eastAsia="Times New Roman" w:hAnsi="Times New Roman"/>
          <w:sz w:val="24"/>
          <w:szCs w:val="24"/>
        </w:rPr>
        <w:t>, inceleme konusu reklamların;</w:t>
      </w: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rPr>
      </w:pP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rPr>
      </w:pPr>
      <w:r w:rsidRPr="00A60DD0">
        <w:rPr>
          <w:rFonts w:ascii="Times New Roman" w:eastAsia="Times New Roman" w:hAnsi="Times New Roman"/>
          <w:sz w:val="24"/>
          <w:szCs w:val="24"/>
        </w:rPr>
        <w:t>- Sağlık Beyanı ile Satışa Sunulan Ürünlerin Sağlık Beyanları Hakkında Yönetmeliğin 5/a, 5/b, 5/c, 5/ç, 5/d, 6 ncı maddeleri;</w:t>
      </w:r>
    </w:p>
    <w:p w:rsidR="000B260C" w:rsidRPr="00A60DD0" w:rsidRDefault="000B260C" w:rsidP="000B260C">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bCs/>
          <w:kern w:val="2"/>
          <w:sz w:val="24"/>
          <w:szCs w:val="24"/>
          <w:lang w:eastAsia="tr-TR"/>
        </w:rPr>
      </w:pPr>
      <w:r w:rsidRPr="00A60DD0">
        <w:rPr>
          <w:rFonts w:ascii="Times New Roman" w:eastAsia="Andale Sans UI" w:hAnsi="Times New Roman"/>
          <w:b/>
          <w:bCs/>
          <w:kern w:val="2"/>
          <w:sz w:val="24"/>
          <w:szCs w:val="24"/>
          <w:lang w:eastAsia="tr-TR"/>
        </w:rPr>
        <w:t>-</w:t>
      </w:r>
      <w:r w:rsidRPr="00A60DD0">
        <w:rPr>
          <w:rFonts w:ascii="Times New Roman" w:eastAsia="Andale Sans UI" w:hAnsi="Times New Roman"/>
          <w:kern w:val="2"/>
          <w:sz w:val="24"/>
          <w:szCs w:val="24"/>
          <w:lang w:eastAsia="tr-TR"/>
        </w:rPr>
        <w:t xml:space="preserve"> Türk Gıda Kodeksi </w:t>
      </w:r>
      <w:r w:rsidRPr="00A60DD0">
        <w:rPr>
          <w:rFonts w:ascii="Times New Roman" w:eastAsia="Andale Sans UI" w:hAnsi="Times New Roman"/>
          <w:bCs/>
          <w:kern w:val="2"/>
          <w:sz w:val="24"/>
          <w:szCs w:val="24"/>
          <w:lang w:eastAsia="tr-TR"/>
        </w:rPr>
        <w:t>Etiketleme Yönetmeliğinin “Doğru bilgilendirmeye ilişkin kurallar”</w:t>
      </w:r>
      <w:r w:rsidRPr="00A60DD0">
        <w:rPr>
          <w:rFonts w:ascii="Times New Roman" w:eastAsia="Andale Sans UI" w:hAnsi="Times New Roman"/>
          <w:b/>
          <w:bCs/>
          <w:kern w:val="2"/>
          <w:sz w:val="24"/>
          <w:szCs w:val="24"/>
          <w:lang w:eastAsia="tr-TR"/>
        </w:rPr>
        <w:t xml:space="preserve"> </w:t>
      </w:r>
      <w:r w:rsidRPr="00A60DD0">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60DD0">
        <w:rPr>
          <w:rFonts w:ascii="Times New Roman" w:eastAsia="Andale Sans UI" w:hAnsi="Times New Roman"/>
          <w:spacing w:val="-1"/>
          <w:kern w:val="2"/>
          <w:sz w:val="24"/>
          <w:szCs w:val="24"/>
          <w:lang w:eastAsia="tr-TR"/>
        </w:rPr>
        <w:t>- İnceleme konusu reklamların yayınlandığı dönemde yürürlükte bulunan Ticari Reklam ve İlanlara İlişkin İlkeler ve Uygulama Esaslarına Dair Yönetmeliğin 5/a, 5/b, 5/e, 7/a, 7/c-1, 13, 17 ve 21 inci maddeleri;</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60DD0">
        <w:rPr>
          <w:rFonts w:ascii="Times New Roman" w:eastAsia="Andale Sans UI" w:hAnsi="Times New Roman"/>
          <w:spacing w:val="-1"/>
          <w:kern w:val="2"/>
          <w:sz w:val="24"/>
          <w:szCs w:val="24"/>
          <w:lang w:eastAsia="tr-TR"/>
        </w:rPr>
        <w:t>- 10.01.2015 tarihli ve 29232 sayılı Resmi Gazete’de yayınlanarak yürürlüğe giren Ticari Reklam ve Haksız Ticari Uygulamalar Yönetmeliği’nin 5/1-a, 5/1-b, 7/1, 7/2, 7/3, 7/4, 7/5-a, 9/1, 9/4 ve 32 nci maddeleri;</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- 6502 sayılı Tüketicinin Korunması Hakkında Kanunun 61 inci maddesi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A60DD0">
        <w:rPr>
          <w:rFonts w:ascii="Times New Roman" w:eastAsia="Andale Sans UI" w:hAnsi="Times New Roman"/>
          <w:kern w:val="2"/>
          <w:sz w:val="24"/>
          <w:szCs w:val="24"/>
          <w:lang w:eastAsia="tr-TR"/>
        </w:rPr>
        <w:t>hükümlerine</w:t>
      </w:r>
      <w:proofErr w:type="gramEnd"/>
      <w:r w:rsidRPr="00A60DD0">
        <w:rPr>
          <w:rFonts w:ascii="Times New Roman" w:eastAsia="Andale Sans UI" w:hAnsi="Times New Roman"/>
          <w:kern w:val="2"/>
          <w:sz w:val="24"/>
          <w:szCs w:val="24"/>
          <w:lang w:eastAsia="tr-TR"/>
        </w:rPr>
        <w:t xml:space="preserve"> aykırı olduğuna</w:t>
      </w:r>
      <w:r w:rsidRPr="00A60DD0">
        <w:rPr>
          <w:rFonts w:ascii="Times New Roman" w:eastAsia="Andale Sans UI" w:hAnsi="Times New Roman"/>
          <w:b/>
          <w:kern w:val="2"/>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Buna göre, reklam veren</w:t>
      </w:r>
      <w:r w:rsidRPr="00A60DD0">
        <w:rPr>
          <w:rFonts w:ascii="Times New Roman" w:eastAsia="Andale Sans UI" w:hAnsi="Times New Roman"/>
          <w:b/>
          <w:bCs/>
          <w:kern w:val="2"/>
          <w:sz w:val="24"/>
          <w:szCs w:val="24"/>
          <w:lang w:eastAsia="tr-TR"/>
        </w:rPr>
        <w:t xml:space="preserve"> </w:t>
      </w:r>
      <w:r w:rsidRPr="00A60DD0">
        <w:rPr>
          <w:rFonts w:ascii="Times New Roman" w:eastAsia="Times New Roman" w:hAnsi="Times New Roman"/>
          <w:b/>
          <w:sz w:val="24"/>
          <w:szCs w:val="24"/>
          <w:lang w:eastAsia="tr-TR"/>
        </w:rPr>
        <w:t xml:space="preserve">Atila BULAK – Ked Kozmetik Bilişim Hizm. Teks. Tic. </w:t>
      </w:r>
      <w:r w:rsidRPr="00A60DD0">
        <w:rPr>
          <w:rFonts w:ascii="Times New Roman" w:eastAsia="Andale Sans UI" w:hAnsi="Times New Roman"/>
          <w:kern w:val="2"/>
          <w:sz w:val="24"/>
          <w:szCs w:val="24"/>
          <w:lang w:eastAsia="tr-TR"/>
        </w:rPr>
        <w:t xml:space="preserve">hakkında, 6502 sayılı Kanun’un 63 üncü ve 77/12 inci maddeleri </w:t>
      </w:r>
      <w:r w:rsidRPr="00A60DD0">
        <w:rPr>
          <w:rFonts w:ascii="Times New Roman" w:eastAsia="Times New Roman" w:hAnsi="Times New Roman"/>
          <w:sz w:val="24"/>
          <w:szCs w:val="24"/>
          <w:lang w:eastAsia="tr-TR"/>
        </w:rPr>
        <w:t xml:space="preserve">uyarınca </w:t>
      </w:r>
      <w:r w:rsidRPr="00A60DD0">
        <w:rPr>
          <w:rFonts w:ascii="Times New Roman" w:eastAsia="Times New Roman" w:hAnsi="Times New Roman"/>
          <w:b/>
          <w:sz w:val="24"/>
          <w:szCs w:val="24"/>
          <w:lang w:eastAsia="tr-TR"/>
        </w:rPr>
        <w:t>anılan reklamları durdurma cezası</w:t>
      </w:r>
      <w:r w:rsidRPr="00A60DD0">
        <w:rPr>
          <w:rFonts w:ascii="Times New Roman" w:eastAsia="Times New Roman" w:hAnsi="Times New Roman"/>
          <w:sz w:val="24"/>
          <w:szCs w:val="24"/>
          <w:lang w:eastAsia="tr-TR"/>
        </w:rPr>
        <w:t xml:space="preserve"> verilmesine</w:t>
      </w:r>
      <w:r w:rsidRPr="00A60DD0">
        <w:rPr>
          <w:rFonts w:ascii="Times New Roman" w:eastAsia="Andale Sans UI" w:hAnsi="Times New Roman"/>
          <w:kern w:val="2"/>
          <w:sz w:val="24"/>
          <w:szCs w:val="24"/>
          <w:lang w:eastAsia="tr-TR"/>
        </w:rPr>
        <w:t xml:space="preserve"> 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keepNext/>
        <w:spacing w:after="0" w:line="240" w:lineRule="auto"/>
        <w:outlineLvl w:val="2"/>
        <w:rPr>
          <w:rFonts w:ascii="Times New Roman" w:eastAsia="Times New Roman" w:hAnsi="Times New Roman"/>
          <w:b/>
          <w:bCs/>
          <w:sz w:val="24"/>
          <w:szCs w:val="24"/>
          <w:lang w:eastAsia="x-none"/>
        </w:rPr>
      </w:pPr>
      <w:r w:rsidRPr="00A60DD0">
        <w:rPr>
          <w:rFonts w:ascii="Times New Roman" w:eastAsia="Times New Roman" w:hAnsi="Times New Roman"/>
          <w:b/>
          <w:bCs/>
          <w:sz w:val="24"/>
          <w:szCs w:val="24"/>
          <w:lang w:eastAsia="x-none"/>
        </w:rPr>
        <w:t>62)</w:t>
      </w:r>
    </w:p>
    <w:p w:rsidR="000B260C" w:rsidRPr="00A60DD0" w:rsidRDefault="000B260C" w:rsidP="000B260C">
      <w:pPr>
        <w:keepNext/>
        <w:spacing w:after="0" w:line="240" w:lineRule="auto"/>
        <w:outlineLvl w:val="2"/>
        <w:rPr>
          <w:rFonts w:ascii="Times New Roman" w:eastAsia="Times New Roman" w:hAnsi="Times New Roman"/>
          <w:b/>
          <w:bCs/>
          <w:sz w:val="24"/>
          <w:szCs w:val="24"/>
          <w:lang w:eastAsia="x-none"/>
        </w:rPr>
      </w:pP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Dosya No: 2014/1740</w:t>
      </w: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w:t>
      </w:r>
      <w:r w:rsidRPr="00A60DD0">
        <w:rPr>
          <w:rFonts w:ascii="Times New Roman" w:eastAsia="Andale Sans UI" w:hAnsi="Times New Roman"/>
          <w:b/>
          <w:bCs/>
          <w:kern w:val="2"/>
          <w:sz w:val="24"/>
          <w:szCs w:val="24"/>
          <w:lang w:eastAsia="tr-TR"/>
        </w:rPr>
        <w:t xml:space="preserve"> </w:t>
      </w:r>
      <w:r w:rsidRPr="00A60DD0">
        <w:rPr>
          <w:rFonts w:ascii="Times New Roman" w:eastAsia="Times New Roman" w:hAnsi="Times New Roman"/>
          <w:b/>
          <w:sz w:val="24"/>
          <w:szCs w:val="24"/>
          <w:lang w:eastAsia="tr-TR"/>
        </w:rPr>
        <w:t>Ermiş Attar Danışmanlık ve Gıda Sanayi Tic. Ltd. Şti.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 Reklam: </w:t>
      </w:r>
      <w:r w:rsidRPr="00A60DD0">
        <w:rPr>
          <w:rFonts w:ascii="Times New Roman" w:eastAsia="Times New Roman" w:hAnsi="Times New Roman"/>
          <w:sz w:val="24"/>
          <w:szCs w:val="24"/>
          <w:lang w:eastAsia="tr-TR"/>
        </w:rPr>
        <w:t xml:space="preserve">Firmaya ait ürün broşürlerinde muhtelif gıda ürünlerine yönelik olarak yayınlanan reklam ve tanıtımlarda </w:t>
      </w:r>
      <w:r w:rsidRPr="00A60DD0">
        <w:rPr>
          <w:rFonts w:ascii="Times New Roman" w:eastAsia="Andale Sans UI" w:hAnsi="Times New Roman"/>
          <w:kern w:val="2"/>
          <w:sz w:val="24"/>
          <w:szCs w:val="24"/>
          <w:lang w:eastAsia="tr-TR"/>
        </w:rPr>
        <w:t>yer verilen ifadeler</w:t>
      </w:r>
      <w:r w:rsidRPr="00A60DD0">
        <w:rPr>
          <w:rFonts w:ascii="Times New Roman" w:eastAsia="Times New Roman" w:hAnsi="Times New Roman"/>
          <w:sz w:val="24"/>
          <w:szCs w:val="24"/>
          <w:lang w:eastAsia="ar-SA"/>
        </w:rPr>
        <w:t>.</w:t>
      </w:r>
    </w:p>
    <w:p w:rsidR="000B260C" w:rsidRPr="00A60DD0" w:rsidRDefault="000B260C" w:rsidP="000B260C">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Reklam Yayın Tarihi: </w:t>
      </w:r>
      <w:r w:rsidRPr="00A60DD0">
        <w:rPr>
          <w:rFonts w:ascii="Times New Roman" w:eastAsia="Times New Roman" w:hAnsi="Times New Roman"/>
          <w:sz w:val="24"/>
          <w:szCs w:val="24"/>
          <w:lang w:eastAsia="tr-TR"/>
        </w:rPr>
        <w:t>04.09.2014</w:t>
      </w: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Yayınlandığı Mecra: </w:t>
      </w:r>
      <w:r w:rsidRPr="00A60DD0">
        <w:rPr>
          <w:rFonts w:ascii="Times New Roman" w:eastAsia="Andale Sans UI" w:hAnsi="Times New Roman"/>
          <w:kern w:val="2"/>
          <w:sz w:val="24"/>
          <w:szCs w:val="24"/>
          <w:lang w:eastAsia="tr-TR"/>
        </w:rPr>
        <w:t>Ürün broşürü</w:t>
      </w: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p>
    <w:p w:rsidR="000B260C" w:rsidRPr="00A60DD0" w:rsidRDefault="000B260C" w:rsidP="000B260C">
      <w:pPr>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Tespitler</w:t>
      </w:r>
      <w:r w:rsidRPr="00A60DD0">
        <w:rPr>
          <w:rFonts w:ascii="Times New Roman" w:eastAsia="Andale Sans UI" w:hAnsi="Times New Roman"/>
          <w:kern w:val="2"/>
          <w:sz w:val="24"/>
          <w:szCs w:val="24"/>
          <w:lang w:eastAsia="tr-TR"/>
        </w:rPr>
        <w:t>:</w:t>
      </w:r>
      <w:r w:rsidRPr="00A60DD0">
        <w:rPr>
          <w:rFonts w:ascii="Times New Roman" w:hAnsi="Times New Roman"/>
          <w:sz w:val="24"/>
          <w:szCs w:val="24"/>
        </w:rPr>
        <w:t xml:space="preserve"> </w:t>
      </w:r>
      <w:r w:rsidRPr="00A60DD0">
        <w:rPr>
          <w:rFonts w:ascii="Times New Roman" w:eastAsia="Times New Roman" w:hAnsi="Times New Roman"/>
          <w:b/>
          <w:sz w:val="24"/>
          <w:szCs w:val="24"/>
        </w:rPr>
        <w:t>Firmaya ait ürün broşürlerinin 04.09.2014 tarihli görünümünde yer alan tanıtımlarda;</w:t>
      </w:r>
      <w:r w:rsidRPr="00A60DD0">
        <w:rPr>
          <w:rFonts w:ascii="Times New Roman" w:eastAsia="Times New Roman" w:hAnsi="Times New Roman"/>
          <w:sz w:val="24"/>
          <w:szCs w:val="24"/>
        </w:rPr>
        <w:t xml:space="preserve"> </w:t>
      </w:r>
      <w:r w:rsidRPr="00A60DD0">
        <w:rPr>
          <w:rFonts w:ascii="Times New Roman" w:eastAsia="Times New Roman" w:hAnsi="Times New Roman"/>
          <w:i/>
          <w:sz w:val="24"/>
          <w:szCs w:val="24"/>
        </w:rPr>
        <w:t>“</w:t>
      </w:r>
      <w:r w:rsidRPr="00A60DD0">
        <w:rPr>
          <w:rFonts w:ascii="Times New Roman" w:eastAsia="Times New Roman" w:hAnsi="Times New Roman"/>
          <w:sz w:val="24"/>
          <w:szCs w:val="24"/>
        </w:rPr>
        <w:t xml:space="preserve"> </w:t>
      </w:r>
      <w:r w:rsidRPr="00A60DD0">
        <w:rPr>
          <w:rFonts w:ascii="Times New Roman" w:eastAsia="Times New Roman" w:hAnsi="Times New Roman"/>
          <w:i/>
          <w:sz w:val="24"/>
          <w:szCs w:val="24"/>
        </w:rPr>
        <w:t xml:space="preserve">– </w:t>
      </w:r>
      <w:r w:rsidRPr="00A60DD0">
        <w:rPr>
          <w:rFonts w:ascii="Times New Roman" w:eastAsia="Times New Roman" w:hAnsi="Times New Roman"/>
          <w:b/>
          <w:i/>
          <w:sz w:val="24"/>
          <w:szCs w:val="24"/>
          <w:u w:val="single"/>
        </w:rPr>
        <w:t>Elma Sirkesi</w:t>
      </w:r>
      <w:r w:rsidRPr="00A60DD0">
        <w:rPr>
          <w:rFonts w:ascii="Times New Roman" w:eastAsia="Times New Roman" w:hAnsi="Times New Roman"/>
          <w:b/>
          <w:i/>
          <w:sz w:val="24"/>
          <w:szCs w:val="24"/>
        </w:rPr>
        <w:t xml:space="preserve"> – </w:t>
      </w:r>
      <w:r w:rsidRPr="00A60DD0">
        <w:rPr>
          <w:rFonts w:ascii="Times New Roman" w:eastAsia="Times New Roman" w:hAnsi="Times New Roman"/>
          <w:i/>
          <w:sz w:val="24"/>
          <w:szCs w:val="24"/>
        </w:rPr>
        <w:t xml:space="preserve">Bağışıklık sistemini güçlendirir. Pek çok hastalıktan korumaya yardımcıdır. Yüksek tansiyon, şeker, kolesterol, mide yanması, reflü, sindirim sistemim rahatsızlıklarında ve bağırsak parazitlerinde etkilidir. Hemoroit ve kabızlıkta, zayıflama ve kilo vermede etkilidir… </w:t>
      </w:r>
      <w:r w:rsidRPr="00A60DD0">
        <w:rPr>
          <w:rFonts w:ascii="Times New Roman" w:eastAsia="Times New Roman" w:hAnsi="Times New Roman"/>
          <w:b/>
          <w:i/>
          <w:sz w:val="24"/>
          <w:szCs w:val="24"/>
          <w:u w:val="single"/>
        </w:rPr>
        <w:t>Alıç ve Alıç Sirkesi</w:t>
      </w:r>
      <w:r w:rsidRPr="00A60DD0">
        <w:rPr>
          <w:rFonts w:ascii="Times New Roman" w:eastAsia="Times New Roman" w:hAnsi="Times New Roman"/>
          <w:b/>
          <w:i/>
          <w:sz w:val="24"/>
          <w:szCs w:val="24"/>
        </w:rPr>
        <w:t xml:space="preserve"> – </w:t>
      </w:r>
      <w:r w:rsidRPr="00A60DD0">
        <w:rPr>
          <w:rFonts w:ascii="Times New Roman" w:eastAsia="Times New Roman" w:hAnsi="Times New Roman"/>
          <w:i/>
          <w:sz w:val="24"/>
          <w:szCs w:val="24"/>
        </w:rPr>
        <w:t xml:space="preserve">Kalp ve damar hastalıkları için kullanılır. Damar sertliğinde etkilidir. Böbrek hastalıklarında etkilidir. Şeker hastalığında etkilidir. Tansiyonu dengeler. Yüksek miktarda antioksidan ihtiva eder… </w:t>
      </w:r>
      <w:r w:rsidRPr="00A60DD0">
        <w:rPr>
          <w:rFonts w:ascii="Times New Roman" w:eastAsia="Times New Roman" w:hAnsi="Times New Roman"/>
          <w:b/>
          <w:i/>
          <w:sz w:val="24"/>
          <w:szCs w:val="24"/>
          <w:u w:val="single"/>
        </w:rPr>
        <w:t>Enginar Sirkesi</w:t>
      </w:r>
      <w:r w:rsidRPr="00A60DD0">
        <w:rPr>
          <w:rFonts w:ascii="Times New Roman" w:eastAsia="Times New Roman" w:hAnsi="Times New Roman"/>
          <w:b/>
          <w:i/>
          <w:sz w:val="24"/>
          <w:szCs w:val="24"/>
        </w:rPr>
        <w:t xml:space="preserve"> – </w:t>
      </w:r>
      <w:r w:rsidRPr="00A60DD0">
        <w:rPr>
          <w:rFonts w:ascii="Times New Roman" w:eastAsia="Times New Roman" w:hAnsi="Times New Roman"/>
          <w:i/>
          <w:sz w:val="24"/>
          <w:szCs w:val="24"/>
        </w:rPr>
        <w:t xml:space="preserve">Karaciğer yağlanmasında etkilidir. Kan temizler, yorgunluğu giderir. Beyin hücrelerini yeniler. Safra kesesi rahatsızlıklarında etkilidir… </w:t>
      </w:r>
      <w:r w:rsidRPr="00A60DD0">
        <w:rPr>
          <w:rFonts w:ascii="Times New Roman" w:eastAsia="Times New Roman" w:hAnsi="Times New Roman"/>
          <w:b/>
          <w:i/>
          <w:sz w:val="24"/>
          <w:szCs w:val="24"/>
          <w:u w:val="single"/>
        </w:rPr>
        <w:t>Böğürtlen Sirkesi</w:t>
      </w:r>
      <w:r w:rsidRPr="00A60DD0">
        <w:rPr>
          <w:rFonts w:ascii="Times New Roman" w:eastAsia="Times New Roman" w:hAnsi="Times New Roman"/>
          <w:b/>
          <w:i/>
          <w:sz w:val="24"/>
          <w:szCs w:val="24"/>
        </w:rPr>
        <w:t xml:space="preserve"> – </w:t>
      </w:r>
      <w:r w:rsidRPr="00A60DD0">
        <w:rPr>
          <w:rFonts w:ascii="Times New Roman" w:eastAsia="Times New Roman" w:hAnsi="Times New Roman"/>
          <w:i/>
          <w:sz w:val="24"/>
          <w:szCs w:val="24"/>
        </w:rPr>
        <w:t xml:space="preserve">Bağışıklık sistemini güçlendirir. Nezle grip </w:t>
      </w:r>
      <w:proofErr w:type="gramStart"/>
      <w:r w:rsidRPr="00A60DD0">
        <w:rPr>
          <w:rFonts w:ascii="Times New Roman" w:eastAsia="Times New Roman" w:hAnsi="Times New Roman"/>
          <w:i/>
          <w:sz w:val="24"/>
          <w:szCs w:val="24"/>
        </w:rPr>
        <w:t>enfeksiyonlarında</w:t>
      </w:r>
      <w:proofErr w:type="gramEnd"/>
      <w:r w:rsidRPr="00A60DD0">
        <w:rPr>
          <w:rFonts w:ascii="Times New Roman" w:eastAsia="Times New Roman" w:hAnsi="Times New Roman"/>
          <w:i/>
          <w:sz w:val="24"/>
          <w:szCs w:val="24"/>
        </w:rPr>
        <w:t xml:space="preserve"> etkilidir. Böbrek ve mesane kumu dökülmesinde faydalıdır. Şeker hastalığı, kanın temizlenmesinde ve sinirleri teskin etmede yardımcıdır… </w:t>
      </w:r>
      <w:r w:rsidRPr="00A60DD0">
        <w:rPr>
          <w:rFonts w:ascii="Times New Roman" w:eastAsia="Times New Roman" w:hAnsi="Times New Roman"/>
          <w:b/>
          <w:i/>
          <w:sz w:val="24"/>
          <w:szCs w:val="24"/>
          <w:u w:val="single"/>
        </w:rPr>
        <w:t>Dut Sirkesi</w:t>
      </w:r>
      <w:r w:rsidRPr="00A60DD0">
        <w:rPr>
          <w:rFonts w:ascii="Times New Roman" w:eastAsia="Times New Roman" w:hAnsi="Times New Roman"/>
          <w:b/>
          <w:i/>
          <w:sz w:val="24"/>
          <w:szCs w:val="24"/>
        </w:rPr>
        <w:t xml:space="preserve"> – </w:t>
      </w:r>
      <w:r w:rsidRPr="00A60DD0">
        <w:rPr>
          <w:rFonts w:ascii="Times New Roman" w:eastAsia="Times New Roman" w:hAnsi="Times New Roman"/>
          <w:i/>
          <w:sz w:val="24"/>
          <w:szCs w:val="24"/>
        </w:rPr>
        <w:t>Bağışıklık sistemini güçlendirir. Kalbin korunması ve yaşlanmanın gecikmesinde etkilidir. Kabızlık sorununda etkilidir. Saçların ve dişlerin güçlenmesini sağlar. Yorgunluk ve bitkinliğe iyi gelir. Tam bir antiok</w:t>
      </w:r>
      <w:r w:rsidRPr="00A60DD0">
        <w:rPr>
          <w:rFonts w:ascii="Times New Roman" w:hAnsi="Times New Roman"/>
          <w:i/>
          <w:sz w:val="24"/>
          <w:szCs w:val="24"/>
        </w:rPr>
        <w:t>sidan deposudur. Mide salgısını</w:t>
      </w:r>
      <w:r w:rsidRPr="00A60DD0">
        <w:rPr>
          <w:rFonts w:ascii="Times New Roman" w:eastAsia="Times New Roman" w:hAnsi="Times New Roman"/>
          <w:i/>
          <w:sz w:val="24"/>
          <w:szCs w:val="24"/>
        </w:rPr>
        <w:t xml:space="preserve"> arttırır…”</w:t>
      </w:r>
      <w:r w:rsidRPr="00A60DD0">
        <w:rPr>
          <w:rFonts w:ascii="Times New Roman" w:hAnsi="Times New Roman"/>
          <w:bCs/>
          <w:i/>
          <w:sz w:val="24"/>
          <w:szCs w:val="24"/>
        </w:rPr>
        <w:t xml:space="preserve"> </w:t>
      </w:r>
      <w:r w:rsidRPr="00A60DD0">
        <w:rPr>
          <w:rFonts w:ascii="Times New Roman" w:eastAsia="Times New Roman" w:hAnsi="Times New Roman"/>
          <w:sz w:val="24"/>
          <w:szCs w:val="24"/>
        </w:rPr>
        <w:t>şeklinde</w:t>
      </w:r>
      <w:r w:rsidRPr="00A60DD0">
        <w:rPr>
          <w:rFonts w:ascii="Times New Roman" w:eastAsia="Times New Roman" w:hAnsi="Times New Roman"/>
          <w:sz w:val="24"/>
          <w:szCs w:val="24"/>
          <w:lang w:eastAsia="tr-TR"/>
        </w:rPr>
        <w:t xml:space="preserve"> ifadelere yer verildiği tespit edilmiştir</w:t>
      </w:r>
      <w:r w:rsidRPr="00A60DD0">
        <w:rPr>
          <w:rFonts w:ascii="Times New Roman" w:eastAsia="Andale Sans UI" w:hAnsi="Times New Roman"/>
          <w:kern w:val="2"/>
          <w:sz w:val="24"/>
          <w:szCs w:val="24"/>
          <w:lang w:eastAsia="tr-TR"/>
        </w:rPr>
        <w:t>.</w:t>
      </w:r>
    </w:p>
    <w:p w:rsidR="000B260C" w:rsidRPr="00A60DD0" w:rsidRDefault="000B260C" w:rsidP="000B260C">
      <w:pPr>
        <w:spacing w:after="0" w:line="240" w:lineRule="auto"/>
        <w:jc w:val="both"/>
        <w:rPr>
          <w:rFonts w:ascii="Times New Roman" w:hAnsi="Times New Roman"/>
          <w:i/>
          <w:sz w:val="24"/>
          <w:szCs w:val="24"/>
        </w:rPr>
      </w:pP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rPr>
      </w:pPr>
      <w:r w:rsidRPr="00A60DD0">
        <w:rPr>
          <w:rFonts w:ascii="Times New Roman" w:eastAsia="Andale Sans UI" w:hAnsi="Times New Roman"/>
          <w:b/>
          <w:kern w:val="2"/>
          <w:sz w:val="24"/>
          <w:szCs w:val="24"/>
          <w:lang w:eastAsia="tr-TR"/>
        </w:rPr>
        <w:t>Değerlendirme/Karar:</w:t>
      </w:r>
      <w:r w:rsidRPr="00A60DD0">
        <w:rPr>
          <w:rFonts w:ascii="Times New Roman" w:hAnsi="Times New Roman"/>
          <w:sz w:val="24"/>
          <w:szCs w:val="24"/>
        </w:rPr>
        <w:t xml:space="preserve"> Firmaya ait ürün broşürlerinin 04.09.2014 tarihli görünümünde yer alan tanıtımlarda</w:t>
      </w:r>
      <w:r w:rsidRPr="00A60DD0">
        <w:rPr>
          <w:rFonts w:ascii="Times New Roman" w:eastAsia="Times New Roman" w:hAnsi="Times New Roman"/>
          <w:sz w:val="24"/>
          <w:szCs w:val="24"/>
          <w:lang w:eastAsia="tr-TR"/>
        </w:rPr>
        <w:t>, ürünlerin</w:t>
      </w:r>
      <w:r w:rsidRPr="00A60DD0">
        <w:rPr>
          <w:rFonts w:ascii="Times New Roman" w:eastAsia="Times New Roman" w:hAnsi="Times New Roman"/>
          <w:sz w:val="24"/>
          <w:szCs w:val="24"/>
          <w:lang w:eastAsia="ar-SA"/>
        </w:rPr>
        <w:t xml:space="preserve"> insan sağlığına doğrudan veya dolaylı olarak fayda sağladığını yahut hastalıklara veya belirtilerine karşı etkili olduğunu ileri süren sağlık beyanı niteliğinde ifadelere yer verildiği</w:t>
      </w:r>
      <w:r w:rsidRPr="00A60DD0">
        <w:rPr>
          <w:rFonts w:ascii="Times New Roman" w:eastAsia="Times New Roman" w:hAnsi="Times New Roman"/>
          <w:iCs/>
          <w:sz w:val="24"/>
          <w:szCs w:val="24"/>
        </w:rPr>
        <w:t xml:space="preserve">, böylelikle tıp </w:t>
      </w:r>
      <w:proofErr w:type="gramStart"/>
      <w:r w:rsidRPr="00A60DD0">
        <w:rPr>
          <w:rFonts w:ascii="Times New Roman" w:eastAsia="Times New Roman" w:hAnsi="Times New Roman"/>
          <w:iCs/>
          <w:sz w:val="24"/>
          <w:szCs w:val="24"/>
        </w:rPr>
        <w:t>literatüründe</w:t>
      </w:r>
      <w:proofErr w:type="gramEnd"/>
      <w:r w:rsidRPr="00A60DD0">
        <w:rPr>
          <w:rFonts w:ascii="Times New Roman" w:eastAsia="Times New Roman" w:hAnsi="Times New Roman"/>
          <w:iCs/>
          <w:sz w:val="24"/>
          <w:szCs w:val="24"/>
        </w:rPr>
        <w:t xml:space="preserve"> hastalık olarak kabul edilen ve hekim kontrolünde tedavi edilmesi gereken rahatsızlıkların anılan ürünler ile önlendiği veya tedavi edildiği </w:t>
      </w:r>
      <w:r w:rsidRPr="00A60DD0">
        <w:rPr>
          <w:rFonts w:ascii="Times New Roman" w:eastAsia="Times New Roman" w:hAnsi="Times New Roman"/>
          <w:color w:val="000000"/>
          <w:sz w:val="24"/>
          <w:szCs w:val="24"/>
        </w:rPr>
        <w:t>izlenimi oluşturulduğu</w:t>
      </w:r>
      <w:r w:rsidRPr="00A60DD0">
        <w:rPr>
          <w:rFonts w:ascii="Times New Roman" w:eastAsia="Times New Roman" w:hAnsi="Times New Roman"/>
          <w:sz w:val="24"/>
          <w:szCs w:val="24"/>
        </w:rPr>
        <w:t>, bu itibarla söz konusu</w:t>
      </w:r>
      <w:r w:rsidRPr="00A60DD0">
        <w:rPr>
          <w:rFonts w:ascii="Times New Roman" w:eastAsia="Times New Roman" w:hAnsi="Times New Roman"/>
          <w:sz w:val="24"/>
          <w:szCs w:val="24"/>
          <w:lang w:val="en-US"/>
        </w:rPr>
        <w:t xml:space="preserve"> ifadelerin tüketicileri aldat</w:t>
      </w:r>
      <w:r w:rsidRPr="00A60DD0">
        <w:rPr>
          <w:rFonts w:ascii="Times New Roman" w:eastAsia="Times New Roman" w:hAnsi="Times New Roman"/>
          <w:vanish/>
          <w:sz w:val="24"/>
          <w:szCs w:val="24"/>
          <w:lang w:val="en-US"/>
        </w:rPr>
        <w:t>Complexed Potassium 99mg Tablets</w:t>
      </w:r>
      <w:r w:rsidRPr="00A60DD0">
        <w:rPr>
          <w:rFonts w:ascii="Times New Roman" w:eastAsia="Times New Roman" w:hAnsi="Times New Roman"/>
          <w:sz w:val="24"/>
          <w:szCs w:val="24"/>
          <w:lang w:val="en-US"/>
        </w:rPr>
        <w:t>ıcı ve yanıltıcı nitelikte olduğu tespit edilmiş olup</w:t>
      </w:r>
      <w:r w:rsidRPr="00A60DD0">
        <w:rPr>
          <w:rFonts w:ascii="Times New Roman" w:eastAsia="Times New Roman" w:hAnsi="Times New Roman"/>
          <w:sz w:val="24"/>
          <w:szCs w:val="24"/>
        </w:rPr>
        <w:t>, söz konusu reklamların;</w:t>
      </w: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rPr>
      </w:pP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rPr>
      </w:pPr>
      <w:r w:rsidRPr="00A60DD0">
        <w:rPr>
          <w:rFonts w:ascii="Times New Roman" w:eastAsia="Times New Roman" w:hAnsi="Times New Roman"/>
          <w:sz w:val="24"/>
          <w:szCs w:val="24"/>
        </w:rPr>
        <w:t>- Sağlık Beyanı ile Satışa Sunulan Ürünlerin Sağlık Beyanları Hakkında Yönetmeliğin 5/a, 5/b, 5/c, 5/ç, 5/d, 6 ncı maddeleri;</w:t>
      </w:r>
    </w:p>
    <w:p w:rsidR="000B260C" w:rsidRPr="00A60DD0" w:rsidRDefault="000B260C" w:rsidP="000B260C">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bCs/>
          <w:kern w:val="2"/>
          <w:sz w:val="24"/>
          <w:szCs w:val="24"/>
          <w:lang w:eastAsia="tr-TR"/>
        </w:rPr>
      </w:pPr>
      <w:r w:rsidRPr="00A60DD0">
        <w:rPr>
          <w:rFonts w:ascii="Times New Roman" w:eastAsia="Andale Sans UI" w:hAnsi="Times New Roman"/>
          <w:b/>
          <w:bCs/>
          <w:kern w:val="2"/>
          <w:sz w:val="24"/>
          <w:szCs w:val="24"/>
          <w:lang w:eastAsia="tr-TR"/>
        </w:rPr>
        <w:t>-</w:t>
      </w:r>
      <w:r w:rsidRPr="00A60DD0">
        <w:rPr>
          <w:rFonts w:ascii="Times New Roman" w:eastAsia="Andale Sans UI" w:hAnsi="Times New Roman"/>
          <w:kern w:val="2"/>
          <w:sz w:val="24"/>
          <w:szCs w:val="24"/>
          <w:lang w:eastAsia="tr-TR"/>
        </w:rPr>
        <w:t xml:space="preserve"> Türk Gıda Kodeksi </w:t>
      </w:r>
      <w:r w:rsidRPr="00A60DD0">
        <w:rPr>
          <w:rFonts w:ascii="Times New Roman" w:eastAsia="Andale Sans UI" w:hAnsi="Times New Roman"/>
          <w:bCs/>
          <w:kern w:val="2"/>
          <w:sz w:val="24"/>
          <w:szCs w:val="24"/>
          <w:lang w:eastAsia="tr-TR"/>
        </w:rPr>
        <w:t>Etiketleme Yönetmeliğinin “Doğru bilgilendirmeye ilişkin kurallar”</w:t>
      </w:r>
      <w:r w:rsidRPr="00A60DD0">
        <w:rPr>
          <w:rFonts w:ascii="Times New Roman" w:eastAsia="Andale Sans UI" w:hAnsi="Times New Roman"/>
          <w:b/>
          <w:bCs/>
          <w:kern w:val="2"/>
          <w:sz w:val="24"/>
          <w:szCs w:val="24"/>
          <w:lang w:eastAsia="tr-TR"/>
        </w:rPr>
        <w:t xml:space="preserve"> </w:t>
      </w:r>
      <w:r w:rsidRPr="00A60DD0">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60DD0">
        <w:rPr>
          <w:rFonts w:ascii="Times New Roman" w:eastAsia="Andale Sans UI" w:hAnsi="Times New Roman"/>
          <w:spacing w:val="-1"/>
          <w:kern w:val="2"/>
          <w:sz w:val="24"/>
          <w:szCs w:val="24"/>
          <w:lang w:eastAsia="tr-TR"/>
        </w:rPr>
        <w:t>- İnceleme konusu reklamların yayınlandığı dönemde yürürlükte bulunan Ticari Reklam ve İlanlara İlişkin İlkeler ve Uygulama Esaslarına Dair Yönetmeliğin 5/a, 5/b, 5/e, 7/a, 7/c-1, 13, 17 ve 21 inci maddeleri;</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60DD0">
        <w:rPr>
          <w:rFonts w:ascii="Times New Roman" w:eastAsia="Andale Sans UI" w:hAnsi="Times New Roman"/>
          <w:spacing w:val="-1"/>
          <w:kern w:val="2"/>
          <w:sz w:val="24"/>
          <w:szCs w:val="24"/>
          <w:lang w:eastAsia="tr-TR"/>
        </w:rPr>
        <w:t>- 10.01.2015 tarihli ve 29232 sayılı Resmi Gazete’de yayınlanarak yürürlüğe giren Ticari Reklam ve Haksız Ticari Uygulamalar Yönetmeliği’nin 5/1-a, 5/1-b, 7/1, 7/2, 7/3, 7/4, 7/5-a, 9/1, 9/4 ve 32 nci maddeleri;</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- 6502 sayılı Tüketicinin Korunması Hakkında Kanunun 61 inci maddesi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A60DD0">
        <w:rPr>
          <w:rFonts w:ascii="Times New Roman" w:eastAsia="Andale Sans UI" w:hAnsi="Times New Roman"/>
          <w:kern w:val="2"/>
          <w:sz w:val="24"/>
          <w:szCs w:val="24"/>
          <w:lang w:eastAsia="tr-TR"/>
        </w:rPr>
        <w:t>hükümlerine</w:t>
      </w:r>
      <w:proofErr w:type="gramEnd"/>
      <w:r w:rsidRPr="00A60DD0">
        <w:rPr>
          <w:rFonts w:ascii="Times New Roman" w:eastAsia="Andale Sans UI" w:hAnsi="Times New Roman"/>
          <w:kern w:val="2"/>
          <w:sz w:val="24"/>
          <w:szCs w:val="24"/>
          <w:lang w:eastAsia="tr-TR"/>
        </w:rPr>
        <w:t xml:space="preserve"> aykırı olduğuna</w:t>
      </w:r>
      <w:r w:rsidRPr="00A60DD0">
        <w:rPr>
          <w:rFonts w:ascii="Times New Roman" w:eastAsia="Andale Sans UI" w:hAnsi="Times New Roman"/>
          <w:b/>
          <w:kern w:val="2"/>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Buna göre, reklam veren</w:t>
      </w:r>
      <w:r w:rsidRPr="00A60DD0">
        <w:rPr>
          <w:rFonts w:ascii="Times New Roman" w:eastAsia="Andale Sans UI" w:hAnsi="Times New Roman"/>
          <w:b/>
          <w:bCs/>
          <w:kern w:val="2"/>
          <w:sz w:val="24"/>
          <w:szCs w:val="24"/>
          <w:lang w:eastAsia="tr-TR"/>
        </w:rPr>
        <w:t xml:space="preserve"> </w:t>
      </w:r>
      <w:r w:rsidRPr="00A60DD0">
        <w:rPr>
          <w:rFonts w:ascii="Times New Roman" w:eastAsia="Times New Roman" w:hAnsi="Times New Roman"/>
          <w:b/>
          <w:sz w:val="24"/>
          <w:szCs w:val="24"/>
          <w:lang w:eastAsia="tr-TR"/>
        </w:rPr>
        <w:t xml:space="preserve">Ermiş Attar Danışmanlık ve Gıda Sanayi Tic. Ltd. Şti. </w:t>
      </w:r>
      <w:r w:rsidRPr="00A60DD0">
        <w:rPr>
          <w:rFonts w:ascii="Times New Roman" w:eastAsia="Andale Sans UI" w:hAnsi="Times New Roman"/>
          <w:kern w:val="2"/>
          <w:sz w:val="24"/>
          <w:szCs w:val="24"/>
          <w:lang w:eastAsia="tr-TR"/>
        </w:rPr>
        <w:t xml:space="preserve">hakkında, 6502 sayılı Kanun’un 63 üncü ve 77/12 inci maddeleri </w:t>
      </w:r>
      <w:r w:rsidRPr="00A60DD0">
        <w:rPr>
          <w:rFonts w:ascii="Times New Roman" w:eastAsia="Times New Roman" w:hAnsi="Times New Roman"/>
          <w:sz w:val="24"/>
          <w:szCs w:val="24"/>
          <w:lang w:eastAsia="tr-TR"/>
        </w:rPr>
        <w:t xml:space="preserve">uyarınca </w:t>
      </w:r>
      <w:r w:rsidRPr="00A60DD0">
        <w:rPr>
          <w:rFonts w:ascii="Times New Roman" w:eastAsia="Times New Roman" w:hAnsi="Times New Roman"/>
          <w:b/>
          <w:sz w:val="24"/>
          <w:szCs w:val="24"/>
          <w:lang w:eastAsia="tr-TR"/>
        </w:rPr>
        <w:t>anılan reklamları durdurma cezası</w:t>
      </w:r>
      <w:r w:rsidRPr="00A60DD0">
        <w:rPr>
          <w:rFonts w:ascii="Times New Roman" w:eastAsia="Times New Roman" w:hAnsi="Times New Roman"/>
          <w:sz w:val="24"/>
          <w:szCs w:val="24"/>
          <w:lang w:eastAsia="tr-TR"/>
        </w:rPr>
        <w:t xml:space="preserve"> verilmesine</w:t>
      </w:r>
      <w:r w:rsidRPr="00A60DD0">
        <w:rPr>
          <w:rFonts w:ascii="Times New Roman" w:eastAsia="Andale Sans UI" w:hAnsi="Times New Roman"/>
          <w:kern w:val="2"/>
          <w:sz w:val="24"/>
          <w:szCs w:val="24"/>
          <w:lang w:eastAsia="tr-TR"/>
        </w:rPr>
        <w:t xml:space="preserve"> karar verilmiştir.</w:t>
      </w:r>
    </w:p>
    <w:p w:rsidR="00FA1C7D" w:rsidRPr="00A60DD0" w:rsidRDefault="00FA1C7D" w:rsidP="000B260C">
      <w:pPr>
        <w:widowControl w:val="0"/>
        <w:suppressAutoHyphens/>
        <w:spacing w:after="0" w:line="240" w:lineRule="auto"/>
        <w:jc w:val="both"/>
        <w:rPr>
          <w:rFonts w:ascii="Times New Roman" w:eastAsia="Times New Roman" w:hAnsi="Times New Roman"/>
          <w:b/>
          <w:sz w:val="24"/>
          <w:szCs w:val="24"/>
          <w:lang w:eastAsia="tr-TR"/>
        </w:rPr>
      </w:pPr>
    </w:p>
    <w:p w:rsidR="000B260C" w:rsidRPr="00A60DD0" w:rsidRDefault="000B260C" w:rsidP="000B260C">
      <w:pPr>
        <w:keepNext/>
        <w:spacing w:after="0" w:line="240" w:lineRule="auto"/>
        <w:outlineLvl w:val="2"/>
        <w:rPr>
          <w:rFonts w:ascii="Times New Roman" w:eastAsia="Times New Roman" w:hAnsi="Times New Roman"/>
          <w:b/>
          <w:bCs/>
          <w:sz w:val="24"/>
          <w:szCs w:val="24"/>
          <w:lang w:eastAsia="x-none"/>
        </w:rPr>
      </w:pPr>
      <w:r w:rsidRPr="00A60DD0">
        <w:rPr>
          <w:rFonts w:ascii="Times New Roman" w:eastAsia="Times New Roman" w:hAnsi="Times New Roman"/>
          <w:b/>
          <w:bCs/>
          <w:sz w:val="24"/>
          <w:szCs w:val="24"/>
          <w:lang w:eastAsia="x-none"/>
        </w:rPr>
        <w:t>63)</w:t>
      </w:r>
    </w:p>
    <w:p w:rsidR="000B260C" w:rsidRPr="00A60DD0" w:rsidRDefault="000B260C" w:rsidP="000B260C">
      <w:pPr>
        <w:keepNext/>
        <w:spacing w:after="0" w:line="240" w:lineRule="auto"/>
        <w:outlineLvl w:val="2"/>
        <w:rPr>
          <w:rFonts w:ascii="Times New Roman" w:eastAsia="Times New Roman" w:hAnsi="Times New Roman"/>
          <w:b/>
          <w:bCs/>
          <w:sz w:val="24"/>
          <w:szCs w:val="24"/>
          <w:lang w:eastAsia="x-none"/>
        </w:rPr>
      </w:pP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Dosya No: 2014/1703</w:t>
      </w: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w:t>
      </w:r>
      <w:r w:rsidRPr="00A60DD0">
        <w:rPr>
          <w:rFonts w:ascii="Times New Roman" w:eastAsia="Andale Sans UI" w:hAnsi="Times New Roman"/>
          <w:b/>
          <w:bCs/>
          <w:kern w:val="2"/>
          <w:sz w:val="24"/>
          <w:szCs w:val="24"/>
          <w:lang w:eastAsia="tr-TR"/>
        </w:rPr>
        <w:t xml:space="preserve"> </w:t>
      </w:r>
      <w:r w:rsidRPr="00A60DD0">
        <w:rPr>
          <w:rFonts w:ascii="Times New Roman" w:eastAsia="Times New Roman" w:hAnsi="Times New Roman"/>
          <w:b/>
          <w:sz w:val="24"/>
          <w:szCs w:val="24"/>
          <w:lang w:eastAsia="tr-TR"/>
        </w:rPr>
        <w:t>Nestle Türkiye Gıda Sanayi A.Ş.</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 Reklam: </w:t>
      </w:r>
      <w:r w:rsidRPr="00A60DD0">
        <w:rPr>
          <w:rFonts w:ascii="Times New Roman" w:eastAsia="Times New Roman" w:hAnsi="Times New Roman"/>
          <w:b/>
          <w:i/>
          <w:sz w:val="24"/>
          <w:szCs w:val="24"/>
          <w:lang w:eastAsia="tr-TR"/>
        </w:rPr>
        <w:t>“Nescafe 3ü1 Arada”</w:t>
      </w:r>
      <w:r w:rsidRPr="00A60DD0">
        <w:rPr>
          <w:rFonts w:ascii="Times New Roman" w:eastAsia="Times New Roman" w:hAnsi="Times New Roman"/>
          <w:sz w:val="24"/>
          <w:szCs w:val="24"/>
          <w:lang w:eastAsia="tr-TR"/>
        </w:rPr>
        <w:t xml:space="preserve"> markalı ürüne yönelik olarak</w:t>
      </w:r>
      <w:r w:rsidRPr="00A60DD0">
        <w:rPr>
          <w:rFonts w:ascii="Times New Roman" w:eastAsia="Times New Roman" w:hAnsi="Times New Roman"/>
          <w:color w:val="000000"/>
          <w:sz w:val="24"/>
          <w:szCs w:val="24"/>
          <w:lang w:eastAsia="tr-TR"/>
        </w:rPr>
        <w:t xml:space="preserve"> yayınlanan </w:t>
      </w:r>
      <w:r w:rsidRPr="00A60DD0">
        <w:rPr>
          <w:rFonts w:ascii="Times New Roman" w:eastAsia="Times New Roman" w:hAnsi="Times New Roman"/>
          <w:b/>
          <w:i/>
          <w:color w:val="000000"/>
          <w:sz w:val="24"/>
          <w:szCs w:val="24"/>
        </w:rPr>
        <w:t>“Orijinali Varken”</w:t>
      </w:r>
      <w:r w:rsidRPr="00A60DD0">
        <w:rPr>
          <w:rFonts w:ascii="Times New Roman" w:eastAsia="Times New Roman" w:hAnsi="Times New Roman"/>
          <w:color w:val="000000"/>
          <w:sz w:val="24"/>
          <w:szCs w:val="24"/>
        </w:rPr>
        <w:t xml:space="preserve"> başlıklı </w:t>
      </w:r>
      <w:r w:rsidRPr="00A60DD0">
        <w:rPr>
          <w:rFonts w:ascii="Times New Roman" w:eastAsia="Times New Roman" w:hAnsi="Times New Roman"/>
          <w:color w:val="000000"/>
          <w:sz w:val="24"/>
          <w:szCs w:val="24"/>
          <w:lang w:eastAsia="tr-TR"/>
        </w:rPr>
        <w:t>reklam ve tanıtımlar</w:t>
      </w:r>
    </w:p>
    <w:p w:rsidR="000B260C" w:rsidRPr="00A60DD0" w:rsidRDefault="000B260C" w:rsidP="000B260C">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Reklam Yayın Tarihi: </w:t>
      </w:r>
      <w:r w:rsidRPr="00A60DD0">
        <w:rPr>
          <w:rFonts w:ascii="Times New Roman" w:eastAsia="Times New Roman" w:hAnsi="Times New Roman"/>
          <w:color w:val="000000"/>
          <w:sz w:val="24"/>
          <w:szCs w:val="24"/>
          <w:lang w:eastAsia="tr-TR"/>
        </w:rPr>
        <w:t>07.11.2014-31.12.2014</w:t>
      </w: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Yayınlandığı Mecra: </w:t>
      </w:r>
      <w:r w:rsidRPr="00A60DD0">
        <w:rPr>
          <w:rFonts w:ascii="Times New Roman" w:eastAsia="Andale Sans UI" w:hAnsi="Times New Roman"/>
          <w:kern w:val="2"/>
          <w:sz w:val="24"/>
          <w:szCs w:val="24"/>
          <w:lang w:eastAsia="tr-TR"/>
        </w:rPr>
        <w:t xml:space="preserve">Televizyon </w:t>
      </w: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p>
    <w:p w:rsidR="000B260C" w:rsidRDefault="000B260C" w:rsidP="000B260C">
      <w:pPr>
        <w:spacing w:after="0" w:line="240" w:lineRule="auto"/>
        <w:jc w:val="both"/>
        <w:rPr>
          <w:rFonts w:ascii="Times New Roman" w:eastAsia="Times New Roman" w:hAnsi="Times New Roman"/>
          <w:sz w:val="24"/>
          <w:szCs w:val="24"/>
        </w:rPr>
      </w:pPr>
      <w:r w:rsidRPr="00A60DD0">
        <w:rPr>
          <w:rFonts w:ascii="Times New Roman" w:eastAsia="Andale Sans UI" w:hAnsi="Times New Roman"/>
          <w:b/>
          <w:kern w:val="2"/>
          <w:sz w:val="24"/>
          <w:szCs w:val="24"/>
          <w:lang w:eastAsia="tr-TR"/>
        </w:rPr>
        <w:t>Tespitler</w:t>
      </w:r>
      <w:r w:rsidRPr="00A60DD0">
        <w:rPr>
          <w:rFonts w:ascii="Times New Roman" w:eastAsia="Andale Sans UI" w:hAnsi="Times New Roman"/>
          <w:kern w:val="2"/>
          <w:sz w:val="24"/>
          <w:szCs w:val="24"/>
          <w:lang w:eastAsia="tr-TR"/>
        </w:rPr>
        <w:t>:</w:t>
      </w:r>
      <w:r w:rsidRPr="00A60DD0">
        <w:rPr>
          <w:rFonts w:ascii="Times New Roman" w:hAnsi="Times New Roman"/>
          <w:sz w:val="24"/>
          <w:szCs w:val="24"/>
        </w:rPr>
        <w:t xml:space="preserve"> </w:t>
      </w:r>
      <w:r w:rsidRPr="00A60DD0">
        <w:rPr>
          <w:rFonts w:ascii="Times New Roman" w:hAnsi="Times New Roman"/>
          <w:i/>
          <w:iCs/>
          <w:sz w:val="24"/>
          <w:szCs w:val="24"/>
        </w:rPr>
        <w:t>"</w:t>
      </w:r>
      <w:r w:rsidRPr="00A60DD0">
        <w:rPr>
          <w:rFonts w:ascii="Times New Roman" w:eastAsia="Times New Roman" w:hAnsi="Times New Roman"/>
          <w:sz w:val="24"/>
          <w:szCs w:val="24"/>
        </w:rPr>
        <w:t xml:space="preserve">Nescafe 3ül arada" isimli ürüne ilişkin televizyon reklamının revize edilmemiş </w:t>
      </w:r>
      <w:proofErr w:type="gramStart"/>
      <w:r w:rsidRPr="00A60DD0">
        <w:rPr>
          <w:rFonts w:ascii="Times New Roman" w:eastAsia="Times New Roman" w:hAnsi="Times New Roman"/>
          <w:sz w:val="24"/>
          <w:szCs w:val="24"/>
        </w:rPr>
        <w:t>versiyonunda</w:t>
      </w:r>
      <w:proofErr w:type="gramEnd"/>
      <w:r w:rsidRPr="00A60DD0">
        <w:rPr>
          <w:rFonts w:ascii="Times New Roman" w:eastAsia="Times New Roman" w:hAnsi="Times New Roman"/>
          <w:sz w:val="24"/>
          <w:szCs w:val="24"/>
        </w:rPr>
        <w:t xml:space="preserve">; </w:t>
      </w:r>
      <w:r w:rsidRPr="00A60DD0">
        <w:rPr>
          <w:rFonts w:ascii="Times New Roman" w:eastAsia="Times New Roman" w:hAnsi="Times New Roman"/>
          <w:i/>
          <w:sz w:val="24"/>
          <w:szCs w:val="24"/>
        </w:rPr>
        <w:t xml:space="preserve">"Gençler, şu kahveleri tadın bakalım. Bunlar bize gelmez. Zaten olay o yavrucuğum, hepsi üçü bir arada ama bir Nescafe değil. Kokuyu al, kıvamına bak, mükemmel! Her üçü bir arada değil, Nescafe 3ül arada. " </w:t>
      </w:r>
      <w:r w:rsidRPr="00A60DD0">
        <w:rPr>
          <w:rFonts w:ascii="Times New Roman" w:eastAsia="Times New Roman" w:hAnsi="Times New Roman"/>
          <w:sz w:val="24"/>
          <w:szCs w:val="24"/>
        </w:rPr>
        <w:t xml:space="preserve">ifadeleri yer alırken ekranda "#orijinalivarken" yazısının görüldüğü, "Nescafe 3ül arada" isimli ürüne ilişkin televizyon reklamının revize edilmiş </w:t>
      </w:r>
      <w:proofErr w:type="gramStart"/>
      <w:r w:rsidRPr="00A60DD0">
        <w:rPr>
          <w:rFonts w:ascii="Times New Roman" w:eastAsia="Times New Roman" w:hAnsi="Times New Roman"/>
          <w:sz w:val="24"/>
          <w:szCs w:val="24"/>
        </w:rPr>
        <w:t>versiyonunda</w:t>
      </w:r>
      <w:proofErr w:type="gramEnd"/>
      <w:r w:rsidRPr="00A60DD0">
        <w:rPr>
          <w:rFonts w:ascii="Times New Roman" w:eastAsia="Times New Roman" w:hAnsi="Times New Roman"/>
          <w:sz w:val="24"/>
          <w:szCs w:val="24"/>
        </w:rPr>
        <w:t xml:space="preserve"> ise; aynı ifadeler kullanılmakla beraber ekranda beliren "#orijinalivarken" ibaresinin kaldırılmış olduğu tespit edilmiştir.</w:t>
      </w:r>
    </w:p>
    <w:p w:rsidR="000B260C" w:rsidRPr="00A60DD0" w:rsidRDefault="000B260C" w:rsidP="000B260C">
      <w:pPr>
        <w:spacing w:after="0" w:line="240" w:lineRule="auto"/>
        <w:jc w:val="both"/>
        <w:rPr>
          <w:rFonts w:ascii="Times New Roman" w:eastAsia="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lang w:eastAsia="tr-TR"/>
        </w:rPr>
      </w:pPr>
      <w:proofErr w:type="gramStart"/>
      <w:r w:rsidRPr="00A60DD0">
        <w:rPr>
          <w:rFonts w:ascii="Times New Roman" w:eastAsia="Andale Sans UI" w:hAnsi="Times New Roman"/>
          <w:b/>
          <w:kern w:val="2"/>
          <w:sz w:val="24"/>
          <w:szCs w:val="24"/>
          <w:lang w:eastAsia="tr-TR"/>
        </w:rPr>
        <w:t>Değerlendirme/Karar:</w:t>
      </w:r>
      <w:r w:rsidRPr="00A60DD0">
        <w:rPr>
          <w:rFonts w:ascii="Times New Roman" w:hAnsi="Times New Roman"/>
          <w:sz w:val="24"/>
          <w:szCs w:val="24"/>
        </w:rPr>
        <w:t xml:space="preserve"> </w:t>
      </w:r>
      <w:r w:rsidRPr="00A60DD0">
        <w:rPr>
          <w:rFonts w:ascii="Times New Roman" w:hAnsi="Times New Roman"/>
          <w:sz w:val="24"/>
          <w:szCs w:val="24"/>
          <w:lang w:eastAsia="tr-TR"/>
        </w:rPr>
        <w:t xml:space="preserve">Firmaya ait </w:t>
      </w:r>
      <w:r w:rsidRPr="00A60DD0">
        <w:rPr>
          <w:rFonts w:ascii="Times New Roman" w:hAnsi="Times New Roman"/>
          <w:b/>
          <w:i/>
          <w:sz w:val="24"/>
          <w:szCs w:val="24"/>
          <w:lang w:eastAsia="tr-TR"/>
        </w:rPr>
        <w:t>“Nescafe 3ü1 Arada”</w:t>
      </w:r>
      <w:r w:rsidRPr="00A60DD0">
        <w:rPr>
          <w:rFonts w:ascii="Times New Roman" w:hAnsi="Times New Roman"/>
          <w:sz w:val="24"/>
          <w:szCs w:val="24"/>
          <w:lang w:eastAsia="tr-TR"/>
        </w:rPr>
        <w:t xml:space="preserve"> markalı ürüne yönelik olarak</w:t>
      </w:r>
      <w:r w:rsidRPr="00A60DD0">
        <w:rPr>
          <w:rFonts w:ascii="Times New Roman" w:hAnsi="Times New Roman"/>
          <w:color w:val="000000"/>
          <w:sz w:val="24"/>
          <w:szCs w:val="24"/>
          <w:lang w:eastAsia="tr-TR"/>
        </w:rPr>
        <w:t xml:space="preserve"> 07.11.2014-31.12.2014 tarihleri arasında ulusal televizyon kanallarında yayınlanan reklam ve tanıtımlar</w:t>
      </w:r>
      <w:r w:rsidRPr="00A60DD0">
        <w:rPr>
          <w:rFonts w:ascii="Times New Roman" w:hAnsi="Times New Roman"/>
          <w:sz w:val="24"/>
          <w:szCs w:val="24"/>
          <w:lang w:eastAsia="tr-TR"/>
        </w:rPr>
        <w:t xml:space="preserve">da, ürünün </w:t>
      </w:r>
      <w:r w:rsidRPr="00A60DD0">
        <w:rPr>
          <w:rFonts w:ascii="Times New Roman" w:hAnsi="Times New Roman"/>
          <w:i/>
          <w:sz w:val="24"/>
          <w:szCs w:val="24"/>
          <w:lang w:eastAsia="tr-TR"/>
        </w:rPr>
        <w:t xml:space="preserve">“Orijinali varken” </w:t>
      </w:r>
      <w:r w:rsidRPr="00A60DD0">
        <w:rPr>
          <w:rFonts w:ascii="Times New Roman" w:hAnsi="Times New Roman"/>
          <w:sz w:val="24"/>
          <w:szCs w:val="24"/>
          <w:lang w:eastAsia="tr-TR"/>
        </w:rPr>
        <w:t xml:space="preserve">ve </w:t>
      </w:r>
      <w:r w:rsidRPr="00A60DD0">
        <w:rPr>
          <w:rFonts w:ascii="Times New Roman" w:hAnsi="Times New Roman"/>
          <w:i/>
          <w:sz w:val="24"/>
          <w:szCs w:val="24"/>
          <w:lang w:eastAsia="tr-TR"/>
        </w:rPr>
        <w:t>“orijinal”</w:t>
      </w:r>
      <w:r w:rsidRPr="00A60DD0">
        <w:rPr>
          <w:rFonts w:ascii="Times New Roman" w:hAnsi="Times New Roman"/>
          <w:sz w:val="24"/>
          <w:szCs w:val="24"/>
          <w:lang w:eastAsia="tr-TR"/>
        </w:rPr>
        <w:t xml:space="preserve"> ifadeleriyle nitelendirilerek benzer nitelikli diğer ürünlerin orijinal olmayıp taklitçi olduğu izlenimi oluşturulduğu, böylece tüketiciler nezdinde </w:t>
      </w:r>
      <w:r w:rsidRPr="00A60DD0">
        <w:rPr>
          <w:rFonts w:ascii="Times New Roman" w:hAnsi="Times New Roman"/>
          <w:i/>
          <w:sz w:val="24"/>
          <w:szCs w:val="24"/>
          <w:lang w:eastAsia="tr-TR"/>
        </w:rPr>
        <w:t>“Orijinali ve hakikisi varken taklitçi diğer markaların ürünlerini neden alalım?”</w:t>
      </w:r>
      <w:r w:rsidRPr="00A60DD0">
        <w:rPr>
          <w:rFonts w:ascii="Times New Roman" w:hAnsi="Times New Roman"/>
          <w:sz w:val="24"/>
          <w:szCs w:val="24"/>
          <w:lang w:eastAsia="tr-TR"/>
        </w:rPr>
        <w:t xml:space="preserve"> şeklinde bir algı yaratılarak rakip firma ürünlerinin kalite ve itibarının zedelendiği; inceleme konusu reklamda yer alan </w:t>
      </w:r>
      <w:r w:rsidRPr="00A60DD0">
        <w:rPr>
          <w:rFonts w:ascii="Times New Roman" w:hAnsi="Times New Roman"/>
          <w:i/>
          <w:sz w:val="24"/>
          <w:szCs w:val="24"/>
          <w:lang w:eastAsia="tr-TR"/>
        </w:rPr>
        <w:t>“Hepsi 3ü1 arada ancak bir Nescafe değil”</w:t>
      </w:r>
      <w:r w:rsidRPr="00A60DD0">
        <w:rPr>
          <w:rFonts w:ascii="Times New Roman" w:hAnsi="Times New Roman"/>
          <w:sz w:val="24"/>
          <w:szCs w:val="24"/>
          <w:lang w:eastAsia="tr-TR"/>
        </w:rPr>
        <w:t xml:space="preserve">  ve </w:t>
      </w:r>
      <w:r w:rsidRPr="00A60DD0">
        <w:rPr>
          <w:rFonts w:ascii="Times New Roman" w:hAnsi="Times New Roman"/>
          <w:i/>
          <w:sz w:val="24"/>
          <w:szCs w:val="24"/>
          <w:lang w:eastAsia="tr-TR"/>
        </w:rPr>
        <w:t>“Her üçü bir arada değil, Nescafe 3ü1 arada”</w:t>
      </w:r>
      <w:r w:rsidRPr="00A60DD0">
        <w:rPr>
          <w:rFonts w:ascii="Times New Roman" w:hAnsi="Times New Roman"/>
          <w:sz w:val="24"/>
          <w:szCs w:val="24"/>
          <w:lang w:eastAsia="tr-TR"/>
        </w:rPr>
        <w:t xml:space="preserve"> ifadeleri ile benzer ürünler arasında ayrıcalık yaratmak suretiyle firma lehine haksız rekabete yol açıldığı ve benzer diğer ürünlerin kötülendiği, bu itibarla tüketiciler için aldatıcı ve yanıltıcı nitelikte olduğu değerlendirilen söz konusu reklam ve tanıtımların;</w:t>
      </w:r>
      <w:proofErr w:type="gramEnd"/>
    </w:p>
    <w:p w:rsidR="000B260C" w:rsidRPr="00A60DD0" w:rsidRDefault="000B260C" w:rsidP="000B260C">
      <w:pPr>
        <w:spacing w:after="0" w:line="240" w:lineRule="auto"/>
        <w:jc w:val="both"/>
        <w:rPr>
          <w:rFonts w:ascii="Times New Roman" w:hAnsi="Times New Roman"/>
          <w:sz w:val="24"/>
          <w:szCs w:val="24"/>
          <w:lang w:eastAsia="tr-TR"/>
        </w:rPr>
      </w:pPr>
    </w:p>
    <w:p w:rsidR="000B260C" w:rsidRPr="00A60DD0" w:rsidRDefault="000B260C" w:rsidP="000B260C">
      <w:pPr>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bCs/>
          <w:kern w:val="2"/>
          <w:sz w:val="24"/>
          <w:szCs w:val="24"/>
          <w:lang w:eastAsia="tr-TR"/>
        </w:rPr>
      </w:pPr>
      <w:r w:rsidRPr="00A60DD0">
        <w:rPr>
          <w:rFonts w:ascii="Times New Roman" w:eastAsia="Andale Sans UI" w:hAnsi="Times New Roman"/>
          <w:b/>
          <w:bCs/>
          <w:kern w:val="2"/>
          <w:sz w:val="24"/>
          <w:szCs w:val="24"/>
          <w:lang w:eastAsia="tr-TR"/>
        </w:rPr>
        <w:t>-</w:t>
      </w:r>
      <w:r w:rsidRPr="00A60DD0">
        <w:rPr>
          <w:rFonts w:ascii="Times New Roman" w:eastAsia="Andale Sans UI" w:hAnsi="Times New Roman"/>
          <w:kern w:val="2"/>
          <w:sz w:val="24"/>
          <w:szCs w:val="24"/>
          <w:lang w:eastAsia="tr-TR"/>
        </w:rPr>
        <w:t xml:space="preserve"> Türk Gıda Kodeksi </w:t>
      </w:r>
      <w:r w:rsidRPr="00A60DD0">
        <w:rPr>
          <w:rFonts w:ascii="Times New Roman" w:eastAsia="Andale Sans UI" w:hAnsi="Times New Roman"/>
          <w:bCs/>
          <w:kern w:val="2"/>
          <w:sz w:val="24"/>
          <w:szCs w:val="24"/>
          <w:lang w:eastAsia="tr-TR"/>
        </w:rPr>
        <w:t>Etiketleme Yönetmeliğinin “Doğru bilgilendirmeye ilişkin kurallar”</w:t>
      </w:r>
      <w:r w:rsidRPr="00A60DD0">
        <w:rPr>
          <w:rFonts w:ascii="Times New Roman" w:eastAsia="Andale Sans UI" w:hAnsi="Times New Roman"/>
          <w:b/>
          <w:bCs/>
          <w:kern w:val="2"/>
          <w:sz w:val="24"/>
          <w:szCs w:val="24"/>
          <w:lang w:eastAsia="tr-TR"/>
        </w:rPr>
        <w:t xml:space="preserve"> </w:t>
      </w:r>
      <w:r w:rsidRPr="00A60DD0">
        <w:rPr>
          <w:rFonts w:ascii="Times New Roman" w:eastAsia="Andale Sans UI" w:hAnsi="Times New Roman"/>
          <w:bCs/>
          <w:kern w:val="2"/>
          <w:sz w:val="24"/>
          <w:szCs w:val="24"/>
          <w:lang w:eastAsia="tr-TR"/>
        </w:rPr>
        <w:t>başlıklı 6 ncı, “Gıdalardaki Beslenme ve Sağlık Beyanları Genel Hükümler” başlıklı 40/1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60DD0">
        <w:rPr>
          <w:rFonts w:ascii="Times New Roman" w:eastAsia="Andale Sans UI" w:hAnsi="Times New Roman"/>
          <w:spacing w:val="-1"/>
          <w:kern w:val="2"/>
          <w:sz w:val="24"/>
          <w:szCs w:val="24"/>
          <w:lang w:eastAsia="tr-TR"/>
        </w:rPr>
        <w:t>- İnceleme konusu reklamların yayınlandığı dönemde yürürlükte bulunan Ticari Reklam ve İlanlara İlişkin İlkeler ve Uygulama Esaslarına Dair Yönetmeliğin 5/a, 5/b, 5/e, 7/a, 7/c-1, 11, 13, 14 ve 21 inci maddeleri;</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60DD0">
        <w:rPr>
          <w:rFonts w:ascii="Times New Roman" w:eastAsia="Andale Sans UI" w:hAnsi="Times New Roman"/>
          <w:spacing w:val="-1"/>
          <w:kern w:val="2"/>
          <w:sz w:val="24"/>
          <w:szCs w:val="24"/>
          <w:lang w:eastAsia="tr-TR"/>
        </w:rPr>
        <w:t>- 10.01.2015 tarihli ve 29232 sayılı Resmi Gazete’de yayınlanarak yürürlüğe giren Ticari Reklam ve Haksız Ticari Uygulamalar Yönetmeliği’nin 7/1, 7/2, 7/3, 7/4, 7/5-a, 8/1, 9/1, 10 ve 32 nci maddeleri;</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- 6502 sayılı Tüketicinin Korunması Hakkında Kanunun 61 inci maddesi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A60DD0">
        <w:rPr>
          <w:rFonts w:ascii="Times New Roman" w:eastAsia="Andale Sans UI" w:hAnsi="Times New Roman"/>
          <w:kern w:val="2"/>
          <w:sz w:val="24"/>
          <w:szCs w:val="24"/>
          <w:lang w:eastAsia="tr-TR"/>
        </w:rPr>
        <w:t>hükümlerine</w:t>
      </w:r>
      <w:proofErr w:type="gramEnd"/>
      <w:r w:rsidRPr="00A60DD0">
        <w:rPr>
          <w:rFonts w:ascii="Times New Roman" w:eastAsia="Andale Sans UI" w:hAnsi="Times New Roman"/>
          <w:kern w:val="2"/>
          <w:sz w:val="24"/>
          <w:szCs w:val="24"/>
          <w:lang w:eastAsia="tr-TR"/>
        </w:rPr>
        <w:t xml:space="preserve"> aykırı olduğuna</w:t>
      </w:r>
      <w:r w:rsidRPr="00A60DD0">
        <w:rPr>
          <w:rFonts w:ascii="Times New Roman" w:eastAsia="Andale Sans UI" w:hAnsi="Times New Roman"/>
          <w:b/>
          <w:kern w:val="2"/>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Buna göre, reklam veren</w:t>
      </w:r>
      <w:r w:rsidRPr="00A60DD0">
        <w:rPr>
          <w:rFonts w:ascii="Times New Roman" w:eastAsia="Andale Sans UI" w:hAnsi="Times New Roman"/>
          <w:b/>
          <w:bCs/>
          <w:kern w:val="2"/>
          <w:sz w:val="24"/>
          <w:szCs w:val="24"/>
          <w:lang w:eastAsia="tr-TR"/>
        </w:rPr>
        <w:t xml:space="preserve"> </w:t>
      </w:r>
      <w:r w:rsidRPr="00A60DD0">
        <w:rPr>
          <w:rFonts w:ascii="Times New Roman" w:eastAsia="Times New Roman" w:hAnsi="Times New Roman"/>
          <w:b/>
          <w:sz w:val="24"/>
          <w:szCs w:val="24"/>
          <w:lang w:eastAsia="tr-TR"/>
        </w:rPr>
        <w:t xml:space="preserve">Nestle Türkiye Gıda Sanayi A.Ş. </w:t>
      </w:r>
      <w:r w:rsidRPr="00A60DD0">
        <w:rPr>
          <w:rFonts w:ascii="Times New Roman" w:eastAsia="Andale Sans UI" w:hAnsi="Times New Roman"/>
          <w:kern w:val="2"/>
          <w:sz w:val="24"/>
          <w:szCs w:val="24"/>
          <w:lang w:eastAsia="tr-TR"/>
        </w:rPr>
        <w:t>hakkında, 6502 sa</w:t>
      </w:r>
      <w:r>
        <w:rPr>
          <w:rFonts w:ascii="Times New Roman" w:eastAsia="Andale Sans UI" w:hAnsi="Times New Roman"/>
          <w:kern w:val="2"/>
          <w:sz w:val="24"/>
          <w:szCs w:val="24"/>
          <w:lang w:eastAsia="tr-TR"/>
        </w:rPr>
        <w:t xml:space="preserve">yılı Kanun’un 63 üncü ve 77/12 </w:t>
      </w:r>
      <w:r w:rsidRPr="00A60DD0">
        <w:rPr>
          <w:rFonts w:ascii="Times New Roman" w:eastAsia="Andale Sans UI" w:hAnsi="Times New Roman"/>
          <w:kern w:val="2"/>
          <w:sz w:val="24"/>
          <w:szCs w:val="24"/>
          <w:lang w:eastAsia="tr-TR"/>
        </w:rPr>
        <w:t xml:space="preserve">nci maddeleri </w:t>
      </w:r>
      <w:r w:rsidRPr="00A60DD0">
        <w:rPr>
          <w:rFonts w:ascii="Times New Roman" w:eastAsia="Times New Roman" w:hAnsi="Times New Roman"/>
          <w:sz w:val="24"/>
          <w:szCs w:val="24"/>
          <w:lang w:eastAsia="tr-TR"/>
        </w:rPr>
        <w:t xml:space="preserve">uyarınca </w:t>
      </w:r>
      <w:r w:rsidRPr="00A60DD0">
        <w:rPr>
          <w:rFonts w:ascii="Times New Roman" w:hAnsi="Times New Roman"/>
          <w:b/>
          <w:sz w:val="24"/>
          <w:szCs w:val="24"/>
        </w:rPr>
        <w:t>200.000</w:t>
      </w:r>
      <w:r>
        <w:rPr>
          <w:rFonts w:ascii="Times New Roman" w:eastAsia="Times New Roman" w:hAnsi="Times New Roman"/>
          <w:b/>
          <w:sz w:val="24"/>
          <w:szCs w:val="24"/>
          <w:lang w:eastAsia="tr-TR"/>
        </w:rPr>
        <w:t>-</w:t>
      </w:r>
      <w:r w:rsidRPr="00A60DD0">
        <w:rPr>
          <w:rFonts w:ascii="Times New Roman" w:eastAsia="Times New Roman" w:hAnsi="Times New Roman"/>
          <w:b/>
          <w:sz w:val="24"/>
          <w:szCs w:val="24"/>
          <w:lang w:eastAsia="tr-TR"/>
        </w:rPr>
        <w:t xml:space="preserve">TL </w:t>
      </w:r>
      <w:r w:rsidRPr="00A60DD0">
        <w:rPr>
          <w:rFonts w:ascii="Times New Roman" w:eastAsia="Times New Roman" w:hAnsi="Times New Roman"/>
          <w:b/>
          <w:bCs/>
          <w:iCs/>
          <w:sz w:val="24"/>
          <w:szCs w:val="24"/>
          <w:lang w:eastAsia="tr-TR"/>
        </w:rPr>
        <w:t xml:space="preserve">(İkiyüzbin Türk Lirası) </w:t>
      </w:r>
      <w:r w:rsidRPr="00A60DD0">
        <w:rPr>
          <w:rFonts w:ascii="Times New Roman" w:hAnsi="Times New Roman"/>
          <w:b/>
          <w:sz w:val="24"/>
          <w:szCs w:val="24"/>
        </w:rPr>
        <w:t>idari para ve anılan reklamları durdurma cezaları</w:t>
      </w:r>
      <w:r w:rsidRPr="00A60DD0">
        <w:rPr>
          <w:rFonts w:ascii="Times New Roman" w:hAnsi="Times New Roman"/>
          <w:sz w:val="24"/>
          <w:szCs w:val="24"/>
        </w:rPr>
        <w:t xml:space="preserve"> </w:t>
      </w:r>
      <w:r w:rsidRPr="00A60DD0">
        <w:rPr>
          <w:rFonts w:ascii="Times New Roman" w:eastAsia="Times New Roman" w:hAnsi="Times New Roman"/>
          <w:sz w:val="24"/>
          <w:szCs w:val="24"/>
          <w:lang w:eastAsia="tr-TR"/>
        </w:rPr>
        <w:t>verilmesine</w:t>
      </w:r>
      <w:r w:rsidRPr="00A60DD0">
        <w:rPr>
          <w:rFonts w:ascii="Times New Roman" w:eastAsia="Andale Sans UI" w:hAnsi="Times New Roman"/>
          <w:kern w:val="2"/>
          <w:sz w:val="24"/>
          <w:szCs w:val="24"/>
          <w:lang w:eastAsia="tr-TR"/>
        </w:rPr>
        <w:t xml:space="preserve"> karar verilmiştir.</w:t>
      </w:r>
    </w:p>
    <w:p w:rsidR="000B260C" w:rsidRPr="00A60DD0" w:rsidRDefault="000B260C" w:rsidP="000B260C">
      <w:pPr>
        <w:widowControl w:val="0"/>
        <w:suppressAutoHyphens/>
        <w:spacing w:after="0" w:line="240" w:lineRule="auto"/>
        <w:ind w:left="2832" w:firstLine="708"/>
        <w:jc w:val="both"/>
        <w:rPr>
          <w:rFonts w:ascii="Times New Roman" w:eastAsia="Andale Sans UI" w:hAnsi="Times New Roman"/>
          <w:b/>
          <w:kern w:val="1"/>
          <w:sz w:val="24"/>
          <w:szCs w:val="24"/>
          <w:u w:val="single"/>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bCs/>
          <w:kern w:val="2"/>
          <w:sz w:val="24"/>
          <w:szCs w:val="24"/>
          <w:lang w:eastAsia="tr-TR"/>
        </w:rPr>
      </w:pPr>
      <w:r w:rsidRPr="00A60DD0">
        <w:rPr>
          <w:rFonts w:ascii="Times New Roman" w:eastAsia="Andale Sans UI" w:hAnsi="Times New Roman"/>
          <w:b/>
          <w:bCs/>
          <w:kern w:val="2"/>
          <w:sz w:val="24"/>
          <w:szCs w:val="24"/>
          <w:lang w:eastAsia="tr-TR"/>
        </w:rPr>
        <w:t>64)</w:t>
      </w:r>
    </w:p>
    <w:p w:rsidR="000B260C" w:rsidRPr="00A60DD0" w:rsidRDefault="000B260C" w:rsidP="000B260C">
      <w:pPr>
        <w:widowControl w:val="0"/>
        <w:suppressAutoHyphens/>
        <w:spacing w:after="0" w:line="240" w:lineRule="auto"/>
        <w:jc w:val="both"/>
        <w:rPr>
          <w:rFonts w:ascii="Times New Roman" w:eastAsia="Andale Sans UI" w:hAnsi="Times New Roman"/>
          <w:b/>
          <w:bCs/>
          <w:kern w:val="2"/>
          <w:sz w:val="24"/>
          <w:szCs w:val="24"/>
          <w:lang w:eastAsia="tr-TR"/>
        </w:rPr>
      </w:pP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Dosya No: 2014/1706</w:t>
      </w: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w:t>
      </w:r>
      <w:r w:rsidRPr="00A60DD0">
        <w:rPr>
          <w:rFonts w:ascii="Times New Roman" w:eastAsia="Andale Sans UI" w:hAnsi="Times New Roman"/>
          <w:b/>
          <w:bCs/>
          <w:kern w:val="2"/>
          <w:sz w:val="24"/>
          <w:szCs w:val="24"/>
          <w:lang w:eastAsia="tr-TR"/>
        </w:rPr>
        <w:t xml:space="preserve"> </w:t>
      </w:r>
      <w:r w:rsidRPr="00A60DD0">
        <w:rPr>
          <w:rFonts w:ascii="Times New Roman" w:eastAsia="Times New Roman" w:hAnsi="Times New Roman"/>
          <w:b/>
          <w:sz w:val="24"/>
          <w:szCs w:val="24"/>
          <w:lang w:eastAsia="tr-TR"/>
        </w:rPr>
        <w:t xml:space="preserve">Kent Gıda Maddeleri San. </w:t>
      </w:r>
      <w:proofErr w:type="gramStart"/>
      <w:r w:rsidRPr="00A60DD0">
        <w:rPr>
          <w:rFonts w:ascii="Times New Roman" w:eastAsia="Times New Roman" w:hAnsi="Times New Roman"/>
          <w:b/>
          <w:sz w:val="24"/>
          <w:szCs w:val="24"/>
          <w:lang w:eastAsia="tr-TR"/>
        </w:rPr>
        <w:t>ve</w:t>
      </w:r>
      <w:proofErr w:type="gramEnd"/>
      <w:r w:rsidRPr="00A60DD0">
        <w:rPr>
          <w:rFonts w:ascii="Times New Roman" w:eastAsia="Times New Roman" w:hAnsi="Times New Roman"/>
          <w:b/>
          <w:sz w:val="24"/>
          <w:szCs w:val="24"/>
          <w:lang w:eastAsia="tr-TR"/>
        </w:rPr>
        <w:t xml:space="preserve"> Tic. A.Ş.</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tabs>
          <w:tab w:val="left" w:pos="2400"/>
          <w:tab w:val="left" w:pos="3192"/>
          <w:tab w:val="right" w:pos="9070"/>
        </w:tabs>
        <w:spacing w:after="0" w:line="240" w:lineRule="auto"/>
        <w:ind w:left="24" w:right="24"/>
        <w:jc w:val="both"/>
        <w:rPr>
          <w:rFonts w:ascii="Times New Roman" w:eastAsia="Times New Roman" w:hAnsi="Times New Roman"/>
          <w:sz w:val="24"/>
          <w:szCs w:val="24"/>
          <w:lang w:eastAsia="tr-TR"/>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 Reklam: </w:t>
      </w:r>
      <w:r w:rsidRPr="00A60DD0">
        <w:rPr>
          <w:rFonts w:ascii="Times New Roman" w:eastAsia="Times New Roman" w:hAnsi="Times New Roman"/>
          <w:b/>
          <w:i/>
          <w:sz w:val="24"/>
          <w:szCs w:val="24"/>
          <w:lang w:eastAsia="tr-TR"/>
        </w:rPr>
        <w:t>“First Sensations”</w:t>
      </w:r>
      <w:r w:rsidRPr="00A60DD0">
        <w:rPr>
          <w:rFonts w:ascii="Times New Roman" w:eastAsia="Times New Roman" w:hAnsi="Times New Roman"/>
          <w:sz w:val="24"/>
          <w:szCs w:val="24"/>
          <w:lang w:eastAsia="tr-TR"/>
        </w:rPr>
        <w:t xml:space="preserve"> markalı ürüne yönelik olarak düzenlenen </w:t>
      </w:r>
      <w:r w:rsidRPr="00A60DD0">
        <w:rPr>
          <w:rFonts w:ascii="Times New Roman" w:eastAsia="Times New Roman" w:hAnsi="Times New Roman"/>
          <w:b/>
          <w:i/>
          <w:sz w:val="24"/>
          <w:szCs w:val="24"/>
          <w:lang w:eastAsia="tr-TR"/>
        </w:rPr>
        <w:t>“First’ten Muhteşem Hediyeler”</w:t>
      </w:r>
      <w:r w:rsidRPr="00A60DD0">
        <w:rPr>
          <w:rFonts w:ascii="Times New Roman" w:eastAsia="Times New Roman" w:hAnsi="Times New Roman"/>
          <w:sz w:val="24"/>
          <w:szCs w:val="24"/>
          <w:lang w:eastAsia="tr-TR"/>
        </w:rPr>
        <w:t xml:space="preserve"> başlıklı kampanya</w:t>
      </w:r>
      <w:r>
        <w:rPr>
          <w:rFonts w:ascii="Times New Roman" w:eastAsia="Times New Roman" w:hAnsi="Times New Roman"/>
          <w:sz w:val="24"/>
          <w:szCs w:val="24"/>
          <w:lang w:eastAsia="tr-TR"/>
        </w:rPr>
        <w:t>ya ilişkin reklam ve tanıtımlar</w:t>
      </w:r>
    </w:p>
    <w:p w:rsidR="000B260C" w:rsidRPr="00A60DD0" w:rsidRDefault="000B260C" w:rsidP="000B260C">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Reklam Yayın Tarihi: </w:t>
      </w:r>
      <w:r w:rsidRPr="00A60DD0">
        <w:rPr>
          <w:rFonts w:ascii="Times New Roman" w:eastAsia="Andale Sans UI" w:hAnsi="Times New Roman"/>
          <w:kern w:val="2"/>
          <w:sz w:val="24"/>
          <w:szCs w:val="24"/>
          <w:lang w:eastAsia="tr-TR"/>
        </w:rPr>
        <w:t>02.05.2014 - 25.06.2014</w:t>
      </w:r>
    </w:p>
    <w:p w:rsidR="000B260C" w:rsidRPr="00A60DD0" w:rsidRDefault="000B260C" w:rsidP="000B260C">
      <w:pPr>
        <w:widowControl w:val="0"/>
        <w:suppressAutoHyphens/>
        <w:spacing w:after="0" w:line="240" w:lineRule="auto"/>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Yayınlandığı Mecra: </w:t>
      </w:r>
      <w:r w:rsidRPr="00A60DD0">
        <w:rPr>
          <w:rFonts w:ascii="Times New Roman" w:eastAsia="Andale Sans UI" w:hAnsi="Times New Roman"/>
          <w:kern w:val="2"/>
          <w:sz w:val="24"/>
          <w:szCs w:val="24"/>
          <w:lang w:eastAsia="tr-TR"/>
        </w:rPr>
        <w:t>Televizyon, İnternet, Afiş</w:t>
      </w:r>
    </w:p>
    <w:p w:rsidR="000B260C" w:rsidRDefault="000B260C" w:rsidP="000B260C">
      <w:pPr>
        <w:spacing w:after="0" w:line="240" w:lineRule="auto"/>
        <w:jc w:val="both"/>
        <w:rPr>
          <w:rFonts w:ascii="Times New Roman" w:hAnsi="Times New Roman"/>
          <w:sz w:val="24"/>
          <w:szCs w:val="24"/>
          <w:u w:val="single"/>
        </w:rPr>
      </w:pPr>
      <w:r w:rsidRPr="00A60DD0">
        <w:rPr>
          <w:rFonts w:ascii="Times New Roman" w:eastAsia="Andale Sans UI" w:hAnsi="Times New Roman"/>
          <w:b/>
          <w:kern w:val="2"/>
          <w:sz w:val="24"/>
          <w:szCs w:val="24"/>
          <w:lang w:eastAsia="tr-TR"/>
        </w:rPr>
        <w:t>Tespitler</w:t>
      </w:r>
      <w:r w:rsidRPr="00A60DD0">
        <w:rPr>
          <w:rFonts w:ascii="Times New Roman" w:eastAsia="Andale Sans UI" w:hAnsi="Times New Roman"/>
          <w:kern w:val="2"/>
          <w:sz w:val="24"/>
          <w:szCs w:val="24"/>
          <w:lang w:eastAsia="tr-TR"/>
        </w:rPr>
        <w:t>:</w:t>
      </w:r>
      <w:r w:rsidRPr="00A60DD0">
        <w:rPr>
          <w:rFonts w:ascii="Times New Roman" w:hAnsi="Times New Roman"/>
          <w:sz w:val="24"/>
          <w:szCs w:val="24"/>
        </w:rPr>
        <w:t xml:space="preserve"> </w:t>
      </w:r>
      <w:r w:rsidRPr="00A60DD0">
        <w:rPr>
          <w:rFonts w:ascii="Times New Roman" w:hAnsi="Times New Roman"/>
          <w:sz w:val="24"/>
          <w:szCs w:val="24"/>
          <w:u w:val="single"/>
        </w:rPr>
        <w:t xml:space="preserve">“First Sensations” markalı ürünlere ilişkin </w:t>
      </w:r>
      <w:r w:rsidRPr="00A60DD0">
        <w:rPr>
          <w:rFonts w:ascii="Times New Roman" w:hAnsi="Times New Roman"/>
          <w:i/>
          <w:sz w:val="24"/>
          <w:szCs w:val="24"/>
          <w:u w:val="single"/>
        </w:rPr>
        <w:t>“First’ten muhteşem hediyeler”</w:t>
      </w:r>
      <w:r w:rsidRPr="00A60DD0">
        <w:rPr>
          <w:rFonts w:ascii="Times New Roman" w:hAnsi="Times New Roman"/>
          <w:sz w:val="24"/>
          <w:szCs w:val="24"/>
          <w:u w:val="single"/>
        </w:rPr>
        <w:t xml:space="preserve"> başlıklı kampanya kapsamında yayınlanan televizyon reklamlarının 20 saniyelik </w:t>
      </w:r>
      <w:proofErr w:type="gramStart"/>
      <w:r w:rsidRPr="00A60DD0">
        <w:rPr>
          <w:rFonts w:ascii="Times New Roman" w:hAnsi="Times New Roman"/>
          <w:sz w:val="24"/>
          <w:szCs w:val="24"/>
          <w:u w:val="single"/>
        </w:rPr>
        <w:t>versiyonunda</w:t>
      </w:r>
      <w:proofErr w:type="gramEnd"/>
      <w:r w:rsidRPr="00A60DD0">
        <w:rPr>
          <w:rFonts w:ascii="Times New Roman" w:hAnsi="Times New Roman"/>
          <w:sz w:val="24"/>
          <w:szCs w:val="24"/>
          <w:u w:val="single"/>
        </w:rPr>
        <w:t>;</w:t>
      </w:r>
    </w:p>
    <w:p w:rsidR="000B260C" w:rsidRPr="00A60DD0" w:rsidRDefault="000B260C" w:rsidP="000B260C">
      <w:pPr>
        <w:spacing w:after="0" w:line="240" w:lineRule="auto"/>
        <w:jc w:val="both"/>
        <w:rPr>
          <w:rFonts w:ascii="Times New Roman" w:hAnsi="Times New Roman"/>
          <w:sz w:val="24"/>
          <w:szCs w:val="24"/>
          <w:u w:val="single"/>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i/>
          <w:sz w:val="24"/>
          <w:szCs w:val="24"/>
        </w:rPr>
        <w:t xml:space="preserve">“İbiza’da efsane DJ ile eğlenceye var mısın? First Sensations paketlerindeki şifreyi 3141’e gönder veya first.com.tr ye girip çekilişe katıl, muhteşem ödülleri kazanma şansı yakala! Üstelik katılan herkese 4 saat konuşma hediye! Daha çok First Sensations al, İbiza’da eğlenceyi kaçırma!” </w:t>
      </w:r>
      <w:r w:rsidRPr="00A60DD0">
        <w:rPr>
          <w:rFonts w:ascii="Times New Roman" w:hAnsi="Times New Roman"/>
          <w:sz w:val="24"/>
          <w:szCs w:val="24"/>
        </w:rPr>
        <w:t xml:space="preserve">sözlü ifadelerinin yer aldığı, reklam esnasında ekranda beliren patlangaçlarda </w:t>
      </w:r>
      <w:r w:rsidRPr="00A60DD0">
        <w:rPr>
          <w:rFonts w:ascii="Times New Roman" w:hAnsi="Times New Roman"/>
          <w:i/>
          <w:sz w:val="24"/>
          <w:szCs w:val="24"/>
        </w:rPr>
        <w:t xml:space="preserve">“30 SAMSUNG GALAXY”,  “40 SONY VAİO NOTEBOOK”, “100 BEATS KULAKLIK” </w:t>
      </w:r>
      <w:r w:rsidRPr="00A60DD0">
        <w:rPr>
          <w:rFonts w:ascii="Times New Roman" w:hAnsi="Times New Roman"/>
          <w:sz w:val="24"/>
          <w:szCs w:val="24"/>
        </w:rPr>
        <w:t xml:space="preserve">ve </w:t>
      </w:r>
      <w:r w:rsidRPr="00A60DD0">
        <w:rPr>
          <w:rFonts w:ascii="Times New Roman" w:hAnsi="Times New Roman"/>
          <w:i/>
          <w:sz w:val="24"/>
          <w:szCs w:val="24"/>
        </w:rPr>
        <w:t xml:space="preserve"> “ŞİFREYİ GÖNDEREN HERKESE ANINDA 4 SAAT KONUŞMA HEDİYE”</w:t>
      </w:r>
      <w:r w:rsidRPr="00A60DD0">
        <w:rPr>
          <w:rFonts w:ascii="Times New Roman" w:hAnsi="Times New Roman"/>
          <w:sz w:val="24"/>
          <w:szCs w:val="24"/>
        </w:rPr>
        <w:t xml:space="preserve"> ifadelerinin ve ekranda geçen alt yazıda</w:t>
      </w:r>
      <w:r w:rsidRPr="00A60DD0">
        <w:rPr>
          <w:rFonts w:ascii="Times New Roman" w:hAnsi="Times New Roman"/>
          <w:i/>
          <w:sz w:val="24"/>
          <w:szCs w:val="24"/>
        </w:rPr>
        <w:t xml:space="preserve"> “MPİ Gen. Müd.’</w:t>
      </w:r>
      <w:proofErr w:type="gramStart"/>
      <w:r w:rsidRPr="00A60DD0">
        <w:rPr>
          <w:rFonts w:ascii="Times New Roman" w:hAnsi="Times New Roman"/>
          <w:i/>
          <w:sz w:val="24"/>
          <w:szCs w:val="24"/>
        </w:rPr>
        <w:t>nün …sayılı</w:t>
      </w:r>
      <w:proofErr w:type="gramEnd"/>
      <w:r w:rsidRPr="00A60DD0">
        <w:rPr>
          <w:rFonts w:ascii="Times New Roman" w:hAnsi="Times New Roman"/>
          <w:i/>
          <w:sz w:val="24"/>
          <w:szCs w:val="24"/>
        </w:rPr>
        <w:t xml:space="preserve"> izniyle 01.05.2014-25.06.2014 tarihleri arasında Türkiye’de geçerlidir. 18 yaşından küçükler katılamaz. Fatura ve şifreli ürün ibrazı zorunludur. İnternetten katılım ücretsizdir. Kısa mesajla katılım KDV ve ÖTV </w:t>
      </w:r>
      <w:proofErr w:type="gramStart"/>
      <w:r w:rsidRPr="00A60DD0">
        <w:rPr>
          <w:rFonts w:ascii="Times New Roman" w:hAnsi="Times New Roman"/>
          <w:i/>
          <w:sz w:val="24"/>
          <w:szCs w:val="24"/>
        </w:rPr>
        <w:t>dahil</w:t>
      </w:r>
      <w:proofErr w:type="gramEnd"/>
      <w:r w:rsidRPr="00A60DD0">
        <w:rPr>
          <w:rFonts w:ascii="Times New Roman" w:hAnsi="Times New Roman"/>
          <w:i/>
          <w:sz w:val="24"/>
          <w:szCs w:val="24"/>
        </w:rPr>
        <w:t xml:space="preserve">: Avea için 0.60 TL, Turkcell için 0.65 TL Vodafone için 0.40 TL olarak ücretlendirilir. ÖTV, KDV hariç yasal yükümlülük talihliye aittir.” </w:t>
      </w:r>
      <w:r w:rsidRPr="00A60DD0">
        <w:rPr>
          <w:rFonts w:ascii="Times New Roman" w:hAnsi="Times New Roman"/>
          <w:sz w:val="24"/>
          <w:szCs w:val="24"/>
        </w:rPr>
        <w:t>ifadelerinin yazılı olduğu,</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u w:val="single"/>
        </w:rPr>
      </w:pPr>
      <w:r w:rsidRPr="00A60DD0">
        <w:rPr>
          <w:rFonts w:ascii="Times New Roman" w:hAnsi="Times New Roman"/>
          <w:sz w:val="24"/>
          <w:szCs w:val="24"/>
          <w:u w:val="single"/>
        </w:rPr>
        <w:t xml:space="preserve">Televizyon reklamlarının 14 saniyelik kısa </w:t>
      </w:r>
      <w:proofErr w:type="gramStart"/>
      <w:r w:rsidRPr="00A60DD0">
        <w:rPr>
          <w:rFonts w:ascii="Times New Roman" w:hAnsi="Times New Roman"/>
          <w:sz w:val="24"/>
          <w:szCs w:val="24"/>
          <w:u w:val="single"/>
        </w:rPr>
        <w:t>versiyonunda</w:t>
      </w:r>
      <w:proofErr w:type="gramEnd"/>
      <w:r w:rsidRPr="00A60DD0">
        <w:rPr>
          <w:rFonts w:ascii="Times New Roman" w:hAnsi="Times New Roman"/>
          <w:sz w:val="24"/>
          <w:szCs w:val="24"/>
          <w:u w:val="single"/>
        </w:rPr>
        <w:t xml:space="preserve"> ise;</w:t>
      </w:r>
    </w:p>
    <w:p w:rsidR="000B260C" w:rsidRPr="00A60DD0" w:rsidRDefault="000B260C" w:rsidP="000B260C">
      <w:pPr>
        <w:spacing w:after="0" w:line="240" w:lineRule="auto"/>
        <w:jc w:val="both"/>
        <w:rPr>
          <w:rFonts w:ascii="Times New Roman" w:hAnsi="Times New Roman"/>
          <w:sz w:val="24"/>
          <w:szCs w:val="24"/>
          <w:u w:val="single"/>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i/>
          <w:sz w:val="24"/>
          <w:szCs w:val="24"/>
        </w:rPr>
        <w:t xml:space="preserve"> “İbiza’da efsane DJ ile eğlenceye var mısın?</w:t>
      </w:r>
      <w:r w:rsidRPr="00A60DD0">
        <w:rPr>
          <w:rFonts w:ascii="Times New Roman" w:hAnsi="Times New Roman"/>
          <w:sz w:val="24"/>
          <w:szCs w:val="24"/>
        </w:rPr>
        <w:t xml:space="preserve"> </w:t>
      </w:r>
      <w:r w:rsidRPr="00A60DD0">
        <w:rPr>
          <w:rFonts w:ascii="Times New Roman" w:hAnsi="Times New Roman"/>
          <w:i/>
          <w:sz w:val="24"/>
          <w:szCs w:val="24"/>
        </w:rPr>
        <w:t>First Sensations paketlerindeki şifreyi 3141’e gönder, muhteşem ödülleri kazanma şansı yakala!</w:t>
      </w:r>
      <w:r w:rsidRPr="00A60DD0">
        <w:rPr>
          <w:rFonts w:ascii="Times New Roman" w:hAnsi="Times New Roman"/>
          <w:sz w:val="24"/>
          <w:szCs w:val="24"/>
        </w:rPr>
        <w:t xml:space="preserve"> </w:t>
      </w:r>
      <w:r w:rsidRPr="00A60DD0">
        <w:rPr>
          <w:rFonts w:ascii="Times New Roman" w:hAnsi="Times New Roman"/>
          <w:i/>
          <w:sz w:val="24"/>
          <w:szCs w:val="24"/>
        </w:rPr>
        <w:t>Katılan herkese 4 saat konuşma hediye!</w:t>
      </w:r>
      <w:r w:rsidRPr="00A60DD0">
        <w:rPr>
          <w:rFonts w:ascii="Times New Roman" w:hAnsi="Times New Roman"/>
          <w:sz w:val="24"/>
          <w:szCs w:val="24"/>
        </w:rPr>
        <w:t xml:space="preserve"> </w:t>
      </w:r>
      <w:r w:rsidRPr="00A60DD0">
        <w:rPr>
          <w:rFonts w:ascii="Times New Roman" w:hAnsi="Times New Roman"/>
          <w:i/>
          <w:sz w:val="24"/>
          <w:szCs w:val="24"/>
        </w:rPr>
        <w:t>İbiza’da eğlenceyi kaçırma!”</w:t>
      </w:r>
      <w:r w:rsidRPr="00A60DD0">
        <w:rPr>
          <w:rFonts w:ascii="Times New Roman" w:hAnsi="Times New Roman"/>
          <w:sz w:val="24"/>
          <w:szCs w:val="24"/>
        </w:rPr>
        <w:t xml:space="preserve"> sözlü ifadelerinin yer aldığı</w:t>
      </w:r>
      <w:proofErr w:type="gramStart"/>
      <w:r w:rsidRPr="00A60DD0">
        <w:rPr>
          <w:rFonts w:ascii="Times New Roman" w:hAnsi="Times New Roman"/>
          <w:sz w:val="24"/>
          <w:szCs w:val="24"/>
        </w:rPr>
        <w:t>,,</w:t>
      </w:r>
      <w:proofErr w:type="gramEnd"/>
      <w:r w:rsidRPr="00A60DD0">
        <w:rPr>
          <w:rFonts w:ascii="Times New Roman" w:hAnsi="Times New Roman"/>
          <w:sz w:val="24"/>
          <w:szCs w:val="24"/>
        </w:rPr>
        <w:t xml:space="preserve"> yine reklam esnasında ekranda beliren patlangaçlarda ise </w:t>
      </w:r>
      <w:r w:rsidRPr="00A60DD0">
        <w:rPr>
          <w:rFonts w:ascii="Times New Roman" w:hAnsi="Times New Roman"/>
          <w:i/>
          <w:sz w:val="24"/>
          <w:szCs w:val="24"/>
        </w:rPr>
        <w:t xml:space="preserve">“30 SAMSUNG GALAXY”,  “40 SONY VAİO NOTEBOOK”, “100 BEATS KULAKLIK” </w:t>
      </w:r>
      <w:r w:rsidRPr="00A60DD0">
        <w:rPr>
          <w:rFonts w:ascii="Times New Roman" w:hAnsi="Times New Roman"/>
          <w:sz w:val="24"/>
          <w:szCs w:val="24"/>
        </w:rPr>
        <w:t>ve</w:t>
      </w:r>
      <w:r w:rsidRPr="00A60DD0">
        <w:rPr>
          <w:rFonts w:ascii="Times New Roman" w:hAnsi="Times New Roman"/>
          <w:i/>
          <w:sz w:val="24"/>
          <w:szCs w:val="24"/>
        </w:rPr>
        <w:t xml:space="preserve"> “ŞİFREYİ GÖNDEREN HERKESE ANINDA 4 SAAT KONUŞMA HEDİYE”</w:t>
      </w:r>
      <w:r w:rsidRPr="00A60DD0">
        <w:rPr>
          <w:rFonts w:ascii="Times New Roman" w:hAnsi="Times New Roman"/>
          <w:sz w:val="24"/>
          <w:szCs w:val="24"/>
        </w:rPr>
        <w:t xml:space="preserve"> şeklinde ifadelerin yazılı olduğu,</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u w:val="single"/>
        </w:rPr>
      </w:pPr>
      <w:r w:rsidRPr="00A60DD0">
        <w:rPr>
          <w:rFonts w:ascii="Times New Roman" w:hAnsi="Times New Roman"/>
          <w:sz w:val="24"/>
          <w:szCs w:val="24"/>
          <w:u w:val="single"/>
        </w:rPr>
        <w:t>Söz konusu kampanyaya ilişkin radyo reklamlarında;</w:t>
      </w:r>
    </w:p>
    <w:p w:rsidR="000B260C" w:rsidRPr="00A60DD0" w:rsidRDefault="000B260C" w:rsidP="000B260C">
      <w:pPr>
        <w:spacing w:after="0" w:line="240" w:lineRule="auto"/>
        <w:jc w:val="both"/>
        <w:rPr>
          <w:rFonts w:ascii="Times New Roman" w:hAnsi="Times New Roman"/>
          <w:sz w:val="24"/>
          <w:szCs w:val="24"/>
          <w:u w:val="single"/>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i/>
          <w:sz w:val="24"/>
          <w:szCs w:val="24"/>
        </w:rPr>
        <w:t>“First Sensations’tan muhteşem hediyeler! 100 Beats Kulaklık, 40 Sony Vaio Notebook, 30 Samsung Galaxy S4 ve 10 çifte çılgın İbiza Tatili! First Sensations paketlerindeki şifreyi 3141’e kısa mesaj at, çekilişe katıl! Üstelik herkese anında tüm operatörlerden günlük 4 saatlik konuşma süresi hediye! Ayrıntılı bilgi için first.com.tr!”</w:t>
      </w:r>
      <w:r w:rsidRPr="00A60DD0">
        <w:rPr>
          <w:rFonts w:ascii="Times New Roman" w:hAnsi="Times New Roman"/>
          <w:sz w:val="24"/>
          <w:szCs w:val="24"/>
        </w:rPr>
        <w:t xml:space="preserve"> sözlü ifadelerinin yer aldığı,</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u w:val="single"/>
        </w:rPr>
      </w:pPr>
      <w:r w:rsidRPr="00A60DD0">
        <w:rPr>
          <w:rFonts w:ascii="Times New Roman" w:hAnsi="Times New Roman"/>
          <w:sz w:val="24"/>
          <w:szCs w:val="24"/>
          <w:u w:val="single"/>
        </w:rPr>
        <w:t>Kampanyaya ilişkin ilanlarda;</w:t>
      </w:r>
    </w:p>
    <w:p w:rsidR="000B260C" w:rsidRPr="00A60DD0" w:rsidRDefault="000B260C" w:rsidP="000B260C">
      <w:pPr>
        <w:spacing w:after="0" w:line="240" w:lineRule="auto"/>
        <w:jc w:val="both"/>
        <w:rPr>
          <w:rFonts w:ascii="Times New Roman" w:hAnsi="Times New Roman"/>
          <w:sz w:val="24"/>
          <w:szCs w:val="24"/>
          <w:u w:val="single"/>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i/>
          <w:sz w:val="24"/>
          <w:szCs w:val="24"/>
        </w:rPr>
        <w:t>“First’ten muhteşem hediyeler. 30 Samsung Galaxy S4. 40 Sony Vaio Notebook. 100 Beats Kulaklık.  10 çifte İbiza Tatili. Şifreyi Gönderen Herkese Anında 4 Saat Konuşma Hediye. 1 Mayıs – 25 Haziran 2014 First Sensations Paketlerindeki Şifreyi Adın, Soyadın ve Adresin İle 3141’e Gönder. Çekilişe Katıl!”</w:t>
      </w:r>
      <w:r w:rsidRPr="00A60DD0">
        <w:rPr>
          <w:rFonts w:ascii="Times New Roman" w:hAnsi="Times New Roman"/>
          <w:sz w:val="24"/>
          <w:szCs w:val="24"/>
        </w:rPr>
        <w:t xml:space="preserve"> ifadelerinin yer aldığı ve dipnotta  </w:t>
      </w:r>
      <w:r w:rsidRPr="00A60DD0">
        <w:rPr>
          <w:rFonts w:ascii="Times New Roman" w:hAnsi="Times New Roman"/>
          <w:i/>
          <w:sz w:val="24"/>
          <w:szCs w:val="24"/>
        </w:rPr>
        <w:t xml:space="preserve">“1 Mayıs 2014’ten itibaren First Sensations paketlerinden çıkan şifreyi 3141’e gönder veya </w:t>
      </w:r>
      <w:hyperlink r:id="rId118" w:history="1">
        <w:r w:rsidRPr="00A60DD0">
          <w:rPr>
            <w:rFonts w:ascii="Times New Roman" w:hAnsi="Times New Roman"/>
            <w:i/>
            <w:color w:val="0000FF"/>
            <w:sz w:val="24"/>
            <w:szCs w:val="24"/>
            <w:u w:val="single"/>
          </w:rPr>
          <w:t>www.first.com.tr</w:t>
        </w:r>
      </w:hyperlink>
      <w:r w:rsidRPr="00A60DD0">
        <w:rPr>
          <w:rFonts w:ascii="Times New Roman" w:hAnsi="Times New Roman"/>
          <w:i/>
          <w:sz w:val="24"/>
          <w:szCs w:val="24"/>
        </w:rPr>
        <w:t xml:space="preserve"> adresinden gir çekilişe katıl. 18 yaşından küçükler katılamaz. İkramiye alamaz. İkramiye tesliminde fiş/fatura ve şifreli ürün ibrazı zorunludur, saklayınız. Kampanyayı KENT GIDA MADDELERİ SAN. VE TİC. A.Ş. adına First Sesations Karpuz, Çilek, Tropikal, Damla, Nane, Yeşil Nane, Ahududu Karadut Sakız için Türkiye’de 01.05.2014 (Saat 00:01)-25.06.2014 (Saat 23:59) tarihleri arasındaki </w:t>
      </w:r>
      <w:proofErr w:type="gramStart"/>
      <w:r w:rsidRPr="00A60DD0">
        <w:rPr>
          <w:rFonts w:ascii="Times New Roman" w:hAnsi="Times New Roman"/>
          <w:i/>
          <w:sz w:val="24"/>
          <w:szCs w:val="24"/>
        </w:rPr>
        <w:t>MPİ’nin …</w:t>
      </w:r>
      <w:proofErr w:type="gramEnd"/>
      <w:r w:rsidRPr="00A60DD0">
        <w:rPr>
          <w:rFonts w:ascii="Times New Roman" w:hAnsi="Times New Roman"/>
          <w:i/>
          <w:sz w:val="24"/>
          <w:szCs w:val="24"/>
        </w:rPr>
        <w:t xml:space="preserve"> </w:t>
      </w:r>
      <w:proofErr w:type="gramStart"/>
      <w:r w:rsidRPr="00A60DD0">
        <w:rPr>
          <w:rFonts w:ascii="Times New Roman" w:hAnsi="Times New Roman"/>
          <w:i/>
          <w:sz w:val="24"/>
          <w:szCs w:val="24"/>
        </w:rPr>
        <w:t>sayılı</w:t>
      </w:r>
      <w:proofErr w:type="gramEnd"/>
      <w:r w:rsidRPr="00A60DD0">
        <w:rPr>
          <w:rFonts w:ascii="Times New Roman" w:hAnsi="Times New Roman"/>
          <w:i/>
          <w:sz w:val="24"/>
          <w:szCs w:val="24"/>
        </w:rPr>
        <w:t xml:space="preserve"> izniyle Deniz Ajans yürütmektedir. İnternetten katılım ücretsizdir. Kampanyaya tüm operatör aboneleri katılabilir. Kampanyaya kısa mesajla katılım, Avea aboneleri KDV ve ÖTV </w:t>
      </w:r>
      <w:proofErr w:type="gramStart"/>
      <w:r w:rsidRPr="00A60DD0">
        <w:rPr>
          <w:rFonts w:ascii="Times New Roman" w:hAnsi="Times New Roman"/>
          <w:i/>
          <w:sz w:val="24"/>
          <w:szCs w:val="24"/>
        </w:rPr>
        <w:t>dahil</w:t>
      </w:r>
      <w:proofErr w:type="gramEnd"/>
      <w:r w:rsidRPr="00A60DD0">
        <w:rPr>
          <w:rFonts w:ascii="Times New Roman" w:hAnsi="Times New Roman"/>
          <w:i/>
          <w:sz w:val="24"/>
          <w:szCs w:val="24"/>
        </w:rPr>
        <w:t xml:space="preserve"> 0,60 TL, Turkcell aboneleri KDV ve ÖTV dahil 0,65 TL, Vodafone aboneleri KDV ve ÖTV dahil 0,40 TL olarak ücretlendirilir. Operatörler değişiklik hakkını saklı tutar. İkramiye resimleri temsilidir. ÖTV, KDV hariç yasal yükümlülük talihliye aittir. Kampanya ile ilgili detaylı bilgi </w:t>
      </w:r>
      <w:hyperlink r:id="rId119" w:history="1">
        <w:r w:rsidRPr="00A60DD0">
          <w:rPr>
            <w:rFonts w:ascii="Times New Roman" w:hAnsi="Times New Roman"/>
            <w:i/>
            <w:color w:val="0000FF"/>
            <w:sz w:val="24"/>
            <w:szCs w:val="24"/>
            <w:u w:val="single"/>
          </w:rPr>
          <w:t>www.first.com.tr</w:t>
        </w:r>
      </w:hyperlink>
      <w:r w:rsidRPr="00A60DD0">
        <w:rPr>
          <w:rFonts w:ascii="Times New Roman" w:hAnsi="Times New Roman"/>
          <w:i/>
          <w:sz w:val="24"/>
          <w:szCs w:val="24"/>
        </w:rPr>
        <w:t xml:space="preserve"> Katılan herkese verilecek tüm operatörlerden günlük* 4 saatlik konuşma süresi yalnızca operatör içi geçerli olacaktır. Kampanya kapsamında kazanılacak yarım günlük konuşma paketi yüklemesi gelecek bilgilendirme mesajının ardından mesajın geldiği gün mesajda belirtilen saatler arasında geçerli olacaktır. Operatörler sistem yoğunluğu nedeniyle paket yüklemelerinde gecikme hakkını saklı tutar. (*) Hediye konuşma paketi Turkcell ön ödemeli aboneler için </w:t>
      </w:r>
      <w:proofErr w:type="gramStart"/>
      <w:r w:rsidRPr="00A60DD0">
        <w:rPr>
          <w:rFonts w:ascii="Times New Roman" w:hAnsi="Times New Roman"/>
          <w:i/>
          <w:sz w:val="24"/>
          <w:szCs w:val="24"/>
        </w:rPr>
        <w:t>9:00</w:t>
      </w:r>
      <w:proofErr w:type="gramEnd"/>
      <w:r w:rsidRPr="00A60DD0">
        <w:rPr>
          <w:rFonts w:ascii="Times New Roman" w:hAnsi="Times New Roman"/>
          <w:i/>
          <w:sz w:val="24"/>
          <w:szCs w:val="24"/>
        </w:rPr>
        <w:t>-13:00,Avea ve Vodafone aboneleri için 9:00-13:00, Turkcell faturalı aboneler için 08:00-12:00 saatleri arası geçerlidir.”</w:t>
      </w:r>
      <w:r w:rsidRPr="00A60DD0">
        <w:rPr>
          <w:rFonts w:ascii="Times New Roman" w:hAnsi="Times New Roman"/>
          <w:sz w:val="24"/>
          <w:szCs w:val="24"/>
        </w:rPr>
        <w:t xml:space="preserve"> ifadelerinin yazılı olduğu,</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u w:val="single"/>
        </w:rPr>
        <w:t>Kampanyaya ilişkin yazılı tanıtım materyallerinin bazılarında yer alan dipnotlarda ise sadece</w:t>
      </w:r>
      <w:r w:rsidRPr="00A60DD0">
        <w:rPr>
          <w:rFonts w:ascii="Times New Roman" w:hAnsi="Times New Roman"/>
          <w:sz w:val="24"/>
          <w:szCs w:val="24"/>
        </w:rPr>
        <w:t>;</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i/>
          <w:sz w:val="24"/>
          <w:szCs w:val="24"/>
        </w:rPr>
        <w:t xml:space="preserve"> “MPİ Gen. Müd.’</w:t>
      </w:r>
      <w:proofErr w:type="gramStart"/>
      <w:r w:rsidRPr="00A60DD0">
        <w:rPr>
          <w:rFonts w:ascii="Times New Roman" w:hAnsi="Times New Roman"/>
          <w:i/>
          <w:sz w:val="24"/>
          <w:szCs w:val="24"/>
        </w:rPr>
        <w:t>nün …sayılı</w:t>
      </w:r>
      <w:proofErr w:type="gramEnd"/>
      <w:r w:rsidRPr="00A60DD0">
        <w:rPr>
          <w:rFonts w:ascii="Times New Roman" w:hAnsi="Times New Roman"/>
          <w:i/>
          <w:sz w:val="24"/>
          <w:szCs w:val="24"/>
        </w:rPr>
        <w:t xml:space="preserve"> izniyle 01.05.2014-25.06.2014 tarihleri arasında Türkiye’de geçerlidir. 18 yaşından küçükler katılamaz. Fatura ve şifreli ürün ibrazı zorunludur. İnternetten katılım ücretsizdir. Kısa mesajla katılım KDV ve ÖTV </w:t>
      </w:r>
      <w:proofErr w:type="gramStart"/>
      <w:r w:rsidRPr="00A60DD0">
        <w:rPr>
          <w:rFonts w:ascii="Times New Roman" w:hAnsi="Times New Roman"/>
          <w:i/>
          <w:sz w:val="24"/>
          <w:szCs w:val="24"/>
        </w:rPr>
        <w:t>dahil</w:t>
      </w:r>
      <w:proofErr w:type="gramEnd"/>
      <w:r w:rsidRPr="00A60DD0">
        <w:rPr>
          <w:rFonts w:ascii="Times New Roman" w:hAnsi="Times New Roman"/>
          <w:i/>
          <w:sz w:val="24"/>
          <w:szCs w:val="24"/>
        </w:rPr>
        <w:t xml:space="preserve">: Avea için 0.60 TL, Turkcell için 0.65 TL Vodafone için 0.40 TL olarak ücretlendirilir. ÖTV, KDV hariç yasal yükümlülük talihliye aittir.” </w:t>
      </w:r>
      <w:r w:rsidRPr="00A60DD0">
        <w:rPr>
          <w:rFonts w:ascii="Times New Roman" w:hAnsi="Times New Roman"/>
          <w:sz w:val="24"/>
          <w:szCs w:val="24"/>
        </w:rPr>
        <w:t>ifadelerinin yazılı olduğu tespit edilmiştir.</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eastAsia="Times New Roman" w:hAnsi="Times New Roman"/>
          <w:sz w:val="24"/>
          <w:szCs w:val="24"/>
        </w:rPr>
      </w:pPr>
      <w:r w:rsidRPr="00A60DD0">
        <w:rPr>
          <w:rFonts w:ascii="Times New Roman" w:eastAsia="Andale Sans UI" w:hAnsi="Times New Roman"/>
          <w:b/>
          <w:kern w:val="2"/>
          <w:sz w:val="24"/>
          <w:szCs w:val="24"/>
          <w:lang w:eastAsia="tr-TR"/>
        </w:rPr>
        <w:t>Değerlendirme/Karar:</w:t>
      </w:r>
      <w:r w:rsidRPr="00A60DD0">
        <w:rPr>
          <w:rFonts w:ascii="Times New Roman" w:hAnsi="Times New Roman"/>
          <w:sz w:val="24"/>
          <w:szCs w:val="24"/>
        </w:rPr>
        <w:t xml:space="preserve"> </w:t>
      </w:r>
      <w:r w:rsidRPr="00A60DD0">
        <w:rPr>
          <w:rFonts w:ascii="Times New Roman" w:eastAsia="Times New Roman" w:hAnsi="Times New Roman"/>
          <w:b/>
          <w:i/>
          <w:sz w:val="24"/>
          <w:szCs w:val="24"/>
        </w:rPr>
        <w:t>“First’ten Muhteşem Hediyeler”</w:t>
      </w:r>
      <w:r w:rsidRPr="00A60DD0">
        <w:rPr>
          <w:rFonts w:ascii="Times New Roman" w:eastAsia="Times New Roman" w:hAnsi="Times New Roman"/>
          <w:sz w:val="24"/>
          <w:szCs w:val="24"/>
        </w:rPr>
        <w:t xml:space="preserve"> </w:t>
      </w:r>
      <w:r w:rsidRPr="00A60DD0">
        <w:rPr>
          <w:rFonts w:ascii="Times New Roman" w:hAnsi="Times New Roman"/>
          <w:sz w:val="24"/>
          <w:szCs w:val="24"/>
        </w:rPr>
        <w:t xml:space="preserve">başlıklı kampanyaya ilişkin olarak 02.05.2014 - 25.06.2014 tarihleri arasında ulusal televizyon kanallarında yayınlanan </w:t>
      </w:r>
      <w:r w:rsidRPr="00A60DD0">
        <w:rPr>
          <w:rFonts w:ascii="Times New Roman" w:eastAsia="Times New Roman" w:hAnsi="Times New Roman"/>
          <w:sz w:val="24"/>
          <w:szCs w:val="24"/>
        </w:rPr>
        <w:t xml:space="preserve">reklamlarda ana vaat olarak </w:t>
      </w:r>
      <w:r w:rsidRPr="00A60DD0">
        <w:rPr>
          <w:rFonts w:ascii="Times New Roman" w:eastAsia="Times New Roman" w:hAnsi="Times New Roman"/>
          <w:i/>
          <w:sz w:val="24"/>
          <w:szCs w:val="24"/>
        </w:rPr>
        <w:t xml:space="preserve">“İbiza’da efsane DJ ile eğlenceye var mısın? First Sensations paketlerindeki şifreyi 3141’e gönder veya </w:t>
      </w:r>
      <w:hyperlink r:id="rId120" w:history="1">
        <w:r w:rsidRPr="00A60DD0">
          <w:rPr>
            <w:rFonts w:ascii="Times New Roman" w:eastAsia="Times New Roman" w:hAnsi="Times New Roman"/>
            <w:i/>
            <w:color w:val="0000FF"/>
            <w:sz w:val="24"/>
            <w:szCs w:val="24"/>
            <w:u w:val="single"/>
          </w:rPr>
          <w:t>www.first.com.tr</w:t>
        </w:r>
      </w:hyperlink>
      <w:r w:rsidRPr="00A60DD0">
        <w:rPr>
          <w:rFonts w:ascii="Times New Roman" w:eastAsia="Times New Roman" w:hAnsi="Times New Roman"/>
          <w:i/>
          <w:sz w:val="24"/>
          <w:szCs w:val="24"/>
        </w:rPr>
        <w:t xml:space="preserve"> ye girip çekilişe katıl, muhteşem ödülleri kazanma şansı yakala. Üstelik katılan herkese 4 saat konuşma hediye. Daha çok First Sensations al, İbiza’da eğlenceyi kaçırma”</w:t>
      </w:r>
      <w:r w:rsidRPr="00A60DD0">
        <w:rPr>
          <w:rFonts w:ascii="Times New Roman" w:eastAsia="Times New Roman" w:hAnsi="Times New Roman"/>
          <w:sz w:val="24"/>
          <w:szCs w:val="24"/>
        </w:rPr>
        <w:t xml:space="preserve"> bilgileri ile kampanyaya ilişkin duyurularda </w:t>
      </w:r>
      <w:r w:rsidRPr="00A60DD0">
        <w:rPr>
          <w:rFonts w:ascii="Times New Roman" w:eastAsia="Times New Roman" w:hAnsi="Times New Roman"/>
          <w:i/>
          <w:sz w:val="24"/>
          <w:szCs w:val="24"/>
        </w:rPr>
        <w:t xml:space="preserve">“First’ten muhteşem hediyeler. </w:t>
      </w:r>
      <w:proofErr w:type="gramStart"/>
      <w:r w:rsidRPr="00A60DD0">
        <w:rPr>
          <w:rFonts w:ascii="Times New Roman" w:eastAsia="Times New Roman" w:hAnsi="Times New Roman"/>
          <w:i/>
          <w:sz w:val="24"/>
          <w:szCs w:val="24"/>
        </w:rPr>
        <w:t>10 çifte İbiza tatili, 30 Samsung Galaxy S4, 40 Sony Vaio Notebook, 100 Beats kulaklık ve şifreyi gönderen herkese</w:t>
      </w:r>
      <w:r w:rsidRPr="00A60DD0">
        <w:rPr>
          <w:rFonts w:ascii="Times New Roman" w:eastAsia="Times New Roman" w:hAnsi="Times New Roman"/>
          <w:b/>
          <w:i/>
          <w:sz w:val="24"/>
          <w:szCs w:val="24"/>
        </w:rPr>
        <w:t xml:space="preserve"> </w:t>
      </w:r>
      <w:r w:rsidRPr="00A60DD0">
        <w:rPr>
          <w:rFonts w:ascii="Times New Roman" w:eastAsia="Times New Roman" w:hAnsi="Times New Roman"/>
          <w:b/>
          <w:i/>
          <w:sz w:val="24"/>
          <w:szCs w:val="24"/>
          <w:u w:val="single"/>
        </w:rPr>
        <w:t>anında</w:t>
      </w:r>
      <w:r w:rsidRPr="00A60DD0">
        <w:rPr>
          <w:rFonts w:ascii="Times New Roman" w:eastAsia="Times New Roman" w:hAnsi="Times New Roman"/>
          <w:i/>
          <w:sz w:val="24"/>
          <w:szCs w:val="24"/>
        </w:rPr>
        <w:t xml:space="preserve"> 4 saat konuşma hediye”</w:t>
      </w:r>
      <w:r w:rsidRPr="00A60DD0">
        <w:rPr>
          <w:rFonts w:ascii="Times New Roman" w:eastAsia="Times New Roman" w:hAnsi="Times New Roman"/>
          <w:sz w:val="24"/>
          <w:szCs w:val="24"/>
        </w:rPr>
        <w:t xml:space="preserve"> beyanlarına yer verildiği, ana vaat olarak </w:t>
      </w:r>
      <w:r w:rsidRPr="00A60DD0">
        <w:rPr>
          <w:rFonts w:ascii="Times New Roman" w:eastAsia="Times New Roman" w:hAnsi="Times New Roman"/>
          <w:i/>
          <w:sz w:val="24"/>
          <w:szCs w:val="24"/>
        </w:rPr>
        <w:t>“</w:t>
      </w:r>
      <w:r w:rsidRPr="00A60DD0">
        <w:rPr>
          <w:rFonts w:ascii="Times New Roman" w:eastAsia="Times New Roman" w:hAnsi="Times New Roman"/>
          <w:b/>
          <w:i/>
          <w:sz w:val="24"/>
          <w:szCs w:val="24"/>
          <w:u w:val="single"/>
        </w:rPr>
        <w:t>Anında</w:t>
      </w:r>
      <w:r w:rsidRPr="00A60DD0">
        <w:rPr>
          <w:rFonts w:ascii="Times New Roman" w:eastAsia="Times New Roman" w:hAnsi="Times New Roman"/>
          <w:i/>
          <w:sz w:val="24"/>
          <w:szCs w:val="24"/>
        </w:rPr>
        <w:t xml:space="preserve"> 4 saat konuşma”</w:t>
      </w:r>
      <w:r w:rsidRPr="00A60DD0">
        <w:rPr>
          <w:rFonts w:ascii="Times New Roman" w:eastAsia="Times New Roman" w:hAnsi="Times New Roman"/>
          <w:sz w:val="24"/>
          <w:szCs w:val="24"/>
        </w:rPr>
        <w:t xml:space="preserve"> taahhüt edildiği halde, söz konusu konuşma süresinin Avea ve Vodafone aboneleri için 09.00-13.00, Turkcell ön ödemeli aboneler için 09.00-13.00, Turkcell faturalı aboneler içinse 08.00-12.00 saatleri arasında kullanılabileceği</w:t>
      </w:r>
      <w:r w:rsidRPr="00A60DD0">
        <w:rPr>
          <w:rFonts w:ascii="Times New Roman" w:hAnsi="Times New Roman"/>
          <w:sz w:val="24"/>
          <w:szCs w:val="24"/>
        </w:rPr>
        <w:t>,</w:t>
      </w:r>
      <w:r w:rsidRPr="00A60DD0">
        <w:rPr>
          <w:rFonts w:ascii="Times New Roman" w:eastAsia="Times New Roman" w:hAnsi="Times New Roman"/>
          <w:sz w:val="24"/>
          <w:szCs w:val="24"/>
        </w:rPr>
        <w:t xml:space="preserve"> konuşma haklarının bir gün sonra hatlarına yükleneceği </w:t>
      </w:r>
      <w:r w:rsidRPr="00A60DD0">
        <w:rPr>
          <w:rFonts w:ascii="Times New Roman" w:hAnsi="Times New Roman"/>
          <w:sz w:val="24"/>
          <w:szCs w:val="24"/>
        </w:rPr>
        <w:t xml:space="preserve">ve hediye konuşma dakikaların yalnızca operatörler içinde geçerli olduğu </w:t>
      </w:r>
      <w:r w:rsidRPr="00A60DD0">
        <w:rPr>
          <w:rFonts w:ascii="Times New Roman" w:eastAsia="Times New Roman" w:hAnsi="Times New Roman"/>
          <w:sz w:val="24"/>
          <w:szCs w:val="24"/>
        </w:rPr>
        <w:t xml:space="preserve">şeklindeki ana vaadin istisnası niteliğindeki bilgileri içeren kampanya koşullarına </w:t>
      </w:r>
      <w:r w:rsidRPr="00A60DD0">
        <w:rPr>
          <w:rFonts w:ascii="Times New Roman" w:hAnsi="Times New Roman"/>
          <w:sz w:val="24"/>
          <w:szCs w:val="24"/>
        </w:rPr>
        <w:t>sadece yazılı mecralarda yer alan reklam ve ilanların bir kısmında yer verildiği</w:t>
      </w:r>
      <w:r w:rsidRPr="00A60DD0">
        <w:rPr>
          <w:rFonts w:ascii="Times New Roman" w:eastAsia="Times New Roman" w:hAnsi="Times New Roman"/>
          <w:sz w:val="24"/>
          <w:szCs w:val="24"/>
        </w:rPr>
        <w:t>,</w:t>
      </w:r>
      <w:r w:rsidRPr="00A60DD0">
        <w:rPr>
          <w:rFonts w:ascii="Times New Roman" w:hAnsi="Times New Roman"/>
          <w:sz w:val="24"/>
          <w:szCs w:val="24"/>
        </w:rPr>
        <w:t xml:space="preserve"> kampanyanın yer aldığı diğer yazılı mecralar ile özellikle daha geniş hedef kitlesine ulaşabilecek televizyon ve radyo reklamlarında yer verilmediği,</w:t>
      </w:r>
      <w:r w:rsidRPr="00A60DD0">
        <w:rPr>
          <w:rFonts w:ascii="Times New Roman" w:eastAsia="Times New Roman" w:hAnsi="Times New Roman"/>
          <w:sz w:val="24"/>
          <w:szCs w:val="24"/>
        </w:rPr>
        <w:t xml:space="preserve"> böylece söz konusu bilgilerin tüketici dikkatinden kaçırılarak tüketicilerin eksik bilgilendirildiği, </w:t>
      </w:r>
      <w:r w:rsidRPr="00A60DD0">
        <w:rPr>
          <w:rFonts w:ascii="Times New Roman" w:eastAsia="Times New Roman" w:hAnsi="Times New Roman"/>
          <w:i/>
          <w:sz w:val="24"/>
          <w:szCs w:val="24"/>
        </w:rPr>
        <w:t>“</w:t>
      </w:r>
      <w:r w:rsidRPr="00A60DD0">
        <w:rPr>
          <w:rFonts w:ascii="Times New Roman" w:eastAsia="Times New Roman" w:hAnsi="Times New Roman"/>
          <w:b/>
          <w:i/>
          <w:sz w:val="24"/>
          <w:szCs w:val="24"/>
          <w:u w:val="single"/>
        </w:rPr>
        <w:t>Anında</w:t>
      </w:r>
      <w:r w:rsidRPr="00A60DD0">
        <w:rPr>
          <w:rFonts w:ascii="Times New Roman" w:eastAsia="Times New Roman" w:hAnsi="Times New Roman"/>
          <w:i/>
          <w:sz w:val="24"/>
          <w:szCs w:val="24"/>
        </w:rPr>
        <w:t xml:space="preserve"> 4 saat konuşma”</w:t>
      </w:r>
      <w:r w:rsidRPr="00A60DD0">
        <w:rPr>
          <w:rFonts w:ascii="Times New Roman" w:eastAsia="Times New Roman" w:hAnsi="Times New Roman"/>
          <w:sz w:val="24"/>
          <w:szCs w:val="24"/>
        </w:rPr>
        <w:t xml:space="preserve"> vaadi ile tüketicilerin aldatıldığı ve yanıltıldığı; </w:t>
      </w:r>
      <w:proofErr w:type="gramEnd"/>
    </w:p>
    <w:p w:rsidR="00E33EFA" w:rsidRPr="00A60DD0" w:rsidRDefault="00E33EFA" w:rsidP="000B260C">
      <w:pPr>
        <w:spacing w:after="0" w:line="240" w:lineRule="auto"/>
        <w:jc w:val="both"/>
        <w:rPr>
          <w:rFonts w:ascii="Times New Roman" w:hAnsi="Times New Roman"/>
          <w:i/>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Kampanyaya ilişkin reklamlarda </w:t>
      </w:r>
      <w:r w:rsidRPr="00A60DD0">
        <w:rPr>
          <w:rFonts w:ascii="Times New Roman" w:hAnsi="Times New Roman"/>
          <w:i/>
          <w:sz w:val="24"/>
          <w:szCs w:val="24"/>
        </w:rPr>
        <w:t>“</w:t>
      </w:r>
      <w:r w:rsidRPr="00A60DD0">
        <w:rPr>
          <w:rFonts w:ascii="Times New Roman" w:hAnsi="Times New Roman"/>
          <w:b/>
          <w:i/>
          <w:sz w:val="24"/>
          <w:szCs w:val="24"/>
          <w:u w:val="single"/>
        </w:rPr>
        <w:t>First Sensations paketlerindeki</w:t>
      </w:r>
      <w:r w:rsidRPr="00A60DD0">
        <w:rPr>
          <w:rFonts w:ascii="Times New Roman" w:hAnsi="Times New Roman"/>
          <w:i/>
          <w:sz w:val="24"/>
          <w:szCs w:val="24"/>
        </w:rPr>
        <w:t xml:space="preserve"> şifreyi 3141’e gönder veya </w:t>
      </w:r>
      <w:hyperlink r:id="rId121" w:history="1">
        <w:r w:rsidRPr="00A60DD0">
          <w:rPr>
            <w:rFonts w:ascii="Times New Roman" w:eastAsia="Times New Roman" w:hAnsi="Times New Roman"/>
            <w:i/>
            <w:color w:val="0000FF"/>
            <w:sz w:val="24"/>
            <w:szCs w:val="24"/>
            <w:u w:val="single"/>
          </w:rPr>
          <w:t>www.first.com.tr</w:t>
        </w:r>
      </w:hyperlink>
      <w:r w:rsidRPr="00A60DD0">
        <w:rPr>
          <w:rFonts w:ascii="Times New Roman" w:hAnsi="Times New Roman"/>
          <w:i/>
          <w:sz w:val="24"/>
          <w:szCs w:val="24"/>
        </w:rPr>
        <w:t xml:space="preserve"> ye girip çekilişe katıl…”</w:t>
      </w:r>
      <w:r w:rsidRPr="00A60DD0">
        <w:rPr>
          <w:rFonts w:ascii="Times New Roman" w:hAnsi="Times New Roman"/>
          <w:sz w:val="24"/>
          <w:szCs w:val="24"/>
        </w:rPr>
        <w:t xml:space="preserve"> ve </w:t>
      </w:r>
      <w:hyperlink r:id="rId122" w:history="1">
        <w:r w:rsidRPr="00A60DD0">
          <w:rPr>
            <w:rFonts w:ascii="Times New Roman" w:eastAsia="Times New Roman" w:hAnsi="Times New Roman"/>
            <w:color w:val="0000FF"/>
            <w:sz w:val="24"/>
            <w:szCs w:val="24"/>
            <w:u w:val="single"/>
          </w:rPr>
          <w:t>www.first.com.tr</w:t>
        </w:r>
      </w:hyperlink>
      <w:r w:rsidRPr="00A60DD0">
        <w:rPr>
          <w:rFonts w:ascii="Times New Roman" w:hAnsi="Times New Roman"/>
          <w:sz w:val="24"/>
          <w:szCs w:val="24"/>
        </w:rPr>
        <w:t xml:space="preserve"> adresli internet sitesinde yer alan tanıtımlarda</w:t>
      </w:r>
      <w:r w:rsidRPr="00A60DD0">
        <w:rPr>
          <w:rFonts w:ascii="Times New Roman" w:hAnsi="Times New Roman"/>
          <w:i/>
          <w:sz w:val="24"/>
          <w:szCs w:val="24"/>
        </w:rPr>
        <w:t xml:space="preserve"> “Türkiye genelinde First Sensations Karpuz, Çilek, Tropikal, Damla, Nane, Yeşil Nane, Ahududu, Karadut sakız ürün çeşitlerinin </w:t>
      </w:r>
      <w:r w:rsidRPr="00A60DD0">
        <w:rPr>
          <w:rFonts w:ascii="Times New Roman" w:hAnsi="Times New Roman"/>
          <w:b/>
          <w:i/>
          <w:sz w:val="24"/>
          <w:szCs w:val="24"/>
          <w:u w:val="single"/>
        </w:rPr>
        <w:t>herhangi birinden satın alarak</w:t>
      </w:r>
      <w:r w:rsidRPr="00A60DD0">
        <w:rPr>
          <w:rFonts w:ascii="Times New Roman" w:hAnsi="Times New Roman"/>
          <w:i/>
          <w:sz w:val="24"/>
          <w:szCs w:val="24"/>
        </w:rPr>
        <w:t>…”</w:t>
      </w:r>
      <w:r w:rsidRPr="00A60DD0">
        <w:rPr>
          <w:rFonts w:ascii="Times New Roman" w:hAnsi="Times New Roman"/>
          <w:sz w:val="24"/>
          <w:szCs w:val="24"/>
        </w:rPr>
        <w:t xml:space="preserve"> şeklinde bilgilere yer verildiği, böylelikle tüketiciler nezdinde Türkiye genelinde satışı yapılan </w:t>
      </w:r>
      <w:r w:rsidRPr="00A60DD0">
        <w:rPr>
          <w:rFonts w:ascii="Times New Roman" w:hAnsi="Times New Roman"/>
          <w:b/>
          <w:i/>
          <w:sz w:val="24"/>
          <w:szCs w:val="24"/>
        </w:rPr>
        <w:t>“First Sensations”</w:t>
      </w:r>
      <w:r w:rsidRPr="00A60DD0">
        <w:rPr>
          <w:rFonts w:ascii="Times New Roman" w:hAnsi="Times New Roman"/>
          <w:sz w:val="24"/>
          <w:szCs w:val="24"/>
        </w:rPr>
        <w:t xml:space="preserve"> çeşitlerinin hepsinin kampanyaya </w:t>
      </w:r>
      <w:proofErr w:type="gramStart"/>
      <w:r w:rsidRPr="00A60DD0">
        <w:rPr>
          <w:rFonts w:ascii="Times New Roman" w:hAnsi="Times New Roman"/>
          <w:sz w:val="24"/>
          <w:szCs w:val="24"/>
        </w:rPr>
        <w:t>dahil</w:t>
      </w:r>
      <w:proofErr w:type="gramEnd"/>
      <w:r w:rsidRPr="00A60DD0">
        <w:rPr>
          <w:rFonts w:ascii="Times New Roman" w:hAnsi="Times New Roman"/>
          <w:sz w:val="24"/>
          <w:szCs w:val="24"/>
        </w:rPr>
        <w:t xml:space="preserve"> olduğu izlenimi oluşturulduğu halde söz konusu tanıtımların aksine kampanyanın yalnızca </w:t>
      </w:r>
      <w:r w:rsidRPr="00A60DD0">
        <w:rPr>
          <w:rFonts w:ascii="Times New Roman" w:hAnsi="Times New Roman"/>
          <w:b/>
          <w:sz w:val="24"/>
          <w:szCs w:val="24"/>
          <w:u w:val="single"/>
        </w:rPr>
        <w:t>yeni First Sensations</w:t>
      </w:r>
      <w:r w:rsidRPr="00A60DD0">
        <w:rPr>
          <w:rFonts w:ascii="Times New Roman" w:hAnsi="Times New Roman"/>
          <w:sz w:val="24"/>
          <w:szCs w:val="24"/>
        </w:rPr>
        <w:t xml:space="preserve"> paketlerinde yer alan şifreler için geçerli olduğu, bununla birlikte </w:t>
      </w:r>
      <w:r w:rsidRPr="00A60DD0">
        <w:rPr>
          <w:rFonts w:ascii="Times New Roman" w:hAnsi="Times New Roman"/>
          <w:b/>
          <w:sz w:val="24"/>
          <w:szCs w:val="24"/>
          <w:u w:val="single"/>
        </w:rPr>
        <w:t>kampanya süresince</w:t>
      </w:r>
      <w:r w:rsidRPr="00A60DD0">
        <w:rPr>
          <w:rFonts w:ascii="Times New Roman" w:hAnsi="Times New Roman"/>
          <w:sz w:val="24"/>
          <w:szCs w:val="24"/>
        </w:rPr>
        <w:t xml:space="preserve"> kampanya dahilindeki şifreli yeni paketlerin yanı sıra, </w:t>
      </w:r>
      <w:r w:rsidRPr="00A60DD0">
        <w:rPr>
          <w:rFonts w:ascii="Times New Roman" w:hAnsi="Times New Roman"/>
          <w:b/>
          <w:sz w:val="24"/>
          <w:szCs w:val="24"/>
          <w:u w:val="single"/>
        </w:rPr>
        <w:t>içinden şifre çıkmayan eski paketli ürünlerin</w:t>
      </w:r>
      <w:r w:rsidRPr="00A60DD0">
        <w:rPr>
          <w:rFonts w:ascii="Times New Roman" w:hAnsi="Times New Roman"/>
          <w:sz w:val="24"/>
          <w:szCs w:val="24"/>
        </w:rPr>
        <w:t xml:space="preserve"> ve </w:t>
      </w:r>
      <w:r w:rsidRPr="00A60DD0">
        <w:rPr>
          <w:rFonts w:ascii="Times New Roman" w:hAnsi="Times New Roman"/>
          <w:b/>
          <w:sz w:val="24"/>
          <w:szCs w:val="24"/>
          <w:u w:val="single"/>
        </w:rPr>
        <w:t>yine firmanızın bir önceki kampanyasına ait şifreli “First Sensations Şanslı Paket” ürünlerinin</w:t>
      </w:r>
      <w:r w:rsidRPr="00A60DD0">
        <w:rPr>
          <w:rFonts w:ascii="Times New Roman" w:hAnsi="Times New Roman"/>
          <w:sz w:val="24"/>
          <w:szCs w:val="24"/>
        </w:rPr>
        <w:t xml:space="preserve"> de piyasada satışının yapıldığı, ayrıca söz konusu üç farklı paketin piyasadaki satışına kampanyanın bitiş tarihi olan 25.06.2014 tarihinden sonra da devam edildiği, şifreli eski kampanya ürünlerinin üzerinde “Şanslı Paket” yazısının bulunması ve şifresiz eski paketlerle </w:t>
      </w:r>
      <w:proofErr w:type="gramStart"/>
      <w:r w:rsidRPr="00A60DD0">
        <w:rPr>
          <w:rFonts w:ascii="Times New Roman" w:hAnsi="Times New Roman"/>
          <w:sz w:val="24"/>
          <w:szCs w:val="24"/>
        </w:rPr>
        <w:t>inceleme</w:t>
      </w:r>
      <w:proofErr w:type="gramEnd"/>
      <w:r w:rsidRPr="00A60DD0">
        <w:rPr>
          <w:rFonts w:ascii="Times New Roman" w:hAnsi="Times New Roman"/>
          <w:sz w:val="24"/>
          <w:szCs w:val="24"/>
        </w:rPr>
        <w:t xml:space="preserve"> konusu kampanyaya dahil şifreli yeni paketlerin üzerinde ise böyle ayırıcı bir bilgiye yer verilmemesinin tüketicileri yanıltarak her üç paketin de kampanyaya dahil olduğu izlenimi oluşturduğu, böylelikle hangi ürünlerin kampanyaya dahil olduğu hususunda dürüst bir şekilde bilgilendirilmeyen ve kampanya süresinde piyasadan her üç tipteki ürünü de (şifresiz eski paket, kampanya dahilindeki şifreli yeni paket, ve şifreli eski kampanya ürünleri) satın alarak mobil hediyelerden ve çekilişten yararlanmak isteyen tüketicilerin güveninin kötüye kullanılarak mağdur edildikleri, bilgi eksiklikleri istismar edilerek aldatıldıkları ve ayrıca aynı sektörde faaliyet gösteren diğer firmalar aleyhine haksız rekabete neden olunduğu, tüm bu gerekçelerle tüketiciler için aldatıcı ve yanıltıcı nitelikte değerlendirilen söz konusu reklam ve tanıtımların;</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- 5996 sayılı Veteriner Hizmetleri, Bitki Sağlığı, Gıda ve Yem Kanunu’nun 24. maddesinin 3. bendi;</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60DD0">
        <w:rPr>
          <w:rFonts w:ascii="Times New Roman" w:eastAsia="Andale Sans UI" w:hAnsi="Times New Roman"/>
          <w:spacing w:val="-1"/>
          <w:kern w:val="2"/>
          <w:sz w:val="24"/>
          <w:szCs w:val="24"/>
          <w:lang w:eastAsia="tr-TR"/>
        </w:rPr>
        <w:t>- İnceleme konusu reklamların yayınlandığı dönemde yürürlükte bulunan Ticari Reklam ve İlanlara İlişkin İlkeler ve Uygulama Esaslarına Dair Yönetmeliğin 5/a, 5/b, 5/e, 7/a, 7/c-1, 8/c ve 21 inci maddeleri;</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60DD0">
        <w:rPr>
          <w:rFonts w:ascii="Times New Roman" w:eastAsia="Andale Sans UI" w:hAnsi="Times New Roman"/>
          <w:spacing w:val="-1"/>
          <w:kern w:val="2"/>
          <w:sz w:val="24"/>
          <w:szCs w:val="24"/>
          <w:lang w:eastAsia="tr-TR"/>
        </w:rPr>
        <w:t xml:space="preserve">- 10.01.2015 tarihli ve 29232 sayılı Resmi Gazete’de yayınlanarak yürürlüğe giren Ticari Reklam ve Haksız Ticari Uygulamalar Yönetmeliği’nin </w:t>
      </w:r>
      <w:r w:rsidRPr="00A60DD0">
        <w:rPr>
          <w:rFonts w:ascii="Times New Roman" w:hAnsi="Times New Roman"/>
          <w:sz w:val="24"/>
          <w:szCs w:val="24"/>
        </w:rPr>
        <w:t>7/1, 7/2, 7/3, 7/4, 7/5-a, 7/5-b, 15/1-a, 18/1, 18/2, 18/6, 18/7 ve 32 nci</w:t>
      </w:r>
      <w:r w:rsidRPr="00A60DD0">
        <w:rPr>
          <w:rFonts w:ascii="Times New Roman" w:eastAsia="Andale Sans UI" w:hAnsi="Times New Roman"/>
          <w:spacing w:val="-1"/>
          <w:kern w:val="2"/>
          <w:sz w:val="24"/>
          <w:szCs w:val="24"/>
          <w:lang w:eastAsia="tr-TR"/>
        </w:rPr>
        <w:t xml:space="preserve"> maddeleri;</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60DD0">
        <w:rPr>
          <w:rFonts w:ascii="Times New Roman" w:eastAsia="Andale Sans UI" w:hAnsi="Times New Roman"/>
          <w:spacing w:val="-1"/>
          <w:kern w:val="2"/>
          <w:sz w:val="24"/>
          <w:szCs w:val="24"/>
          <w:lang w:eastAsia="tr-TR"/>
        </w:rPr>
        <w:t>- İnceleme konusu reklamların yayınlandığı dönemde yürürlükte bulunan mülga 4077 Sayılı Tüketicinin Korunması Hakkında Kanun’un; “Ticari Reklamlar ve İlanlar” başlıklı 16 ncı maddesinin</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- 6502 sayılı Tüketicinin Korunması Hakkında Kanunun 61 inci maddesi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A60DD0">
        <w:rPr>
          <w:rFonts w:ascii="Times New Roman" w:eastAsia="Andale Sans UI" w:hAnsi="Times New Roman"/>
          <w:kern w:val="2"/>
          <w:sz w:val="24"/>
          <w:szCs w:val="24"/>
          <w:lang w:eastAsia="tr-TR"/>
        </w:rPr>
        <w:t>hükümlerine</w:t>
      </w:r>
      <w:proofErr w:type="gramEnd"/>
      <w:r w:rsidRPr="00A60DD0">
        <w:rPr>
          <w:rFonts w:ascii="Times New Roman" w:eastAsia="Andale Sans UI" w:hAnsi="Times New Roman"/>
          <w:kern w:val="2"/>
          <w:sz w:val="24"/>
          <w:szCs w:val="24"/>
          <w:lang w:eastAsia="tr-TR"/>
        </w:rPr>
        <w:t xml:space="preserve"> aykırı olduğuna</w:t>
      </w:r>
      <w:r w:rsidRPr="00A60DD0">
        <w:rPr>
          <w:rFonts w:ascii="Times New Roman" w:eastAsia="Andale Sans UI" w:hAnsi="Times New Roman"/>
          <w:b/>
          <w:kern w:val="2"/>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Buna göre, reklam veren</w:t>
      </w:r>
      <w:r w:rsidRPr="00A60DD0">
        <w:rPr>
          <w:rFonts w:ascii="Times New Roman" w:eastAsia="Andale Sans UI" w:hAnsi="Times New Roman"/>
          <w:b/>
          <w:bCs/>
          <w:kern w:val="2"/>
          <w:sz w:val="24"/>
          <w:szCs w:val="24"/>
          <w:lang w:eastAsia="tr-TR"/>
        </w:rPr>
        <w:t xml:space="preserve"> </w:t>
      </w:r>
      <w:r w:rsidRPr="00A60DD0">
        <w:rPr>
          <w:rFonts w:ascii="Times New Roman" w:eastAsia="Times New Roman" w:hAnsi="Times New Roman"/>
          <w:b/>
          <w:sz w:val="24"/>
          <w:szCs w:val="24"/>
          <w:lang w:eastAsia="tr-TR"/>
        </w:rPr>
        <w:t xml:space="preserve">Kent Gıda Maddeleri San. </w:t>
      </w:r>
      <w:proofErr w:type="gramStart"/>
      <w:r w:rsidRPr="00A60DD0">
        <w:rPr>
          <w:rFonts w:ascii="Times New Roman" w:eastAsia="Times New Roman" w:hAnsi="Times New Roman"/>
          <w:b/>
          <w:sz w:val="24"/>
          <w:szCs w:val="24"/>
          <w:lang w:eastAsia="tr-TR"/>
        </w:rPr>
        <w:t>ve</w:t>
      </w:r>
      <w:proofErr w:type="gramEnd"/>
      <w:r w:rsidRPr="00A60DD0">
        <w:rPr>
          <w:rFonts w:ascii="Times New Roman" w:eastAsia="Times New Roman" w:hAnsi="Times New Roman"/>
          <w:b/>
          <w:sz w:val="24"/>
          <w:szCs w:val="24"/>
          <w:lang w:eastAsia="tr-TR"/>
        </w:rPr>
        <w:t xml:space="preserve"> Tic. A.Ş. </w:t>
      </w:r>
      <w:r w:rsidRPr="00A60DD0">
        <w:rPr>
          <w:rFonts w:ascii="Times New Roman" w:eastAsia="Andale Sans UI" w:hAnsi="Times New Roman"/>
          <w:kern w:val="2"/>
          <w:sz w:val="24"/>
          <w:szCs w:val="24"/>
          <w:lang w:eastAsia="tr-TR"/>
        </w:rPr>
        <w:t xml:space="preserve">hakkında, 6502 sayılı Kanun’un 63 üncü ve 77/12 nci maddeleri ile mülga 4077 sayılı Kanun’un 17 inci ve 25/8 inci </w:t>
      </w:r>
      <w:r w:rsidRPr="00A60DD0">
        <w:rPr>
          <w:rFonts w:ascii="Times New Roman" w:eastAsia="Times New Roman" w:hAnsi="Times New Roman"/>
          <w:sz w:val="24"/>
          <w:szCs w:val="24"/>
          <w:lang w:eastAsia="tr-TR"/>
        </w:rPr>
        <w:t xml:space="preserve">uyarınca </w:t>
      </w:r>
      <w:r w:rsidRPr="00A60DD0">
        <w:rPr>
          <w:rFonts w:ascii="Times New Roman" w:eastAsia="Times New Roman" w:hAnsi="Times New Roman"/>
          <w:b/>
          <w:sz w:val="24"/>
          <w:szCs w:val="24"/>
          <w:lang w:eastAsia="tr-TR"/>
        </w:rPr>
        <w:t>anılan reklamları durdurma cezası</w:t>
      </w:r>
      <w:r w:rsidRPr="00A60DD0">
        <w:rPr>
          <w:rFonts w:ascii="Times New Roman" w:eastAsia="Times New Roman" w:hAnsi="Times New Roman"/>
          <w:sz w:val="24"/>
          <w:szCs w:val="24"/>
          <w:lang w:eastAsia="tr-TR"/>
        </w:rPr>
        <w:t xml:space="preserve"> verilmesine</w:t>
      </w:r>
      <w:r w:rsidRPr="00A60DD0">
        <w:rPr>
          <w:rFonts w:ascii="Times New Roman" w:eastAsia="Andale Sans UI" w:hAnsi="Times New Roman"/>
          <w:kern w:val="2"/>
          <w:sz w:val="24"/>
          <w:szCs w:val="24"/>
          <w:lang w:eastAsia="tr-TR"/>
        </w:rPr>
        <w:t xml:space="preserve"> 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65)</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Dosya No: 2015/51</w:t>
      </w:r>
    </w:p>
    <w:p w:rsidR="000B260C" w:rsidRPr="00A60DD0" w:rsidRDefault="000B260C" w:rsidP="000B260C">
      <w:pPr>
        <w:widowControl w:val="0"/>
        <w:tabs>
          <w:tab w:val="left" w:pos="900"/>
        </w:tabs>
        <w:suppressAutoHyphens/>
        <w:spacing w:after="0" w:line="240" w:lineRule="auto"/>
        <w:jc w:val="both"/>
        <w:rPr>
          <w:rFonts w:ascii="Times New Roman" w:eastAsia="Times New Roman" w:hAnsi="Times New Roman"/>
          <w:b/>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w:t>
      </w:r>
      <w:r w:rsidRPr="00A60DD0">
        <w:rPr>
          <w:rFonts w:ascii="Times New Roman" w:eastAsia="Andale Sans UI" w:hAnsi="Times New Roman"/>
          <w:b/>
          <w:bCs/>
          <w:kern w:val="2"/>
          <w:sz w:val="24"/>
          <w:szCs w:val="24"/>
          <w:lang w:eastAsia="tr-TR"/>
        </w:rPr>
        <w:t xml:space="preserve"> </w:t>
      </w:r>
      <w:r w:rsidRPr="00A60DD0">
        <w:rPr>
          <w:rFonts w:ascii="Times New Roman" w:eastAsia="Andale Sans UI" w:hAnsi="Times New Roman"/>
          <w:b/>
          <w:kern w:val="1"/>
          <w:sz w:val="24"/>
          <w:szCs w:val="24"/>
          <w:lang w:eastAsia="tr-TR"/>
        </w:rPr>
        <w:t>MDC İlaç ve Sağlık Hizmetleri A.Ş.</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 Reklam:</w:t>
      </w:r>
      <w:r w:rsidRPr="00A60DD0">
        <w:rPr>
          <w:rFonts w:ascii="Times New Roman" w:eastAsia="Andale Sans UI" w:hAnsi="Times New Roman"/>
          <w:kern w:val="1"/>
          <w:sz w:val="24"/>
          <w:szCs w:val="24"/>
          <w:lang w:eastAsia="tr-TR"/>
        </w:rPr>
        <w:t xml:space="preserve"> </w:t>
      </w:r>
      <w:hyperlink r:id="rId123" w:history="1">
        <w:r w:rsidRPr="00F023B6">
          <w:rPr>
            <w:rStyle w:val="Kpr"/>
            <w:rFonts w:ascii="Times New Roman" w:eastAsia="Times New Roman" w:hAnsi="Times New Roman"/>
            <w:kern w:val="1"/>
            <w:sz w:val="24"/>
            <w:szCs w:val="24"/>
            <w:lang w:eastAsia="tr-TR"/>
          </w:rPr>
          <w:t>www.mdcpharma.com.tr</w:t>
        </w:r>
      </w:hyperlink>
      <w:r>
        <w:rPr>
          <w:rFonts w:ascii="Times New Roman" w:eastAsia="Times New Roman" w:hAnsi="Times New Roman"/>
          <w:kern w:val="1"/>
          <w:sz w:val="24"/>
          <w:szCs w:val="24"/>
          <w:lang w:eastAsia="tr-TR"/>
        </w:rPr>
        <w:t xml:space="preserve"> </w:t>
      </w:r>
      <w:r w:rsidRPr="00A60DD0">
        <w:rPr>
          <w:rFonts w:ascii="Times New Roman" w:eastAsia="Times New Roman" w:hAnsi="Times New Roman"/>
          <w:kern w:val="1"/>
          <w:sz w:val="24"/>
          <w:szCs w:val="24"/>
          <w:lang w:eastAsia="tr-TR"/>
        </w:rPr>
        <w:t>adre</w:t>
      </w:r>
      <w:r>
        <w:rPr>
          <w:rFonts w:ascii="Times New Roman" w:eastAsia="Times New Roman" w:hAnsi="Times New Roman"/>
          <w:kern w:val="1"/>
          <w:sz w:val="24"/>
          <w:szCs w:val="24"/>
          <w:lang w:eastAsia="tr-TR"/>
        </w:rPr>
        <w:t>sli internet sitesinde yer alan</w:t>
      </w:r>
      <w:r w:rsidRPr="00A60DD0">
        <w:rPr>
          <w:rFonts w:ascii="Times New Roman" w:eastAsia="Times New Roman" w:hAnsi="Times New Roman"/>
          <w:kern w:val="1"/>
          <w:sz w:val="24"/>
          <w:szCs w:val="24"/>
          <w:lang w:eastAsia="tr-TR"/>
        </w:rPr>
        <w:t xml:space="preserve">  </w:t>
      </w:r>
      <w:r w:rsidRPr="00A60DD0">
        <w:rPr>
          <w:rFonts w:ascii="Times New Roman" w:eastAsia="Times New Roman" w:hAnsi="Times New Roman"/>
          <w:b/>
          <w:i/>
          <w:kern w:val="1"/>
          <w:sz w:val="24"/>
          <w:szCs w:val="24"/>
          <w:lang w:eastAsia="tr-TR"/>
        </w:rPr>
        <w:t xml:space="preserve">“Beta Glukan Multivitamin Çinko” </w:t>
      </w:r>
      <w:r w:rsidRPr="00A60DD0">
        <w:rPr>
          <w:rFonts w:ascii="Times New Roman" w:eastAsia="Times New Roman" w:hAnsi="Times New Roman"/>
          <w:kern w:val="1"/>
          <w:sz w:val="24"/>
          <w:szCs w:val="24"/>
          <w:lang w:eastAsia="tr-TR"/>
        </w:rPr>
        <w:t xml:space="preserve">adlı ürüne yönelik </w:t>
      </w:r>
      <w:r w:rsidRPr="00A60DD0">
        <w:rPr>
          <w:rFonts w:ascii="Times New Roman" w:eastAsia="Times New Roman" w:hAnsi="Times New Roman"/>
          <w:color w:val="000000" w:themeColor="text1"/>
          <w:kern w:val="1"/>
          <w:sz w:val="24"/>
          <w:szCs w:val="24"/>
          <w:lang w:eastAsia="tr-TR"/>
        </w:rPr>
        <w:t>tanıtımlar</w:t>
      </w:r>
    </w:p>
    <w:p w:rsidR="000B260C" w:rsidRPr="00A60DD0" w:rsidRDefault="000B260C" w:rsidP="000B260C">
      <w:pPr>
        <w:widowControl w:val="0"/>
        <w:tabs>
          <w:tab w:val="left" w:pos="2400"/>
          <w:tab w:val="left" w:pos="3192"/>
          <w:tab w:val="right" w:pos="9070"/>
        </w:tabs>
        <w:suppressAutoHyphens/>
        <w:spacing w:after="0" w:line="240" w:lineRule="auto"/>
        <w:ind w:left="24" w:right="24"/>
        <w:jc w:val="both"/>
        <w:rPr>
          <w:rFonts w:ascii="Times New Roman" w:eastAsia="Andale Sans UI" w:hAnsi="Times New Roman"/>
          <w:b/>
          <w:kern w:val="2"/>
          <w:sz w:val="24"/>
          <w:szCs w:val="24"/>
          <w:lang w:eastAsia="tr-TR"/>
        </w:rPr>
      </w:pPr>
    </w:p>
    <w:p w:rsidR="000B260C" w:rsidRPr="00A60DD0" w:rsidRDefault="000B260C" w:rsidP="000B260C">
      <w:pPr>
        <w:widowControl w:val="0"/>
        <w:tabs>
          <w:tab w:val="left" w:pos="2400"/>
          <w:tab w:val="left" w:pos="3192"/>
          <w:tab w:val="right" w:pos="9070"/>
        </w:tabs>
        <w:suppressAutoHyphens/>
        <w:spacing w:after="0" w:line="240" w:lineRule="auto"/>
        <w:ind w:left="24" w:right="24"/>
        <w:jc w:val="both"/>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 xml:space="preserve">Reklam Yayın Tarihi: </w:t>
      </w:r>
      <w:r w:rsidRPr="00A60DD0">
        <w:rPr>
          <w:rFonts w:ascii="Times New Roman" w:eastAsia="Times New Roman" w:hAnsi="Times New Roman"/>
          <w:kern w:val="1"/>
          <w:sz w:val="24"/>
          <w:szCs w:val="24"/>
          <w:lang w:eastAsia="tr-TR"/>
        </w:rPr>
        <w:t>30.01.2015</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Yayınlandığı Mecra: </w:t>
      </w:r>
      <w:r w:rsidRPr="00A60DD0">
        <w:rPr>
          <w:rFonts w:ascii="Times New Roman" w:eastAsia="Andale Sans UI" w:hAnsi="Times New Roman"/>
          <w:kern w:val="2"/>
          <w:sz w:val="24"/>
          <w:szCs w:val="24"/>
          <w:lang w:eastAsia="tr-TR"/>
        </w:rPr>
        <w:t xml:space="preserve">İnternet </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A60DD0">
        <w:rPr>
          <w:rFonts w:ascii="Times New Roman" w:eastAsia="Andale Sans UI" w:hAnsi="Times New Roman"/>
          <w:b/>
          <w:kern w:val="2"/>
          <w:sz w:val="24"/>
          <w:szCs w:val="24"/>
          <w:lang w:eastAsia="tr-TR"/>
        </w:rPr>
        <w:t>Tespitler</w:t>
      </w:r>
      <w:r w:rsidRPr="00A60DD0">
        <w:rPr>
          <w:rFonts w:ascii="Times New Roman" w:eastAsia="Andale Sans UI" w:hAnsi="Times New Roman"/>
          <w:kern w:val="2"/>
          <w:sz w:val="24"/>
          <w:szCs w:val="24"/>
          <w:lang w:eastAsia="tr-TR"/>
        </w:rPr>
        <w:t>:</w:t>
      </w:r>
      <w:r w:rsidRPr="00A60DD0">
        <w:rPr>
          <w:rFonts w:ascii="Times New Roman" w:eastAsia="Andale Sans UI" w:hAnsi="Times New Roman"/>
          <w:kern w:val="1"/>
          <w:sz w:val="24"/>
          <w:szCs w:val="24"/>
          <w:lang w:eastAsia="tr-TR"/>
        </w:rPr>
        <w:t xml:space="preserve"> </w:t>
      </w:r>
      <w:r w:rsidRPr="00A60DD0">
        <w:rPr>
          <w:rFonts w:ascii="Times New Roman" w:hAnsi="Times New Roman"/>
          <w:sz w:val="24"/>
          <w:szCs w:val="24"/>
        </w:rPr>
        <w:t xml:space="preserve">www.mdcpharma.com.tr </w:t>
      </w:r>
      <w:r w:rsidRPr="00A60DD0">
        <w:rPr>
          <w:rFonts w:ascii="Times New Roman" w:eastAsia="Times New Roman" w:hAnsi="Times New Roman"/>
          <w:sz w:val="24"/>
          <w:szCs w:val="24"/>
          <w:lang w:eastAsia="tr-TR"/>
        </w:rPr>
        <w:t>adresli internet sitesinin 30.01.2015 tarihli görünümünde;</w:t>
      </w:r>
      <w:r w:rsidRPr="00A60DD0">
        <w:rPr>
          <w:rFonts w:ascii="Times New Roman" w:eastAsia="Times New Roman" w:hAnsi="Times New Roman"/>
          <w:i/>
          <w:sz w:val="24"/>
          <w:szCs w:val="24"/>
          <w:lang w:eastAsia="tr-TR"/>
        </w:rPr>
        <w:t xml:space="preserve"> “Beta glukan ekmek mayasından (Saccharomyces cerevisiae) elde edilen bağışıklık sistemini güçlendiren doğal bir maddedir.  İnfeksiyonlara karşı savunmadan sorumlu olan makrofaj, granülosit ve monosit gibi beyaz kan hücrelerini aktive eder.  Bağışıklık cevabını artırarak vücut savunma hücrelerinin patojenleri daha etkili şekilde yok etmesini sağlar. Antioksidan özelliği vardır.”</w:t>
      </w:r>
      <w:r w:rsidRPr="00A60DD0">
        <w:rPr>
          <w:rFonts w:ascii="Times New Roman" w:eastAsia="Times New Roman" w:hAnsi="Times New Roman"/>
          <w:kern w:val="1"/>
          <w:sz w:val="24"/>
          <w:szCs w:val="24"/>
          <w:lang w:eastAsia="tr-TR"/>
        </w:rPr>
        <w:t>ifadesine yer verildiği tespit edilmiştir</w:t>
      </w:r>
      <w:r w:rsidRPr="00A60DD0">
        <w:rPr>
          <w:rFonts w:ascii="Times New Roman" w:eastAsia="Andale Sans UI" w:hAnsi="Times New Roman"/>
          <w:kern w:val="2"/>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val="x-none" w:eastAsia="x-none"/>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2"/>
          <w:sz w:val="24"/>
          <w:szCs w:val="24"/>
          <w:lang w:eastAsia="tr-TR"/>
        </w:rPr>
        <w:t>Değerlendirme/Karar:</w:t>
      </w:r>
      <w:r w:rsidRPr="00A60DD0">
        <w:rPr>
          <w:rFonts w:ascii="Times New Roman" w:hAnsi="Times New Roman"/>
          <w:kern w:val="1"/>
          <w:sz w:val="24"/>
          <w:szCs w:val="24"/>
          <w:lang w:eastAsia="tr-TR"/>
        </w:rPr>
        <w:t xml:space="preserve"> </w:t>
      </w:r>
      <w:hyperlink r:id="rId124" w:history="1">
        <w:r w:rsidRPr="00A60DD0">
          <w:rPr>
            <w:rFonts w:ascii="Times New Roman" w:hAnsi="Times New Roman"/>
            <w:color w:val="0000FF" w:themeColor="hyperlink"/>
            <w:sz w:val="24"/>
            <w:szCs w:val="24"/>
            <w:u w:val="single"/>
          </w:rPr>
          <w:t>www.mdcpharma.com.tr</w:t>
        </w:r>
      </w:hyperlink>
      <w:r w:rsidRPr="00A60DD0">
        <w:rPr>
          <w:rFonts w:ascii="Times New Roman" w:hAnsi="Times New Roman"/>
          <w:sz w:val="24"/>
          <w:szCs w:val="24"/>
        </w:rPr>
        <w:t xml:space="preserve">  </w:t>
      </w:r>
      <w:r w:rsidRPr="00A60DD0">
        <w:rPr>
          <w:rFonts w:ascii="Times New Roman" w:eastAsia="Times New Roman" w:hAnsi="Times New Roman"/>
          <w:sz w:val="24"/>
          <w:szCs w:val="24"/>
          <w:lang w:eastAsia="tr-TR"/>
        </w:rPr>
        <w:t>adresli internet sitesinin 30.01.2015 tarihli görünümünde;</w:t>
      </w:r>
      <w:r w:rsidRPr="00A60DD0">
        <w:rPr>
          <w:rFonts w:ascii="Times New Roman" w:eastAsia="Times New Roman" w:hAnsi="Times New Roman"/>
          <w:i/>
          <w:sz w:val="24"/>
          <w:szCs w:val="24"/>
          <w:lang w:eastAsia="tr-TR"/>
        </w:rPr>
        <w:t xml:space="preserve"> “Beta glukan ekmek mayasından (Saccharomyces cerevisiae) elde edilen bağışıklık sistemini güçlendiren doğal bir maddedir.  İnfeksiyonlara karşı savunmadan sorumlu olan makrofaj, granülosit ve monosit gibi beyaz kan hücrelerini aktive eder.  Bağışıklık cevabını artırarak vücut savunma hücrelerinin patojenleri daha etkili şekilde yok etmesini sağlar. Antioksidan özelliği vardır.” </w:t>
      </w:r>
      <w:r w:rsidRPr="00A60DD0">
        <w:rPr>
          <w:rFonts w:ascii="Times New Roman" w:eastAsia="Times New Roman" w:hAnsi="Times New Roman"/>
          <w:sz w:val="24"/>
          <w:szCs w:val="24"/>
          <w:lang w:eastAsia="tr-TR"/>
        </w:rPr>
        <w:t xml:space="preserve">şeklinde endikasyon belirten ve ispata muhtaç ifadeler kullanılarak tüketicileri yanıltıcı sağlık beyanlarına yer verildiği,  böylelikle gıda takviyesi niteliğindeki ürünün </w:t>
      </w:r>
      <w:r w:rsidRPr="00A60DD0">
        <w:rPr>
          <w:rFonts w:ascii="Times New Roman" w:eastAsia="Times New Roman" w:hAnsi="Times New Roman"/>
          <w:kern w:val="1"/>
          <w:sz w:val="24"/>
          <w:szCs w:val="24"/>
          <w:lang w:eastAsia="tr-TR"/>
        </w:rPr>
        <w:t xml:space="preserve">insan metabolizmasına etki eden </w:t>
      </w:r>
      <w:r w:rsidRPr="00A60DD0">
        <w:rPr>
          <w:rFonts w:ascii="Times New Roman" w:eastAsia="Times New Roman" w:hAnsi="Times New Roman"/>
          <w:sz w:val="24"/>
          <w:szCs w:val="24"/>
          <w:lang w:eastAsia="tr-TR"/>
        </w:rPr>
        <w:t xml:space="preserve">bir “tıbbi ürün” gibi tanıtıldığı, </w:t>
      </w:r>
      <w:r w:rsidRPr="00A60DD0">
        <w:rPr>
          <w:rFonts w:ascii="Times New Roman" w:eastAsia="Times New Roman" w:hAnsi="Times New Roman"/>
          <w:sz w:val="24"/>
          <w:szCs w:val="24"/>
        </w:rPr>
        <w:t xml:space="preserve">tıp literatüründe hastalık olarak tanımlanan ve hekim kontrolünde tedavi edilmesi gereken bazı sağlık sorunlarının anılan ürünlerle tedavi edildiği veya tedavisine yardımcı olunduğu izlenimi oluşturularak tüketicilerin yanıltıldığı, </w:t>
      </w:r>
      <w:r w:rsidRPr="00A60DD0">
        <w:rPr>
          <w:rFonts w:ascii="Times New Roman" w:eastAsia="Times New Roman" w:hAnsi="Times New Roman"/>
          <w:sz w:val="24"/>
          <w:szCs w:val="24"/>
          <w:lang w:eastAsia="tr-TR"/>
        </w:rPr>
        <w:t>ayrıca şayet anılan ürün söz konusu reklamlarda belirtilen iddiaları kanıtlayabilir nitelikte ise, bu durumda “</w:t>
      </w:r>
      <w:r w:rsidRPr="00A60DD0">
        <w:rPr>
          <w:rFonts w:ascii="Times New Roman" w:eastAsia="Times New Roman" w:hAnsi="Times New Roman"/>
          <w:i/>
          <w:sz w:val="24"/>
          <w:szCs w:val="24"/>
          <w:lang w:eastAsia="tr-TR"/>
        </w:rPr>
        <w:t>gıda takviyesi</w:t>
      </w:r>
      <w:r w:rsidRPr="00A60DD0">
        <w:rPr>
          <w:rFonts w:ascii="Times New Roman" w:eastAsia="Times New Roman" w:hAnsi="Times New Roman"/>
          <w:sz w:val="24"/>
          <w:szCs w:val="24"/>
          <w:lang w:eastAsia="tr-TR"/>
        </w:rPr>
        <w:t>” kapsamında değil, “</w:t>
      </w:r>
      <w:r w:rsidRPr="00A60DD0">
        <w:rPr>
          <w:rFonts w:ascii="Times New Roman" w:eastAsia="Times New Roman" w:hAnsi="Times New Roman"/>
          <w:i/>
          <w:sz w:val="24"/>
          <w:szCs w:val="24"/>
          <w:lang w:eastAsia="tr-TR"/>
        </w:rPr>
        <w:t>beşeri tıbbi ürün</w:t>
      </w:r>
      <w:r w:rsidRPr="00A60DD0">
        <w:rPr>
          <w:rFonts w:ascii="Times New Roman" w:eastAsia="Times New Roman" w:hAnsi="Times New Roman"/>
          <w:sz w:val="24"/>
          <w:szCs w:val="24"/>
          <w:lang w:eastAsia="tr-TR"/>
        </w:rPr>
        <w:t>” veya “</w:t>
      </w:r>
      <w:r w:rsidRPr="00A60DD0">
        <w:rPr>
          <w:rFonts w:ascii="Times New Roman" w:eastAsia="Times New Roman" w:hAnsi="Times New Roman"/>
          <w:i/>
          <w:sz w:val="24"/>
          <w:szCs w:val="24"/>
          <w:lang w:eastAsia="tr-TR"/>
        </w:rPr>
        <w:t>ilaç</w:t>
      </w:r>
      <w:r w:rsidRPr="00A60DD0">
        <w:rPr>
          <w:rFonts w:ascii="Times New Roman" w:eastAsia="Times New Roman" w:hAnsi="Times New Roman"/>
          <w:sz w:val="24"/>
          <w:szCs w:val="24"/>
          <w:lang w:eastAsia="tr-TR"/>
        </w:rPr>
        <w:t>” kapsamında ruhsatlandırılması gerektiği, “</w:t>
      </w:r>
      <w:r w:rsidRPr="00A60DD0">
        <w:rPr>
          <w:rFonts w:ascii="Times New Roman" w:eastAsia="Times New Roman" w:hAnsi="Times New Roman"/>
          <w:i/>
          <w:sz w:val="24"/>
          <w:szCs w:val="24"/>
          <w:lang w:eastAsia="tr-TR"/>
        </w:rPr>
        <w:t>beşeri tıbbi ürün</w:t>
      </w:r>
      <w:r w:rsidRPr="00A60DD0">
        <w:rPr>
          <w:rFonts w:ascii="Times New Roman" w:eastAsia="Times New Roman" w:hAnsi="Times New Roman"/>
          <w:sz w:val="24"/>
          <w:szCs w:val="24"/>
          <w:lang w:eastAsia="tr-TR"/>
        </w:rPr>
        <w:t>” veya “</w:t>
      </w:r>
      <w:r w:rsidRPr="00A60DD0">
        <w:rPr>
          <w:rFonts w:ascii="Times New Roman" w:eastAsia="Times New Roman" w:hAnsi="Times New Roman"/>
          <w:i/>
          <w:sz w:val="24"/>
          <w:szCs w:val="24"/>
          <w:lang w:eastAsia="tr-TR"/>
        </w:rPr>
        <w:t>ilaç</w:t>
      </w:r>
      <w:r w:rsidRPr="00A60DD0">
        <w:rPr>
          <w:rFonts w:ascii="Times New Roman" w:eastAsia="Times New Roman" w:hAnsi="Times New Roman"/>
          <w:sz w:val="24"/>
          <w:szCs w:val="24"/>
          <w:lang w:eastAsia="tr-TR"/>
        </w:rPr>
        <w:t xml:space="preserve">” kapsamında değerlendirilen ürünlerin reklamının yapılmasının ise mevzuat gereği yasak olduğu, </w:t>
      </w:r>
      <w:r w:rsidRPr="00A60DD0">
        <w:rPr>
          <w:rFonts w:ascii="Times New Roman" w:hAnsi="Times New Roman"/>
          <w:sz w:val="24"/>
          <w:szCs w:val="24"/>
        </w:rPr>
        <w:t>dolayısıyla her koşulda mevzuata aykırılık teşkil eden bu tanıtımların</w:t>
      </w:r>
      <w:r w:rsidRPr="00A60DD0">
        <w:rPr>
          <w:rFonts w:ascii="Times New Roman" w:eastAsia="Andale Sans UI" w:hAnsi="Times New Roman"/>
          <w:kern w:val="1"/>
          <w:sz w:val="24"/>
          <w:szCs w:val="24"/>
          <w:lang w:eastAsia="tr-TR"/>
        </w:rPr>
        <w:t xml:space="preserve"> bu hali </w:t>
      </w:r>
      <w:proofErr w:type="gramStart"/>
      <w:r w:rsidRPr="00A60DD0">
        <w:rPr>
          <w:rFonts w:ascii="Times New Roman" w:eastAsia="Andale Sans UI" w:hAnsi="Times New Roman"/>
          <w:kern w:val="1"/>
          <w:sz w:val="24"/>
          <w:szCs w:val="24"/>
          <w:lang w:eastAsia="tr-TR"/>
        </w:rPr>
        <w:t>ile;</w:t>
      </w:r>
      <w:proofErr w:type="gramEnd"/>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Sağlık Beyanı ile Satışa Sunulan Ürünlerin Sağlık Beyanları Hakkında Yönetmeliğin;5/a, 5/b, 5/c, 5/ç, 5/d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Cs/>
          <w:kern w:val="2"/>
          <w:sz w:val="24"/>
          <w:szCs w:val="24"/>
          <w:lang w:eastAsia="tr-TR"/>
        </w:rPr>
      </w:pPr>
      <w:r w:rsidRPr="00A60DD0">
        <w:rPr>
          <w:rFonts w:ascii="Times New Roman" w:eastAsia="Andale Sans UI" w:hAnsi="Times New Roman"/>
          <w:b/>
          <w:bCs/>
          <w:kern w:val="2"/>
          <w:sz w:val="24"/>
          <w:szCs w:val="24"/>
          <w:lang w:eastAsia="tr-TR"/>
        </w:rPr>
        <w:t>-</w:t>
      </w:r>
      <w:r w:rsidRPr="00A60DD0">
        <w:rPr>
          <w:rFonts w:ascii="Times New Roman" w:eastAsia="Andale Sans UI" w:hAnsi="Times New Roman"/>
          <w:kern w:val="2"/>
          <w:sz w:val="24"/>
          <w:szCs w:val="24"/>
          <w:lang w:eastAsia="tr-TR"/>
        </w:rPr>
        <w:t xml:space="preserve"> Türk Gıda Kodeksi </w:t>
      </w:r>
      <w:r w:rsidRPr="00A60DD0">
        <w:rPr>
          <w:rFonts w:ascii="Times New Roman" w:eastAsia="Andale Sans UI" w:hAnsi="Times New Roman"/>
          <w:bCs/>
          <w:kern w:val="2"/>
          <w:sz w:val="24"/>
          <w:szCs w:val="24"/>
          <w:lang w:eastAsia="tr-TR"/>
        </w:rPr>
        <w:t>Etiketleme Yönetmeliğinin; 6/1-a, 6/1-b, 6/1-c, 6/1-ç, 6/3, 6/4-a, 6/4-b, 40/1-a, 40/1-b, 40/1-c, 40/1-d, 42/1, 42/2</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2"/>
          <w:sz w:val="24"/>
          <w:szCs w:val="24"/>
          <w:lang w:eastAsia="tr-TR"/>
        </w:rPr>
        <w:t xml:space="preserve">- 10.01.2015 tarihli ve 29232 sayılı Resmi Gazete’de yayınlanarak yürürlüğe giren </w:t>
      </w:r>
      <w:r w:rsidRPr="00A60DD0">
        <w:rPr>
          <w:rFonts w:ascii="Times New Roman" w:eastAsia="Andale Sans UI" w:hAnsi="Times New Roman"/>
          <w:kern w:val="1"/>
          <w:sz w:val="24"/>
          <w:szCs w:val="24"/>
          <w:lang w:eastAsia="tr-TR"/>
        </w:rPr>
        <w:t>Ticari Reklam ve Haksız Ticari Uygulamalar Yönetmeliği’nin; 5/1-b, 7/1, 7/2, 7/3, 7/4, 7/5, 9/1, 9/2, 9/3, 9/4, 26/1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w:t>
      </w:r>
      <w:r w:rsidRPr="00A60DD0">
        <w:rPr>
          <w:rFonts w:ascii="Times New Roman" w:eastAsia="Andale Sans UI" w:hAnsi="Times New Roman"/>
          <w:bCs/>
          <w:kern w:val="1"/>
          <w:sz w:val="24"/>
          <w:szCs w:val="24"/>
          <w:lang w:eastAsia="tr-TR"/>
        </w:rPr>
        <w:t xml:space="preserve"> 6502 sayılı Tüketicinin Korunması Hakkında Kanun’un 61 inci maddesi,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A60DD0">
        <w:rPr>
          <w:rFonts w:ascii="Times New Roman" w:eastAsia="Andale Sans UI" w:hAnsi="Times New Roman"/>
          <w:kern w:val="2"/>
          <w:sz w:val="24"/>
          <w:szCs w:val="24"/>
          <w:lang w:eastAsia="tr-TR"/>
        </w:rPr>
        <w:t>hükümlerine</w:t>
      </w:r>
      <w:proofErr w:type="gramEnd"/>
      <w:r w:rsidRPr="00A60DD0">
        <w:rPr>
          <w:rFonts w:ascii="Times New Roman" w:eastAsia="Andale Sans UI" w:hAnsi="Times New Roman"/>
          <w:kern w:val="2"/>
          <w:sz w:val="24"/>
          <w:szCs w:val="24"/>
          <w:lang w:eastAsia="tr-TR"/>
        </w:rPr>
        <w:t xml:space="preserve"> aykırı olduğuna</w:t>
      </w:r>
      <w:r w:rsidRPr="00A60DD0">
        <w:rPr>
          <w:rFonts w:ascii="Times New Roman" w:eastAsia="Andale Sans UI" w:hAnsi="Times New Roman"/>
          <w:b/>
          <w:kern w:val="2"/>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r w:rsidRPr="00A60DD0">
        <w:rPr>
          <w:rFonts w:ascii="Times New Roman" w:eastAsia="Andale Sans UI" w:hAnsi="Times New Roman"/>
          <w:kern w:val="2"/>
          <w:sz w:val="24"/>
          <w:szCs w:val="24"/>
          <w:lang w:eastAsia="tr-TR"/>
        </w:rPr>
        <w:t>Buna göre, reklam veren</w:t>
      </w:r>
      <w:r w:rsidRPr="00A60DD0">
        <w:rPr>
          <w:rFonts w:ascii="Times New Roman" w:eastAsia="Andale Sans UI" w:hAnsi="Times New Roman"/>
          <w:b/>
          <w:bCs/>
          <w:kern w:val="2"/>
          <w:sz w:val="24"/>
          <w:szCs w:val="24"/>
          <w:lang w:eastAsia="tr-TR"/>
        </w:rPr>
        <w:t xml:space="preserve"> </w:t>
      </w:r>
      <w:r w:rsidRPr="00A60DD0">
        <w:rPr>
          <w:rFonts w:ascii="Times New Roman" w:eastAsia="Andale Sans UI" w:hAnsi="Times New Roman"/>
          <w:b/>
          <w:kern w:val="1"/>
          <w:sz w:val="24"/>
          <w:szCs w:val="24"/>
          <w:lang w:eastAsia="tr-TR"/>
        </w:rPr>
        <w:t>MDC İlaç ve Sağlık Hizmetleri A.Ş.</w:t>
      </w:r>
      <w:r w:rsidRPr="00A60DD0">
        <w:rPr>
          <w:rFonts w:ascii="Times New Roman" w:eastAsia="Andale Sans UI" w:hAnsi="Times New Roman"/>
          <w:kern w:val="2"/>
          <w:sz w:val="24"/>
          <w:szCs w:val="24"/>
          <w:lang w:eastAsia="tr-TR"/>
        </w:rPr>
        <w:t xml:space="preserve">hakkında, </w:t>
      </w:r>
      <w:r w:rsidRPr="00A60DD0">
        <w:rPr>
          <w:rFonts w:ascii="Times New Roman" w:eastAsia="Andale Sans UI" w:hAnsi="Times New Roman"/>
          <w:kern w:val="1"/>
          <w:sz w:val="24"/>
          <w:szCs w:val="24"/>
          <w:lang w:eastAsia="tr-TR"/>
        </w:rPr>
        <w:t xml:space="preserve">6502 sayılı Kanun’un </w:t>
      </w:r>
      <w:r w:rsidRPr="00A60DD0">
        <w:rPr>
          <w:rFonts w:ascii="Times New Roman" w:eastAsia="Andale Sans UI" w:hAnsi="Times New Roman"/>
          <w:kern w:val="2"/>
          <w:sz w:val="24"/>
          <w:szCs w:val="24"/>
          <w:lang w:eastAsia="tr-TR"/>
        </w:rPr>
        <w:t xml:space="preserve">63 üncü ve 77/12 inci maddeleri </w:t>
      </w:r>
      <w:r w:rsidRPr="00A60DD0">
        <w:rPr>
          <w:rFonts w:ascii="Times New Roman" w:eastAsia="Andale Sans UI" w:hAnsi="Times New Roman"/>
          <w:kern w:val="1"/>
          <w:sz w:val="24"/>
          <w:szCs w:val="24"/>
          <w:lang w:eastAsia="tr-TR"/>
        </w:rPr>
        <w:t>uyarınca</w:t>
      </w:r>
      <w:r w:rsidRPr="00A60DD0">
        <w:rPr>
          <w:rFonts w:ascii="Times New Roman" w:eastAsia="Times New Roman" w:hAnsi="Times New Roman"/>
          <w:b/>
          <w:kern w:val="1"/>
          <w:sz w:val="24"/>
          <w:szCs w:val="24"/>
          <w:lang w:eastAsia="tr-TR"/>
        </w:rPr>
        <w:t xml:space="preserve"> anılan reklamları durdurma cezası</w:t>
      </w:r>
      <w:r w:rsidRPr="00A60DD0">
        <w:rPr>
          <w:rFonts w:ascii="Times New Roman" w:eastAsia="Times New Roman" w:hAnsi="Times New Roman"/>
          <w:kern w:val="1"/>
          <w:sz w:val="24"/>
          <w:szCs w:val="24"/>
          <w:lang w:eastAsia="tr-TR"/>
        </w:rPr>
        <w:t xml:space="preserve"> verilmesine </w:t>
      </w:r>
      <w:r w:rsidRPr="00A60DD0">
        <w:rPr>
          <w:rFonts w:ascii="Times New Roman" w:eastAsia="Andale Sans UI" w:hAnsi="Times New Roman"/>
          <w:kern w:val="2"/>
          <w:sz w:val="24"/>
          <w:szCs w:val="24"/>
          <w:lang w:eastAsia="tr-TR"/>
        </w:rPr>
        <w:t>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66)</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Dosya No: 2014/507</w:t>
      </w:r>
    </w:p>
    <w:p w:rsidR="000B260C" w:rsidRPr="00A60DD0" w:rsidRDefault="000B260C" w:rsidP="000B260C">
      <w:pPr>
        <w:widowControl w:val="0"/>
        <w:tabs>
          <w:tab w:val="left" w:pos="900"/>
        </w:tabs>
        <w:suppressAutoHyphens/>
        <w:spacing w:after="0" w:line="240" w:lineRule="auto"/>
        <w:jc w:val="both"/>
        <w:rPr>
          <w:rFonts w:ascii="Times New Roman" w:eastAsia="Times New Roman" w:hAnsi="Times New Roman"/>
          <w:b/>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w:t>
      </w:r>
      <w:r w:rsidRPr="00A60DD0">
        <w:rPr>
          <w:rFonts w:ascii="Times New Roman" w:eastAsia="Andale Sans UI" w:hAnsi="Times New Roman"/>
          <w:b/>
          <w:bCs/>
          <w:kern w:val="2"/>
          <w:sz w:val="24"/>
          <w:szCs w:val="24"/>
          <w:lang w:eastAsia="tr-TR"/>
        </w:rPr>
        <w:t xml:space="preserve"> </w:t>
      </w:r>
      <w:r w:rsidRPr="00A60DD0">
        <w:rPr>
          <w:rFonts w:ascii="Times New Roman" w:eastAsia="Times New Roman" w:hAnsi="Times New Roman"/>
          <w:b/>
          <w:kern w:val="1"/>
          <w:sz w:val="24"/>
          <w:szCs w:val="24"/>
          <w:lang w:eastAsia="tr-TR"/>
        </w:rPr>
        <w:t>Kerim Cihan YILMAZ</w:t>
      </w:r>
    </w:p>
    <w:p w:rsidR="000B260C" w:rsidRPr="00A60DD0" w:rsidRDefault="000B260C" w:rsidP="000B260C">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 Reklam:</w:t>
      </w:r>
      <w:r w:rsidRPr="00A60DD0">
        <w:rPr>
          <w:rFonts w:ascii="Times New Roman" w:eastAsia="Andale Sans UI" w:hAnsi="Times New Roman"/>
          <w:kern w:val="1"/>
          <w:sz w:val="24"/>
          <w:szCs w:val="24"/>
          <w:lang w:eastAsia="tr-TR"/>
        </w:rPr>
        <w:t xml:space="preserve"> </w:t>
      </w:r>
      <w:hyperlink r:id="rId125" w:history="1">
        <w:r w:rsidRPr="00A60DD0">
          <w:rPr>
            <w:rFonts w:ascii="Times New Roman" w:eastAsia="Times New Roman" w:hAnsi="Times New Roman"/>
            <w:color w:val="0000FF" w:themeColor="hyperlink"/>
            <w:sz w:val="24"/>
            <w:szCs w:val="24"/>
            <w:u w:val="single"/>
            <w:lang w:eastAsia="tr-TR"/>
          </w:rPr>
          <w:t>www.dermoks.com</w:t>
        </w:r>
      </w:hyperlink>
      <w:r w:rsidRPr="00A60DD0">
        <w:rPr>
          <w:rFonts w:ascii="Times New Roman" w:eastAsia="Times New Roman" w:hAnsi="Times New Roman"/>
          <w:sz w:val="24"/>
          <w:szCs w:val="24"/>
          <w:lang w:eastAsia="tr-TR"/>
        </w:rPr>
        <w:t xml:space="preserve"> </w:t>
      </w:r>
      <w:hyperlink r:id="rId126" w:history="1"/>
      <w:r w:rsidRPr="00A60DD0">
        <w:rPr>
          <w:rFonts w:ascii="Times New Roman" w:hAnsi="Times New Roman"/>
          <w:sz w:val="24"/>
          <w:szCs w:val="24"/>
        </w:rPr>
        <w:t xml:space="preserve"> </w:t>
      </w:r>
      <w:r w:rsidRPr="00A60DD0">
        <w:rPr>
          <w:rFonts w:ascii="Times New Roman" w:eastAsia="Times New Roman" w:hAnsi="Times New Roman"/>
          <w:sz w:val="24"/>
          <w:szCs w:val="24"/>
          <w:lang w:eastAsia="tr-TR"/>
        </w:rPr>
        <w:t xml:space="preserve">adresli internet sitesinde yer alan </w:t>
      </w:r>
      <w:r w:rsidRPr="00873408">
        <w:rPr>
          <w:rFonts w:ascii="Times New Roman" w:eastAsia="Times New Roman" w:hAnsi="Times New Roman"/>
          <w:b/>
          <w:i/>
          <w:sz w:val="24"/>
          <w:szCs w:val="24"/>
          <w:lang w:eastAsia="tr-TR"/>
        </w:rPr>
        <w:t>“Vitasure, Vitilex, ocean omega 3 şurup portakal aromalı balık yağı, hederal şurup, remixin tablet, zinco damla gaz giderici”</w:t>
      </w:r>
      <w:r w:rsidRPr="00A60DD0">
        <w:rPr>
          <w:rFonts w:ascii="Times New Roman" w:eastAsia="Times New Roman" w:hAnsi="Times New Roman"/>
          <w:sz w:val="24"/>
          <w:szCs w:val="24"/>
          <w:lang w:eastAsia="tr-TR"/>
        </w:rPr>
        <w:t xml:space="preserve"> adlı ürünlere ve buna benzer diğer muhtelif ürünlere yönelik tanıtımlar</w:t>
      </w:r>
    </w:p>
    <w:p w:rsidR="000B260C" w:rsidRPr="00A60DD0" w:rsidRDefault="000B260C" w:rsidP="000B260C">
      <w:pPr>
        <w:widowControl w:val="0"/>
        <w:tabs>
          <w:tab w:val="left" w:pos="2400"/>
          <w:tab w:val="left" w:pos="3192"/>
          <w:tab w:val="right" w:pos="9070"/>
        </w:tabs>
        <w:suppressAutoHyphens/>
        <w:spacing w:after="0" w:line="240" w:lineRule="auto"/>
        <w:ind w:left="24" w:right="24"/>
        <w:jc w:val="both"/>
        <w:rPr>
          <w:rFonts w:ascii="Times New Roman" w:eastAsia="Andale Sans UI" w:hAnsi="Times New Roman"/>
          <w:b/>
          <w:kern w:val="2"/>
          <w:sz w:val="24"/>
          <w:szCs w:val="24"/>
          <w:lang w:eastAsia="tr-TR"/>
        </w:rPr>
      </w:pPr>
    </w:p>
    <w:p w:rsidR="000B260C" w:rsidRPr="00A60DD0" w:rsidRDefault="000B260C" w:rsidP="000B260C">
      <w:pPr>
        <w:widowControl w:val="0"/>
        <w:tabs>
          <w:tab w:val="left" w:pos="2400"/>
          <w:tab w:val="left" w:pos="3192"/>
          <w:tab w:val="right" w:pos="9070"/>
        </w:tabs>
        <w:suppressAutoHyphens/>
        <w:spacing w:after="0" w:line="240" w:lineRule="auto"/>
        <w:ind w:left="24" w:right="24"/>
        <w:jc w:val="both"/>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 xml:space="preserve">Reklam Yayın Tarihi: </w:t>
      </w:r>
      <w:r w:rsidRPr="00A60DD0">
        <w:rPr>
          <w:rFonts w:ascii="Times New Roman" w:eastAsia="Times New Roman" w:hAnsi="Times New Roman"/>
          <w:kern w:val="1"/>
          <w:sz w:val="24"/>
          <w:szCs w:val="24"/>
          <w:lang w:eastAsia="tr-TR"/>
        </w:rPr>
        <w:t>23.01.2015</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Yayınlandığı Mecra: </w:t>
      </w:r>
      <w:r w:rsidRPr="00A60DD0">
        <w:rPr>
          <w:rFonts w:ascii="Times New Roman" w:eastAsia="Andale Sans UI" w:hAnsi="Times New Roman"/>
          <w:kern w:val="2"/>
          <w:sz w:val="24"/>
          <w:szCs w:val="24"/>
          <w:lang w:eastAsia="tr-TR"/>
        </w:rPr>
        <w:t xml:space="preserve">İnternet </w:t>
      </w:r>
    </w:p>
    <w:p w:rsidR="000B260C" w:rsidRPr="00A60DD0" w:rsidRDefault="000B260C" w:rsidP="000B260C">
      <w:pPr>
        <w:widowControl w:val="0"/>
        <w:tabs>
          <w:tab w:val="left" w:pos="284"/>
        </w:tabs>
        <w:suppressAutoHyphens/>
        <w:spacing w:after="0" w:line="240" w:lineRule="auto"/>
        <w:jc w:val="both"/>
        <w:rPr>
          <w:rFonts w:ascii="Times New Roman" w:eastAsia="Times New Roman" w:hAnsi="Times New Roman"/>
          <w:bCs/>
          <w:i/>
          <w:iCs/>
          <w:sz w:val="24"/>
          <w:szCs w:val="24"/>
          <w:lang w:eastAsia="tr-TR"/>
        </w:rPr>
      </w:pPr>
      <w:r w:rsidRPr="00A60DD0">
        <w:rPr>
          <w:rFonts w:ascii="Times New Roman" w:eastAsia="Andale Sans UI" w:hAnsi="Times New Roman"/>
          <w:b/>
          <w:kern w:val="2"/>
          <w:sz w:val="24"/>
          <w:szCs w:val="24"/>
          <w:lang w:eastAsia="tr-TR"/>
        </w:rPr>
        <w:t>Tespitler</w:t>
      </w:r>
      <w:r>
        <w:rPr>
          <w:rFonts w:ascii="Times New Roman" w:eastAsia="Andale Sans UI" w:hAnsi="Times New Roman"/>
          <w:b/>
          <w:kern w:val="2"/>
          <w:sz w:val="24"/>
          <w:szCs w:val="24"/>
          <w:lang w:eastAsia="tr-TR"/>
        </w:rPr>
        <w:t xml:space="preserve">: </w:t>
      </w:r>
      <w:hyperlink r:id="rId127" w:history="1">
        <w:r w:rsidRPr="00A60DD0">
          <w:rPr>
            <w:rFonts w:ascii="Times New Roman" w:eastAsia="Times New Roman" w:hAnsi="Times New Roman"/>
            <w:i/>
            <w:color w:val="0000FF" w:themeColor="hyperlink"/>
            <w:sz w:val="24"/>
            <w:szCs w:val="24"/>
            <w:u w:val="single"/>
            <w:lang w:eastAsia="tr-TR"/>
          </w:rPr>
          <w:t>www.dermoks.com</w:t>
        </w:r>
      </w:hyperlink>
      <w:r>
        <w:rPr>
          <w:rFonts w:ascii="Times New Roman" w:eastAsia="Times New Roman" w:hAnsi="Times New Roman"/>
          <w:i/>
          <w:sz w:val="24"/>
          <w:szCs w:val="24"/>
          <w:lang w:eastAsia="tr-TR"/>
        </w:rPr>
        <w:t xml:space="preserve"> </w:t>
      </w:r>
      <w:r w:rsidRPr="00A60DD0">
        <w:rPr>
          <w:rFonts w:ascii="Times New Roman" w:eastAsia="Times New Roman" w:hAnsi="Times New Roman"/>
          <w:i/>
          <w:sz w:val="24"/>
          <w:szCs w:val="24"/>
          <w:lang w:eastAsia="tr-TR"/>
        </w:rPr>
        <w:t>adresli internet sitesinin 23.01.2015 tarihli görünümünde; “</w:t>
      </w:r>
      <w:r w:rsidRPr="00A60DD0">
        <w:rPr>
          <w:rFonts w:ascii="Times New Roman" w:eastAsia="Times New Roman" w:hAnsi="Times New Roman"/>
          <w:b/>
          <w:bCs/>
          <w:i/>
          <w:sz w:val="24"/>
          <w:szCs w:val="24"/>
          <w:lang w:eastAsia="tr-TR"/>
        </w:rPr>
        <w:t>Vitasure Toz Mama</w:t>
      </w:r>
      <w:r w:rsidRPr="00A60DD0">
        <w:rPr>
          <w:rFonts w:ascii="Times New Roman" w:eastAsia="Times New Roman" w:hAnsi="Times New Roman"/>
          <w:bCs/>
          <w:i/>
          <w:sz w:val="24"/>
          <w:szCs w:val="24"/>
          <w:lang w:eastAsia="tr-TR"/>
        </w:rPr>
        <w:t>…</w:t>
      </w:r>
      <w:r w:rsidRPr="00A60DD0">
        <w:rPr>
          <w:rFonts w:ascii="Times New Roman" w:eastAsia="Times New Roman" w:hAnsi="Times New Roman"/>
          <w:bCs/>
          <w:i/>
          <w:iCs/>
          <w:sz w:val="24"/>
          <w:szCs w:val="24"/>
          <w:lang w:eastAsia="tr-TR"/>
        </w:rPr>
        <w:t>Vitasure; protein, yağ, karbonhidrat ve çeşitli vitamin - mineralleri içeren bir gıda takviyesidir.</w:t>
      </w:r>
      <w:r w:rsidRPr="00A60DD0">
        <w:rPr>
          <w:rFonts w:ascii="Times New Roman" w:hAnsi="Times New Roman"/>
          <w:i/>
          <w:color w:val="4E4E4E"/>
          <w:sz w:val="24"/>
          <w:szCs w:val="24"/>
        </w:rPr>
        <w:t xml:space="preserve"> … </w:t>
      </w:r>
      <w:r w:rsidRPr="00A60DD0">
        <w:rPr>
          <w:rFonts w:ascii="Times New Roman" w:eastAsia="Times New Roman" w:hAnsi="Times New Roman"/>
          <w:bCs/>
          <w:i/>
          <w:iCs/>
          <w:sz w:val="24"/>
          <w:szCs w:val="24"/>
          <w:lang w:eastAsia="tr-TR"/>
        </w:rPr>
        <w:t>Vitilex krem; cildin beslenmesini ve beslenirken koyulaşmasını sağlayan bir bakım kremidir.</w:t>
      </w:r>
      <w:r w:rsidRPr="00A60DD0">
        <w:rPr>
          <w:rFonts w:ascii="Times New Roman" w:eastAsia="Times New Roman" w:hAnsi="Times New Roman"/>
          <w:b/>
          <w:bCs/>
          <w:i/>
          <w:iCs/>
          <w:sz w:val="24"/>
          <w:szCs w:val="24"/>
          <w:lang w:eastAsia="tr-TR"/>
        </w:rPr>
        <w:t xml:space="preserve"> Ciltte meydana gelen iğnelenme, batma, yanma ve kaşıntı gibi problemleri giderici etkiye sahiptir</w:t>
      </w:r>
      <w:r w:rsidRPr="00A60DD0">
        <w:rPr>
          <w:rFonts w:ascii="Times New Roman" w:eastAsia="Times New Roman" w:hAnsi="Times New Roman"/>
          <w:bCs/>
          <w:i/>
          <w:iCs/>
          <w:sz w:val="24"/>
          <w:szCs w:val="24"/>
          <w:lang w:eastAsia="tr-TR"/>
        </w:rPr>
        <w:t>.</w:t>
      </w:r>
      <w:r w:rsidRPr="00A60DD0">
        <w:rPr>
          <w:rFonts w:ascii="Times New Roman" w:eastAsia="Times New Roman" w:hAnsi="Times New Roman"/>
          <w:b/>
          <w:bCs/>
          <w:i/>
          <w:iCs/>
          <w:color w:val="535353"/>
          <w:sz w:val="24"/>
          <w:szCs w:val="24"/>
          <w:lang w:eastAsia="tr-TR"/>
        </w:rPr>
        <w:t xml:space="preserve"> </w:t>
      </w:r>
      <w:r w:rsidRPr="00A60DD0">
        <w:rPr>
          <w:rFonts w:ascii="Times New Roman" w:eastAsia="Times New Roman" w:hAnsi="Times New Roman"/>
          <w:b/>
          <w:bCs/>
          <w:i/>
          <w:iCs/>
          <w:sz w:val="24"/>
          <w:szCs w:val="24"/>
          <w:lang w:eastAsia="tr-TR"/>
        </w:rPr>
        <w:t xml:space="preserve">Ocean omega 3 şurup; EPA ve DHA omega 3 yağ asitlerini içeren bir gıda takviyesidir. Antioksidan etkisi ile bilinen E vitamini de içerir. </w:t>
      </w:r>
      <w:r w:rsidRPr="00A60DD0">
        <w:rPr>
          <w:rFonts w:ascii="Times New Roman" w:eastAsia="Times New Roman" w:hAnsi="Times New Roman"/>
          <w:bCs/>
          <w:i/>
          <w:iCs/>
          <w:sz w:val="24"/>
          <w:szCs w:val="24"/>
          <w:lang w:eastAsia="tr-TR"/>
        </w:rPr>
        <w:t xml:space="preserve">Omega 3 yağ asitleri vücudumuzun pek çok mekanizmasında önemli roller üstlenmiş esansiyel yağ asitleridirler. Omega 3 yağ asitlerinden EPA ve DHA; kalp ve damar sağlığının korunmasına, sinir sistemi gelişimine ve beynin normal gelişimine yardımcı olur. Ocean omega 3 şurup, moleküler teknoloji ile omega 3 yağ oranı yüksek derin deniz balıklarından elde edilmiştir. İçim kolaylığı sağlamak için özel deodorizasyon tekniği kullanılarak meyve </w:t>
      </w:r>
      <w:proofErr w:type="gramStart"/>
      <w:r w:rsidRPr="00A60DD0">
        <w:rPr>
          <w:rFonts w:ascii="Times New Roman" w:eastAsia="Times New Roman" w:hAnsi="Times New Roman"/>
          <w:bCs/>
          <w:i/>
          <w:iCs/>
          <w:sz w:val="24"/>
          <w:szCs w:val="24"/>
          <w:lang w:eastAsia="tr-TR"/>
        </w:rPr>
        <w:t>aromaları</w:t>
      </w:r>
      <w:proofErr w:type="gramEnd"/>
      <w:r w:rsidRPr="00A60DD0">
        <w:rPr>
          <w:rFonts w:ascii="Times New Roman" w:eastAsia="Times New Roman" w:hAnsi="Times New Roman"/>
          <w:bCs/>
          <w:i/>
          <w:iCs/>
          <w:sz w:val="24"/>
          <w:szCs w:val="24"/>
          <w:lang w:eastAsia="tr-TR"/>
        </w:rPr>
        <w:t xml:space="preserve"> ile tatlandırılmıştır.</w:t>
      </w:r>
      <w:r w:rsidRPr="00A60DD0">
        <w:rPr>
          <w:rFonts w:ascii="Times New Roman" w:eastAsia="Times New Roman" w:hAnsi="Times New Roman"/>
          <w:b/>
          <w:bCs/>
          <w:i/>
          <w:iCs/>
          <w:color w:val="535353"/>
          <w:sz w:val="24"/>
          <w:szCs w:val="24"/>
          <w:lang w:eastAsia="tr-TR"/>
        </w:rPr>
        <w:t xml:space="preserve"> </w:t>
      </w:r>
      <w:r w:rsidRPr="00A60DD0">
        <w:rPr>
          <w:rFonts w:ascii="Times New Roman" w:eastAsia="Times New Roman" w:hAnsi="Times New Roman"/>
          <w:b/>
          <w:bCs/>
          <w:i/>
          <w:iCs/>
          <w:sz w:val="24"/>
          <w:szCs w:val="24"/>
          <w:lang w:eastAsia="tr-TR"/>
        </w:rPr>
        <w:t xml:space="preserve">Hederal şurup; şiddetli öksürük, balgam çıkarma gibi solunum yolu hastalıklarının çeşitli belirtilerinde kullanılan bitkisel bir şuruptur. </w:t>
      </w:r>
      <w:r w:rsidRPr="00A60DD0">
        <w:rPr>
          <w:rFonts w:ascii="Times New Roman" w:eastAsia="Times New Roman" w:hAnsi="Times New Roman"/>
          <w:bCs/>
          <w:i/>
          <w:iCs/>
          <w:sz w:val="24"/>
          <w:szCs w:val="24"/>
          <w:lang w:eastAsia="tr-TR"/>
        </w:rPr>
        <w:t xml:space="preserve">Hederal öksürük şurubu üst solunum yolu </w:t>
      </w:r>
      <w:proofErr w:type="gramStart"/>
      <w:r w:rsidRPr="00A60DD0">
        <w:rPr>
          <w:rFonts w:ascii="Times New Roman" w:eastAsia="Times New Roman" w:hAnsi="Times New Roman"/>
          <w:bCs/>
          <w:i/>
          <w:iCs/>
          <w:sz w:val="24"/>
          <w:szCs w:val="24"/>
          <w:lang w:eastAsia="tr-TR"/>
        </w:rPr>
        <w:t>enfeksiyonları</w:t>
      </w:r>
      <w:proofErr w:type="gramEnd"/>
      <w:r w:rsidRPr="00A60DD0">
        <w:rPr>
          <w:rFonts w:ascii="Times New Roman" w:eastAsia="Times New Roman" w:hAnsi="Times New Roman"/>
          <w:bCs/>
          <w:i/>
          <w:iCs/>
          <w:sz w:val="24"/>
          <w:szCs w:val="24"/>
          <w:lang w:eastAsia="tr-TR"/>
        </w:rPr>
        <w:t>, bronşiyal astım, KOAH (kronik obstrüktif akciğer hastalığı), akut ve kronik iltihaplı bronşiyal hastalıkların yol açtığı semptomların hafifletilmesine yardımcı olur. Hederal şurubun bileşiminde bulunan sarmaşık yaprağı özütü balgam söktürücü, spazm giderici özelliklere sahiptir. Sarmaşık yaprağında bulunan saponozitler (hederakozit C ve beta hederin) akut ve kronik solunum yolu iltihabında semptomatik rahatlama sağlamaktadır.</w:t>
      </w:r>
      <w:r w:rsidRPr="00A60DD0">
        <w:rPr>
          <w:rFonts w:ascii="Times New Roman" w:hAnsi="Times New Roman"/>
          <w:b/>
          <w:bCs/>
          <w:i/>
          <w:color w:val="2E2E2E"/>
          <w:sz w:val="24"/>
          <w:szCs w:val="24"/>
        </w:rPr>
        <w:t xml:space="preserve"> </w:t>
      </w:r>
      <w:r w:rsidRPr="00A60DD0">
        <w:rPr>
          <w:rFonts w:ascii="Times New Roman" w:eastAsia="Times New Roman" w:hAnsi="Times New Roman"/>
          <w:b/>
          <w:bCs/>
          <w:i/>
          <w:iCs/>
          <w:sz w:val="24"/>
          <w:szCs w:val="24"/>
          <w:lang w:eastAsia="tr-TR"/>
        </w:rPr>
        <w:t xml:space="preserve">Remixin Tablet (Menopoz Dönemi </w:t>
      </w:r>
      <w:proofErr w:type="gramStart"/>
      <w:r w:rsidRPr="00A60DD0">
        <w:rPr>
          <w:rFonts w:ascii="Times New Roman" w:eastAsia="Times New Roman" w:hAnsi="Times New Roman"/>
          <w:b/>
          <w:bCs/>
          <w:i/>
          <w:iCs/>
          <w:sz w:val="24"/>
          <w:szCs w:val="24"/>
          <w:lang w:eastAsia="tr-TR"/>
        </w:rPr>
        <w:t>Şikayetleri</w:t>
      </w:r>
      <w:proofErr w:type="gramEnd"/>
      <w:r w:rsidRPr="00A60DD0">
        <w:rPr>
          <w:rFonts w:ascii="Times New Roman" w:eastAsia="Times New Roman" w:hAnsi="Times New Roman"/>
          <w:b/>
          <w:bCs/>
          <w:i/>
          <w:iCs/>
          <w:sz w:val="24"/>
          <w:szCs w:val="24"/>
          <w:lang w:eastAsia="tr-TR"/>
        </w:rPr>
        <w:t xml:space="preserve"> İçin) Mikro-Gen markasına ait bir üründür. </w:t>
      </w:r>
      <w:r w:rsidRPr="00A60DD0">
        <w:rPr>
          <w:rFonts w:ascii="Times New Roman" w:eastAsia="Times New Roman" w:hAnsi="Times New Roman"/>
          <w:bCs/>
          <w:i/>
          <w:iCs/>
          <w:sz w:val="24"/>
          <w:szCs w:val="24"/>
          <w:lang w:eastAsia="tr-TR"/>
        </w:rPr>
        <w:t xml:space="preserve">Remixin Tablet (Menopoz Dönemi </w:t>
      </w:r>
      <w:proofErr w:type="gramStart"/>
      <w:r w:rsidRPr="00A60DD0">
        <w:rPr>
          <w:rFonts w:ascii="Times New Roman" w:eastAsia="Times New Roman" w:hAnsi="Times New Roman"/>
          <w:bCs/>
          <w:i/>
          <w:iCs/>
          <w:sz w:val="24"/>
          <w:szCs w:val="24"/>
          <w:lang w:eastAsia="tr-TR"/>
        </w:rPr>
        <w:t>Şikayetleri</w:t>
      </w:r>
      <w:proofErr w:type="gramEnd"/>
      <w:r w:rsidRPr="00A60DD0">
        <w:rPr>
          <w:rFonts w:ascii="Times New Roman" w:eastAsia="Times New Roman" w:hAnsi="Times New Roman"/>
          <w:bCs/>
          <w:i/>
          <w:iCs/>
          <w:sz w:val="24"/>
          <w:szCs w:val="24"/>
          <w:lang w:eastAsia="tr-TR"/>
        </w:rPr>
        <w:t xml:space="preserve"> İçin) Gıda Takviyeleri kategorisinde yer alır.</w:t>
      </w:r>
      <w:r w:rsidRPr="00A60DD0">
        <w:rPr>
          <w:rFonts w:ascii="Times New Roman" w:hAnsi="Times New Roman"/>
          <w:i/>
          <w:color w:val="666666"/>
          <w:kern w:val="36"/>
          <w:sz w:val="24"/>
          <w:szCs w:val="24"/>
        </w:rPr>
        <w:t xml:space="preserve"> </w:t>
      </w:r>
      <w:r w:rsidRPr="00A60DD0">
        <w:rPr>
          <w:rFonts w:ascii="Times New Roman" w:eastAsia="Times New Roman" w:hAnsi="Times New Roman"/>
          <w:b/>
          <w:bCs/>
          <w:i/>
          <w:iCs/>
          <w:sz w:val="24"/>
          <w:szCs w:val="24"/>
          <w:lang w:eastAsia="tr-TR"/>
        </w:rPr>
        <w:t>Zinco Damla Gaz Giderici”</w:t>
      </w:r>
      <w:r w:rsidRPr="00A60DD0">
        <w:rPr>
          <w:rFonts w:ascii="Times New Roman" w:eastAsia="Times New Roman" w:hAnsi="Times New Roman"/>
          <w:bCs/>
          <w:i/>
          <w:iCs/>
          <w:sz w:val="24"/>
          <w:szCs w:val="24"/>
          <w:lang w:eastAsia="tr-TR"/>
        </w:rPr>
        <w:t xml:space="preserve"> </w:t>
      </w:r>
      <w:r w:rsidRPr="00A60DD0">
        <w:rPr>
          <w:rFonts w:ascii="Times New Roman" w:eastAsia="Times New Roman" w:hAnsi="Times New Roman"/>
          <w:kern w:val="1"/>
          <w:sz w:val="24"/>
          <w:szCs w:val="24"/>
          <w:lang w:eastAsia="tr-TR"/>
        </w:rPr>
        <w:t>ifadesine yer verildiği tespit edilmiştir</w:t>
      </w:r>
      <w:r w:rsidRPr="00A60DD0">
        <w:rPr>
          <w:rFonts w:ascii="Times New Roman" w:eastAsia="Andale Sans UI" w:hAnsi="Times New Roman"/>
          <w:kern w:val="2"/>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val="x-none" w:eastAsia="x-none"/>
        </w:rPr>
      </w:pPr>
    </w:p>
    <w:p w:rsidR="000B260C" w:rsidRPr="00A60DD0" w:rsidRDefault="000B260C" w:rsidP="000B260C">
      <w:pPr>
        <w:widowControl w:val="0"/>
        <w:tabs>
          <w:tab w:val="left" w:pos="284"/>
        </w:tabs>
        <w:suppressAutoHyphens/>
        <w:spacing w:after="0" w:line="240" w:lineRule="auto"/>
        <w:jc w:val="both"/>
        <w:rPr>
          <w:rFonts w:ascii="Times New Roman" w:eastAsia="Times New Roman" w:hAnsi="Times New Roman"/>
          <w:bCs/>
          <w:i/>
          <w:iCs/>
          <w:sz w:val="24"/>
          <w:szCs w:val="24"/>
          <w:lang w:eastAsia="tr-TR"/>
        </w:rPr>
      </w:pPr>
      <w:r w:rsidRPr="00A60DD0">
        <w:rPr>
          <w:rFonts w:ascii="Times New Roman" w:eastAsia="Andale Sans UI" w:hAnsi="Times New Roman"/>
          <w:b/>
          <w:kern w:val="2"/>
          <w:sz w:val="24"/>
          <w:szCs w:val="24"/>
          <w:lang w:eastAsia="tr-TR"/>
        </w:rPr>
        <w:t>Değerlendirme/Karar:</w:t>
      </w:r>
      <w:r w:rsidRPr="00A60DD0">
        <w:rPr>
          <w:rFonts w:ascii="Times New Roman" w:hAnsi="Times New Roman"/>
          <w:kern w:val="1"/>
          <w:sz w:val="24"/>
          <w:szCs w:val="24"/>
          <w:lang w:eastAsia="tr-TR"/>
        </w:rPr>
        <w:t xml:space="preserve"> </w:t>
      </w:r>
      <w:hyperlink r:id="rId128" w:history="1">
        <w:r w:rsidRPr="00A60DD0">
          <w:rPr>
            <w:rFonts w:ascii="Times New Roman" w:eastAsia="Times New Roman" w:hAnsi="Times New Roman"/>
            <w:i/>
            <w:color w:val="0000FF" w:themeColor="hyperlink"/>
            <w:sz w:val="24"/>
            <w:szCs w:val="24"/>
            <w:u w:val="single"/>
            <w:lang w:eastAsia="tr-TR"/>
          </w:rPr>
          <w:t>www.dermoks.com</w:t>
        </w:r>
      </w:hyperlink>
      <w:r>
        <w:rPr>
          <w:rFonts w:ascii="Times New Roman" w:eastAsia="Times New Roman" w:hAnsi="Times New Roman"/>
          <w:i/>
          <w:sz w:val="24"/>
          <w:szCs w:val="24"/>
          <w:lang w:eastAsia="tr-TR"/>
        </w:rPr>
        <w:t xml:space="preserve"> </w:t>
      </w:r>
      <w:r w:rsidRPr="00A60DD0">
        <w:rPr>
          <w:rFonts w:ascii="Times New Roman" w:eastAsia="Times New Roman" w:hAnsi="Times New Roman"/>
          <w:i/>
          <w:sz w:val="24"/>
          <w:szCs w:val="24"/>
          <w:lang w:eastAsia="tr-TR"/>
        </w:rPr>
        <w:t>adresli internet sitesinin 23.01.2015 tarihli görünümünde; “</w:t>
      </w:r>
      <w:r w:rsidRPr="00A60DD0">
        <w:rPr>
          <w:rFonts w:ascii="Times New Roman" w:eastAsia="Times New Roman" w:hAnsi="Times New Roman"/>
          <w:b/>
          <w:bCs/>
          <w:i/>
          <w:sz w:val="24"/>
          <w:szCs w:val="24"/>
          <w:lang w:eastAsia="tr-TR"/>
        </w:rPr>
        <w:t>Vitasure Toz Mama</w:t>
      </w:r>
      <w:r w:rsidRPr="00A60DD0">
        <w:rPr>
          <w:rFonts w:ascii="Times New Roman" w:eastAsia="Times New Roman" w:hAnsi="Times New Roman"/>
          <w:bCs/>
          <w:i/>
          <w:sz w:val="24"/>
          <w:szCs w:val="24"/>
          <w:lang w:eastAsia="tr-TR"/>
        </w:rPr>
        <w:t>…</w:t>
      </w:r>
      <w:r w:rsidRPr="00A60DD0">
        <w:rPr>
          <w:rFonts w:ascii="Times New Roman" w:eastAsia="Times New Roman" w:hAnsi="Times New Roman"/>
          <w:bCs/>
          <w:i/>
          <w:iCs/>
          <w:sz w:val="24"/>
          <w:szCs w:val="24"/>
          <w:lang w:eastAsia="tr-TR"/>
        </w:rPr>
        <w:t>Vitasure; protein, yağ, karbonhidrat ve çeşitli vitamin - mineralleri içeren bir gıda takviyesidir.</w:t>
      </w:r>
      <w:r w:rsidRPr="00A60DD0">
        <w:rPr>
          <w:rFonts w:ascii="Times New Roman" w:hAnsi="Times New Roman"/>
          <w:i/>
          <w:color w:val="4E4E4E"/>
          <w:sz w:val="24"/>
          <w:szCs w:val="24"/>
        </w:rPr>
        <w:t xml:space="preserve"> … </w:t>
      </w:r>
      <w:r w:rsidRPr="00A60DD0">
        <w:rPr>
          <w:rFonts w:ascii="Times New Roman" w:eastAsia="Times New Roman" w:hAnsi="Times New Roman"/>
          <w:bCs/>
          <w:i/>
          <w:iCs/>
          <w:sz w:val="24"/>
          <w:szCs w:val="24"/>
          <w:lang w:eastAsia="tr-TR"/>
        </w:rPr>
        <w:t>Vitilex krem; cildin beslenmesini ve beslenirken koyulaşmasını sağlayan bir bakım kremidir.</w:t>
      </w:r>
      <w:r w:rsidRPr="00A60DD0">
        <w:rPr>
          <w:rFonts w:ascii="Times New Roman" w:eastAsia="Times New Roman" w:hAnsi="Times New Roman"/>
          <w:b/>
          <w:bCs/>
          <w:i/>
          <w:iCs/>
          <w:sz w:val="24"/>
          <w:szCs w:val="24"/>
          <w:lang w:eastAsia="tr-TR"/>
        </w:rPr>
        <w:t xml:space="preserve"> Ciltte meydana gelen iğnelenme, batma, yanma ve kaşıntı gibi problemleri giderici etkiye sahiptir</w:t>
      </w:r>
      <w:r w:rsidRPr="00A60DD0">
        <w:rPr>
          <w:rFonts w:ascii="Times New Roman" w:eastAsia="Times New Roman" w:hAnsi="Times New Roman"/>
          <w:bCs/>
          <w:i/>
          <w:iCs/>
          <w:sz w:val="24"/>
          <w:szCs w:val="24"/>
          <w:lang w:eastAsia="tr-TR"/>
        </w:rPr>
        <w:t>.</w:t>
      </w:r>
      <w:r w:rsidRPr="00A60DD0">
        <w:rPr>
          <w:rFonts w:ascii="Times New Roman" w:eastAsia="Times New Roman" w:hAnsi="Times New Roman"/>
          <w:b/>
          <w:bCs/>
          <w:i/>
          <w:iCs/>
          <w:color w:val="535353"/>
          <w:sz w:val="24"/>
          <w:szCs w:val="24"/>
          <w:lang w:eastAsia="tr-TR"/>
        </w:rPr>
        <w:t xml:space="preserve"> </w:t>
      </w:r>
      <w:r w:rsidRPr="00A60DD0">
        <w:rPr>
          <w:rFonts w:ascii="Times New Roman" w:eastAsia="Times New Roman" w:hAnsi="Times New Roman"/>
          <w:b/>
          <w:bCs/>
          <w:i/>
          <w:iCs/>
          <w:sz w:val="24"/>
          <w:szCs w:val="24"/>
          <w:lang w:eastAsia="tr-TR"/>
        </w:rPr>
        <w:t xml:space="preserve">Ocean omega 3 şurup; EPA ve DHA omega 3 yağ asitlerini içeren bir gıda takviyesidir. Antioksidan etkisi ile bilinen E vitamini de içerir. </w:t>
      </w:r>
      <w:r w:rsidRPr="00A60DD0">
        <w:rPr>
          <w:rFonts w:ascii="Times New Roman" w:eastAsia="Times New Roman" w:hAnsi="Times New Roman"/>
          <w:bCs/>
          <w:i/>
          <w:iCs/>
          <w:sz w:val="24"/>
          <w:szCs w:val="24"/>
          <w:lang w:eastAsia="tr-TR"/>
        </w:rPr>
        <w:t xml:space="preserve">Omega 3 yağ asitleri vücudumuzun pek çok mekanizmasında önemli roller üstlenmiş esansiyel yağ asitleridirler. Omega 3 yağ asitlerinden EPA ve DHA; kalp ve damar sağlığının korunmasına, sinir sistemi gelişimine ve beynin normal gelişimine yardımcı olur. Ocean omega 3 şurup, moleküler teknoloji ile omega 3 yağ oranı yüksek derin deniz balıklarından elde edilmiştir. İçim kolaylığı sağlamak için özel deodorizasyon tekniği kullanılarak meyve </w:t>
      </w:r>
      <w:proofErr w:type="gramStart"/>
      <w:r w:rsidRPr="00A60DD0">
        <w:rPr>
          <w:rFonts w:ascii="Times New Roman" w:eastAsia="Times New Roman" w:hAnsi="Times New Roman"/>
          <w:bCs/>
          <w:i/>
          <w:iCs/>
          <w:sz w:val="24"/>
          <w:szCs w:val="24"/>
          <w:lang w:eastAsia="tr-TR"/>
        </w:rPr>
        <w:t>aromaları</w:t>
      </w:r>
      <w:proofErr w:type="gramEnd"/>
      <w:r w:rsidRPr="00A60DD0">
        <w:rPr>
          <w:rFonts w:ascii="Times New Roman" w:eastAsia="Times New Roman" w:hAnsi="Times New Roman"/>
          <w:bCs/>
          <w:i/>
          <w:iCs/>
          <w:sz w:val="24"/>
          <w:szCs w:val="24"/>
          <w:lang w:eastAsia="tr-TR"/>
        </w:rPr>
        <w:t xml:space="preserve"> ile tatlandırılmıştır.</w:t>
      </w:r>
      <w:r w:rsidRPr="00A60DD0">
        <w:rPr>
          <w:rFonts w:ascii="Times New Roman" w:eastAsia="Times New Roman" w:hAnsi="Times New Roman"/>
          <w:b/>
          <w:bCs/>
          <w:i/>
          <w:iCs/>
          <w:color w:val="535353"/>
          <w:sz w:val="24"/>
          <w:szCs w:val="24"/>
          <w:lang w:eastAsia="tr-TR"/>
        </w:rPr>
        <w:t xml:space="preserve"> </w:t>
      </w:r>
      <w:r w:rsidRPr="00A60DD0">
        <w:rPr>
          <w:rFonts w:ascii="Times New Roman" w:eastAsia="Times New Roman" w:hAnsi="Times New Roman"/>
          <w:b/>
          <w:bCs/>
          <w:i/>
          <w:iCs/>
          <w:sz w:val="24"/>
          <w:szCs w:val="24"/>
          <w:lang w:eastAsia="tr-TR"/>
        </w:rPr>
        <w:t xml:space="preserve">Hederal şurup; şiddetli öksürük, balgam çıkarma gibi solunum yolu hastalıklarının çeşitli belirtilerinde kullanılan bitkisel bir şuruptur. </w:t>
      </w:r>
      <w:r w:rsidRPr="00A60DD0">
        <w:rPr>
          <w:rFonts w:ascii="Times New Roman" w:eastAsia="Times New Roman" w:hAnsi="Times New Roman"/>
          <w:bCs/>
          <w:i/>
          <w:iCs/>
          <w:sz w:val="24"/>
          <w:szCs w:val="24"/>
          <w:lang w:eastAsia="tr-TR"/>
        </w:rPr>
        <w:t xml:space="preserve">Hederal öksürük şurubu üst solunum yolu </w:t>
      </w:r>
      <w:proofErr w:type="gramStart"/>
      <w:r w:rsidRPr="00A60DD0">
        <w:rPr>
          <w:rFonts w:ascii="Times New Roman" w:eastAsia="Times New Roman" w:hAnsi="Times New Roman"/>
          <w:bCs/>
          <w:i/>
          <w:iCs/>
          <w:sz w:val="24"/>
          <w:szCs w:val="24"/>
          <w:lang w:eastAsia="tr-TR"/>
        </w:rPr>
        <w:t>enfeksiyonları</w:t>
      </w:r>
      <w:proofErr w:type="gramEnd"/>
      <w:r w:rsidRPr="00A60DD0">
        <w:rPr>
          <w:rFonts w:ascii="Times New Roman" w:eastAsia="Times New Roman" w:hAnsi="Times New Roman"/>
          <w:bCs/>
          <w:i/>
          <w:iCs/>
          <w:sz w:val="24"/>
          <w:szCs w:val="24"/>
          <w:lang w:eastAsia="tr-TR"/>
        </w:rPr>
        <w:t>, bronşiyal astım, KOAH (kronik obstrüktif akciğer hastalığı), akut ve kronik iltihaplı bronşiyal hastalıkların yol açtığı semptomların hafifletilmesine yardımcı olur. Hederal şurubun bileşiminde bulunan sarmaşık yaprağı özütü balgam söktürücü, spazm giderici özelliklere sahiptir. Sarmaşık yaprağında bulunan saponozitler (hederakozit C ve beta hederin) akut ve kronik solunum yolu iltihabında semptomatik rahatlama sağlamaktadır.</w:t>
      </w:r>
      <w:r w:rsidRPr="00A60DD0">
        <w:rPr>
          <w:rFonts w:ascii="Times New Roman" w:hAnsi="Times New Roman"/>
          <w:b/>
          <w:bCs/>
          <w:i/>
          <w:color w:val="2E2E2E"/>
          <w:sz w:val="24"/>
          <w:szCs w:val="24"/>
        </w:rPr>
        <w:t xml:space="preserve"> </w:t>
      </w:r>
      <w:r w:rsidRPr="00A60DD0">
        <w:rPr>
          <w:rFonts w:ascii="Times New Roman" w:eastAsia="Times New Roman" w:hAnsi="Times New Roman"/>
          <w:b/>
          <w:bCs/>
          <w:i/>
          <w:iCs/>
          <w:sz w:val="24"/>
          <w:szCs w:val="24"/>
          <w:lang w:eastAsia="tr-TR"/>
        </w:rPr>
        <w:t xml:space="preserve">Remixin Tablet (Menopoz Dönemi </w:t>
      </w:r>
      <w:proofErr w:type="gramStart"/>
      <w:r w:rsidRPr="00A60DD0">
        <w:rPr>
          <w:rFonts w:ascii="Times New Roman" w:eastAsia="Times New Roman" w:hAnsi="Times New Roman"/>
          <w:b/>
          <w:bCs/>
          <w:i/>
          <w:iCs/>
          <w:sz w:val="24"/>
          <w:szCs w:val="24"/>
          <w:lang w:eastAsia="tr-TR"/>
        </w:rPr>
        <w:t>Şikayetleri</w:t>
      </w:r>
      <w:proofErr w:type="gramEnd"/>
      <w:r w:rsidRPr="00A60DD0">
        <w:rPr>
          <w:rFonts w:ascii="Times New Roman" w:eastAsia="Times New Roman" w:hAnsi="Times New Roman"/>
          <w:b/>
          <w:bCs/>
          <w:i/>
          <w:iCs/>
          <w:sz w:val="24"/>
          <w:szCs w:val="24"/>
          <w:lang w:eastAsia="tr-TR"/>
        </w:rPr>
        <w:t xml:space="preserve"> İçin) Mikro-Gen markasına ait bir üründür. </w:t>
      </w:r>
      <w:r w:rsidRPr="00A60DD0">
        <w:rPr>
          <w:rFonts w:ascii="Times New Roman" w:eastAsia="Times New Roman" w:hAnsi="Times New Roman"/>
          <w:bCs/>
          <w:i/>
          <w:iCs/>
          <w:sz w:val="24"/>
          <w:szCs w:val="24"/>
          <w:lang w:eastAsia="tr-TR"/>
        </w:rPr>
        <w:t xml:space="preserve">Remixin Tablet (Menopoz Dönemi </w:t>
      </w:r>
      <w:proofErr w:type="gramStart"/>
      <w:r w:rsidRPr="00A60DD0">
        <w:rPr>
          <w:rFonts w:ascii="Times New Roman" w:eastAsia="Times New Roman" w:hAnsi="Times New Roman"/>
          <w:bCs/>
          <w:i/>
          <w:iCs/>
          <w:sz w:val="24"/>
          <w:szCs w:val="24"/>
          <w:lang w:eastAsia="tr-TR"/>
        </w:rPr>
        <w:t>Şikayetleri</w:t>
      </w:r>
      <w:proofErr w:type="gramEnd"/>
      <w:r w:rsidRPr="00A60DD0">
        <w:rPr>
          <w:rFonts w:ascii="Times New Roman" w:eastAsia="Times New Roman" w:hAnsi="Times New Roman"/>
          <w:bCs/>
          <w:i/>
          <w:iCs/>
          <w:sz w:val="24"/>
          <w:szCs w:val="24"/>
          <w:lang w:eastAsia="tr-TR"/>
        </w:rPr>
        <w:t xml:space="preserve"> İçin) Gıda Takviyeleri kategorisinde yer alır.</w:t>
      </w:r>
      <w:r w:rsidRPr="00A60DD0">
        <w:rPr>
          <w:rFonts w:ascii="Times New Roman" w:hAnsi="Times New Roman"/>
          <w:i/>
          <w:color w:val="666666"/>
          <w:kern w:val="36"/>
          <w:sz w:val="24"/>
          <w:szCs w:val="24"/>
        </w:rPr>
        <w:t xml:space="preserve"> </w:t>
      </w:r>
      <w:r w:rsidRPr="00A60DD0">
        <w:rPr>
          <w:rFonts w:ascii="Times New Roman" w:eastAsia="Times New Roman" w:hAnsi="Times New Roman"/>
          <w:b/>
          <w:bCs/>
          <w:i/>
          <w:iCs/>
          <w:sz w:val="24"/>
          <w:szCs w:val="24"/>
          <w:lang w:eastAsia="tr-TR"/>
        </w:rPr>
        <w:t>Zinco Damla Gaz Giderici”</w:t>
      </w:r>
      <w:r w:rsidRPr="00A60DD0">
        <w:rPr>
          <w:rFonts w:ascii="Times New Roman" w:eastAsia="Times New Roman" w:hAnsi="Times New Roman"/>
          <w:bCs/>
          <w:i/>
          <w:iCs/>
          <w:sz w:val="24"/>
          <w:szCs w:val="24"/>
          <w:lang w:eastAsia="tr-TR"/>
        </w:rPr>
        <w:t xml:space="preserve"> </w:t>
      </w:r>
      <w:r w:rsidRPr="00A60DD0">
        <w:rPr>
          <w:rFonts w:ascii="Times New Roman" w:eastAsia="Times New Roman" w:hAnsi="Times New Roman"/>
          <w:sz w:val="24"/>
          <w:szCs w:val="24"/>
          <w:lang w:eastAsia="tr-TR"/>
        </w:rPr>
        <w:t xml:space="preserve">şeklinde endikasyon belirten ve ispata muhtaç ifadeler kullanılarak tüketicileri yanıltıcı sağlık beyanlarına yer verildiği, “Vitasure” isimli ürünle ilgili olarak </w:t>
      </w:r>
      <w:r w:rsidRPr="00A60DD0">
        <w:rPr>
          <w:rFonts w:ascii="Times New Roman" w:eastAsia="Times New Roman" w:hAnsi="Times New Roman"/>
          <w:b/>
          <w:sz w:val="24"/>
          <w:szCs w:val="24"/>
          <w:lang w:eastAsia="tr-TR"/>
        </w:rPr>
        <w:t>“gıda takviyesidir.”</w:t>
      </w:r>
      <w:r w:rsidRPr="00A60DD0">
        <w:rPr>
          <w:rFonts w:ascii="Times New Roman" w:eastAsia="Times New Roman" w:hAnsi="Times New Roman"/>
          <w:sz w:val="24"/>
          <w:szCs w:val="24"/>
          <w:lang w:eastAsia="tr-TR"/>
        </w:rPr>
        <w:t xml:space="preserve"> açıklaması yapılmış olmasına rağmen ürün başlığı olarak </w:t>
      </w:r>
      <w:r w:rsidRPr="00A60DD0">
        <w:rPr>
          <w:rFonts w:ascii="Times New Roman" w:eastAsia="Times New Roman" w:hAnsi="Times New Roman"/>
          <w:i/>
          <w:sz w:val="24"/>
          <w:szCs w:val="24"/>
          <w:lang w:eastAsia="tr-TR"/>
        </w:rPr>
        <w:t>“</w:t>
      </w:r>
      <w:r w:rsidRPr="00A60DD0">
        <w:rPr>
          <w:rFonts w:ascii="Times New Roman" w:eastAsia="Times New Roman" w:hAnsi="Times New Roman"/>
          <w:b/>
          <w:bCs/>
          <w:i/>
          <w:sz w:val="24"/>
          <w:szCs w:val="24"/>
          <w:lang w:eastAsia="tr-TR"/>
        </w:rPr>
        <w:t xml:space="preserve">Vitasure Toz Mama” </w:t>
      </w:r>
      <w:r w:rsidRPr="00A60DD0">
        <w:rPr>
          <w:rFonts w:ascii="Times New Roman" w:eastAsia="Times New Roman" w:hAnsi="Times New Roman"/>
          <w:bCs/>
          <w:sz w:val="24"/>
          <w:szCs w:val="24"/>
          <w:lang w:eastAsia="tr-TR"/>
        </w:rPr>
        <w:t>ifadesinin kullanıldığı,</w:t>
      </w:r>
      <w:r w:rsidRPr="00A60DD0">
        <w:rPr>
          <w:rFonts w:ascii="Times New Roman" w:eastAsia="Times New Roman" w:hAnsi="Times New Roman"/>
          <w:sz w:val="24"/>
          <w:szCs w:val="24"/>
          <w:lang w:eastAsia="tr-TR"/>
        </w:rPr>
        <w:t xml:space="preserve"> ayrıca kozmetik ürün kategorisinde olan bazı ürünlerin “kozmetik” tanımını aşan ifadelerle tanıtımının yapıldığı böylelikle gıda takviyesi ve/veya kozmetik niteliğindeki ürünün </w:t>
      </w:r>
      <w:r w:rsidRPr="00A60DD0">
        <w:rPr>
          <w:rFonts w:ascii="Times New Roman" w:eastAsia="Times New Roman" w:hAnsi="Times New Roman"/>
          <w:kern w:val="1"/>
          <w:sz w:val="24"/>
          <w:szCs w:val="24"/>
          <w:lang w:eastAsia="tr-TR"/>
        </w:rPr>
        <w:t xml:space="preserve">insan metabolizmasına etki eden </w:t>
      </w:r>
      <w:r w:rsidRPr="00A60DD0">
        <w:rPr>
          <w:rFonts w:ascii="Times New Roman" w:eastAsia="Times New Roman" w:hAnsi="Times New Roman"/>
          <w:sz w:val="24"/>
          <w:szCs w:val="24"/>
          <w:lang w:eastAsia="tr-TR"/>
        </w:rPr>
        <w:t xml:space="preserve">bir “tıbbi ürün” gibi tanıtıldığı, </w:t>
      </w:r>
      <w:r w:rsidRPr="00A60DD0">
        <w:rPr>
          <w:rFonts w:ascii="Times New Roman" w:eastAsia="Times New Roman" w:hAnsi="Times New Roman"/>
          <w:sz w:val="24"/>
          <w:szCs w:val="24"/>
        </w:rPr>
        <w:t xml:space="preserve">tıp literatüründe hastalık olarak tanımlanan ve hekim kontrolünde tedavi edilmesi gereken bazı sağlık sorunlarının anılan ürünlerle tedavi edildiği veya tedavisine yardımcı olunduğu izlenimi oluşturularak tüketicilerin yanıltıldığı, </w:t>
      </w:r>
      <w:r w:rsidRPr="00A60DD0">
        <w:rPr>
          <w:rFonts w:ascii="Times New Roman" w:eastAsia="Times New Roman" w:hAnsi="Times New Roman"/>
          <w:sz w:val="24"/>
          <w:szCs w:val="24"/>
          <w:lang w:eastAsia="tr-TR"/>
        </w:rPr>
        <w:t xml:space="preserve">ayrıca şayet anılan ürün söz konusu reklamlarda belirtilen iddiaları kanıtlayabilir nitelikte ise, bu durumda “gıda takviyesi” ve/veya “kozmetik ürün” kapsamında değil, “beşeri tıbbi ürün” veya “ilaç” kapsamında ruhsatlandırılması gerektiği, “beşeri tıbbi ürün” veya “ilaç” kapsamında değerlendirilen ürünlerin reklamının yapılmasının ise mevzuat gereği yasak olduğu, </w:t>
      </w:r>
      <w:r w:rsidRPr="00A60DD0">
        <w:rPr>
          <w:rFonts w:ascii="Times New Roman" w:hAnsi="Times New Roman"/>
          <w:sz w:val="24"/>
          <w:szCs w:val="24"/>
        </w:rPr>
        <w:t>dolayısıyla her koşulda mevzuata aykırılık teşkil eden bu tanıtımların</w:t>
      </w:r>
      <w:r w:rsidRPr="00A60DD0">
        <w:rPr>
          <w:rFonts w:ascii="Times New Roman" w:eastAsia="Andale Sans UI" w:hAnsi="Times New Roman"/>
          <w:kern w:val="1"/>
          <w:sz w:val="24"/>
          <w:szCs w:val="24"/>
          <w:lang w:eastAsia="tr-TR"/>
        </w:rPr>
        <w:t xml:space="preserve"> bu hali </w:t>
      </w:r>
      <w:proofErr w:type="gramStart"/>
      <w:r w:rsidRPr="00A60DD0">
        <w:rPr>
          <w:rFonts w:ascii="Times New Roman" w:eastAsia="Andale Sans UI" w:hAnsi="Times New Roman"/>
          <w:kern w:val="1"/>
          <w:sz w:val="24"/>
          <w:szCs w:val="24"/>
          <w:lang w:eastAsia="tr-TR"/>
        </w:rPr>
        <w:t>ile;</w:t>
      </w:r>
      <w:proofErr w:type="gramEnd"/>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Sağlık Beyanı ile Satışa Sunulan Ürünlerin Sağlık Beyanları Hakkında Yönetmeliğin;5/a, 5/b, 5/c, 5/ç, 5/d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Cs/>
          <w:kern w:val="2"/>
          <w:sz w:val="24"/>
          <w:szCs w:val="24"/>
          <w:lang w:eastAsia="tr-TR"/>
        </w:rPr>
      </w:pPr>
      <w:r w:rsidRPr="00A60DD0">
        <w:rPr>
          <w:rFonts w:ascii="Times New Roman" w:eastAsia="Andale Sans UI" w:hAnsi="Times New Roman"/>
          <w:b/>
          <w:bCs/>
          <w:kern w:val="2"/>
          <w:sz w:val="24"/>
          <w:szCs w:val="24"/>
          <w:lang w:eastAsia="tr-TR"/>
        </w:rPr>
        <w:t>-</w:t>
      </w:r>
      <w:r w:rsidRPr="00A60DD0">
        <w:rPr>
          <w:rFonts w:ascii="Times New Roman" w:eastAsia="Andale Sans UI" w:hAnsi="Times New Roman"/>
          <w:kern w:val="2"/>
          <w:sz w:val="24"/>
          <w:szCs w:val="24"/>
          <w:lang w:eastAsia="tr-TR"/>
        </w:rPr>
        <w:t xml:space="preserve"> Türk Gıda Kodeksi </w:t>
      </w:r>
      <w:r w:rsidRPr="00A60DD0">
        <w:rPr>
          <w:rFonts w:ascii="Times New Roman" w:eastAsia="Andale Sans UI" w:hAnsi="Times New Roman"/>
          <w:bCs/>
          <w:kern w:val="2"/>
          <w:sz w:val="24"/>
          <w:szCs w:val="24"/>
          <w:lang w:eastAsia="tr-TR"/>
        </w:rPr>
        <w:t>Etiketleme Yönetmeliğinin; 6/1-a, 6/1-b, 6/1-c, 6/1-ç, 6/3, 6/4-a, 6/4-b, 40/1-a, 40/1-b, 40/1-c, 40/1-d, 42/1, 42/2</w:t>
      </w:r>
    </w:p>
    <w:p w:rsidR="000B260C" w:rsidRPr="00A60DD0" w:rsidRDefault="000B260C" w:rsidP="000B260C">
      <w:pPr>
        <w:widowControl w:val="0"/>
        <w:suppressAutoHyphens/>
        <w:spacing w:after="0" w:line="240" w:lineRule="auto"/>
        <w:jc w:val="both"/>
        <w:rPr>
          <w:rFonts w:ascii="Times New Roman" w:eastAsia="Andale Sans UI" w:hAnsi="Times New Roman"/>
          <w:bCs/>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Cs/>
          <w:kern w:val="2"/>
          <w:sz w:val="24"/>
          <w:szCs w:val="24"/>
          <w:lang w:eastAsia="tr-TR"/>
        </w:rPr>
      </w:pPr>
      <w:r w:rsidRPr="00A60DD0">
        <w:rPr>
          <w:rFonts w:ascii="Times New Roman" w:eastAsia="Andale Sans UI" w:hAnsi="Times New Roman"/>
          <w:bCs/>
          <w:kern w:val="2"/>
          <w:sz w:val="24"/>
          <w:szCs w:val="24"/>
          <w:lang w:eastAsia="tr-TR"/>
        </w:rPr>
        <w:t xml:space="preserve">-2013/49 Tebliğ Numaralı Türk Gıda Kodeksi Takviye Edici Gıdalar Tebliğinin; </w:t>
      </w:r>
      <w:r w:rsidRPr="00A60DD0">
        <w:rPr>
          <w:rFonts w:ascii="Times New Roman" w:eastAsia="Times New Roman" w:hAnsi="Times New Roman"/>
          <w:i/>
          <w:color w:val="1C283D"/>
          <w:kern w:val="1"/>
          <w:sz w:val="24"/>
          <w:szCs w:val="24"/>
          <w:lang w:eastAsia="tr-TR"/>
        </w:rPr>
        <w:t xml:space="preserve">13/b, 13/ğ, </w:t>
      </w:r>
      <w:r w:rsidRPr="00A60DD0">
        <w:rPr>
          <w:rFonts w:ascii="Times New Roman" w:eastAsia="Andale Sans UI" w:hAnsi="Times New Roman"/>
          <w:color w:val="1C283D"/>
          <w:kern w:val="1"/>
          <w:sz w:val="24"/>
          <w:szCs w:val="24"/>
          <w:lang w:eastAsia="tr-TR"/>
        </w:rPr>
        <w:t>13/h maddeleri</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2"/>
          <w:sz w:val="24"/>
          <w:szCs w:val="24"/>
          <w:lang w:eastAsia="tr-TR"/>
        </w:rPr>
        <w:t xml:space="preserve">- 10.01.2015 tarihli ve 29232 sayılı Resmi Gazete’de yayınlanarak yürürlüğe giren </w:t>
      </w:r>
      <w:r w:rsidRPr="00A60DD0">
        <w:rPr>
          <w:rFonts w:ascii="Times New Roman" w:eastAsia="Andale Sans UI" w:hAnsi="Times New Roman"/>
          <w:kern w:val="1"/>
          <w:sz w:val="24"/>
          <w:szCs w:val="24"/>
          <w:lang w:eastAsia="tr-TR"/>
        </w:rPr>
        <w:t>Ticari Reklam ve Haksız Ticari Uygulamalar Yönetmeliği’nin; 5/1-b, 7/1, 7/2, 7/3, 7/4, 7/5, 9/1, 9/2, 9/3, 9/4, 11/1, 26/1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w:t>
      </w:r>
      <w:r w:rsidRPr="00A60DD0">
        <w:rPr>
          <w:rFonts w:ascii="Times New Roman" w:eastAsia="Andale Sans UI" w:hAnsi="Times New Roman"/>
          <w:bCs/>
          <w:kern w:val="1"/>
          <w:sz w:val="24"/>
          <w:szCs w:val="24"/>
          <w:lang w:eastAsia="tr-TR"/>
        </w:rPr>
        <w:t xml:space="preserve"> 6502 sayılı Tüketicinin Korunması Hakkında Kanun’un 61 inci maddesi,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A60DD0">
        <w:rPr>
          <w:rFonts w:ascii="Times New Roman" w:eastAsia="Andale Sans UI" w:hAnsi="Times New Roman"/>
          <w:kern w:val="2"/>
          <w:sz w:val="24"/>
          <w:szCs w:val="24"/>
          <w:lang w:eastAsia="tr-TR"/>
        </w:rPr>
        <w:t>hükümlerine</w:t>
      </w:r>
      <w:proofErr w:type="gramEnd"/>
      <w:r w:rsidRPr="00A60DD0">
        <w:rPr>
          <w:rFonts w:ascii="Times New Roman" w:eastAsia="Andale Sans UI" w:hAnsi="Times New Roman"/>
          <w:kern w:val="2"/>
          <w:sz w:val="24"/>
          <w:szCs w:val="24"/>
          <w:lang w:eastAsia="tr-TR"/>
        </w:rPr>
        <w:t xml:space="preserve"> aykırı olduğuna</w:t>
      </w:r>
      <w:r w:rsidRPr="00A60DD0">
        <w:rPr>
          <w:rFonts w:ascii="Times New Roman" w:eastAsia="Andale Sans UI" w:hAnsi="Times New Roman"/>
          <w:b/>
          <w:kern w:val="2"/>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r w:rsidRPr="00A60DD0">
        <w:rPr>
          <w:rFonts w:ascii="Times New Roman" w:eastAsia="Andale Sans UI" w:hAnsi="Times New Roman"/>
          <w:kern w:val="2"/>
          <w:sz w:val="24"/>
          <w:szCs w:val="24"/>
          <w:lang w:eastAsia="tr-TR"/>
        </w:rPr>
        <w:t>Buna göre, reklam veren</w:t>
      </w:r>
      <w:r w:rsidRPr="00A60DD0">
        <w:rPr>
          <w:rFonts w:ascii="Times New Roman" w:eastAsia="Andale Sans UI" w:hAnsi="Times New Roman"/>
          <w:b/>
          <w:bCs/>
          <w:kern w:val="2"/>
          <w:sz w:val="24"/>
          <w:szCs w:val="24"/>
          <w:lang w:eastAsia="tr-TR"/>
        </w:rPr>
        <w:t xml:space="preserve"> </w:t>
      </w:r>
      <w:r w:rsidRPr="00A60DD0">
        <w:rPr>
          <w:rFonts w:ascii="Times New Roman" w:eastAsia="Times New Roman" w:hAnsi="Times New Roman"/>
          <w:b/>
          <w:kern w:val="1"/>
          <w:sz w:val="24"/>
          <w:szCs w:val="24"/>
          <w:lang w:eastAsia="tr-TR"/>
        </w:rPr>
        <w:t>Kerim Cihan YILMAZ</w:t>
      </w:r>
      <w:r w:rsidRPr="00A60DD0">
        <w:rPr>
          <w:rFonts w:ascii="Times New Roman" w:eastAsia="Andale Sans UI" w:hAnsi="Times New Roman"/>
          <w:kern w:val="2"/>
          <w:sz w:val="24"/>
          <w:szCs w:val="24"/>
          <w:lang w:eastAsia="tr-TR"/>
        </w:rPr>
        <w:t xml:space="preserve"> hakkında, </w:t>
      </w:r>
      <w:r w:rsidRPr="00A60DD0">
        <w:rPr>
          <w:rFonts w:ascii="Times New Roman" w:eastAsia="Andale Sans UI" w:hAnsi="Times New Roman"/>
          <w:kern w:val="1"/>
          <w:sz w:val="24"/>
          <w:szCs w:val="24"/>
          <w:lang w:eastAsia="tr-TR"/>
        </w:rPr>
        <w:t xml:space="preserve">6502 sayılı Kanun’un </w:t>
      </w:r>
      <w:r w:rsidRPr="00A60DD0">
        <w:rPr>
          <w:rFonts w:ascii="Times New Roman" w:eastAsia="Andale Sans UI" w:hAnsi="Times New Roman"/>
          <w:kern w:val="2"/>
          <w:sz w:val="24"/>
          <w:szCs w:val="24"/>
          <w:lang w:eastAsia="tr-TR"/>
        </w:rPr>
        <w:t xml:space="preserve">63 üncü ve 77/12 inci maddeleri </w:t>
      </w:r>
      <w:r w:rsidRPr="00A60DD0">
        <w:rPr>
          <w:rFonts w:ascii="Times New Roman" w:eastAsia="Andale Sans UI" w:hAnsi="Times New Roman"/>
          <w:kern w:val="1"/>
          <w:sz w:val="24"/>
          <w:szCs w:val="24"/>
          <w:lang w:eastAsia="tr-TR"/>
        </w:rPr>
        <w:t>uyarınca</w:t>
      </w:r>
      <w:r w:rsidRPr="00A60DD0">
        <w:rPr>
          <w:rFonts w:ascii="Times New Roman" w:eastAsia="Times New Roman" w:hAnsi="Times New Roman"/>
          <w:b/>
          <w:kern w:val="1"/>
          <w:sz w:val="24"/>
          <w:szCs w:val="24"/>
          <w:lang w:eastAsia="tr-TR"/>
        </w:rPr>
        <w:t xml:space="preserve"> anılan reklamları durdurma cezası</w:t>
      </w:r>
      <w:r w:rsidRPr="00A60DD0">
        <w:rPr>
          <w:rFonts w:ascii="Times New Roman" w:eastAsia="Times New Roman" w:hAnsi="Times New Roman"/>
          <w:kern w:val="1"/>
          <w:sz w:val="24"/>
          <w:szCs w:val="24"/>
          <w:lang w:eastAsia="tr-TR"/>
        </w:rPr>
        <w:t xml:space="preserve"> verilmesine</w:t>
      </w:r>
      <w:r w:rsidRPr="00A60DD0">
        <w:rPr>
          <w:rFonts w:ascii="Times New Roman" w:eastAsia="Andale Sans UI" w:hAnsi="Times New Roman"/>
          <w:b/>
          <w:kern w:val="3"/>
          <w:sz w:val="24"/>
          <w:szCs w:val="24"/>
          <w:lang w:eastAsia="zh-CN" w:bidi="hi-IN"/>
        </w:rPr>
        <w:t xml:space="preserve"> </w:t>
      </w:r>
      <w:r w:rsidRPr="00A60DD0">
        <w:rPr>
          <w:rFonts w:ascii="Times New Roman" w:eastAsia="Andale Sans UI" w:hAnsi="Times New Roman"/>
          <w:kern w:val="2"/>
          <w:sz w:val="24"/>
          <w:szCs w:val="24"/>
          <w:lang w:eastAsia="tr-TR"/>
        </w:rPr>
        <w:t>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67)</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Dosya No: 2014/1090</w:t>
      </w:r>
    </w:p>
    <w:p w:rsidR="000B260C" w:rsidRPr="00A60DD0" w:rsidRDefault="000B260C" w:rsidP="000B260C">
      <w:pPr>
        <w:widowControl w:val="0"/>
        <w:tabs>
          <w:tab w:val="left" w:pos="900"/>
        </w:tabs>
        <w:suppressAutoHyphens/>
        <w:spacing w:after="0" w:line="240" w:lineRule="auto"/>
        <w:jc w:val="both"/>
        <w:rPr>
          <w:rFonts w:ascii="Times New Roman" w:eastAsia="Times New Roman" w:hAnsi="Times New Roman"/>
          <w:b/>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w:t>
      </w:r>
      <w:r w:rsidRPr="00A60DD0">
        <w:rPr>
          <w:rFonts w:ascii="Times New Roman" w:eastAsia="Andale Sans UI" w:hAnsi="Times New Roman"/>
          <w:b/>
          <w:bCs/>
          <w:kern w:val="2"/>
          <w:sz w:val="24"/>
          <w:szCs w:val="24"/>
          <w:lang w:eastAsia="tr-TR"/>
        </w:rPr>
        <w:t xml:space="preserve"> </w:t>
      </w:r>
      <w:r w:rsidRPr="00A60DD0">
        <w:rPr>
          <w:rFonts w:ascii="Times New Roman" w:eastAsia="Times New Roman" w:hAnsi="Times New Roman"/>
          <w:b/>
          <w:sz w:val="24"/>
          <w:szCs w:val="24"/>
          <w:lang w:eastAsia="tr-TR"/>
        </w:rPr>
        <w:t>Murat AKHAN</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tabs>
          <w:tab w:val="left" w:pos="0"/>
        </w:tabs>
        <w:suppressAutoHyphens/>
        <w:spacing w:after="0" w:line="240" w:lineRule="auto"/>
        <w:jc w:val="both"/>
        <w:rPr>
          <w:rFonts w:ascii="Times New Roman" w:eastAsia="Times New Roman" w:hAnsi="Times New Roman"/>
          <w:sz w:val="24"/>
          <w:szCs w:val="24"/>
          <w:lang w:eastAsia="tr-TR"/>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 Reklam:</w:t>
      </w:r>
      <w:r w:rsidRPr="00A60DD0">
        <w:rPr>
          <w:rFonts w:ascii="Times New Roman" w:eastAsia="Andale Sans UI" w:hAnsi="Times New Roman"/>
          <w:kern w:val="1"/>
          <w:sz w:val="24"/>
          <w:szCs w:val="24"/>
          <w:lang w:eastAsia="tr-TR"/>
        </w:rPr>
        <w:t xml:space="preserve"> </w:t>
      </w:r>
      <w:hyperlink r:id="rId129" w:history="1">
        <w:r w:rsidRPr="00A60DD0">
          <w:rPr>
            <w:rFonts w:ascii="Times New Roman" w:eastAsia="Times New Roman" w:hAnsi="Times New Roman"/>
            <w:color w:val="0000FF" w:themeColor="hyperlink"/>
            <w:sz w:val="24"/>
            <w:szCs w:val="24"/>
            <w:u w:val="single"/>
            <w:lang w:eastAsia="tr-TR"/>
          </w:rPr>
          <w:t>www.aminoasitsiparis.com</w:t>
        </w:r>
      </w:hyperlink>
      <w:r w:rsidRPr="00A60DD0">
        <w:rPr>
          <w:rFonts w:ascii="Times New Roman" w:eastAsia="Times New Roman" w:hAnsi="Times New Roman"/>
          <w:b/>
          <w:i/>
          <w:sz w:val="24"/>
          <w:szCs w:val="24"/>
          <w:lang w:eastAsia="tr-TR"/>
        </w:rPr>
        <w:t xml:space="preserve"> </w:t>
      </w:r>
      <w:r w:rsidRPr="00A60DD0">
        <w:rPr>
          <w:rFonts w:ascii="Times New Roman" w:hAnsi="Times New Roman"/>
          <w:sz w:val="24"/>
          <w:szCs w:val="24"/>
        </w:rPr>
        <w:t>a</w:t>
      </w:r>
      <w:r w:rsidRPr="00A60DD0">
        <w:rPr>
          <w:rFonts w:ascii="Times New Roman" w:eastAsia="Times New Roman" w:hAnsi="Times New Roman"/>
          <w:sz w:val="24"/>
          <w:szCs w:val="24"/>
          <w:lang w:eastAsia="tr-TR"/>
        </w:rPr>
        <w:t xml:space="preserve">dresli internet sitesinde </w:t>
      </w:r>
      <w:r>
        <w:rPr>
          <w:rFonts w:ascii="Times New Roman" w:eastAsia="Times New Roman" w:hAnsi="Times New Roman"/>
          <w:sz w:val="24"/>
          <w:szCs w:val="24"/>
          <w:lang w:eastAsia="tr-TR"/>
        </w:rPr>
        <w:t>yer alan</w:t>
      </w: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b/>
          <w:i/>
          <w:sz w:val="24"/>
          <w:szCs w:val="24"/>
          <w:lang w:eastAsia="tr-TR"/>
        </w:rPr>
        <w:t>PRV AMİNO 6300</w:t>
      </w:r>
      <w:r w:rsidRPr="00A60DD0">
        <w:rPr>
          <w:rFonts w:ascii="Times New Roman" w:eastAsia="Times New Roman" w:hAnsi="Times New Roman"/>
          <w:sz w:val="24"/>
          <w:szCs w:val="24"/>
          <w:lang w:eastAsia="tr-TR"/>
        </w:rPr>
        <w:t>” adlı ürüne yönelik tanıtımlar</w:t>
      </w:r>
    </w:p>
    <w:p w:rsidR="000B260C" w:rsidRPr="00A60DD0" w:rsidRDefault="000B260C" w:rsidP="000B260C">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tabs>
          <w:tab w:val="left" w:pos="2400"/>
          <w:tab w:val="left" w:pos="3192"/>
          <w:tab w:val="right" w:pos="9070"/>
        </w:tabs>
        <w:suppressAutoHyphens/>
        <w:spacing w:after="0" w:line="240" w:lineRule="auto"/>
        <w:ind w:left="24" w:right="24"/>
        <w:jc w:val="both"/>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 xml:space="preserve">Reklam Yayın Tarihi: </w:t>
      </w:r>
      <w:r w:rsidRPr="00A60DD0">
        <w:rPr>
          <w:rFonts w:ascii="Times New Roman" w:eastAsia="Times New Roman" w:hAnsi="Times New Roman"/>
          <w:kern w:val="1"/>
          <w:sz w:val="24"/>
          <w:szCs w:val="24"/>
          <w:lang w:eastAsia="tr-TR"/>
        </w:rPr>
        <w:t>27.01.2015</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Yayınlandığı Mecra: </w:t>
      </w:r>
      <w:r w:rsidRPr="00A60DD0">
        <w:rPr>
          <w:rFonts w:ascii="Times New Roman" w:eastAsia="Andale Sans UI" w:hAnsi="Times New Roman"/>
          <w:kern w:val="2"/>
          <w:sz w:val="24"/>
          <w:szCs w:val="24"/>
          <w:lang w:eastAsia="tr-TR"/>
        </w:rPr>
        <w:t xml:space="preserve">İnternet </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val="x-none" w:eastAsia="x-none"/>
        </w:rPr>
      </w:pPr>
      <w:r w:rsidRPr="00A60DD0">
        <w:rPr>
          <w:rFonts w:ascii="Times New Roman" w:eastAsia="Andale Sans UI" w:hAnsi="Times New Roman"/>
          <w:b/>
          <w:kern w:val="2"/>
          <w:sz w:val="24"/>
          <w:szCs w:val="24"/>
          <w:lang w:val="x-none" w:eastAsia="tr-TR"/>
        </w:rPr>
        <w:t>Tespitler</w:t>
      </w:r>
      <w:r w:rsidRPr="00A60DD0">
        <w:rPr>
          <w:rFonts w:ascii="Times New Roman" w:eastAsia="Andale Sans UI" w:hAnsi="Times New Roman"/>
          <w:kern w:val="2"/>
          <w:sz w:val="24"/>
          <w:szCs w:val="24"/>
          <w:lang w:val="x-none" w:eastAsia="tr-TR"/>
        </w:rPr>
        <w:t>:</w:t>
      </w:r>
      <w:r w:rsidRPr="00A60DD0">
        <w:rPr>
          <w:rFonts w:ascii="Times New Roman" w:eastAsia="Andale Sans UI" w:hAnsi="Times New Roman"/>
          <w:kern w:val="1"/>
          <w:sz w:val="24"/>
          <w:szCs w:val="24"/>
          <w:lang w:val="x-none" w:eastAsia="x-none"/>
        </w:rPr>
        <w:t xml:space="preserve"> </w:t>
      </w:r>
      <w:r w:rsidRPr="00A60DD0">
        <w:rPr>
          <w:rFonts w:ascii="Times New Roman" w:eastAsia="Times New Roman" w:hAnsi="Times New Roman"/>
          <w:b/>
          <w:kern w:val="1"/>
          <w:sz w:val="24"/>
          <w:szCs w:val="24"/>
          <w:lang w:val="x-none" w:eastAsia="tr-TR"/>
        </w:rPr>
        <w:t>www.aminoasitsiparis.com</w:t>
      </w:r>
      <w:r w:rsidRPr="00A60DD0">
        <w:rPr>
          <w:rFonts w:ascii="Times New Roman" w:eastAsia="Andale Sans UI" w:hAnsi="Times New Roman"/>
          <w:kern w:val="1"/>
          <w:sz w:val="24"/>
          <w:szCs w:val="24"/>
          <w:lang w:val="x-none" w:eastAsia="x-none"/>
        </w:rPr>
        <w:t xml:space="preserve"> </w:t>
      </w:r>
      <w:r w:rsidRPr="00A60DD0">
        <w:rPr>
          <w:rFonts w:ascii="Times New Roman" w:eastAsia="Times New Roman" w:hAnsi="Times New Roman"/>
          <w:kern w:val="1"/>
          <w:sz w:val="24"/>
          <w:szCs w:val="24"/>
          <w:lang w:val="x-none" w:eastAsia="tr-TR"/>
        </w:rPr>
        <w:t>adresli internet sitesinin 27.01.2015 tarihli görünümünde;</w:t>
      </w:r>
      <w:r w:rsidRPr="00A60DD0">
        <w:rPr>
          <w:rFonts w:ascii="Times New Roman" w:eastAsia="Times New Roman" w:hAnsi="Times New Roman"/>
          <w:i/>
          <w:kern w:val="1"/>
          <w:sz w:val="24"/>
          <w:szCs w:val="24"/>
          <w:lang w:val="x-none" w:eastAsia="tr-TR"/>
        </w:rPr>
        <w:t xml:space="preserve"> “PRV Amino Asit  Dokuların yenilenmesine, Kasların gelişmesine, Vücudun yeteri miktarda protein almasına,  Kas yıkımının önlenmesine - Kas yapısının güçlenmesine,  - yardımcı olmaktadır. Formüllü protein tozlarından defalarca etkili tam 24 kat etkili formül, spor yapmadan yağ yakmak isteyenlere, kilo vermeye yardımcı olur, memnuniyet garantilidir” </w:t>
      </w:r>
      <w:r w:rsidRPr="00A60DD0">
        <w:rPr>
          <w:rFonts w:ascii="Times New Roman" w:eastAsia="Times New Roman" w:hAnsi="Times New Roman"/>
          <w:kern w:val="1"/>
          <w:sz w:val="24"/>
          <w:szCs w:val="24"/>
          <w:lang w:val="x-none" w:eastAsia="tr-TR"/>
        </w:rPr>
        <w:t>ifadesine yer verildiği tespit edilmiştir</w:t>
      </w:r>
      <w:r w:rsidRPr="00A60DD0">
        <w:rPr>
          <w:rFonts w:ascii="Times New Roman" w:eastAsia="Andale Sans UI" w:hAnsi="Times New Roman"/>
          <w:kern w:val="2"/>
          <w:sz w:val="24"/>
          <w:szCs w:val="24"/>
          <w:lang w:val="x-none"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val="x-none" w:eastAsia="x-none"/>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2"/>
          <w:sz w:val="24"/>
          <w:szCs w:val="24"/>
          <w:lang w:eastAsia="tr-TR"/>
        </w:rPr>
        <w:t>Değerlendirme/Karar:</w:t>
      </w:r>
      <w:r w:rsidRPr="00A60DD0">
        <w:rPr>
          <w:rFonts w:ascii="Times New Roman" w:hAnsi="Times New Roman"/>
          <w:kern w:val="1"/>
          <w:sz w:val="24"/>
          <w:szCs w:val="24"/>
          <w:lang w:eastAsia="tr-TR"/>
        </w:rPr>
        <w:t xml:space="preserve"> </w:t>
      </w:r>
      <w:r w:rsidRPr="00A60DD0">
        <w:rPr>
          <w:rFonts w:ascii="Times New Roman" w:eastAsia="Times New Roman" w:hAnsi="Times New Roman"/>
          <w:b/>
          <w:kern w:val="1"/>
          <w:sz w:val="24"/>
          <w:szCs w:val="24"/>
          <w:lang w:eastAsia="tr-TR"/>
        </w:rPr>
        <w:t>www.aminoasitsiparis.com</w:t>
      </w:r>
      <w:r w:rsidRPr="00A60DD0">
        <w:rPr>
          <w:rFonts w:ascii="Times New Roman" w:eastAsia="Andale Sans UI" w:hAnsi="Times New Roman"/>
          <w:kern w:val="1"/>
          <w:sz w:val="24"/>
          <w:szCs w:val="24"/>
          <w:lang w:eastAsia="tr-TR"/>
        </w:rPr>
        <w:t xml:space="preserve"> </w:t>
      </w:r>
      <w:r w:rsidRPr="00A60DD0">
        <w:rPr>
          <w:rFonts w:ascii="Times New Roman" w:eastAsia="Times New Roman" w:hAnsi="Times New Roman"/>
          <w:kern w:val="1"/>
          <w:sz w:val="24"/>
          <w:szCs w:val="24"/>
          <w:lang w:eastAsia="tr-TR"/>
        </w:rPr>
        <w:t>adresli internet sitesinin 27.01.2015 tarihli görünümünde;</w:t>
      </w:r>
      <w:r w:rsidRPr="00A60DD0">
        <w:rPr>
          <w:rFonts w:ascii="Times New Roman" w:eastAsia="Times New Roman" w:hAnsi="Times New Roman"/>
          <w:i/>
          <w:kern w:val="1"/>
          <w:sz w:val="24"/>
          <w:szCs w:val="24"/>
          <w:lang w:eastAsia="tr-TR"/>
        </w:rPr>
        <w:t xml:space="preserve"> “PRV </w:t>
      </w:r>
      <w:proofErr w:type="gramStart"/>
      <w:r w:rsidRPr="00A60DD0">
        <w:rPr>
          <w:rFonts w:ascii="Times New Roman" w:eastAsia="Times New Roman" w:hAnsi="Times New Roman"/>
          <w:i/>
          <w:kern w:val="1"/>
          <w:sz w:val="24"/>
          <w:szCs w:val="24"/>
          <w:lang w:eastAsia="tr-TR"/>
        </w:rPr>
        <w:t>Amino</w:t>
      </w:r>
      <w:proofErr w:type="gramEnd"/>
      <w:r w:rsidRPr="00A60DD0">
        <w:rPr>
          <w:rFonts w:ascii="Times New Roman" w:eastAsia="Times New Roman" w:hAnsi="Times New Roman"/>
          <w:i/>
          <w:kern w:val="1"/>
          <w:sz w:val="24"/>
          <w:szCs w:val="24"/>
          <w:lang w:eastAsia="tr-TR"/>
        </w:rPr>
        <w:t xml:space="preserve"> Asit  Dokuların yenilenmesine, Kasların gelişmesine, Vücudun yeteri miktarda protein almasına,  Kas yıkımının önlenmesine - Kas yapısının güçlenmesine,  - yardımcı olmaktadır. Formüllü protein tozlarından defalarca etkili tam 24 kat etkili formül, spor yapmadan yağ yakmak isteyenlere, kilo vermeye yardımcı olur, memnuniyet garantilidir” </w:t>
      </w:r>
      <w:r w:rsidRPr="00A60DD0">
        <w:rPr>
          <w:rFonts w:ascii="Times New Roman" w:eastAsia="Times New Roman" w:hAnsi="Times New Roman"/>
          <w:kern w:val="1"/>
          <w:sz w:val="24"/>
          <w:szCs w:val="24"/>
          <w:lang w:eastAsia="tr-TR"/>
        </w:rPr>
        <w:t>şeklinde endikasyon belirten ve ispata muhtaç ifadeler kullanılarak tüketicileri yanıltıcı sağlık beyanlarına yer verildiği,  böylelikle gıda takviyesi niteliğindeki ürünün insan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 söz konusu reklamlarda belirtilen iddiaları kanıtlayabilir nitelikte ise, bu durumda “</w:t>
      </w:r>
      <w:r w:rsidRPr="00A60DD0">
        <w:rPr>
          <w:rFonts w:ascii="Times New Roman" w:eastAsia="Times New Roman" w:hAnsi="Times New Roman"/>
          <w:i/>
          <w:kern w:val="1"/>
          <w:sz w:val="24"/>
          <w:szCs w:val="24"/>
          <w:lang w:eastAsia="tr-TR"/>
        </w:rPr>
        <w:t>gıda takviyesi</w:t>
      </w:r>
      <w:r w:rsidRPr="00A60DD0">
        <w:rPr>
          <w:rFonts w:ascii="Times New Roman" w:eastAsia="Times New Roman" w:hAnsi="Times New Roman"/>
          <w:kern w:val="1"/>
          <w:sz w:val="24"/>
          <w:szCs w:val="24"/>
          <w:lang w:eastAsia="tr-TR"/>
        </w:rPr>
        <w:t>” kapsamında değil, “</w:t>
      </w:r>
      <w:r w:rsidRPr="00A60DD0">
        <w:rPr>
          <w:rFonts w:ascii="Times New Roman" w:eastAsia="Times New Roman" w:hAnsi="Times New Roman"/>
          <w:i/>
          <w:kern w:val="1"/>
          <w:sz w:val="24"/>
          <w:szCs w:val="24"/>
          <w:lang w:eastAsia="tr-TR"/>
        </w:rPr>
        <w:t>beşeri tıbbi ürün</w:t>
      </w:r>
      <w:r w:rsidRPr="00A60DD0">
        <w:rPr>
          <w:rFonts w:ascii="Times New Roman" w:eastAsia="Times New Roman" w:hAnsi="Times New Roman"/>
          <w:kern w:val="1"/>
          <w:sz w:val="24"/>
          <w:szCs w:val="24"/>
          <w:lang w:eastAsia="tr-TR"/>
        </w:rPr>
        <w:t>” veya “</w:t>
      </w:r>
      <w:r w:rsidRPr="00A60DD0">
        <w:rPr>
          <w:rFonts w:ascii="Times New Roman" w:eastAsia="Times New Roman" w:hAnsi="Times New Roman"/>
          <w:i/>
          <w:kern w:val="1"/>
          <w:sz w:val="24"/>
          <w:szCs w:val="24"/>
          <w:lang w:eastAsia="tr-TR"/>
        </w:rPr>
        <w:t>ilaç</w:t>
      </w:r>
      <w:r w:rsidRPr="00A60DD0">
        <w:rPr>
          <w:rFonts w:ascii="Times New Roman" w:eastAsia="Times New Roman" w:hAnsi="Times New Roman"/>
          <w:kern w:val="1"/>
          <w:sz w:val="24"/>
          <w:szCs w:val="24"/>
          <w:lang w:eastAsia="tr-TR"/>
        </w:rPr>
        <w:t>” kapsamında ruhsatlandırılması gerektiği, “</w:t>
      </w:r>
      <w:r w:rsidRPr="00A60DD0">
        <w:rPr>
          <w:rFonts w:ascii="Times New Roman" w:eastAsia="Times New Roman" w:hAnsi="Times New Roman"/>
          <w:i/>
          <w:kern w:val="1"/>
          <w:sz w:val="24"/>
          <w:szCs w:val="24"/>
          <w:lang w:eastAsia="tr-TR"/>
        </w:rPr>
        <w:t>beşeri tıbbi ürün</w:t>
      </w:r>
      <w:r w:rsidRPr="00A60DD0">
        <w:rPr>
          <w:rFonts w:ascii="Times New Roman" w:eastAsia="Times New Roman" w:hAnsi="Times New Roman"/>
          <w:kern w:val="1"/>
          <w:sz w:val="24"/>
          <w:szCs w:val="24"/>
          <w:lang w:eastAsia="tr-TR"/>
        </w:rPr>
        <w:t>” veya “</w:t>
      </w:r>
      <w:r w:rsidRPr="00A60DD0">
        <w:rPr>
          <w:rFonts w:ascii="Times New Roman" w:eastAsia="Times New Roman" w:hAnsi="Times New Roman"/>
          <w:i/>
          <w:kern w:val="1"/>
          <w:sz w:val="24"/>
          <w:szCs w:val="24"/>
          <w:lang w:eastAsia="tr-TR"/>
        </w:rPr>
        <w:t>ilaç</w:t>
      </w:r>
      <w:r w:rsidRPr="00A60DD0">
        <w:rPr>
          <w:rFonts w:ascii="Times New Roman" w:eastAsia="Times New Roman" w:hAnsi="Times New Roman"/>
          <w:kern w:val="1"/>
          <w:sz w:val="24"/>
          <w:szCs w:val="24"/>
          <w:lang w:eastAsia="tr-TR"/>
        </w:rPr>
        <w:t xml:space="preserve">” kapsamında değerlendirilen ürünlerin reklamının yapılmasının ise mevzuat gereği yasak olduğu, </w:t>
      </w:r>
      <w:r w:rsidRPr="00A60DD0">
        <w:rPr>
          <w:rFonts w:ascii="Times New Roman" w:hAnsi="Times New Roman"/>
          <w:kern w:val="1"/>
          <w:sz w:val="24"/>
          <w:szCs w:val="24"/>
          <w:lang w:eastAsia="tr-TR"/>
        </w:rPr>
        <w:t>dolayısıyla her koşulda mevzuata aykırılık teşkil eden bu tanıtımların</w:t>
      </w:r>
      <w:r w:rsidRPr="00A60DD0">
        <w:rPr>
          <w:rFonts w:ascii="Times New Roman" w:eastAsia="Andale Sans UI" w:hAnsi="Times New Roman"/>
          <w:kern w:val="1"/>
          <w:sz w:val="24"/>
          <w:szCs w:val="24"/>
          <w:lang w:eastAsia="tr-TR"/>
        </w:rPr>
        <w:t xml:space="preserve"> bu hali </w:t>
      </w:r>
      <w:proofErr w:type="gramStart"/>
      <w:r w:rsidRPr="00A60DD0">
        <w:rPr>
          <w:rFonts w:ascii="Times New Roman" w:eastAsia="Andale Sans UI" w:hAnsi="Times New Roman"/>
          <w:kern w:val="1"/>
          <w:sz w:val="24"/>
          <w:szCs w:val="24"/>
          <w:lang w:eastAsia="tr-TR"/>
        </w:rPr>
        <w:t>ile;</w:t>
      </w:r>
      <w:proofErr w:type="gramEnd"/>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Sağlık Beyanı ile Satışa Sunulan Ürünlerin Sağlık Beyanları Hakkında Yönetmeliğin;5/a, 5/b, 5/c, 5/ç, 5/d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Cs/>
          <w:kern w:val="2"/>
          <w:sz w:val="24"/>
          <w:szCs w:val="24"/>
          <w:lang w:eastAsia="tr-TR"/>
        </w:rPr>
      </w:pPr>
      <w:r w:rsidRPr="00A60DD0">
        <w:rPr>
          <w:rFonts w:ascii="Times New Roman" w:eastAsia="Andale Sans UI" w:hAnsi="Times New Roman"/>
          <w:b/>
          <w:bCs/>
          <w:kern w:val="2"/>
          <w:sz w:val="24"/>
          <w:szCs w:val="24"/>
          <w:lang w:eastAsia="tr-TR"/>
        </w:rPr>
        <w:t>-</w:t>
      </w:r>
      <w:r w:rsidRPr="00A60DD0">
        <w:rPr>
          <w:rFonts w:ascii="Times New Roman" w:eastAsia="Andale Sans UI" w:hAnsi="Times New Roman"/>
          <w:kern w:val="2"/>
          <w:sz w:val="24"/>
          <w:szCs w:val="24"/>
          <w:lang w:eastAsia="tr-TR"/>
        </w:rPr>
        <w:t xml:space="preserve"> Türk Gıda Kodeksi </w:t>
      </w:r>
      <w:r w:rsidRPr="00A60DD0">
        <w:rPr>
          <w:rFonts w:ascii="Times New Roman" w:eastAsia="Andale Sans UI" w:hAnsi="Times New Roman"/>
          <w:bCs/>
          <w:kern w:val="2"/>
          <w:sz w:val="24"/>
          <w:szCs w:val="24"/>
          <w:lang w:eastAsia="tr-TR"/>
        </w:rPr>
        <w:t>Etiketleme Yönetmeliğinin; 6/1-a, 6/1-b, 6/1-c, 6/1-ç, 6/3, 6/4-a, 6/4-b, 40/1-a, 40/1-b, 40/1-c, 40/1-d, 42/1, 42/2</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2"/>
          <w:sz w:val="24"/>
          <w:szCs w:val="24"/>
          <w:lang w:eastAsia="tr-TR"/>
        </w:rPr>
        <w:t xml:space="preserve">- 10.01.2015 tarihli ve 29232 sayılı Resmi Gazete’de yayınlanarak yürürlüğe giren </w:t>
      </w:r>
      <w:r w:rsidRPr="00A60DD0">
        <w:rPr>
          <w:rFonts w:ascii="Times New Roman" w:eastAsia="Andale Sans UI" w:hAnsi="Times New Roman"/>
          <w:kern w:val="1"/>
          <w:sz w:val="24"/>
          <w:szCs w:val="24"/>
          <w:lang w:eastAsia="tr-TR"/>
        </w:rPr>
        <w:t>Ticari Reklam ve Haksız Ticari Uygulamalar Yönetmeliği’nin; 5/1-b, 7/1, 7/2, 7/3, 7/4, 7/5, 9/1, 9/2, 9/3, 9/4, 26/1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w:t>
      </w:r>
      <w:r w:rsidRPr="00A60DD0">
        <w:rPr>
          <w:rFonts w:ascii="Times New Roman" w:eastAsia="Andale Sans UI" w:hAnsi="Times New Roman"/>
          <w:bCs/>
          <w:kern w:val="1"/>
          <w:sz w:val="24"/>
          <w:szCs w:val="24"/>
          <w:lang w:eastAsia="tr-TR"/>
        </w:rPr>
        <w:t xml:space="preserve"> 6502 sayılı Tüketicinin Korunması Hakkında Kanun’un 61 inci maddesi,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A60DD0">
        <w:rPr>
          <w:rFonts w:ascii="Times New Roman" w:eastAsia="Andale Sans UI" w:hAnsi="Times New Roman"/>
          <w:kern w:val="2"/>
          <w:sz w:val="24"/>
          <w:szCs w:val="24"/>
          <w:lang w:eastAsia="tr-TR"/>
        </w:rPr>
        <w:t>hükümlerine</w:t>
      </w:r>
      <w:proofErr w:type="gramEnd"/>
      <w:r w:rsidRPr="00A60DD0">
        <w:rPr>
          <w:rFonts w:ascii="Times New Roman" w:eastAsia="Andale Sans UI" w:hAnsi="Times New Roman"/>
          <w:kern w:val="2"/>
          <w:sz w:val="24"/>
          <w:szCs w:val="24"/>
          <w:lang w:eastAsia="tr-TR"/>
        </w:rPr>
        <w:t xml:space="preserve"> aykırı olduğuna</w:t>
      </w:r>
      <w:r w:rsidRPr="00A60DD0">
        <w:rPr>
          <w:rFonts w:ascii="Times New Roman" w:eastAsia="Andale Sans UI" w:hAnsi="Times New Roman"/>
          <w:b/>
          <w:kern w:val="2"/>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r w:rsidRPr="00A60DD0">
        <w:rPr>
          <w:rFonts w:ascii="Times New Roman" w:eastAsia="Andale Sans UI" w:hAnsi="Times New Roman"/>
          <w:kern w:val="2"/>
          <w:sz w:val="24"/>
          <w:szCs w:val="24"/>
          <w:lang w:eastAsia="tr-TR"/>
        </w:rPr>
        <w:t>Buna göre, reklam veren</w:t>
      </w:r>
      <w:r w:rsidRPr="00A60DD0">
        <w:rPr>
          <w:rFonts w:ascii="Times New Roman" w:eastAsia="Andale Sans UI" w:hAnsi="Times New Roman"/>
          <w:b/>
          <w:bCs/>
          <w:kern w:val="2"/>
          <w:sz w:val="24"/>
          <w:szCs w:val="24"/>
          <w:lang w:eastAsia="tr-TR"/>
        </w:rPr>
        <w:t xml:space="preserve"> </w:t>
      </w:r>
      <w:r w:rsidRPr="00A60DD0">
        <w:rPr>
          <w:rFonts w:ascii="Times New Roman" w:eastAsia="Times New Roman" w:hAnsi="Times New Roman"/>
          <w:b/>
          <w:sz w:val="24"/>
          <w:szCs w:val="24"/>
          <w:lang w:eastAsia="tr-TR"/>
        </w:rPr>
        <w:t>Murat AKHAN</w:t>
      </w:r>
      <w:r w:rsidRPr="00A60DD0">
        <w:rPr>
          <w:rFonts w:ascii="Times New Roman" w:eastAsia="Andale Sans UI" w:hAnsi="Times New Roman"/>
          <w:kern w:val="2"/>
          <w:sz w:val="24"/>
          <w:szCs w:val="24"/>
          <w:lang w:eastAsia="tr-TR"/>
        </w:rPr>
        <w:t xml:space="preserve"> hakkında, </w:t>
      </w:r>
      <w:r w:rsidRPr="00A60DD0">
        <w:rPr>
          <w:rFonts w:ascii="Times New Roman" w:eastAsia="Andale Sans UI" w:hAnsi="Times New Roman"/>
          <w:kern w:val="1"/>
          <w:sz w:val="24"/>
          <w:szCs w:val="24"/>
          <w:lang w:eastAsia="tr-TR"/>
        </w:rPr>
        <w:t xml:space="preserve">6502 sayılı Kanun’un </w:t>
      </w:r>
      <w:r w:rsidRPr="00A60DD0">
        <w:rPr>
          <w:rFonts w:ascii="Times New Roman" w:eastAsia="Andale Sans UI" w:hAnsi="Times New Roman"/>
          <w:kern w:val="2"/>
          <w:sz w:val="24"/>
          <w:szCs w:val="24"/>
          <w:lang w:eastAsia="tr-TR"/>
        </w:rPr>
        <w:t>63 üncü ve 77/12 inci maddeleri</w:t>
      </w:r>
      <w:r w:rsidRPr="00A60DD0">
        <w:rPr>
          <w:rFonts w:ascii="Times New Roman" w:eastAsia="Andale Sans UI" w:hAnsi="Times New Roman"/>
          <w:kern w:val="1"/>
          <w:sz w:val="24"/>
          <w:szCs w:val="24"/>
          <w:lang w:eastAsia="tr-TR"/>
        </w:rPr>
        <w:t xml:space="preserve"> uyarınca</w:t>
      </w:r>
      <w:r w:rsidRPr="00A60DD0">
        <w:rPr>
          <w:rFonts w:ascii="Times New Roman" w:eastAsia="Times New Roman" w:hAnsi="Times New Roman"/>
          <w:b/>
          <w:kern w:val="1"/>
          <w:sz w:val="24"/>
          <w:szCs w:val="24"/>
          <w:lang w:eastAsia="tr-TR"/>
        </w:rPr>
        <w:t xml:space="preserve"> anılan reklamları durdurma cezası</w:t>
      </w:r>
      <w:r w:rsidRPr="00A60DD0">
        <w:rPr>
          <w:rFonts w:ascii="Times New Roman" w:eastAsia="Times New Roman" w:hAnsi="Times New Roman"/>
          <w:kern w:val="1"/>
          <w:sz w:val="24"/>
          <w:szCs w:val="24"/>
          <w:lang w:eastAsia="tr-TR"/>
        </w:rPr>
        <w:t xml:space="preserve"> verilmesine</w:t>
      </w:r>
      <w:r w:rsidRPr="00A60DD0">
        <w:rPr>
          <w:rFonts w:ascii="Times New Roman" w:eastAsia="Andale Sans UI" w:hAnsi="Times New Roman"/>
          <w:b/>
          <w:kern w:val="2"/>
          <w:sz w:val="24"/>
          <w:szCs w:val="24"/>
          <w:lang w:eastAsia="tr-TR"/>
        </w:rPr>
        <w:t xml:space="preserve"> </w:t>
      </w:r>
      <w:r w:rsidRPr="00A60DD0">
        <w:rPr>
          <w:rFonts w:ascii="Times New Roman" w:eastAsia="Andale Sans UI" w:hAnsi="Times New Roman"/>
          <w:kern w:val="2"/>
          <w:sz w:val="24"/>
          <w:szCs w:val="24"/>
          <w:lang w:eastAsia="tr-TR"/>
        </w:rPr>
        <w:t>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68)</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Dosya No: 2015/252</w:t>
      </w:r>
    </w:p>
    <w:p w:rsidR="000B260C" w:rsidRPr="00A60DD0" w:rsidRDefault="000B260C" w:rsidP="000B260C">
      <w:pPr>
        <w:widowControl w:val="0"/>
        <w:tabs>
          <w:tab w:val="left" w:pos="900"/>
        </w:tabs>
        <w:suppressAutoHyphens/>
        <w:spacing w:after="0" w:line="240" w:lineRule="auto"/>
        <w:jc w:val="both"/>
        <w:rPr>
          <w:rFonts w:ascii="Times New Roman" w:eastAsia="Times New Roman" w:hAnsi="Times New Roman"/>
          <w:b/>
          <w:sz w:val="24"/>
          <w:szCs w:val="24"/>
          <w:lang w:eastAsia="tr-TR"/>
        </w:rPr>
      </w:pPr>
    </w:p>
    <w:p w:rsidR="000B260C" w:rsidRPr="00A60DD0" w:rsidRDefault="000B260C" w:rsidP="000B260C">
      <w:pPr>
        <w:widowControl w:val="0"/>
        <w:suppressAutoHyphens/>
        <w:spacing w:after="0" w:line="240" w:lineRule="auto"/>
        <w:jc w:val="both"/>
        <w:rPr>
          <w:rFonts w:ascii="Times New Roman" w:hAnsi="Times New Roman"/>
          <w:b/>
          <w:sz w:val="24"/>
          <w:szCs w:val="24"/>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w:t>
      </w:r>
      <w:r w:rsidRPr="00A60DD0">
        <w:rPr>
          <w:rFonts w:ascii="Times New Roman" w:eastAsia="Andale Sans UI" w:hAnsi="Times New Roman"/>
          <w:b/>
          <w:bCs/>
          <w:kern w:val="2"/>
          <w:sz w:val="24"/>
          <w:szCs w:val="24"/>
          <w:lang w:eastAsia="tr-TR"/>
        </w:rPr>
        <w:t xml:space="preserve"> </w:t>
      </w:r>
      <w:r w:rsidRPr="00A60DD0">
        <w:rPr>
          <w:rFonts w:ascii="Times New Roman" w:hAnsi="Times New Roman"/>
          <w:b/>
          <w:sz w:val="24"/>
          <w:szCs w:val="24"/>
        </w:rPr>
        <w:t>İlker ÖNCEL</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 Reklam:</w:t>
      </w:r>
      <w:r w:rsidRPr="00A60DD0">
        <w:rPr>
          <w:rFonts w:ascii="Times New Roman" w:eastAsia="Andale Sans UI" w:hAnsi="Times New Roman"/>
          <w:kern w:val="1"/>
          <w:sz w:val="24"/>
          <w:szCs w:val="24"/>
          <w:lang w:eastAsia="tr-TR"/>
        </w:rPr>
        <w:t xml:space="preserve"> </w:t>
      </w:r>
      <w:hyperlink r:id="rId130" w:history="1">
        <w:r w:rsidRPr="00F023B6">
          <w:rPr>
            <w:rStyle w:val="Kpr"/>
            <w:rFonts w:ascii="Times New Roman" w:eastAsia="Times New Roman" w:hAnsi="Times New Roman"/>
            <w:kern w:val="1"/>
            <w:sz w:val="24"/>
            <w:szCs w:val="24"/>
            <w:lang w:eastAsia="tr-TR"/>
          </w:rPr>
          <w:t>www.bursabitkisel.com</w:t>
        </w:r>
      </w:hyperlink>
      <w:r>
        <w:rPr>
          <w:rFonts w:ascii="Times New Roman" w:eastAsia="Times New Roman" w:hAnsi="Times New Roman"/>
          <w:kern w:val="1"/>
          <w:sz w:val="24"/>
          <w:szCs w:val="24"/>
          <w:lang w:eastAsia="tr-TR"/>
        </w:rPr>
        <w:t xml:space="preserve"> </w:t>
      </w:r>
      <w:r w:rsidRPr="00A60DD0">
        <w:rPr>
          <w:rFonts w:ascii="Times New Roman" w:eastAsia="Times New Roman" w:hAnsi="Times New Roman"/>
          <w:kern w:val="1"/>
          <w:sz w:val="24"/>
          <w:szCs w:val="24"/>
          <w:lang w:eastAsia="tr-TR"/>
        </w:rPr>
        <w:t xml:space="preserve">adresli internet sitesinde yer alan </w:t>
      </w:r>
      <w:r w:rsidRPr="00873408">
        <w:rPr>
          <w:rFonts w:ascii="Times New Roman" w:eastAsia="Times New Roman" w:hAnsi="Times New Roman"/>
          <w:b/>
          <w:kern w:val="1"/>
          <w:sz w:val="24"/>
          <w:szCs w:val="24"/>
          <w:lang w:eastAsia="tr-TR"/>
        </w:rPr>
        <w:t>“</w:t>
      </w:r>
      <w:r w:rsidRPr="00873408">
        <w:rPr>
          <w:rFonts w:ascii="Times New Roman" w:eastAsia="Times New Roman" w:hAnsi="Times New Roman"/>
          <w:b/>
          <w:i/>
          <w:kern w:val="1"/>
          <w:sz w:val="24"/>
          <w:szCs w:val="24"/>
          <w:lang w:eastAsia="tr-TR"/>
        </w:rPr>
        <w:t>MNC faith 5x5 (30 Kapsül)+vpills delay sprey”, “MNC faith 5x5 Afrodizyak (10 Kapsül)</w:t>
      </w:r>
      <w:r w:rsidRPr="00873408">
        <w:rPr>
          <w:rFonts w:ascii="Times New Roman" w:eastAsia="Times New Roman" w:hAnsi="Times New Roman"/>
          <w:b/>
          <w:kern w:val="1"/>
          <w:sz w:val="24"/>
          <w:szCs w:val="24"/>
          <w:lang w:eastAsia="tr-TR"/>
        </w:rPr>
        <w:t>”, “GreenStore Pilleses Set</w:t>
      </w:r>
      <w:r w:rsidRPr="00873408">
        <w:rPr>
          <w:rFonts w:ascii="Times New Roman" w:eastAsia="Times New Roman" w:hAnsi="Times New Roman"/>
          <w:b/>
          <w:i/>
          <w:kern w:val="1"/>
          <w:sz w:val="24"/>
          <w:szCs w:val="24"/>
          <w:lang w:eastAsia="tr-TR"/>
        </w:rPr>
        <w:t xml:space="preserve">”, “GreenStore Equisetum Kapsül”, “GreenStore Pigmentis Set”, “GreenStore Panqudie Kapsül” </w:t>
      </w:r>
      <w:r w:rsidRPr="00A60DD0">
        <w:rPr>
          <w:rFonts w:ascii="Times New Roman" w:eastAsia="Times New Roman" w:hAnsi="Times New Roman"/>
          <w:kern w:val="1"/>
          <w:sz w:val="24"/>
          <w:szCs w:val="24"/>
          <w:lang w:eastAsia="tr-TR"/>
        </w:rPr>
        <w:t>ve muhtelif ürünlere yönelik tanıtımlar</w:t>
      </w:r>
    </w:p>
    <w:p w:rsidR="000B260C" w:rsidRPr="00A60DD0" w:rsidRDefault="000B260C" w:rsidP="000B260C">
      <w:pPr>
        <w:widowControl w:val="0"/>
        <w:tabs>
          <w:tab w:val="left" w:pos="2400"/>
          <w:tab w:val="left" w:pos="3192"/>
          <w:tab w:val="right" w:pos="9070"/>
        </w:tabs>
        <w:suppressAutoHyphens/>
        <w:spacing w:after="0" w:line="240" w:lineRule="auto"/>
        <w:ind w:left="24" w:right="24"/>
        <w:jc w:val="both"/>
        <w:rPr>
          <w:rFonts w:ascii="Times New Roman" w:eastAsia="Andale Sans UI" w:hAnsi="Times New Roman"/>
          <w:b/>
          <w:kern w:val="2"/>
          <w:sz w:val="24"/>
          <w:szCs w:val="24"/>
          <w:lang w:eastAsia="tr-TR"/>
        </w:rPr>
      </w:pPr>
    </w:p>
    <w:p w:rsidR="000B260C" w:rsidRPr="00A60DD0" w:rsidRDefault="000B260C" w:rsidP="000B260C">
      <w:pPr>
        <w:widowControl w:val="0"/>
        <w:tabs>
          <w:tab w:val="left" w:pos="2400"/>
          <w:tab w:val="left" w:pos="3192"/>
          <w:tab w:val="right" w:pos="9070"/>
        </w:tabs>
        <w:suppressAutoHyphens/>
        <w:spacing w:after="0" w:line="240" w:lineRule="auto"/>
        <w:ind w:left="24" w:right="24"/>
        <w:jc w:val="both"/>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 xml:space="preserve">Reklam Yayın Tarihi: </w:t>
      </w:r>
      <w:r w:rsidRPr="00A60DD0">
        <w:rPr>
          <w:rFonts w:ascii="Times New Roman" w:eastAsia="Times New Roman" w:hAnsi="Times New Roman"/>
          <w:kern w:val="1"/>
          <w:sz w:val="24"/>
          <w:szCs w:val="24"/>
          <w:lang w:eastAsia="tr-TR"/>
        </w:rPr>
        <w:t>09.03.2015</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Yayınlandığı Mecra: </w:t>
      </w:r>
      <w:r w:rsidRPr="00A60DD0">
        <w:rPr>
          <w:rFonts w:ascii="Times New Roman" w:eastAsia="Andale Sans UI" w:hAnsi="Times New Roman"/>
          <w:kern w:val="2"/>
          <w:sz w:val="24"/>
          <w:szCs w:val="24"/>
          <w:lang w:eastAsia="tr-TR"/>
        </w:rPr>
        <w:t>İnternet</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A60DD0">
        <w:rPr>
          <w:rFonts w:ascii="Times New Roman" w:eastAsia="Andale Sans UI" w:hAnsi="Times New Roman"/>
          <w:b/>
          <w:kern w:val="2"/>
          <w:sz w:val="24"/>
          <w:szCs w:val="24"/>
          <w:lang w:eastAsia="tr-TR"/>
        </w:rPr>
        <w:t>Tespitler:</w:t>
      </w:r>
      <w:r w:rsidRPr="00A60DD0">
        <w:rPr>
          <w:rFonts w:ascii="Times New Roman" w:eastAsia="Andale Sans UI" w:hAnsi="Times New Roman"/>
          <w:kern w:val="1"/>
          <w:sz w:val="24"/>
          <w:szCs w:val="24"/>
          <w:lang w:eastAsia="tr-TR"/>
        </w:rPr>
        <w:t xml:space="preserve"> </w:t>
      </w:r>
      <w:r w:rsidRPr="00A60DD0">
        <w:rPr>
          <w:rFonts w:ascii="Times New Roman" w:hAnsi="Times New Roman"/>
          <w:sz w:val="24"/>
          <w:szCs w:val="24"/>
        </w:rPr>
        <w:t xml:space="preserve">www.bursabitkisel.com. </w:t>
      </w:r>
      <w:proofErr w:type="gramStart"/>
      <w:r w:rsidRPr="00A60DD0">
        <w:rPr>
          <w:rFonts w:ascii="Times New Roman" w:eastAsia="Times New Roman" w:hAnsi="Times New Roman"/>
          <w:sz w:val="24"/>
          <w:szCs w:val="24"/>
          <w:lang w:eastAsia="tr-TR"/>
        </w:rPr>
        <w:t>adresli</w:t>
      </w:r>
      <w:proofErr w:type="gramEnd"/>
      <w:r w:rsidRPr="00A60DD0">
        <w:rPr>
          <w:rFonts w:ascii="Times New Roman" w:eastAsia="Times New Roman" w:hAnsi="Times New Roman"/>
          <w:sz w:val="24"/>
          <w:szCs w:val="24"/>
          <w:lang w:eastAsia="tr-TR"/>
        </w:rPr>
        <w:t xml:space="preserve"> internet sitesinin 09.03.2015 tarihli görünümünde;</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lang w:eastAsia="tr-TR"/>
        </w:rPr>
        <w:t>MNC faith 5x5 (30 Kapsül)+vpills delay sprey</w:t>
      </w:r>
      <w:r w:rsidRPr="00A60DD0">
        <w:rPr>
          <w:rFonts w:ascii="Times New Roman" w:eastAsia="Times New Roman" w:hAnsi="Times New Roman"/>
          <w:i/>
          <w:sz w:val="24"/>
          <w:szCs w:val="24"/>
          <w:lang w:eastAsia="tr-TR"/>
        </w:rPr>
        <w:t xml:space="preserve">; Cinsel Performans artırıcı, orgazm geciktirici, … </w:t>
      </w:r>
      <w:r w:rsidRPr="00A60DD0">
        <w:rPr>
          <w:rFonts w:ascii="Times New Roman" w:eastAsia="Times New Roman" w:hAnsi="Times New Roman"/>
          <w:b/>
          <w:i/>
          <w:sz w:val="24"/>
          <w:szCs w:val="24"/>
          <w:lang w:eastAsia="tr-TR"/>
        </w:rPr>
        <w:t>MNCfaith 5x5 Afrodizyak'ın Yararları</w:t>
      </w:r>
      <w:r w:rsidRPr="00A60DD0">
        <w:rPr>
          <w:rFonts w:ascii="Times New Roman" w:eastAsia="Times New Roman" w:hAnsi="Times New Roman"/>
          <w:i/>
          <w:sz w:val="24"/>
          <w:szCs w:val="24"/>
          <w:lang w:eastAsia="tr-TR"/>
        </w:rPr>
        <w:t>:* Daha güçlü, Daha Etkili,* Daha arzulu, Daha istekli, *</w:t>
      </w:r>
      <w:proofErr w:type="gramStart"/>
      <w:r w:rsidRPr="00A60DD0">
        <w:rPr>
          <w:rFonts w:ascii="Times New Roman" w:eastAsia="Times New Roman" w:hAnsi="Times New Roman"/>
          <w:i/>
          <w:sz w:val="24"/>
          <w:szCs w:val="24"/>
          <w:lang w:eastAsia="tr-TR"/>
        </w:rPr>
        <w:t>....</w:t>
      </w:r>
      <w:proofErr w:type="gramEnd"/>
      <w:r w:rsidRPr="00A60DD0">
        <w:rPr>
          <w:rFonts w:ascii="Times New Roman" w:eastAsia="Times New Roman" w:hAnsi="Times New Roman"/>
          <w:i/>
          <w:sz w:val="24"/>
          <w:szCs w:val="24"/>
          <w:lang w:eastAsia="tr-TR"/>
        </w:rPr>
        <w:t xml:space="preserve"> Ne olsun ki...</w:t>
      </w:r>
      <w:r w:rsidRPr="00A60DD0">
        <w:rPr>
          <w:rFonts w:ascii="Times New Roman" w:hAnsi="Times New Roman"/>
          <w:i/>
          <w:sz w:val="24"/>
          <w:szCs w:val="24"/>
        </w:rPr>
        <w:t xml:space="preserve"> </w:t>
      </w:r>
      <w:r w:rsidRPr="00A60DD0">
        <w:rPr>
          <w:rFonts w:ascii="Times New Roman" w:eastAsia="Times New Roman" w:hAnsi="Times New Roman"/>
          <w:b/>
          <w:i/>
          <w:sz w:val="24"/>
          <w:szCs w:val="24"/>
          <w:lang w:eastAsia="tr-TR"/>
        </w:rPr>
        <w:t xml:space="preserve">GreenStore Pilleses Set </w:t>
      </w:r>
      <w:r w:rsidRPr="00A60DD0">
        <w:rPr>
          <w:rFonts w:ascii="Times New Roman" w:eastAsia="Times New Roman" w:hAnsi="Times New Roman"/>
          <w:i/>
          <w:sz w:val="24"/>
          <w:szCs w:val="24"/>
          <w:lang w:eastAsia="tr-TR"/>
        </w:rPr>
        <w:t>Ağrısız ameliyatsız tamamen doğal bitkilerden üretilmiş GreenStore Pilleses Hemoorid set ile hemoroid (Basur) rahatsızlığınızın önlenmesine yardımcı olun.</w:t>
      </w:r>
      <w:r w:rsidRPr="00A60DD0">
        <w:rPr>
          <w:rFonts w:ascii="Times New Roman" w:hAnsi="Times New Roman"/>
          <w:i/>
          <w:sz w:val="24"/>
          <w:szCs w:val="24"/>
        </w:rPr>
        <w:t xml:space="preserve"> </w:t>
      </w:r>
      <w:r w:rsidRPr="00A60DD0">
        <w:rPr>
          <w:rFonts w:ascii="Times New Roman" w:eastAsia="Times New Roman" w:hAnsi="Times New Roman"/>
          <w:i/>
          <w:sz w:val="24"/>
          <w:szCs w:val="24"/>
          <w:lang w:eastAsia="tr-TR"/>
        </w:rPr>
        <w:t xml:space="preserve">GreenStore Pillesisin Yararları: *Pilleses Kapsül Basur kanamalarını ilk kullanımdan itibaren kesilmesine, </w:t>
      </w:r>
      <w:proofErr w:type="gramStart"/>
      <w:r w:rsidRPr="00A60DD0">
        <w:rPr>
          <w:rFonts w:ascii="Times New Roman" w:eastAsia="Times New Roman" w:hAnsi="Times New Roman"/>
          <w:i/>
          <w:sz w:val="24"/>
          <w:szCs w:val="24"/>
          <w:lang w:eastAsia="tr-TR"/>
        </w:rPr>
        <w:t>…,</w:t>
      </w:r>
      <w:proofErr w:type="gramEnd"/>
      <w:r w:rsidRPr="00A60DD0">
        <w:rPr>
          <w:rFonts w:ascii="Times New Roman" w:eastAsia="Times New Roman" w:hAnsi="Times New Roman"/>
          <w:i/>
          <w:sz w:val="24"/>
          <w:szCs w:val="24"/>
          <w:lang w:eastAsia="tr-TR"/>
        </w:rPr>
        <w:t>*Rahatsılığın tekrar etmesinin önüne geçilmesine yardımcı tamamen doğal, bitkisel destek ürünüdür.</w:t>
      </w:r>
      <w:r w:rsidRPr="00A60DD0">
        <w:rPr>
          <w:rFonts w:ascii="Times New Roman" w:hAnsi="Times New Roman"/>
          <w:i/>
          <w:sz w:val="24"/>
          <w:szCs w:val="24"/>
        </w:rPr>
        <w:t xml:space="preserve"> </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lang w:eastAsia="tr-TR"/>
        </w:rPr>
        <w:t>GreenStore Equisetum Kapsül</w:t>
      </w:r>
      <w:r w:rsidRPr="00A60DD0">
        <w:rPr>
          <w:rFonts w:ascii="Times New Roman" w:eastAsia="Times New Roman" w:hAnsi="Times New Roman"/>
          <w:i/>
          <w:sz w:val="24"/>
          <w:szCs w:val="24"/>
          <w:lang w:eastAsia="tr-TR"/>
        </w:rPr>
        <w:t xml:space="preserve"> Ağrısız ameliyatsız yan etkisi olmayan tamamen doğal bitkilerden üretilmiş GreenStore Equisetum Kapsül ile Prostat rahatsızlığından kurtulacaksınız.</w:t>
      </w:r>
      <w:r w:rsidRPr="00A60DD0">
        <w:rPr>
          <w:rFonts w:ascii="Times New Roman" w:hAnsi="Times New Roman"/>
          <w:i/>
          <w:sz w:val="24"/>
          <w:szCs w:val="24"/>
        </w:rPr>
        <w:t xml:space="preserve"> </w:t>
      </w:r>
      <w:r w:rsidRPr="00A60DD0">
        <w:rPr>
          <w:rFonts w:ascii="Times New Roman" w:eastAsia="Times New Roman" w:hAnsi="Times New Roman"/>
          <w:b/>
          <w:i/>
          <w:sz w:val="24"/>
          <w:szCs w:val="24"/>
          <w:lang w:eastAsia="tr-TR"/>
        </w:rPr>
        <w:t xml:space="preserve">GreenStore Equisetum in Yararları: </w:t>
      </w:r>
      <w:r w:rsidRPr="00A60DD0">
        <w:rPr>
          <w:rFonts w:ascii="Times New Roman" w:eastAsia="Times New Roman" w:hAnsi="Times New Roman"/>
          <w:i/>
          <w:sz w:val="24"/>
          <w:szCs w:val="24"/>
          <w:lang w:eastAsia="tr-TR"/>
        </w:rPr>
        <w:t>*Zayıf ve kesik kesik idrar yapımının egellenmesine,</w:t>
      </w:r>
      <w:r w:rsidRPr="00A60DD0">
        <w:rPr>
          <w:rFonts w:ascii="Times New Roman" w:eastAsia="Times New Roman" w:hAnsi="Times New Roman"/>
          <w:b/>
          <w:i/>
          <w:sz w:val="24"/>
          <w:szCs w:val="24"/>
          <w:lang w:eastAsia="tr-TR"/>
        </w:rPr>
        <w:t xml:space="preserve"> </w:t>
      </w:r>
      <w:r w:rsidRPr="00A60DD0">
        <w:rPr>
          <w:rFonts w:ascii="Times New Roman" w:eastAsia="Times New Roman" w:hAnsi="Times New Roman"/>
          <w:i/>
          <w:sz w:val="24"/>
          <w:szCs w:val="24"/>
          <w:lang w:eastAsia="tr-TR"/>
        </w:rPr>
        <w:t>*İdrar esnasındaki yanma ve sancı problemlerinin giderilmesine,</w:t>
      </w:r>
      <w:r w:rsidRPr="00A60DD0">
        <w:rPr>
          <w:rFonts w:ascii="Times New Roman" w:eastAsia="Times New Roman" w:hAnsi="Times New Roman"/>
          <w:b/>
          <w:i/>
          <w:sz w:val="24"/>
          <w:szCs w:val="24"/>
          <w:lang w:eastAsia="tr-TR"/>
        </w:rPr>
        <w:t xml:space="preserve"> </w:t>
      </w:r>
      <w:r w:rsidRPr="00A60DD0">
        <w:rPr>
          <w:rFonts w:ascii="Times New Roman" w:eastAsia="Times New Roman" w:hAnsi="Times New Roman"/>
          <w:i/>
          <w:sz w:val="24"/>
          <w:szCs w:val="24"/>
          <w:lang w:eastAsia="tr-TR"/>
        </w:rPr>
        <w:t>…</w:t>
      </w:r>
      <w:r w:rsidRPr="00A60DD0">
        <w:rPr>
          <w:rFonts w:ascii="Times New Roman" w:eastAsia="Times New Roman" w:hAnsi="Times New Roman"/>
          <w:b/>
          <w:i/>
          <w:sz w:val="24"/>
          <w:szCs w:val="24"/>
          <w:lang w:eastAsia="tr-TR"/>
        </w:rPr>
        <w:t xml:space="preserve"> </w:t>
      </w:r>
      <w:r w:rsidRPr="00A60DD0">
        <w:rPr>
          <w:rFonts w:ascii="Times New Roman" w:eastAsia="Times New Roman" w:hAnsi="Times New Roman"/>
          <w:i/>
          <w:sz w:val="24"/>
          <w:szCs w:val="24"/>
          <w:lang w:eastAsia="tr-TR"/>
        </w:rPr>
        <w:t>*PSA değerinin düşmesine yardımcıdır.</w:t>
      </w:r>
      <w:r w:rsidRPr="00A60DD0">
        <w:rPr>
          <w:rFonts w:ascii="Times New Roman" w:hAnsi="Times New Roman"/>
          <w:i/>
          <w:sz w:val="24"/>
          <w:szCs w:val="24"/>
        </w:rPr>
        <w:t xml:space="preserve"> </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lang w:eastAsia="tr-TR"/>
        </w:rPr>
        <w:t xml:space="preserve">GreenStore Pigmentis </w:t>
      </w:r>
      <w:proofErr w:type="gramStart"/>
      <w:r w:rsidRPr="00A60DD0">
        <w:rPr>
          <w:rFonts w:ascii="Times New Roman" w:eastAsia="Times New Roman" w:hAnsi="Times New Roman"/>
          <w:b/>
          <w:i/>
          <w:sz w:val="24"/>
          <w:szCs w:val="24"/>
          <w:lang w:eastAsia="tr-TR"/>
        </w:rPr>
        <w:t xml:space="preserve">Set </w:t>
      </w:r>
      <w:r w:rsidRPr="00A60DD0">
        <w:rPr>
          <w:rFonts w:ascii="Times New Roman" w:eastAsia="Times New Roman" w:hAnsi="Times New Roman"/>
          <w:i/>
          <w:sz w:val="24"/>
          <w:szCs w:val="24"/>
          <w:lang w:eastAsia="tr-TR"/>
        </w:rPr>
        <w:t xml:space="preserve"> GreenStore</w:t>
      </w:r>
      <w:proofErr w:type="gramEnd"/>
      <w:r w:rsidRPr="00A60DD0">
        <w:rPr>
          <w:rFonts w:ascii="Times New Roman" w:eastAsia="Times New Roman" w:hAnsi="Times New Roman"/>
          <w:i/>
          <w:sz w:val="24"/>
          <w:szCs w:val="24"/>
          <w:lang w:eastAsia="tr-TR"/>
        </w:rPr>
        <w:t xml:space="preserve"> Bitkisel Vitiligo Set bu hastalıkla ve bu hastalığı oluşturan etmenlerle ve hormonal bozukluklarla savaşır, vitiligoyu yenmeniz için en büyük yardımcınız GreenStore Bitkisel Vitiligo Set Olacaktır.</w:t>
      </w:r>
      <w:r w:rsidRPr="00A60DD0">
        <w:rPr>
          <w:rFonts w:ascii="Times New Roman" w:hAnsi="Times New Roman"/>
          <w:i/>
          <w:sz w:val="24"/>
          <w:szCs w:val="24"/>
        </w:rPr>
        <w:t xml:space="preserve"> </w:t>
      </w:r>
      <w:r w:rsidRPr="00A60DD0">
        <w:rPr>
          <w:rFonts w:ascii="Times New Roman" w:eastAsia="Times New Roman" w:hAnsi="Times New Roman"/>
          <w:i/>
          <w:sz w:val="24"/>
          <w:szCs w:val="24"/>
          <w:lang w:eastAsia="tr-TR"/>
        </w:rPr>
        <w:t>GreenStore Pigmentis kapsül ün Yararları: *Vitiligo lezyonlarının tamamen ortadan kalkmasını veya büyük ölçüde azalmasını sağlar *…  *Deriyi eski rengine geri getirir.</w:t>
      </w:r>
      <w:r w:rsidRPr="00A60DD0">
        <w:rPr>
          <w:rFonts w:ascii="Times New Roman" w:hAnsi="Times New Roman"/>
          <w:i/>
          <w:sz w:val="24"/>
          <w:szCs w:val="24"/>
        </w:rPr>
        <w:t xml:space="preserve"> </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lang w:eastAsia="tr-TR"/>
        </w:rPr>
        <w:t>GreenStore Panqudie Kapsül</w:t>
      </w:r>
      <w:r w:rsidRPr="00A60DD0">
        <w:rPr>
          <w:rFonts w:ascii="Times New Roman" w:eastAsia="Times New Roman" w:hAnsi="Times New Roman"/>
          <w:i/>
          <w:sz w:val="24"/>
          <w:szCs w:val="24"/>
          <w:lang w:eastAsia="tr-TR"/>
        </w:rPr>
        <w:t xml:space="preserve"> GreenStore Panqudie Kapsül şekerin şiddeti ne derecede olursa olsun kullanmaya başladığınız ilk andan itibaren etkisini göstermeye başlayarak sizin bu rahatsızlıktan kurtulmanıza yardımcı olurGreenStore Panqudie nin Yararları: * Kan şekerini dengelemeye, …  *Destekleyici özelliği ile pankreası destekler ve hastalığın ilerlemesinin engellenmesineyardımcı olur. * GreenStore Panqudie nin hedefi pankreasın tekrar düzenli şekilde çalışmasını sağlamaktır. …* Pankreasın çalışmasını engelleyen fonksiyonel bozukluk, iç organ yağlanmaları ve vücuttaki direnç kaybının engellenmesine yardımcı bitkisel destek ürünüdür.” </w:t>
      </w:r>
      <w:r w:rsidRPr="00A60DD0">
        <w:rPr>
          <w:rFonts w:ascii="Times New Roman" w:eastAsia="Times New Roman" w:hAnsi="Times New Roman"/>
          <w:kern w:val="1"/>
          <w:sz w:val="24"/>
          <w:szCs w:val="24"/>
          <w:lang w:eastAsia="tr-TR"/>
        </w:rPr>
        <w:t>ifadelerine yer verildiği tespit edilmiştir</w:t>
      </w:r>
      <w:r w:rsidRPr="00A60DD0">
        <w:rPr>
          <w:rFonts w:ascii="Times New Roman" w:eastAsia="Andale Sans UI" w:hAnsi="Times New Roman"/>
          <w:kern w:val="2"/>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val="x-none" w:eastAsia="x-none"/>
        </w:rPr>
      </w:pPr>
    </w:p>
    <w:p w:rsidR="000B260C" w:rsidRPr="00A60DD0" w:rsidRDefault="000B260C" w:rsidP="000B260C">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A60DD0">
        <w:rPr>
          <w:rFonts w:ascii="Times New Roman" w:eastAsia="Andale Sans UI" w:hAnsi="Times New Roman"/>
          <w:b/>
          <w:kern w:val="2"/>
          <w:sz w:val="24"/>
          <w:szCs w:val="24"/>
          <w:lang w:eastAsia="tr-TR"/>
        </w:rPr>
        <w:t>Değerlendirme/Karar:</w:t>
      </w:r>
      <w:r w:rsidRPr="00A60DD0">
        <w:rPr>
          <w:rFonts w:ascii="Times New Roman" w:eastAsia="Andale Sans UI" w:hAnsi="Times New Roman"/>
          <w:kern w:val="2"/>
          <w:sz w:val="24"/>
          <w:szCs w:val="24"/>
          <w:lang w:eastAsia="tr-TR"/>
        </w:rPr>
        <w:t xml:space="preserve"> </w:t>
      </w:r>
      <w:r w:rsidRPr="00A60DD0">
        <w:rPr>
          <w:rFonts w:ascii="Times New Roman" w:hAnsi="Times New Roman"/>
          <w:sz w:val="24"/>
          <w:szCs w:val="24"/>
        </w:rPr>
        <w:t xml:space="preserve">www.bursabitkisel.com. </w:t>
      </w:r>
      <w:proofErr w:type="gramStart"/>
      <w:r w:rsidRPr="00A60DD0">
        <w:rPr>
          <w:rFonts w:ascii="Times New Roman" w:eastAsia="Times New Roman" w:hAnsi="Times New Roman"/>
          <w:sz w:val="24"/>
          <w:szCs w:val="24"/>
          <w:lang w:eastAsia="tr-TR"/>
        </w:rPr>
        <w:t>adresli</w:t>
      </w:r>
      <w:proofErr w:type="gramEnd"/>
      <w:r w:rsidRPr="00A60DD0">
        <w:rPr>
          <w:rFonts w:ascii="Times New Roman" w:eastAsia="Times New Roman" w:hAnsi="Times New Roman"/>
          <w:sz w:val="24"/>
          <w:szCs w:val="24"/>
          <w:lang w:eastAsia="tr-TR"/>
        </w:rPr>
        <w:t xml:space="preserve"> internet sitesinin 09.03.2015 tarihli görünümünde;</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lang w:eastAsia="tr-TR"/>
        </w:rPr>
        <w:t>MNC faith 5x5 (30 Kapsül)+vpills delay sprey</w:t>
      </w:r>
      <w:r w:rsidRPr="00A60DD0">
        <w:rPr>
          <w:rFonts w:ascii="Times New Roman" w:eastAsia="Times New Roman" w:hAnsi="Times New Roman"/>
          <w:i/>
          <w:sz w:val="24"/>
          <w:szCs w:val="24"/>
          <w:lang w:eastAsia="tr-TR"/>
        </w:rPr>
        <w:t xml:space="preserve">; Cinsel Performans artırıcı, orgazm geciktirici, … </w:t>
      </w:r>
      <w:r w:rsidRPr="00A60DD0">
        <w:rPr>
          <w:rFonts w:ascii="Times New Roman" w:eastAsia="Times New Roman" w:hAnsi="Times New Roman"/>
          <w:b/>
          <w:i/>
          <w:sz w:val="24"/>
          <w:szCs w:val="24"/>
          <w:lang w:eastAsia="tr-TR"/>
        </w:rPr>
        <w:t>MNCfaith 5x5 Afrodizyak'ın Yararları</w:t>
      </w:r>
      <w:r w:rsidRPr="00A60DD0">
        <w:rPr>
          <w:rFonts w:ascii="Times New Roman" w:eastAsia="Times New Roman" w:hAnsi="Times New Roman"/>
          <w:i/>
          <w:sz w:val="24"/>
          <w:szCs w:val="24"/>
          <w:lang w:eastAsia="tr-TR"/>
        </w:rPr>
        <w:t>:* Daha güçlü, Daha Etkili,* Daha arzulu, Daha istekli, *</w:t>
      </w:r>
      <w:proofErr w:type="gramStart"/>
      <w:r w:rsidRPr="00A60DD0">
        <w:rPr>
          <w:rFonts w:ascii="Times New Roman" w:eastAsia="Times New Roman" w:hAnsi="Times New Roman"/>
          <w:i/>
          <w:sz w:val="24"/>
          <w:szCs w:val="24"/>
          <w:lang w:eastAsia="tr-TR"/>
        </w:rPr>
        <w:t>....</w:t>
      </w:r>
      <w:proofErr w:type="gramEnd"/>
      <w:r w:rsidRPr="00A60DD0">
        <w:rPr>
          <w:rFonts w:ascii="Times New Roman" w:eastAsia="Times New Roman" w:hAnsi="Times New Roman"/>
          <w:i/>
          <w:sz w:val="24"/>
          <w:szCs w:val="24"/>
          <w:lang w:eastAsia="tr-TR"/>
        </w:rPr>
        <w:t xml:space="preserve"> Ne olsun ki...</w:t>
      </w:r>
      <w:r w:rsidRPr="00A60DD0">
        <w:rPr>
          <w:rFonts w:ascii="Times New Roman" w:hAnsi="Times New Roman"/>
          <w:i/>
          <w:sz w:val="24"/>
          <w:szCs w:val="24"/>
        </w:rPr>
        <w:t xml:space="preserve"> </w:t>
      </w:r>
      <w:r w:rsidRPr="00A60DD0">
        <w:rPr>
          <w:rFonts w:ascii="Times New Roman" w:eastAsia="Times New Roman" w:hAnsi="Times New Roman"/>
          <w:b/>
          <w:i/>
          <w:sz w:val="24"/>
          <w:szCs w:val="24"/>
          <w:lang w:eastAsia="tr-TR"/>
        </w:rPr>
        <w:t xml:space="preserve">GreenStore Pilleses Set </w:t>
      </w:r>
      <w:r w:rsidRPr="00A60DD0">
        <w:rPr>
          <w:rFonts w:ascii="Times New Roman" w:eastAsia="Times New Roman" w:hAnsi="Times New Roman"/>
          <w:i/>
          <w:sz w:val="24"/>
          <w:szCs w:val="24"/>
          <w:lang w:eastAsia="tr-TR"/>
        </w:rPr>
        <w:t>Ağrısız ameliyatsız tamamen doğal bitkilerden üretilmiş GreenStore Pilleses Hemoorid set ile hemoroid (Basur) rahatsızlığınızın önlenmesine yardımcı olun.</w:t>
      </w:r>
      <w:r w:rsidRPr="00A60DD0">
        <w:rPr>
          <w:rFonts w:ascii="Times New Roman" w:hAnsi="Times New Roman"/>
          <w:i/>
          <w:sz w:val="24"/>
          <w:szCs w:val="24"/>
        </w:rPr>
        <w:t xml:space="preserve"> </w:t>
      </w:r>
      <w:r w:rsidRPr="00A60DD0">
        <w:rPr>
          <w:rFonts w:ascii="Times New Roman" w:eastAsia="Times New Roman" w:hAnsi="Times New Roman"/>
          <w:i/>
          <w:sz w:val="24"/>
          <w:szCs w:val="24"/>
          <w:lang w:eastAsia="tr-TR"/>
        </w:rPr>
        <w:t xml:space="preserve">GreenStore Pillesisin Yararları: *Pilleses Kapsül Basur kanamalarını ilk kullanımdan itibaren kesilmesine, </w:t>
      </w:r>
      <w:proofErr w:type="gramStart"/>
      <w:r w:rsidRPr="00A60DD0">
        <w:rPr>
          <w:rFonts w:ascii="Times New Roman" w:eastAsia="Times New Roman" w:hAnsi="Times New Roman"/>
          <w:i/>
          <w:sz w:val="24"/>
          <w:szCs w:val="24"/>
          <w:lang w:eastAsia="tr-TR"/>
        </w:rPr>
        <w:t>…,</w:t>
      </w:r>
      <w:proofErr w:type="gramEnd"/>
      <w:r w:rsidRPr="00A60DD0">
        <w:rPr>
          <w:rFonts w:ascii="Times New Roman" w:eastAsia="Times New Roman" w:hAnsi="Times New Roman"/>
          <w:i/>
          <w:sz w:val="24"/>
          <w:szCs w:val="24"/>
          <w:lang w:eastAsia="tr-TR"/>
        </w:rPr>
        <w:t>*Rahatsılığın tekrar etmesinin önüne geçilmesine yardımcı tamamen doğal, bitkisel destek ürünüdür.</w:t>
      </w:r>
      <w:r w:rsidRPr="00A60DD0">
        <w:rPr>
          <w:rFonts w:ascii="Times New Roman" w:hAnsi="Times New Roman"/>
          <w:i/>
          <w:sz w:val="24"/>
          <w:szCs w:val="24"/>
        </w:rPr>
        <w:t xml:space="preserve"> </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lang w:eastAsia="tr-TR"/>
        </w:rPr>
        <w:t>GreenStore Equisetum Kapsül</w:t>
      </w:r>
      <w:r w:rsidRPr="00A60DD0">
        <w:rPr>
          <w:rFonts w:ascii="Times New Roman" w:eastAsia="Times New Roman" w:hAnsi="Times New Roman"/>
          <w:i/>
          <w:sz w:val="24"/>
          <w:szCs w:val="24"/>
          <w:lang w:eastAsia="tr-TR"/>
        </w:rPr>
        <w:t xml:space="preserve"> Ağrısız ameliyatsız yan etkisi olmayan tamamen doğal bitkilerden üretilmiş GreenStore Equisetum Kapsül ile Prostat rahatsızlığından kurtulacaksınız.</w:t>
      </w:r>
      <w:r w:rsidRPr="00A60DD0">
        <w:rPr>
          <w:rFonts w:ascii="Times New Roman" w:hAnsi="Times New Roman"/>
          <w:i/>
          <w:sz w:val="24"/>
          <w:szCs w:val="24"/>
        </w:rPr>
        <w:t xml:space="preserve"> </w:t>
      </w:r>
      <w:r w:rsidRPr="00A60DD0">
        <w:rPr>
          <w:rFonts w:ascii="Times New Roman" w:eastAsia="Times New Roman" w:hAnsi="Times New Roman"/>
          <w:b/>
          <w:i/>
          <w:sz w:val="24"/>
          <w:szCs w:val="24"/>
          <w:lang w:eastAsia="tr-TR"/>
        </w:rPr>
        <w:t xml:space="preserve">GreenStore Equisetum in Yararları: </w:t>
      </w:r>
      <w:r w:rsidRPr="00A60DD0">
        <w:rPr>
          <w:rFonts w:ascii="Times New Roman" w:eastAsia="Times New Roman" w:hAnsi="Times New Roman"/>
          <w:i/>
          <w:sz w:val="24"/>
          <w:szCs w:val="24"/>
          <w:lang w:eastAsia="tr-TR"/>
        </w:rPr>
        <w:t>*Zayıf ve kesik kesik idrar yapımının egellenmesine,</w:t>
      </w:r>
      <w:r w:rsidRPr="00A60DD0">
        <w:rPr>
          <w:rFonts w:ascii="Times New Roman" w:eastAsia="Times New Roman" w:hAnsi="Times New Roman"/>
          <w:b/>
          <w:i/>
          <w:sz w:val="24"/>
          <w:szCs w:val="24"/>
          <w:lang w:eastAsia="tr-TR"/>
        </w:rPr>
        <w:t xml:space="preserve"> </w:t>
      </w:r>
      <w:r w:rsidRPr="00A60DD0">
        <w:rPr>
          <w:rFonts w:ascii="Times New Roman" w:eastAsia="Times New Roman" w:hAnsi="Times New Roman"/>
          <w:i/>
          <w:sz w:val="24"/>
          <w:szCs w:val="24"/>
          <w:lang w:eastAsia="tr-TR"/>
        </w:rPr>
        <w:t>*İdrar esnasındaki yanma ve sancı problemlerinin giderilmesine,</w:t>
      </w:r>
      <w:r w:rsidRPr="00A60DD0">
        <w:rPr>
          <w:rFonts w:ascii="Times New Roman" w:eastAsia="Times New Roman" w:hAnsi="Times New Roman"/>
          <w:b/>
          <w:i/>
          <w:sz w:val="24"/>
          <w:szCs w:val="24"/>
          <w:lang w:eastAsia="tr-TR"/>
        </w:rPr>
        <w:t xml:space="preserve"> </w:t>
      </w:r>
      <w:r w:rsidRPr="00A60DD0">
        <w:rPr>
          <w:rFonts w:ascii="Times New Roman" w:eastAsia="Times New Roman" w:hAnsi="Times New Roman"/>
          <w:i/>
          <w:sz w:val="24"/>
          <w:szCs w:val="24"/>
          <w:lang w:eastAsia="tr-TR"/>
        </w:rPr>
        <w:t>…</w:t>
      </w:r>
      <w:r w:rsidRPr="00A60DD0">
        <w:rPr>
          <w:rFonts w:ascii="Times New Roman" w:eastAsia="Times New Roman" w:hAnsi="Times New Roman"/>
          <w:b/>
          <w:i/>
          <w:sz w:val="24"/>
          <w:szCs w:val="24"/>
          <w:lang w:eastAsia="tr-TR"/>
        </w:rPr>
        <w:t xml:space="preserve"> </w:t>
      </w:r>
      <w:r w:rsidRPr="00A60DD0">
        <w:rPr>
          <w:rFonts w:ascii="Times New Roman" w:eastAsia="Times New Roman" w:hAnsi="Times New Roman"/>
          <w:i/>
          <w:sz w:val="24"/>
          <w:szCs w:val="24"/>
          <w:lang w:eastAsia="tr-TR"/>
        </w:rPr>
        <w:t>*PSA değerinin düşmesine yardımcıdır.</w:t>
      </w:r>
      <w:r w:rsidRPr="00A60DD0">
        <w:rPr>
          <w:rFonts w:ascii="Times New Roman" w:hAnsi="Times New Roman"/>
          <w:i/>
          <w:sz w:val="24"/>
          <w:szCs w:val="24"/>
        </w:rPr>
        <w:t xml:space="preserve"> </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lang w:eastAsia="tr-TR"/>
        </w:rPr>
        <w:t xml:space="preserve">GreenStore Pigmentis </w:t>
      </w:r>
      <w:proofErr w:type="gramStart"/>
      <w:r w:rsidRPr="00A60DD0">
        <w:rPr>
          <w:rFonts w:ascii="Times New Roman" w:eastAsia="Times New Roman" w:hAnsi="Times New Roman"/>
          <w:b/>
          <w:i/>
          <w:sz w:val="24"/>
          <w:szCs w:val="24"/>
          <w:lang w:eastAsia="tr-TR"/>
        </w:rPr>
        <w:t xml:space="preserve">Set </w:t>
      </w:r>
      <w:r w:rsidRPr="00A60DD0">
        <w:rPr>
          <w:rFonts w:ascii="Times New Roman" w:eastAsia="Times New Roman" w:hAnsi="Times New Roman"/>
          <w:i/>
          <w:sz w:val="24"/>
          <w:szCs w:val="24"/>
          <w:lang w:eastAsia="tr-TR"/>
        </w:rPr>
        <w:t xml:space="preserve"> GreenStore</w:t>
      </w:r>
      <w:proofErr w:type="gramEnd"/>
      <w:r w:rsidRPr="00A60DD0">
        <w:rPr>
          <w:rFonts w:ascii="Times New Roman" w:eastAsia="Times New Roman" w:hAnsi="Times New Roman"/>
          <w:i/>
          <w:sz w:val="24"/>
          <w:szCs w:val="24"/>
          <w:lang w:eastAsia="tr-TR"/>
        </w:rPr>
        <w:t xml:space="preserve"> Bitkisel Vitiligo Set bu hastalıkla ve bu hastalığı oluşturan etmenlerle ve hormonal bozukluklarla savaşır, vitiligoyu yenmeniz için en büyük yardımcınız GreenStore Bitkisel Vitiligo Set Olacaktır.</w:t>
      </w:r>
      <w:r w:rsidRPr="00A60DD0">
        <w:rPr>
          <w:rFonts w:ascii="Times New Roman" w:hAnsi="Times New Roman"/>
          <w:i/>
          <w:sz w:val="24"/>
          <w:szCs w:val="24"/>
        </w:rPr>
        <w:t xml:space="preserve"> </w:t>
      </w:r>
      <w:r w:rsidRPr="00A60DD0">
        <w:rPr>
          <w:rFonts w:ascii="Times New Roman" w:eastAsia="Times New Roman" w:hAnsi="Times New Roman"/>
          <w:i/>
          <w:sz w:val="24"/>
          <w:szCs w:val="24"/>
          <w:lang w:eastAsia="tr-TR"/>
        </w:rPr>
        <w:t>GreenStore Pigmentis kapsül ün Yararları: *Vitiligo lezyonlarının tamamen ortadan kalkmasını veya büyük ölçüde azalmasını sağlar *…  *Deriyi eski rengine geri getirir.</w:t>
      </w:r>
      <w:r w:rsidRPr="00A60DD0">
        <w:rPr>
          <w:rFonts w:ascii="Times New Roman" w:hAnsi="Times New Roman"/>
          <w:i/>
          <w:sz w:val="24"/>
          <w:szCs w:val="24"/>
        </w:rPr>
        <w:t xml:space="preserve"> </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lang w:eastAsia="tr-TR"/>
        </w:rPr>
        <w:t>GreenStore Panqudie Kapsül</w:t>
      </w:r>
      <w:r w:rsidRPr="00A60DD0">
        <w:rPr>
          <w:rFonts w:ascii="Times New Roman" w:eastAsia="Times New Roman" w:hAnsi="Times New Roman"/>
          <w:i/>
          <w:sz w:val="24"/>
          <w:szCs w:val="24"/>
          <w:lang w:eastAsia="tr-TR"/>
        </w:rPr>
        <w:t xml:space="preserve"> GreenStore Panqudie Kapsül şekerin şiddeti ne derecede olursa olsun kullanmaya başladığınız ilk andan itibaren etkisini göstermeye başlayarak sizin bu rahatsızlıktan kurtulmanıza yardımcı olurGreenStore Panqudie nin Yararları: * Kan şekerini dengelemeye, …  *Destekleyici özelliği ile pankreası destekler ve hastalığın ilerlemesinin engellenmesineyardımcı olur. * GreenStore Panqudie nin hedefi pankreasın tekrar düzenli şekilde çalışmasını sağlamaktır. …* Pankreasın çalışmasını engelleyen fonksiyonel bozukluk, iç organ yağlanmaları ve vücuttaki direnç kaybının engellenmesine yardımcı bitkisel destek ürünüdür.” </w:t>
      </w:r>
      <w:r w:rsidRPr="00A60DD0">
        <w:rPr>
          <w:rFonts w:ascii="Times New Roman" w:eastAsia="Times New Roman" w:hAnsi="Times New Roman"/>
          <w:sz w:val="24"/>
          <w:szCs w:val="24"/>
          <w:lang w:eastAsia="tr-TR"/>
        </w:rPr>
        <w:t>şeklinde endikasyon belirten ve bilimsel olarak ispata</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 xml:space="preserve">muhtaç ifadeler kullanılarak tüketicileri yanıltıcı sağlık beyanlarına yer verildiği, böylelikle </w:t>
      </w:r>
      <w:r w:rsidRPr="00A60DD0">
        <w:rPr>
          <w:rFonts w:ascii="Times New Roman" w:eastAsia="Times New Roman" w:hAnsi="Times New Roman"/>
          <w:i/>
          <w:sz w:val="24"/>
          <w:szCs w:val="24"/>
          <w:lang w:eastAsia="tr-TR"/>
        </w:rPr>
        <w:t>gıda</w:t>
      </w:r>
      <w:r w:rsidRPr="00A60DD0">
        <w:rPr>
          <w:rFonts w:ascii="Times New Roman" w:eastAsia="Times New Roman" w:hAnsi="Times New Roman"/>
          <w:sz w:val="24"/>
          <w:szCs w:val="24"/>
          <w:lang w:eastAsia="tr-TR"/>
        </w:rPr>
        <w:t xml:space="preserve"> takviyesi niteliğindeki ürünlerin </w:t>
      </w:r>
      <w:r w:rsidRPr="00A60DD0">
        <w:rPr>
          <w:rFonts w:ascii="Times New Roman" w:eastAsia="Times New Roman" w:hAnsi="Times New Roman"/>
          <w:kern w:val="1"/>
          <w:sz w:val="24"/>
          <w:szCs w:val="24"/>
          <w:lang w:eastAsia="tr-TR"/>
        </w:rPr>
        <w:t xml:space="preserve">insan metabolizmasına etki eden </w:t>
      </w:r>
      <w:r w:rsidRPr="00A60DD0">
        <w:rPr>
          <w:rFonts w:ascii="Times New Roman" w:eastAsia="Times New Roman" w:hAnsi="Times New Roman"/>
          <w:sz w:val="24"/>
          <w:szCs w:val="24"/>
          <w:lang w:eastAsia="tr-TR"/>
        </w:rPr>
        <w:t xml:space="preserve">bir </w:t>
      </w:r>
      <w:r w:rsidRPr="00A60DD0">
        <w:rPr>
          <w:rFonts w:ascii="Times New Roman" w:eastAsia="Times New Roman" w:hAnsi="Times New Roman"/>
          <w:i/>
          <w:sz w:val="24"/>
          <w:szCs w:val="24"/>
          <w:lang w:eastAsia="tr-TR"/>
        </w:rPr>
        <w:t>“tıbbi ürün</w:t>
      </w:r>
      <w:r w:rsidRPr="00A60DD0">
        <w:rPr>
          <w:rFonts w:ascii="Times New Roman" w:eastAsia="Times New Roman" w:hAnsi="Times New Roman"/>
          <w:sz w:val="24"/>
          <w:szCs w:val="24"/>
          <w:lang w:eastAsia="tr-TR"/>
        </w:rPr>
        <w:t xml:space="preserve">” gibi tanıtıldığı, </w:t>
      </w:r>
      <w:r w:rsidRPr="00A60DD0">
        <w:rPr>
          <w:rFonts w:ascii="Times New Roman" w:eastAsia="Times New Roman" w:hAnsi="Times New Roman"/>
          <w:sz w:val="24"/>
          <w:szCs w:val="24"/>
        </w:rPr>
        <w:t xml:space="preserve">tıp literatüründe hastalık olarak tanımlanan ve hekim kontrolünde tedavi edilmesi gereken bazı sağlık sorunlarının anılan ürünle tedavi edildiği veya tedavisine yardımcı olunduğu izlenimi oluşturularak tüketicilerin yanıltıldığı, </w:t>
      </w:r>
      <w:r w:rsidRPr="00A60DD0">
        <w:rPr>
          <w:rFonts w:ascii="Times New Roman" w:eastAsia="Times New Roman" w:hAnsi="Times New Roman"/>
          <w:sz w:val="24"/>
          <w:szCs w:val="24"/>
          <w:lang w:eastAsia="tr-TR"/>
        </w:rPr>
        <w:t xml:space="preserve">ayrıca şayet anılan ürün söz konusu reklamlarda belirtilen iddiaları kanıtlayabilir nitelikte ise, bu durumda </w:t>
      </w:r>
      <w:r w:rsidRPr="00A60DD0">
        <w:rPr>
          <w:rFonts w:ascii="Times New Roman" w:eastAsia="Times New Roman" w:hAnsi="Times New Roman"/>
          <w:i/>
          <w:sz w:val="24"/>
          <w:szCs w:val="24"/>
          <w:lang w:eastAsia="tr-TR"/>
        </w:rPr>
        <w:t>“gıda takviyesi</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 xml:space="preserve">kapsamında değil, </w:t>
      </w:r>
      <w:r w:rsidRPr="00A60DD0">
        <w:rPr>
          <w:rFonts w:ascii="Times New Roman" w:eastAsia="Times New Roman" w:hAnsi="Times New Roman"/>
          <w:i/>
          <w:sz w:val="24"/>
          <w:szCs w:val="24"/>
          <w:lang w:eastAsia="tr-TR"/>
        </w:rPr>
        <w:t>“beşeri tıbbi ürün”</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veya</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i/>
          <w:sz w:val="24"/>
          <w:szCs w:val="24"/>
          <w:lang w:eastAsia="tr-TR"/>
        </w:rPr>
        <w:t>“ilaç”</w:t>
      </w:r>
      <w:r w:rsidRPr="00A60DD0">
        <w:rPr>
          <w:rFonts w:ascii="Times New Roman" w:eastAsia="Times New Roman" w:hAnsi="Times New Roman"/>
          <w:sz w:val="24"/>
          <w:szCs w:val="24"/>
          <w:lang w:eastAsia="tr-TR"/>
        </w:rPr>
        <w:t xml:space="preserve"> kapsamında ruhsatlandırılması gerektiği, </w:t>
      </w:r>
      <w:r w:rsidRPr="00A60DD0">
        <w:rPr>
          <w:rFonts w:ascii="Times New Roman" w:eastAsia="Times New Roman" w:hAnsi="Times New Roman"/>
          <w:i/>
          <w:sz w:val="24"/>
          <w:szCs w:val="24"/>
          <w:lang w:eastAsia="tr-TR"/>
        </w:rPr>
        <w:t>“beşeri tıbbi ürün”</w:t>
      </w:r>
      <w:r w:rsidRPr="00A60DD0">
        <w:rPr>
          <w:rFonts w:ascii="Times New Roman" w:eastAsia="Times New Roman" w:hAnsi="Times New Roman"/>
          <w:sz w:val="24"/>
          <w:szCs w:val="24"/>
          <w:lang w:eastAsia="tr-TR"/>
        </w:rPr>
        <w:t xml:space="preserve"> veya </w:t>
      </w:r>
      <w:r w:rsidRPr="00A60DD0">
        <w:rPr>
          <w:rFonts w:ascii="Times New Roman" w:eastAsia="Times New Roman" w:hAnsi="Times New Roman"/>
          <w:i/>
          <w:sz w:val="24"/>
          <w:szCs w:val="24"/>
          <w:lang w:eastAsia="tr-TR"/>
        </w:rPr>
        <w:t>“ilaç”</w:t>
      </w:r>
      <w:r w:rsidRPr="00A60DD0">
        <w:rPr>
          <w:rFonts w:ascii="Times New Roman" w:eastAsia="Times New Roman" w:hAnsi="Times New Roman"/>
          <w:sz w:val="24"/>
          <w:szCs w:val="24"/>
          <w:lang w:eastAsia="tr-TR"/>
        </w:rPr>
        <w:t xml:space="preserve"> </w:t>
      </w:r>
      <w:proofErr w:type="gramStart"/>
      <w:r w:rsidRPr="00A60DD0">
        <w:rPr>
          <w:rFonts w:ascii="Times New Roman" w:eastAsia="Times New Roman" w:hAnsi="Times New Roman"/>
          <w:sz w:val="24"/>
          <w:szCs w:val="24"/>
          <w:lang w:eastAsia="tr-TR"/>
        </w:rPr>
        <w:t xml:space="preserve">kapsamında </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sz w:val="24"/>
          <w:szCs w:val="24"/>
          <w:lang w:eastAsia="tr-TR"/>
        </w:rPr>
        <w:t>değerlendirilen</w:t>
      </w:r>
      <w:proofErr w:type="gramEnd"/>
      <w:r w:rsidRPr="00A60DD0">
        <w:rPr>
          <w:rFonts w:ascii="Times New Roman" w:eastAsia="Times New Roman" w:hAnsi="Times New Roman"/>
          <w:sz w:val="24"/>
          <w:szCs w:val="24"/>
          <w:lang w:eastAsia="tr-TR"/>
        </w:rPr>
        <w:t xml:space="preserve"> ürünlerin reklamının yapılmasının ise mevzuat gereği yasak olduğu, </w:t>
      </w:r>
      <w:r w:rsidRPr="00A60DD0">
        <w:rPr>
          <w:rFonts w:ascii="Times New Roman" w:hAnsi="Times New Roman"/>
          <w:sz w:val="24"/>
          <w:szCs w:val="24"/>
        </w:rPr>
        <w:t xml:space="preserve">dolayısıyla her koşulda mevzuata aykırılık teşkil eden bu tanıtımların </w:t>
      </w:r>
      <w:r w:rsidRPr="00A60DD0">
        <w:rPr>
          <w:rFonts w:ascii="Times New Roman" w:eastAsia="Andale Sans UI" w:hAnsi="Times New Roman"/>
          <w:kern w:val="2"/>
          <w:sz w:val="24"/>
          <w:szCs w:val="24"/>
          <w:lang w:eastAsia="tr-TR"/>
        </w:rPr>
        <w:t>bu hali ile;</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Sağlık Beyanı ile Satışa Sunulan Ürünlerin Sağlık Beyanları Hakkında Yönetmeliğin;5/a, 5/b, 5/c, 5/ç, 5/d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xml:space="preserve">- Türk Gıda Kodeksi Etiketleme Yönetmeliğinin; 6/1-a, 6/1-b, 6/1-c, 6/1-ç, 6/3, 6/4-a, 6/4-b, 40/1-a, 40/1-b, 40/1-c, 40/1-d, 42/1, 42/2 </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- 10.01.2015 tarihli ve 29232 sayılı Resmi Gazete’de yayınlanarak yürürlüğe giren Ticari Reklam ve Haksız Ticari Uygulamalar Yönetmeliği’nin; 5/1-b, 7/1, 7/2, 7/3, 7/4, 7/5, 9/1, 9/2, 9/3, 9/4, 26/1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- 6502 sayılı Tüketicinin Korunması Hakkında Kanun’un 61 inci maddesi,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roofErr w:type="gramStart"/>
      <w:r w:rsidRPr="00A60DD0">
        <w:rPr>
          <w:rFonts w:ascii="Times New Roman" w:eastAsia="Andale Sans UI" w:hAnsi="Times New Roman"/>
          <w:kern w:val="2"/>
          <w:sz w:val="24"/>
          <w:szCs w:val="24"/>
          <w:lang w:eastAsia="tr-TR"/>
        </w:rPr>
        <w:t>hükümlerine</w:t>
      </w:r>
      <w:proofErr w:type="gramEnd"/>
      <w:r w:rsidRPr="00A60DD0">
        <w:rPr>
          <w:rFonts w:ascii="Times New Roman" w:eastAsia="Andale Sans UI" w:hAnsi="Times New Roman"/>
          <w:kern w:val="2"/>
          <w:sz w:val="24"/>
          <w:szCs w:val="24"/>
          <w:lang w:eastAsia="tr-TR"/>
        </w:rPr>
        <w:t xml:space="preserve"> aykırı olduğuna,</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r w:rsidRPr="00A60DD0">
        <w:rPr>
          <w:rFonts w:ascii="Times New Roman" w:eastAsia="Andale Sans UI" w:hAnsi="Times New Roman"/>
          <w:kern w:val="2"/>
          <w:sz w:val="24"/>
          <w:szCs w:val="24"/>
          <w:lang w:eastAsia="tr-TR"/>
        </w:rPr>
        <w:t>Buna göre, reklam veren</w:t>
      </w:r>
      <w:r w:rsidRPr="00A60DD0">
        <w:rPr>
          <w:rFonts w:ascii="Times New Roman" w:eastAsia="Andale Sans UI" w:hAnsi="Times New Roman"/>
          <w:b/>
          <w:bCs/>
          <w:kern w:val="2"/>
          <w:sz w:val="24"/>
          <w:szCs w:val="24"/>
          <w:lang w:eastAsia="tr-TR"/>
        </w:rPr>
        <w:t xml:space="preserve"> </w:t>
      </w:r>
      <w:r w:rsidRPr="00A60DD0">
        <w:rPr>
          <w:rFonts w:ascii="Times New Roman" w:hAnsi="Times New Roman"/>
          <w:b/>
          <w:sz w:val="24"/>
          <w:szCs w:val="24"/>
        </w:rPr>
        <w:t>İlker ÖNCEL</w:t>
      </w:r>
      <w:r w:rsidRPr="00A60DD0">
        <w:rPr>
          <w:rFonts w:ascii="Times New Roman" w:eastAsia="Andale Sans UI" w:hAnsi="Times New Roman"/>
          <w:kern w:val="2"/>
          <w:sz w:val="24"/>
          <w:szCs w:val="24"/>
          <w:lang w:eastAsia="tr-TR"/>
        </w:rPr>
        <w:t xml:space="preserve"> hakkında, </w:t>
      </w:r>
      <w:r w:rsidRPr="00A60DD0">
        <w:rPr>
          <w:rFonts w:ascii="Times New Roman" w:eastAsia="Andale Sans UI" w:hAnsi="Times New Roman"/>
          <w:kern w:val="1"/>
          <w:sz w:val="24"/>
          <w:szCs w:val="24"/>
          <w:lang w:eastAsia="tr-TR"/>
        </w:rPr>
        <w:t xml:space="preserve">6502 sayılı Kanun’un </w:t>
      </w:r>
      <w:r>
        <w:rPr>
          <w:rFonts w:ascii="Times New Roman" w:eastAsia="Andale Sans UI" w:hAnsi="Times New Roman"/>
          <w:kern w:val="2"/>
          <w:sz w:val="24"/>
          <w:szCs w:val="24"/>
          <w:lang w:eastAsia="tr-TR"/>
        </w:rPr>
        <w:t xml:space="preserve">63 üncü ve 77/12 </w:t>
      </w:r>
      <w:r w:rsidRPr="00A60DD0">
        <w:rPr>
          <w:rFonts w:ascii="Times New Roman" w:eastAsia="Andale Sans UI" w:hAnsi="Times New Roman"/>
          <w:kern w:val="2"/>
          <w:sz w:val="24"/>
          <w:szCs w:val="24"/>
          <w:lang w:eastAsia="tr-TR"/>
        </w:rPr>
        <w:t xml:space="preserve">nci maddeleri </w:t>
      </w:r>
      <w:r w:rsidRPr="00A60DD0">
        <w:rPr>
          <w:rFonts w:ascii="Times New Roman" w:eastAsia="Andale Sans UI" w:hAnsi="Times New Roman"/>
          <w:kern w:val="1"/>
          <w:sz w:val="24"/>
          <w:szCs w:val="24"/>
          <w:lang w:eastAsia="tr-TR"/>
        </w:rPr>
        <w:t>uyarınca</w:t>
      </w:r>
      <w:r w:rsidRPr="00A60DD0">
        <w:rPr>
          <w:rFonts w:ascii="Times New Roman" w:eastAsia="Times New Roman" w:hAnsi="Times New Roman"/>
          <w:b/>
          <w:kern w:val="1"/>
          <w:sz w:val="24"/>
          <w:szCs w:val="24"/>
          <w:lang w:eastAsia="tr-TR"/>
        </w:rPr>
        <w:t xml:space="preserve"> </w:t>
      </w:r>
      <w:r>
        <w:rPr>
          <w:rFonts w:ascii="Times New Roman" w:eastAsia="Times New Roman" w:hAnsi="Times New Roman"/>
          <w:b/>
          <w:kern w:val="1"/>
          <w:sz w:val="24"/>
          <w:szCs w:val="24"/>
          <w:lang w:eastAsia="tr-TR"/>
        </w:rPr>
        <w:t>55.055-</w:t>
      </w:r>
      <w:r>
        <w:rPr>
          <w:rFonts w:ascii="Times New Roman" w:eastAsia="Times New Roman" w:hAnsi="Times New Roman"/>
          <w:b/>
          <w:bCs/>
          <w:iCs/>
          <w:kern w:val="1"/>
          <w:sz w:val="24"/>
          <w:szCs w:val="24"/>
          <w:lang w:eastAsia="tr-TR"/>
        </w:rPr>
        <w:t>TL (Ellibeşbin</w:t>
      </w:r>
      <w:r w:rsidRPr="00A60DD0">
        <w:rPr>
          <w:rFonts w:ascii="Times New Roman" w:eastAsia="Times New Roman" w:hAnsi="Times New Roman"/>
          <w:b/>
          <w:bCs/>
          <w:iCs/>
          <w:kern w:val="1"/>
          <w:sz w:val="24"/>
          <w:szCs w:val="24"/>
          <w:lang w:eastAsia="tr-TR"/>
        </w:rPr>
        <w:t>ellibeş Türk Lirası)</w:t>
      </w:r>
      <w:r w:rsidRPr="00A60DD0">
        <w:rPr>
          <w:rFonts w:ascii="Times New Roman" w:eastAsia="Andale Sans UI" w:hAnsi="Times New Roman"/>
          <w:b/>
          <w:kern w:val="1"/>
          <w:sz w:val="24"/>
          <w:szCs w:val="24"/>
          <w:lang w:eastAsia="tr-TR"/>
        </w:rPr>
        <w:t xml:space="preserve"> idari para ve anılan reklamları durdurma cezaları</w:t>
      </w:r>
      <w:r w:rsidRPr="00A60DD0">
        <w:rPr>
          <w:rFonts w:ascii="Times New Roman" w:eastAsia="Andale Sans UI" w:hAnsi="Times New Roman"/>
          <w:kern w:val="1"/>
          <w:sz w:val="24"/>
          <w:szCs w:val="24"/>
          <w:lang w:eastAsia="tr-TR"/>
        </w:rPr>
        <w:t xml:space="preserve"> </w:t>
      </w:r>
      <w:r w:rsidRPr="00A60DD0">
        <w:rPr>
          <w:rFonts w:ascii="Times New Roman" w:eastAsia="Times New Roman" w:hAnsi="Times New Roman"/>
          <w:kern w:val="1"/>
          <w:sz w:val="24"/>
          <w:szCs w:val="24"/>
          <w:lang w:eastAsia="tr-TR"/>
        </w:rPr>
        <w:t>verilmesine</w:t>
      </w:r>
      <w:r w:rsidRPr="00A60DD0">
        <w:rPr>
          <w:rFonts w:ascii="Times New Roman" w:eastAsia="Andale Sans UI" w:hAnsi="Times New Roman"/>
          <w:b/>
          <w:kern w:val="3"/>
          <w:sz w:val="24"/>
          <w:szCs w:val="24"/>
          <w:lang w:eastAsia="zh-CN" w:bidi="hi-IN"/>
        </w:rPr>
        <w:t xml:space="preserve"> </w:t>
      </w:r>
      <w:r w:rsidRPr="00A60DD0">
        <w:rPr>
          <w:rFonts w:ascii="Times New Roman" w:eastAsia="Andale Sans UI" w:hAnsi="Times New Roman"/>
          <w:kern w:val="2"/>
          <w:sz w:val="24"/>
          <w:szCs w:val="24"/>
          <w:lang w:eastAsia="tr-TR"/>
        </w:rPr>
        <w:t>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69)</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Dosya No: 2014/1145</w:t>
      </w:r>
    </w:p>
    <w:p w:rsidR="000B260C" w:rsidRPr="00A60DD0" w:rsidRDefault="000B260C" w:rsidP="000B260C">
      <w:pPr>
        <w:widowControl w:val="0"/>
        <w:tabs>
          <w:tab w:val="left" w:pos="900"/>
        </w:tabs>
        <w:suppressAutoHyphens/>
        <w:spacing w:after="0" w:line="240" w:lineRule="auto"/>
        <w:jc w:val="both"/>
        <w:rPr>
          <w:rFonts w:ascii="Times New Roman" w:eastAsia="Times New Roman" w:hAnsi="Times New Roman"/>
          <w:b/>
          <w:sz w:val="24"/>
          <w:szCs w:val="24"/>
          <w:lang w:eastAsia="tr-TR"/>
        </w:rPr>
      </w:pPr>
    </w:p>
    <w:p w:rsidR="000B260C" w:rsidRPr="00A60DD0" w:rsidRDefault="000B260C" w:rsidP="000B260C">
      <w:pPr>
        <w:widowControl w:val="0"/>
        <w:suppressAutoHyphens/>
        <w:spacing w:after="0" w:line="240" w:lineRule="auto"/>
        <w:jc w:val="both"/>
        <w:rPr>
          <w:rFonts w:ascii="Times New Roman" w:hAnsi="Times New Roman"/>
          <w:b/>
          <w:sz w:val="24"/>
          <w:szCs w:val="24"/>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w:t>
      </w:r>
      <w:r w:rsidRPr="00A60DD0">
        <w:rPr>
          <w:rFonts w:ascii="Times New Roman" w:eastAsia="Andale Sans UI" w:hAnsi="Times New Roman"/>
          <w:b/>
          <w:bCs/>
          <w:kern w:val="2"/>
          <w:sz w:val="24"/>
          <w:szCs w:val="24"/>
          <w:lang w:eastAsia="tr-TR"/>
        </w:rPr>
        <w:t xml:space="preserve"> </w:t>
      </w:r>
      <w:r w:rsidRPr="00A60DD0">
        <w:rPr>
          <w:rFonts w:ascii="Times New Roman" w:hAnsi="Times New Roman"/>
          <w:b/>
          <w:sz w:val="24"/>
          <w:szCs w:val="24"/>
        </w:rPr>
        <w:t>Abbott Laboratuarları İthalat İhracat ve Ticaret Limited Şirketi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 Reklam:</w:t>
      </w:r>
      <w:r w:rsidRPr="00A60DD0">
        <w:rPr>
          <w:rFonts w:ascii="Times New Roman" w:eastAsia="Andale Sans UI" w:hAnsi="Times New Roman"/>
          <w:kern w:val="1"/>
          <w:sz w:val="24"/>
          <w:szCs w:val="24"/>
          <w:lang w:eastAsia="tr-TR"/>
        </w:rPr>
        <w:t xml:space="preserve"> </w:t>
      </w:r>
      <w:r w:rsidRPr="00A60DD0">
        <w:rPr>
          <w:rFonts w:ascii="Times New Roman" w:eastAsia="Andale Sans UI" w:hAnsi="Times New Roman"/>
          <w:b/>
          <w:i/>
          <w:kern w:val="1"/>
          <w:sz w:val="24"/>
          <w:szCs w:val="24"/>
          <w:lang w:eastAsia="tr-TR"/>
        </w:rPr>
        <w:t>“VitaSure</w:t>
      </w:r>
      <w:r w:rsidRPr="00A60DD0">
        <w:rPr>
          <w:rFonts w:ascii="Times New Roman" w:eastAsia="Andale Sans UI" w:hAnsi="Times New Roman"/>
          <w:i/>
          <w:kern w:val="1"/>
          <w:sz w:val="24"/>
          <w:szCs w:val="24"/>
          <w:lang w:eastAsia="tr-TR"/>
        </w:rPr>
        <w:t>”</w:t>
      </w:r>
      <w:r w:rsidRPr="00A60DD0">
        <w:rPr>
          <w:rFonts w:ascii="Times New Roman" w:eastAsia="Andale Sans UI" w:hAnsi="Times New Roman"/>
          <w:kern w:val="1"/>
          <w:sz w:val="24"/>
          <w:szCs w:val="24"/>
          <w:lang w:eastAsia="tr-TR"/>
        </w:rPr>
        <w:t xml:space="preserve"> adlı ürün broşürlerinde yapılan</w:t>
      </w:r>
      <w:r w:rsidRPr="00A60DD0">
        <w:rPr>
          <w:rFonts w:ascii="Times New Roman" w:eastAsia="Times New Roman" w:hAnsi="Times New Roman"/>
          <w:kern w:val="1"/>
          <w:sz w:val="24"/>
          <w:szCs w:val="24"/>
          <w:lang w:eastAsia="tr-TR"/>
        </w:rPr>
        <w:t xml:space="preserve"> tanıtımlar</w:t>
      </w:r>
    </w:p>
    <w:p w:rsidR="000B260C" w:rsidRPr="00A60DD0" w:rsidRDefault="000B260C" w:rsidP="000B260C">
      <w:pPr>
        <w:widowControl w:val="0"/>
        <w:tabs>
          <w:tab w:val="left" w:pos="2400"/>
          <w:tab w:val="left" w:pos="3192"/>
          <w:tab w:val="right" w:pos="9070"/>
        </w:tabs>
        <w:suppressAutoHyphens/>
        <w:spacing w:after="0" w:line="240" w:lineRule="auto"/>
        <w:ind w:left="24" w:right="24"/>
        <w:jc w:val="both"/>
        <w:rPr>
          <w:rFonts w:ascii="Times New Roman" w:eastAsia="Andale Sans UI" w:hAnsi="Times New Roman"/>
          <w:b/>
          <w:kern w:val="2"/>
          <w:sz w:val="24"/>
          <w:szCs w:val="24"/>
          <w:lang w:eastAsia="tr-TR"/>
        </w:rPr>
      </w:pPr>
    </w:p>
    <w:p w:rsidR="000B260C" w:rsidRPr="00A60DD0" w:rsidRDefault="000B260C" w:rsidP="000B260C">
      <w:pPr>
        <w:widowControl w:val="0"/>
        <w:tabs>
          <w:tab w:val="left" w:pos="2400"/>
          <w:tab w:val="left" w:pos="3192"/>
          <w:tab w:val="right" w:pos="9070"/>
        </w:tabs>
        <w:suppressAutoHyphens/>
        <w:spacing w:after="0" w:line="240" w:lineRule="auto"/>
        <w:ind w:left="24" w:right="24"/>
        <w:jc w:val="both"/>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 xml:space="preserve">Reklam Yayın Tarihi: </w:t>
      </w:r>
      <w:r w:rsidRPr="00A60DD0">
        <w:rPr>
          <w:rFonts w:ascii="Times New Roman" w:eastAsia="Times New Roman" w:hAnsi="Times New Roman"/>
          <w:kern w:val="1"/>
          <w:sz w:val="24"/>
          <w:szCs w:val="24"/>
          <w:lang w:eastAsia="tr-TR"/>
        </w:rPr>
        <w:t>25.06.2014</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Yayınlandığı Mecra: </w:t>
      </w:r>
      <w:r w:rsidRPr="00A60DD0">
        <w:rPr>
          <w:rFonts w:ascii="Times New Roman" w:eastAsia="Andale Sans UI" w:hAnsi="Times New Roman"/>
          <w:kern w:val="2"/>
          <w:sz w:val="24"/>
          <w:szCs w:val="24"/>
          <w:lang w:eastAsia="tr-TR"/>
        </w:rPr>
        <w:t>Broşür</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Default="000B260C" w:rsidP="000B260C">
      <w:pPr>
        <w:tabs>
          <w:tab w:val="left" w:pos="284"/>
        </w:tabs>
        <w:spacing w:after="0" w:line="240" w:lineRule="auto"/>
        <w:jc w:val="both"/>
        <w:rPr>
          <w:rFonts w:ascii="Times New Roman" w:eastAsia="Times New Roman" w:hAnsi="Times New Roman"/>
          <w:sz w:val="24"/>
          <w:szCs w:val="24"/>
          <w:lang w:eastAsia="tr-TR"/>
        </w:rPr>
      </w:pPr>
      <w:r w:rsidRPr="00A60DD0">
        <w:rPr>
          <w:rFonts w:ascii="Times New Roman" w:eastAsia="Andale Sans UI" w:hAnsi="Times New Roman"/>
          <w:b/>
          <w:kern w:val="2"/>
          <w:sz w:val="24"/>
          <w:szCs w:val="24"/>
          <w:lang w:eastAsia="tr-TR"/>
        </w:rPr>
        <w:t>Tespitler:</w:t>
      </w:r>
      <w:r w:rsidRPr="00A60DD0">
        <w:rPr>
          <w:rFonts w:ascii="Times New Roman" w:eastAsia="Andale Sans UI" w:hAnsi="Times New Roman"/>
          <w:kern w:val="1"/>
          <w:sz w:val="24"/>
          <w:szCs w:val="24"/>
          <w:lang w:eastAsia="tr-TR"/>
        </w:rPr>
        <w:t xml:space="preserve"> </w:t>
      </w:r>
      <w:r w:rsidRPr="00A60DD0">
        <w:rPr>
          <w:rFonts w:ascii="Times New Roman" w:hAnsi="Times New Roman"/>
          <w:b/>
          <w:i/>
          <w:sz w:val="24"/>
          <w:szCs w:val="24"/>
        </w:rPr>
        <w:t>“VitaSure</w:t>
      </w:r>
      <w:r w:rsidRPr="00A60DD0">
        <w:rPr>
          <w:rFonts w:ascii="Times New Roman" w:hAnsi="Times New Roman"/>
          <w:i/>
          <w:sz w:val="24"/>
          <w:szCs w:val="24"/>
        </w:rPr>
        <w:t>”</w:t>
      </w:r>
      <w:r w:rsidRPr="00A60DD0">
        <w:rPr>
          <w:rFonts w:ascii="Times New Roman" w:hAnsi="Times New Roman"/>
          <w:sz w:val="24"/>
          <w:szCs w:val="24"/>
        </w:rPr>
        <w:t xml:space="preserve">  adlı ürün broşürlerinde yapılan incelemede</w:t>
      </w:r>
      <w:r w:rsidRPr="00A60DD0">
        <w:rPr>
          <w:rFonts w:ascii="Times New Roman" w:eastAsia="Times New Roman" w:hAnsi="Times New Roman"/>
          <w:sz w:val="24"/>
          <w:szCs w:val="24"/>
          <w:lang w:eastAsia="tr-TR"/>
        </w:rPr>
        <w:t xml:space="preserve">; </w:t>
      </w:r>
    </w:p>
    <w:p w:rsidR="000B260C" w:rsidRPr="00A60DD0" w:rsidRDefault="000B260C" w:rsidP="000B260C">
      <w:pPr>
        <w:tabs>
          <w:tab w:val="left" w:pos="284"/>
        </w:tabs>
        <w:spacing w:after="0" w:line="240" w:lineRule="auto"/>
        <w:jc w:val="both"/>
        <w:rPr>
          <w:rFonts w:ascii="Times New Roman" w:eastAsia="Times New Roman" w:hAnsi="Times New Roman"/>
          <w:i/>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val="x-none" w:eastAsia="x-none"/>
        </w:rPr>
      </w:pPr>
      <w:r w:rsidRPr="00A60DD0">
        <w:rPr>
          <w:rFonts w:ascii="Times New Roman" w:eastAsia="Times New Roman" w:hAnsi="Times New Roman"/>
          <w:sz w:val="24"/>
          <w:szCs w:val="24"/>
          <w:lang w:eastAsia="tr-TR"/>
        </w:rPr>
        <w:t xml:space="preserve">Ürünlerin çocuklara yönelik olduğu belirtilmediği halde tüketiciyi yanıltıcı şekilde çocuk resimlerine yer verildiği ve çocuklara yönelik olduğuna dair beyan yapıldığı tespit edilmiştir. Ayrıca, </w:t>
      </w:r>
      <w:r w:rsidRPr="00A60DD0">
        <w:rPr>
          <w:rFonts w:ascii="Times New Roman" w:eastAsia="Times New Roman" w:hAnsi="Times New Roman"/>
          <w:i/>
          <w:sz w:val="24"/>
          <w:szCs w:val="24"/>
          <w:lang w:eastAsia="tr-TR"/>
        </w:rPr>
        <w:t>“Bağışıklık sistemini güçlendirir, büyümeyi destekler, zihinsel gelişimi destekler, …doğru beslenme alışkanlığı kazanana dek sağlıklı büyümesine ve zihinsel gelişimine yardımcı olur”</w:t>
      </w:r>
      <w:r w:rsidRPr="00A60DD0">
        <w:rPr>
          <w:rFonts w:ascii="Times New Roman" w:eastAsia="Andale Sans UI" w:hAnsi="Times New Roman"/>
          <w:color w:val="000000"/>
          <w:kern w:val="1"/>
          <w:sz w:val="24"/>
          <w:szCs w:val="24"/>
          <w:lang w:val="x-none" w:eastAsia="x-none"/>
        </w:rPr>
        <w:t xml:space="preserve"> </w:t>
      </w:r>
      <w:r w:rsidRPr="00A60DD0">
        <w:rPr>
          <w:rFonts w:ascii="Times New Roman" w:eastAsia="Times New Roman" w:hAnsi="Times New Roman"/>
          <w:kern w:val="1"/>
          <w:sz w:val="24"/>
          <w:szCs w:val="24"/>
          <w:lang w:val="x-none" w:eastAsia="tr-TR"/>
        </w:rPr>
        <w:t>ifadelerine yer verildiği tespit edilmiştir</w:t>
      </w:r>
      <w:r w:rsidRPr="00A60DD0">
        <w:rPr>
          <w:rFonts w:ascii="Times New Roman" w:eastAsia="Andale Sans UI" w:hAnsi="Times New Roman"/>
          <w:kern w:val="2"/>
          <w:sz w:val="24"/>
          <w:szCs w:val="24"/>
          <w:lang w:val="x-none"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val="x-none" w:eastAsia="x-none"/>
        </w:rPr>
      </w:pPr>
    </w:p>
    <w:p w:rsidR="000B260C" w:rsidRDefault="000B260C" w:rsidP="000B260C">
      <w:pPr>
        <w:tabs>
          <w:tab w:val="left" w:pos="284"/>
        </w:tabs>
        <w:spacing w:after="0" w:line="240" w:lineRule="auto"/>
        <w:jc w:val="both"/>
        <w:rPr>
          <w:rFonts w:ascii="Times New Roman" w:eastAsia="Times New Roman" w:hAnsi="Times New Roman"/>
          <w:sz w:val="24"/>
          <w:szCs w:val="24"/>
          <w:lang w:eastAsia="tr-TR"/>
        </w:rPr>
      </w:pPr>
      <w:r w:rsidRPr="00A60DD0">
        <w:rPr>
          <w:rFonts w:ascii="Times New Roman" w:eastAsia="Andale Sans UI" w:hAnsi="Times New Roman"/>
          <w:b/>
          <w:kern w:val="2"/>
          <w:sz w:val="24"/>
          <w:szCs w:val="24"/>
          <w:lang w:eastAsia="tr-TR"/>
        </w:rPr>
        <w:t>Değerlendirme/Karar:</w:t>
      </w:r>
      <w:r w:rsidRPr="00A60DD0">
        <w:rPr>
          <w:rFonts w:ascii="Times New Roman" w:eastAsia="Times New Roman" w:hAnsi="Times New Roman"/>
          <w:b/>
          <w:kern w:val="1"/>
          <w:sz w:val="24"/>
          <w:szCs w:val="24"/>
          <w:lang w:eastAsia="tr-TR"/>
        </w:rPr>
        <w:t xml:space="preserve"> </w:t>
      </w:r>
      <w:r w:rsidRPr="00A60DD0">
        <w:rPr>
          <w:rFonts w:ascii="Times New Roman" w:hAnsi="Times New Roman"/>
          <w:b/>
          <w:i/>
          <w:sz w:val="24"/>
          <w:szCs w:val="24"/>
        </w:rPr>
        <w:t>“VitaSure</w:t>
      </w:r>
      <w:r w:rsidRPr="00A60DD0">
        <w:rPr>
          <w:rFonts w:ascii="Times New Roman" w:hAnsi="Times New Roman"/>
          <w:i/>
          <w:sz w:val="24"/>
          <w:szCs w:val="24"/>
        </w:rPr>
        <w:t>”</w:t>
      </w:r>
      <w:r w:rsidRPr="00A60DD0">
        <w:rPr>
          <w:rFonts w:ascii="Times New Roman" w:hAnsi="Times New Roman"/>
          <w:sz w:val="24"/>
          <w:szCs w:val="24"/>
        </w:rPr>
        <w:t xml:space="preserve">  adlı ürün broşürlerinde yapılan incelemede</w:t>
      </w:r>
      <w:r w:rsidRPr="00A60DD0">
        <w:rPr>
          <w:rFonts w:ascii="Times New Roman" w:eastAsia="Times New Roman" w:hAnsi="Times New Roman"/>
          <w:sz w:val="24"/>
          <w:szCs w:val="24"/>
          <w:lang w:eastAsia="tr-TR"/>
        </w:rPr>
        <w:t xml:space="preserve">; </w:t>
      </w:r>
    </w:p>
    <w:p w:rsidR="000B260C" w:rsidRPr="00A60DD0" w:rsidRDefault="000B260C" w:rsidP="000B260C">
      <w:pPr>
        <w:tabs>
          <w:tab w:val="left" w:pos="284"/>
        </w:tabs>
        <w:spacing w:after="0" w:line="240" w:lineRule="auto"/>
        <w:jc w:val="both"/>
        <w:rPr>
          <w:rFonts w:ascii="Times New Roman" w:eastAsia="Times New Roman" w:hAnsi="Times New Roman"/>
          <w:i/>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Times New Roman" w:hAnsi="Times New Roman"/>
          <w:sz w:val="24"/>
          <w:szCs w:val="24"/>
          <w:lang w:eastAsia="tr-TR"/>
        </w:rPr>
        <w:t xml:space="preserve">Ürünlerin çocuklara yönelik olduğu belirtilmediği halde tüketiciyi yanıltıcı şekilde çocuk resimlerine yer verildiği ve çocuklara yönelik olduğuna dair beyan yapıldığı tespit edilmiştir. Ayrıca, </w:t>
      </w:r>
      <w:r w:rsidRPr="00A60DD0">
        <w:rPr>
          <w:rFonts w:ascii="Times New Roman" w:eastAsia="Times New Roman" w:hAnsi="Times New Roman"/>
          <w:i/>
          <w:sz w:val="24"/>
          <w:szCs w:val="24"/>
          <w:lang w:eastAsia="tr-TR"/>
        </w:rPr>
        <w:t xml:space="preserve">“Bağışıklık sistemini güçlendirir, büyümeyi destekler, zihinsel gelişimi destekler, …doğru beslenme alışkanlığı kazanana dek sağlıklı büyümesine ve zihinsel gelişimine yardımcı olur” </w:t>
      </w:r>
      <w:r w:rsidRPr="00A60DD0">
        <w:rPr>
          <w:rFonts w:ascii="Times New Roman" w:eastAsia="Times New Roman" w:hAnsi="Times New Roman"/>
          <w:sz w:val="24"/>
          <w:szCs w:val="24"/>
          <w:lang w:eastAsia="tr-TR"/>
        </w:rPr>
        <w:t>şeklinde endikasyon belirten ve bilimsel olarak ispata muhtaç ifadeler kullanılarak tüketicileri yanıltıcı sağlık beyanlarına yer verildiği, böylelikle “</w:t>
      </w:r>
      <w:r w:rsidRPr="00A60DD0">
        <w:rPr>
          <w:rFonts w:ascii="Times New Roman" w:eastAsia="Times New Roman" w:hAnsi="Times New Roman"/>
          <w:i/>
          <w:sz w:val="24"/>
          <w:szCs w:val="24"/>
          <w:lang w:eastAsia="tr-TR"/>
        </w:rPr>
        <w:t>gıda takviyesi</w:t>
      </w:r>
      <w:r w:rsidRPr="00A60DD0">
        <w:rPr>
          <w:rFonts w:ascii="Times New Roman" w:eastAsia="Times New Roman" w:hAnsi="Times New Roman"/>
          <w:sz w:val="24"/>
          <w:szCs w:val="24"/>
          <w:lang w:eastAsia="tr-TR"/>
        </w:rPr>
        <w:t xml:space="preserve">” niteliğindeki ürünlerin </w:t>
      </w:r>
      <w:r w:rsidRPr="00A60DD0">
        <w:rPr>
          <w:rFonts w:ascii="Times New Roman" w:eastAsia="Times New Roman" w:hAnsi="Times New Roman"/>
          <w:kern w:val="1"/>
          <w:sz w:val="24"/>
          <w:szCs w:val="24"/>
          <w:lang w:eastAsia="tr-TR"/>
        </w:rPr>
        <w:t xml:space="preserve">insan metabolizmasına etki eden </w:t>
      </w:r>
      <w:r w:rsidRPr="00A60DD0">
        <w:rPr>
          <w:rFonts w:ascii="Times New Roman" w:eastAsia="Times New Roman" w:hAnsi="Times New Roman"/>
          <w:sz w:val="24"/>
          <w:szCs w:val="24"/>
          <w:lang w:eastAsia="tr-TR"/>
        </w:rPr>
        <w:t xml:space="preserve">bir </w:t>
      </w:r>
      <w:r w:rsidRPr="00A60DD0">
        <w:rPr>
          <w:rFonts w:ascii="Times New Roman" w:eastAsia="Times New Roman" w:hAnsi="Times New Roman"/>
          <w:i/>
          <w:sz w:val="24"/>
          <w:szCs w:val="24"/>
          <w:lang w:eastAsia="tr-TR"/>
        </w:rPr>
        <w:t>“tıbbi ürün</w:t>
      </w:r>
      <w:r w:rsidRPr="00A60DD0">
        <w:rPr>
          <w:rFonts w:ascii="Times New Roman" w:eastAsia="Times New Roman" w:hAnsi="Times New Roman"/>
          <w:sz w:val="24"/>
          <w:szCs w:val="24"/>
          <w:lang w:eastAsia="tr-TR"/>
        </w:rPr>
        <w:t xml:space="preserve">” gibi tanıtıldığı, </w:t>
      </w:r>
      <w:r w:rsidRPr="00A60DD0">
        <w:rPr>
          <w:rFonts w:ascii="Times New Roman" w:eastAsia="Times New Roman" w:hAnsi="Times New Roman"/>
          <w:sz w:val="24"/>
          <w:szCs w:val="24"/>
        </w:rPr>
        <w:t xml:space="preserve">tıp literatüründe hastalık olarak tanımlanan ve hekim kontrolünde tedavi edilmesi gereken bazı sağlık sorunlarının anılan ürünle tedavi edildiği veya tedavisine yardımcı olunduğu izlenimi oluşturularak tüketicilerin yanıltıldığı, </w:t>
      </w:r>
      <w:r w:rsidRPr="00A60DD0">
        <w:rPr>
          <w:rFonts w:ascii="Times New Roman" w:eastAsia="Times New Roman" w:hAnsi="Times New Roman"/>
          <w:sz w:val="24"/>
          <w:szCs w:val="24"/>
          <w:lang w:eastAsia="tr-TR"/>
        </w:rPr>
        <w:t xml:space="preserve">ayrıca şayet anılan ürün söz konusu reklamlarda belirtilen iddiaları kanıtlayabilir nitelikte ise, bu durumda </w:t>
      </w:r>
      <w:r w:rsidRPr="00A60DD0">
        <w:rPr>
          <w:rFonts w:ascii="Times New Roman" w:eastAsia="Times New Roman" w:hAnsi="Times New Roman"/>
          <w:i/>
          <w:sz w:val="24"/>
          <w:szCs w:val="24"/>
          <w:lang w:eastAsia="tr-TR"/>
        </w:rPr>
        <w:t>“gıda takviyesi</w:t>
      </w:r>
      <w:r w:rsidRPr="00A60DD0">
        <w:rPr>
          <w:rFonts w:ascii="Times New Roman" w:eastAsia="Times New Roman" w:hAnsi="Times New Roman"/>
          <w:sz w:val="24"/>
          <w:szCs w:val="24"/>
          <w:lang w:eastAsia="tr-TR"/>
        </w:rPr>
        <w:t xml:space="preserve">” kapsamında değil, </w:t>
      </w:r>
      <w:r w:rsidRPr="00A60DD0">
        <w:rPr>
          <w:rFonts w:ascii="Times New Roman" w:eastAsia="Times New Roman" w:hAnsi="Times New Roman"/>
          <w:i/>
          <w:sz w:val="24"/>
          <w:szCs w:val="24"/>
          <w:lang w:eastAsia="tr-TR"/>
        </w:rPr>
        <w:t>“beşeri tıbbi ürün”</w:t>
      </w:r>
      <w:r w:rsidRPr="00A60DD0">
        <w:rPr>
          <w:rFonts w:ascii="Times New Roman" w:eastAsia="Times New Roman" w:hAnsi="Times New Roman"/>
          <w:sz w:val="24"/>
          <w:szCs w:val="24"/>
          <w:lang w:eastAsia="tr-TR"/>
        </w:rPr>
        <w:t xml:space="preserve"> veya </w:t>
      </w:r>
      <w:r w:rsidRPr="00A60DD0">
        <w:rPr>
          <w:rFonts w:ascii="Times New Roman" w:eastAsia="Times New Roman" w:hAnsi="Times New Roman"/>
          <w:i/>
          <w:sz w:val="24"/>
          <w:szCs w:val="24"/>
          <w:lang w:eastAsia="tr-TR"/>
        </w:rPr>
        <w:t>“ilaç</w:t>
      </w:r>
      <w:r w:rsidRPr="00A60DD0">
        <w:rPr>
          <w:rFonts w:ascii="Times New Roman" w:eastAsia="Times New Roman" w:hAnsi="Times New Roman"/>
          <w:sz w:val="24"/>
          <w:szCs w:val="24"/>
          <w:lang w:eastAsia="tr-TR"/>
        </w:rPr>
        <w:t xml:space="preserve">” kapsamında ruhsatlandırılması gerektiği, </w:t>
      </w:r>
      <w:r w:rsidRPr="00A60DD0">
        <w:rPr>
          <w:rFonts w:ascii="Times New Roman" w:eastAsia="Times New Roman" w:hAnsi="Times New Roman"/>
          <w:i/>
          <w:sz w:val="24"/>
          <w:szCs w:val="24"/>
          <w:lang w:eastAsia="tr-TR"/>
        </w:rPr>
        <w:t>“beşeri tıbbi ürün”</w:t>
      </w:r>
      <w:r w:rsidRPr="00A60DD0">
        <w:rPr>
          <w:rFonts w:ascii="Times New Roman" w:eastAsia="Times New Roman" w:hAnsi="Times New Roman"/>
          <w:sz w:val="24"/>
          <w:szCs w:val="24"/>
          <w:lang w:eastAsia="tr-TR"/>
        </w:rPr>
        <w:t xml:space="preserve"> veya </w:t>
      </w:r>
      <w:r w:rsidRPr="00A60DD0">
        <w:rPr>
          <w:rFonts w:ascii="Times New Roman" w:eastAsia="Times New Roman" w:hAnsi="Times New Roman"/>
          <w:i/>
          <w:sz w:val="24"/>
          <w:szCs w:val="24"/>
          <w:lang w:eastAsia="tr-TR"/>
        </w:rPr>
        <w:t>“ilaç</w:t>
      </w:r>
      <w:r w:rsidRPr="00A60DD0">
        <w:rPr>
          <w:rFonts w:ascii="Times New Roman" w:eastAsia="Times New Roman" w:hAnsi="Times New Roman"/>
          <w:sz w:val="24"/>
          <w:szCs w:val="24"/>
          <w:lang w:eastAsia="tr-TR"/>
        </w:rPr>
        <w:t xml:space="preserve">” kapsamında değerlendirilen ürünlerin reklamının yapılmasının ise mevzuat gereği yasak olduğu, </w:t>
      </w:r>
      <w:r w:rsidRPr="00A60DD0">
        <w:rPr>
          <w:rFonts w:ascii="Times New Roman" w:hAnsi="Times New Roman"/>
          <w:sz w:val="24"/>
          <w:szCs w:val="24"/>
        </w:rPr>
        <w:t>dolayısıyla her koşulda mevzuata aykırılık teşkil eden bu tanıtımların</w:t>
      </w:r>
      <w:r w:rsidRPr="00A60DD0">
        <w:rPr>
          <w:rFonts w:ascii="Times New Roman" w:eastAsia="Andale Sans UI" w:hAnsi="Times New Roman"/>
          <w:kern w:val="1"/>
          <w:sz w:val="24"/>
          <w:szCs w:val="24"/>
          <w:lang w:eastAsia="tr-TR"/>
        </w:rPr>
        <w:t xml:space="preserve"> bu hali </w:t>
      </w:r>
      <w:proofErr w:type="gramStart"/>
      <w:r w:rsidRPr="00A60DD0">
        <w:rPr>
          <w:rFonts w:ascii="Times New Roman" w:eastAsia="Andale Sans UI" w:hAnsi="Times New Roman"/>
          <w:kern w:val="1"/>
          <w:sz w:val="24"/>
          <w:szCs w:val="24"/>
          <w:lang w:eastAsia="tr-TR"/>
        </w:rPr>
        <w:t>ile;</w:t>
      </w:r>
      <w:proofErr w:type="gramEnd"/>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Sağlık Beyanı ile Satışa Sunulan Ürünlerin Sağlık Beyanları Hakkında Yönetmeliğin;5/a, 5/b, 5/c, 5/ç, 5/d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Cs/>
          <w:kern w:val="2"/>
          <w:sz w:val="24"/>
          <w:szCs w:val="24"/>
          <w:lang w:eastAsia="tr-TR"/>
        </w:rPr>
      </w:pPr>
      <w:r w:rsidRPr="00A60DD0">
        <w:rPr>
          <w:rFonts w:ascii="Times New Roman" w:eastAsia="Andale Sans UI" w:hAnsi="Times New Roman"/>
          <w:b/>
          <w:bCs/>
          <w:kern w:val="2"/>
          <w:sz w:val="24"/>
          <w:szCs w:val="24"/>
          <w:lang w:eastAsia="tr-TR"/>
        </w:rPr>
        <w:t>-</w:t>
      </w:r>
      <w:r w:rsidRPr="00A60DD0">
        <w:rPr>
          <w:rFonts w:ascii="Times New Roman" w:eastAsia="Andale Sans UI" w:hAnsi="Times New Roman"/>
          <w:kern w:val="2"/>
          <w:sz w:val="24"/>
          <w:szCs w:val="24"/>
          <w:lang w:eastAsia="tr-TR"/>
        </w:rPr>
        <w:t xml:space="preserve"> Türk Gıda Kodeksi </w:t>
      </w:r>
      <w:r w:rsidRPr="00A60DD0">
        <w:rPr>
          <w:rFonts w:ascii="Times New Roman" w:eastAsia="Andale Sans UI" w:hAnsi="Times New Roman"/>
          <w:bCs/>
          <w:kern w:val="2"/>
          <w:sz w:val="24"/>
          <w:szCs w:val="24"/>
          <w:lang w:eastAsia="tr-TR"/>
        </w:rPr>
        <w:t xml:space="preserve">Etiketleme Yönetmeliğinin; 6/1-a, 6/1-b, 6/1-c, 6/1-ç, 6/3, 6/4-a, 6/4-b, 40/1-a, 40/1-b, 40/1-c, 40/1-d, 42/1, 42/2 </w:t>
      </w:r>
    </w:p>
    <w:p w:rsidR="000B260C" w:rsidRPr="00A60DD0" w:rsidRDefault="000B260C" w:rsidP="000B260C">
      <w:pPr>
        <w:widowControl w:val="0"/>
        <w:suppressAutoHyphens/>
        <w:spacing w:after="0" w:line="240" w:lineRule="auto"/>
        <w:jc w:val="both"/>
        <w:rPr>
          <w:rFonts w:ascii="Times New Roman" w:eastAsia="Andale Sans UI" w:hAnsi="Times New Roman"/>
          <w:bCs/>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Cs/>
          <w:kern w:val="2"/>
          <w:sz w:val="24"/>
          <w:szCs w:val="24"/>
          <w:lang w:eastAsia="tr-TR"/>
        </w:rPr>
      </w:pPr>
      <w:r w:rsidRPr="00A60DD0">
        <w:rPr>
          <w:rFonts w:ascii="Times New Roman" w:eastAsia="Andale Sans UI" w:hAnsi="Times New Roman"/>
          <w:bCs/>
          <w:kern w:val="2"/>
          <w:sz w:val="24"/>
          <w:szCs w:val="24"/>
          <w:lang w:eastAsia="tr-TR"/>
        </w:rPr>
        <w:t>-2013/49 Tebliğ Numaralı Türk Gıda Kodeksi Takviye Edici Gıdalar Tebliğinin; 13/b, 13/ğ, 13/h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2"/>
          <w:sz w:val="24"/>
          <w:szCs w:val="24"/>
          <w:lang w:eastAsia="tr-TR"/>
        </w:rPr>
        <w:t xml:space="preserve">- 10.01.2015 tarihli ve 29232 sayılı Resmi Gazete’de yayınlanarak yürürlüğe giren </w:t>
      </w:r>
      <w:r w:rsidRPr="00A60DD0">
        <w:rPr>
          <w:rFonts w:ascii="Times New Roman" w:eastAsia="Andale Sans UI" w:hAnsi="Times New Roman"/>
          <w:kern w:val="1"/>
          <w:sz w:val="24"/>
          <w:szCs w:val="24"/>
          <w:lang w:eastAsia="tr-TR"/>
        </w:rPr>
        <w:t>Ticari Reklam ve Haksız Ticari Uygulamalar Yönetmeliği’nin; 5/1-b, 7/1, 7/2, 7/3, 7/4, 7/5, 9/1, 9/2, 9/3, 9/4, 26/1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w:t>
      </w:r>
      <w:r w:rsidRPr="00A60DD0">
        <w:rPr>
          <w:rFonts w:ascii="Times New Roman" w:eastAsia="Andale Sans UI" w:hAnsi="Times New Roman"/>
          <w:bCs/>
          <w:kern w:val="1"/>
          <w:sz w:val="24"/>
          <w:szCs w:val="24"/>
          <w:lang w:eastAsia="tr-TR"/>
        </w:rPr>
        <w:t xml:space="preserve"> 6502 sayılı Tüketicinin Korunması Hakkında Kanun’un 61 inci maddesi,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A60DD0">
        <w:rPr>
          <w:rFonts w:ascii="Times New Roman" w:eastAsia="Andale Sans UI" w:hAnsi="Times New Roman"/>
          <w:kern w:val="2"/>
          <w:sz w:val="24"/>
          <w:szCs w:val="24"/>
          <w:lang w:eastAsia="tr-TR"/>
        </w:rPr>
        <w:t>hükümlerine</w:t>
      </w:r>
      <w:proofErr w:type="gramEnd"/>
      <w:r w:rsidRPr="00A60DD0">
        <w:rPr>
          <w:rFonts w:ascii="Times New Roman" w:eastAsia="Andale Sans UI" w:hAnsi="Times New Roman"/>
          <w:kern w:val="2"/>
          <w:sz w:val="24"/>
          <w:szCs w:val="24"/>
          <w:lang w:eastAsia="tr-TR"/>
        </w:rPr>
        <w:t xml:space="preserve"> aykırı olduğuna</w:t>
      </w:r>
      <w:r w:rsidRPr="00A60DD0">
        <w:rPr>
          <w:rFonts w:ascii="Times New Roman" w:eastAsia="Andale Sans UI" w:hAnsi="Times New Roman"/>
          <w:b/>
          <w:kern w:val="2"/>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r w:rsidRPr="00A60DD0">
        <w:rPr>
          <w:rFonts w:ascii="Times New Roman" w:eastAsia="Andale Sans UI" w:hAnsi="Times New Roman"/>
          <w:kern w:val="2"/>
          <w:sz w:val="24"/>
          <w:szCs w:val="24"/>
          <w:lang w:eastAsia="tr-TR"/>
        </w:rPr>
        <w:t>Buna göre, reklam veren</w:t>
      </w:r>
      <w:r w:rsidRPr="00A60DD0">
        <w:rPr>
          <w:rFonts w:ascii="Times New Roman" w:eastAsia="Andale Sans UI" w:hAnsi="Times New Roman"/>
          <w:b/>
          <w:bCs/>
          <w:kern w:val="2"/>
          <w:sz w:val="24"/>
          <w:szCs w:val="24"/>
          <w:lang w:eastAsia="tr-TR"/>
        </w:rPr>
        <w:t xml:space="preserve"> </w:t>
      </w:r>
      <w:r w:rsidRPr="00A60DD0">
        <w:rPr>
          <w:rFonts w:ascii="Times New Roman" w:hAnsi="Times New Roman"/>
          <w:b/>
          <w:sz w:val="24"/>
          <w:szCs w:val="24"/>
        </w:rPr>
        <w:t>Abbott Laboratuarları İthalat İhracat ve Ticaret Limited Şirketi</w:t>
      </w:r>
      <w:r w:rsidRPr="00A60DD0">
        <w:rPr>
          <w:rFonts w:ascii="Times New Roman" w:eastAsia="Andale Sans UI" w:hAnsi="Times New Roman"/>
          <w:kern w:val="2"/>
          <w:sz w:val="24"/>
          <w:szCs w:val="24"/>
          <w:lang w:eastAsia="tr-TR"/>
        </w:rPr>
        <w:t xml:space="preserve"> hakkında, </w:t>
      </w:r>
      <w:r w:rsidRPr="00A60DD0">
        <w:rPr>
          <w:rFonts w:ascii="Times New Roman" w:eastAsia="Andale Sans UI" w:hAnsi="Times New Roman"/>
          <w:kern w:val="1"/>
          <w:sz w:val="24"/>
          <w:szCs w:val="24"/>
          <w:lang w:eastAsia="tr-TR"/>
        </w:rPr>
        <w:t xml:space="preserve">6502 sayılı Kanun’un </w:t>
      </w:r>
      <w:r>
        <w:rPr>
          <w:rFonts w:ascii="Times New Roman" w:eastAsia="Andale Sans UI" w:hAnsi="Times New Roman"/>
          <w:kern w:val="2"/>
          <w:sz w:val="24"/>
          <w:szCs w:val="24"/>
          <w:lang w:eastAsia="tr-TR"/>
        </w:rPr>
        <w:t xml:space="preserve">63 üncü ve 77/12 </w:t>
      </w:r>
      <w:r w:rsidRPr="00A60DD0">
        <w:rPr>
          <w:rFonts w:ascii="Times New Roman" w:eastAsia="Andale Sans UI" w:hAnsi="Times New Roman"/>
          <w:kern w:val="2"/>
          <w:sz w:val="24"/>
          <w:szCs w:val="24"/>
          <w:lang w:eastAsia="tr-TR"/>
        </w:rPr>
        <w:t>nci maddeleri</w:t>
      </w:r>
      <w:r w:rsidRPr="00A60DD0">
        <w:rPr>
          <w:rFonts w:ascii="Times New Roman" w:eastAsia="Andale Sans UI" w:hAnsi="Times New Roman"/>
          <w:kern w:val="1"/>
          <w:sz w:val="24"/>
          <w:szCs w:val="24"/>
          <w:lang w:eastAsia="tr-TR"/>
        </w:rPr>
        <w:t xml:space="preserve"> uyarınca</w:t>
      </w:r>
      <w:r w:rsidRPr="00A60DD0">
        <w:rPr>
          <w:rFonts w:ascii="Times New Roman" w:eastAsia="Times New Roman" w:hAnsi="Times New Roman"/>
          <w:b/>
          <w:kern w:val="1"/>
          <w:sz w:val="24"/>
          <w:szCs w:val="24"/>
          <w:lang w:eastAsia="tr-TR"/>
        </w:rPr>
        <w:t xml:space="preserve"> anılan reklamları durdurma cezası</w:t>
      </w:r>
      <w:r w:rsidRPr="00A60DD0">
        <w:rPr>
          <w:rFonts w:ascii="Times New Roman" w:eastAsia="Times New Roman" w:hAnsi="Times New Roman"/>
          <w:kern w:val="1"/>
          <w:sz w:val="24"/>
          <w:szCs w:val="24"/>
          <w:lang w:eastAsia="tr-TR"/>
        </w:rPr>
        <w:t xml:space="preserve"> verilmesine</w:t>
      </w:r>
      <w:r w:rsidRPr="00A60DD0">
        <w:rPr>
          <w:rFonts w:ascii="Times New Roman" w:eastAsia="Andale Sans UI" w:hAnsi="Times New Roman"/>
          <w:b/>
          <w:kern w:val="2"/>
          <w:sz w:val="24"/>
          <w:szCs w:val="24"/>
          <w:lang w:eastAsia="tr-TR"/>
        </w:rPr>
        <w:t xml:space="preserve"> </w:t>
      </w:r>
      <w:r w:rsidRPr="00A60DD0">
        <w:rPr>
          <w:rFonts w:ascii="Times New Roman" w:eastAsia="Andale Sans UI" w:hAnsi="Times New Roman"/>
          <w:kern w:val="2"/>
          <w:sz w:val="24"/>
          <w:szCs w:val="24"/>
          <w:lang w:eastAsia="tr-TR"/>
        </w:rPr>
        <w:t>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70)</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2"/>
          <w:sz w:val="24"/>
          <w:szCs w:val="24"/>
          <w:lang w:eastAsia="tr-TR"/>
        </w:rPr>
        <w:t>Dosya No: 2014/1550</w:t>
      </w:r>
    </w:p>
    <w:p w:rsidR="000B260C" w:rsidRPr="00A60DD0" w:rsidRDefault="000B260C" w:rsidP="000B260C">
      <w:pPr>
        <w:widowControl w:val="0"/>
        <w:tabs>
          <w:tab w:val="left" w:pos="900"/>
        </w:tabs>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ab/>
      </w:r>
    </w:p>
    <w:p w:rsidR="000B260C" w:rsidRPr="00A60DD0" w:rsidRDefault="000B260C" w:rsidP="000B260C">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w:t>
      </w:r>
      <w:r w:rsidRPr="00A60DD0">
        <w:rPr>
          <w:rFonts w:ascii="Times New Roman" w:eastAsia="Andale Sans UI" w:hAnsi="Times New Roman"/>
          <w:b/>
          <w:bCs/>
          <w:kern w:val="2"/>
          <w:sz w:val="24"/>
          <w:szCs w:val="24"/>
          <w:lang w:eastAsia="tr-TR"/>
        </w:rPr>
        <w:t xml:space="preserve"> </w:t>
      </w:r>
      <w:r w:rsidRPr="00A60DD0">
        <w:rPr>
          <w:rFonts w:ascii="Times New Roman" w:eastAsia="Times New Roman" w:hAnsi="Times New Roman"/>
          <w:b/>
          <w:kern w:val="1"/>
          <w:sz w:val="24"/>
          <w:szCs w:val="24"/>
          <w:lang w:eastAsia="tr-TR"/>
        </w:rPr>
        <w:t>Vefa İlaç Sanayi ve Ticaret Ltd. Şti.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tabs>
          <w:tab w:val="left" w:pos="2400"/>
          <w:tab w:val="left" w:pos="3192"/>
          <w:tab w:val="right" w:pos="9070"/>
        </w:tabs>
        <w:suppressAutoHyphens/>
        <w:spacing w:after="0" w:line="240" w:lineRule="auto"/>
        <w:ind w:left="24" w:right="24"/>
        <w:jc w:val="both"/>
        <w:rPr>
          <w:rFonts w:ascii="Times New Roman" w:eastAsia="Times New Roman" w:hAnsi="Times New Roman"/>
          <w:color w:val="0000FF" w:themeColor="hyperlink"/>
          <w:kern w:val="1"/>
          <w:sz w:val="24"/>
          <w:szCs w:val="24"/>
          <w:u w:val="single"/>
          <w:lang w:eastAsia="tr-TR"/>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 Reklam: </w:t>
      </w:r>
      <w:hyperlink r:id="rId131" w:history="1">
        <w:r w:rsidRPr="00A60DD0">
          <w:rPr>
            <w:rFonts w:ascii="Times New Roman" w:eastAsia="Times New Roman" w:hAnsi="Times New Roman"/>
            <w:color w:val="0000FF" w:themeColor="hyperlink"/>
            <w:kern w:val="1"/>
            <w:sz w:val="24"/>
            <w:szCs w:val="24"/>
            <w:u w:val="single"/>
            <w:lang w:eastAsia="tr-TR"/>
          </w:rPr>
          <w:t>www.vefailac.com.tr</w:t>
        </w:r>
      </w:hyperlink>
      <w:r>
        <w:rPr>
          <w:rFonts w:ascii="Times New Roman" w:eastAsia="Times New Roman" w:hAnsi="Times New Roman"/>
          <w:kern w:val="1"/>
          <w:sz w:val="24"/>
          <w:szCs w:val="24"/>
          <w:lang w:eastAsia="tr-TR"/>
        </w:rPr>
        <w:t xml:space="preserve"> </w:t>
      </w:r>
      <w:r w:rsidRPr="00A60DD0">
        <w:rPr>
          <w:rFonts w:ascii="Times New Roman" w:eastAsia="Times New Roman" w:hAnsi="Times New Roman"/>
          <w:kern w:val="1"/>
          <w:sz w:val="24"/>
          <w:szCs w:val="24"/>
          <w:lang w:eastAsia="tr-TR"/>
        </w:rPr>
        <w:t xml:space="preserve">adresli internet sitesinde </w:t>
      </w:r>
      <w:r w:rsidRPr="00A504F3">
        <w:rPr>
          <w:rFonts w:ascii="Times New Roman" w:eastAsia="Times New Roman" w:hAnsi="Times New Roman"/>
          <w:b/>
          <w:i/>
          <w:color w:val="000000"/>
          <w:kern w:val="1"/>
          <w:sz w:val="24"/>
          <w:szCs w:val="24"/>
          <w:lang w:eastAsia="tr-TR"/>
        </w:rPr>
        <w:t>“Zinconet C Syrup”</w:t>
      </w:r>
      <w:r w:rsidRPr="00A60DD0">
        <w:rPr>
          <w:rFonts w:ascii="Times New Roman" w:eastAsia="Times New Roman" w:hAnsi="Times New Roman"/>
          <w:b/>
          <w:color w:val="000000"/>
          <w:kern w:val="1"/>
          <w:sz w:val="24"/>
          <w:szCs w:val="24"/>
          <w:lang w:eastAsia="tr-TR"/>
        </w:rPr>
        <w:t xml:space="preserve"> </w:t>
      </w:r>
      <w:r w:rsidRPr="00A60DD0">
        <w:rPr>
          <w:rFonts w:ascii="Times New Roman" w:eastAsia="Times New Roman" w:hAnsi="Times New Roman"/>
          <w:color w:val="000000"/>
          <w:kern w:val="1"/>
          <w:sz w:val="24"/>
          <w:szCs w:val="24"/>
          <w:lang w:eastAsia="tr-TR"/>
        </w:rPr>
        <w:t>isimli ürüne yönelik olarak yayınlanan reklam ve tanıtımlar</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Reklam Yayın Tarihi: </w:t>
      </w:r>
      <w:r w:rsidRPr="00A60DD0">
        <w:rPr>
          <w:rFonts w:ascii="Times New Roman" w:eastAsia="Andale Sans UI" w:hAnsi="Times New Roman"/>
          <w:kern w:val="2"/>
          <w:sz w:val="24"/>
          <w:szCs w:val="24"/>
          <w:lang w:eastAsia="tr-TR"/>
        </w:rPr>
        <w:t>20</w:t>
      </w:r>
      <w:r w:rsidRPr="00A60DD0">
        <w:rPr>
          <w:rFonts w:ascii="Times New Roman" w:eastAsia="Times New Roman" w:hAnsi="Times New Roman"/>
          <w:kern w:val="1"/>
          <w:sz w:val="24"/>
          <w:szCs w:val="24"/>
          <w:lang w:eastAsia="tr-TR"/>
        </w:rPr>
        <w:t>.02.2015</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Yayınlandığı Mecra: </w:t>
      </w:r>
      <w:r w:rsidRPr="00A60DD0">
        <w:rPr>
          <w:rFonts w:ascii="Times New Roman" w:eastAsia="Andale Sans UI" w:hAnsi="Times New Roman"/>
          <w:kern w:val="2"/>
          <w:sz w:val="24"/>
          <w:szCs w:val="24"/>
          <w:lang w:eastAsia="tr-TR"/>
        </w:rPr>
        <w:t>İnternet</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Default="000B260C" w:rsidP="000B260C">
      <w:pPr>
        <w:tabs>
          <w:tab w:val="left" w:pos="284"/>
        </w:tabs>
        <w:spacing w:after="0" w:line="240" w:lineRule="auto"/>
        <w:jc w:val="both"/>
        <w:rPr>
          <w:rFonts w:ascii="Times New Roman" w:eastAsia="Times New Roman" w:hAnsi="Times New Roman"/>
          <w:kern w:val="1"/>
          <w:sz w:val="24"/>
          <w:szCs w:val="24"/>
          <w:lang w:eastAsia="tr-TR"/>
        </w:rPr>
      </w:pPr>
      <w:r w:rsidRPr="00A60DD0">
        <w:rPr>
          <w:rFonts w:ascii="Times New Roman" w:eastAsia="Andale Sans UI" w:hAnsi="Times New Roman"/>
          <w:b/>
          <w:kern w:val="2"/>
          <w:sz w:val="24"/>
          <w:szCs w:val="24"/>
          <w:lang w:eastAsia="tr-TR"/>
        </w:rPr>
        <w:t>Tespitler</w:t>
      </w:r>
      <w:r w:rsidRPr="00A60DD0">
        <w:rPr>
          <w:rFonts w:ascii="Times New Roman" w:eastAsia="Andale Sans UI" w:hAnsi="Times New Roman"/>
          <w:kern w:val="2"/>
          <w:sz w:val="24"/>
          <w:szCs w:val="24"/>
          <w:lang w:eastAsia="tr-TR"/>
        </w:rPr>
        <w:t>:</w:t>
      </w:r>
      <w:r w:rsidRPr="00A60DD0">
        <w:rPr>
          <w:rFonts w:ascii="Times New Roman" w:eastAsia="Andale Sans UI" w:hAnsi="Times New Roman"/>
          <w:kern w:val="1"/>
          <w:sz w:val="24"/>
          <w:szCs w:val="24"/>
          <w:lang w:eastAsia="tr-TR"/>
        </w:rPr>
        <w:t xml:space="preserve"> </w:t>
      </w:r>
      <w:hyperlink r:id="rId132" w:history="1">
        <w:r w:rsidRPr="00A60DD0">
          <w:rPr>
            <w:rFonts w:ascii="Times New Roman" w:eastAsia="Andale Sans UI" w:hAnsi="Times New Roman"/>
            <w:color w:val="0000FF" w:themeColor="hyperlink"/>
            <w:kern w:val="1"/>
            <w:sz w:val="24"/>
            <w:szCs w:val="24"/>
            <w:u w:val="single"/>
            <w:lang w:eastAsia="tr-TR"/>
          </w:rPr>
          <w:t>www.vefailac.com.tr</w:t>
        </w:r>
      </w:hyperlink>
      <w:r w:rsidRPr="00A60DD0">
        <w:rPr>
          <w:rFonts w:ascii="Times New Roman" w:eastAsia="Andale Sans UI" w:hAnsi="Times New Roman"/>
          <w:kern w:val="1"/>
          <w:sz w:val="24"/>
          <w:szCs w:val="24"/>
          <w:lang w:eastAsia="tr-TR"/>
        </w:rPr>
        <w:t xml:space="preserve"> </w:t>
      </w:r>
      <w:r w:rsidRPr="00A60DD0">
        <w:rPr>
          <w:rFonts w:ascii="Times New Roman" w:eastAsia="Times New Roman" w:hAnsi="Times New Roman"/>
          <w:kern w:val="1"/>
          <w:sz w:val="24"/>
          <w:szCs w:val="24"/>
          <w:lang w:eastAsia="tr-TR"/>
        </w:rPr>
        <w:t xml:space="preserve">adresli internet sitesinin 20.02.2015 tarihli görünümünde; </w:t>
      </w:r>
    </w:p>
    <w:p w:rsidR="000B260C" w:rsidRPr="00A60DD0" w:rsidRDefault="000B260C" w:rsidP="000B260C">
      <w:pPr>
        <w:tabs>
          <w:tab w:val="left" w:pos="284"/>
        </w:tabs>
        <w:spacing w:after="0" w:line="240" w:lineRule="auto"/>
        <w:jc w:val="both"/>
        <w:rPr>
          <w:rFonts w:ascii="Times New Roman" w:eastAsia="Times New Roman" w:hAnsi="Times New Roman"/>
          <w:i/>
          <w:kern w:val="1"/>
          <w:sz w:val="24"/>
          <w:szCs w:val="24"/>
          <w:lang w:eastAsia="tr-TR"/>
        </w:rPr>
      </w:pPr>
    </w:p>
    <w:p w:rsidR="000B260C" w:rsidRPr="00A60DD0" w:rsidRDefault="000B260C" w:rsidP="000B260C">
      <w:pPr>
        <w:widowControl w:val="0"/>
        <w:tabs>
          <w:tab w:val="left" w:pos="284"/>
        </w:tabs>
        <w:suppressAutoHyphens/>
        <w:spacing w:after="0" w:line="240" w:lineRule="auto"/>
        <w:jc w:val="both"/>
        <w:rPr>
          <w:rFonts w:ascii="Times New Roman" w:eastAsia="Times New Roman" w:hAnsi="Times New Roman"/>
          <w:i/>
          <w:kern w:val="1"/>
          <w:sz w:val="24"/>
          <w:szCs w:val="24"/>
          <w:lang w:eastAsia="tr-TR"/>
        </w:rPr>
      </w:pPr>
      <w:proofErr w:type="gramStart"/>
      <w:r w:rsidRPr="00A60DD0">
        <w:rPr>
          <w:rFonts w:ascii="Times New Roman" w:eastAsia="Times New Roman" w:hAnsi="Times New Roman"/>
          <w:i/>
          <w:kern w:val="1"/>
          <w:sz w:val="24"/>
          <w:szCs w:val="24"/>
          <w:lang w:eastAsia="tr-TR"/>
        </w:rPr>
        <w:t xml:space="preserve">“Zinconet C Syrup Direction for use in </w:t>
      </w:r>
      <w:r w:rsidRPr="00A60DD0">
        <w:rPr>
          <w:rFonts w:ascii="Times New Roman" w:eastAsia="Times New Roman" w:hAnsi="Times New Roman"/>
          <w:b/>
          <w:i/>
          <w:kern w:val="1"/>
          <w:sz w:val="24"/>
          <w:szCs w:val="24"/>
          <w:lang w:eastAsia="tr-TR"/>
        </w:rPr>
        <w:t>diarrhea</w:t>
      </w:r>
      <w:r w:rsidRPr="00A60DD0">
        <w:rPr>
          <w:rFonts w:ascii="Times New Roman" w:eastAsia="Times New Roman" w:hAnsi="Times New Roman"/>
          <w:i/>
          <w:kern w:val="1"/>
          <w:sz w:val="24"/>
          <w:szCs w:val="24"/>
          <w:lang w:eastAsia="tr-TR"/>
        </w:rPr>
        <w:t xml:space="preserve"> (</w:t>
      </w:r>
      <w:r w:rsidRPr="00A60DD0">
        <w:rPr>
          <w:rFonts w:ascii="Times New Roman" w:eastAsia="Times New Roman" w:hAnsi="Times New Roman"/>
          <w:b/>
          <w:i/>
          <w:kern w:val="1"/>
          <w:sz w:val="24"/>
          <w:szCs w:val="24"/>
          <w:lang w:eastAsia="tr-TR"/>
        </w:rPr>
        <w:t>İshal için kullanma talimatı</w:t>
      </w:r>
      <w:r w:rsidRPr="00A60DD0">
        <w:rPr>
          <w:rFonts w:ascii="Times New Roman" w:eastAsia="Times New Roman" w:hAnsi="Times New Roman"/>
          <w:i/>
          <w:kern w:val="1"/>
          <w:sz w:val="24"/>
          <w:szCs w:val="24"/>
          <w:lang w:eastAsia="tr-TR"/>
        </w:rPr>
        <w:t xml:space="preserve">), </w:t>
      </w:r>
      <w:r w:rsidRPr="00A60DD0">
        <w:rPr>
          <w:rFonts w:ascii="Times New Roman" w:eastAsia="Times New Roman" w:hAnsi="Times New Roman"/>
          <w:b/>
          <w:i/>
          <w:kern w:val="1"/>
          <w:sz w:val="24"/>
          <w:szCs w:val="24"/>
          <w:lang w:eastAsia="tr-TR"/>
        </w:rPr>
        <w:t>0-6 months</w:t>
      </w:r>
      <w:r w:rsidRPr="00A60DD0">
        <w:rPr>
          <w:rFonts w:ascii="Times New Roman" w:eastAsia="Times New Roman" w:hAnsi="Times New Roman"/>
          <w:i/>
          <w:kern w:val="1"/>
          <w:sz w:val="24"/>
          <w:szCs w:val="24"/>
          <w:lang w:eastAsia="tr-TR"/>
        </w:rPr>
        <w:t xml:space="preserve"> 5ml a day (</w:t>
      </w:r>
      <w:r w:rsidRPr="00A60DD0">
        <w:rPr>
          <w:rFonts w:ascii="Times New Roman" w:eastAsia="Times New Roman" w:hAnsi="Times New Roman"/>
          <w:b/>
          <w:i/>
          <w:kern w:val="1"/>
          <w:sz w:val="24"/>
          <w:szCs w:val="24"/>
          <w:lang w:eastAsia="tr-TR"/>
        </w:rPr>
        <w:t>0-6 ay arası</w:t>
      </w:r>
      <w:r w:rsidRPr="00A60DD0">
        <w:rPr>
          <w:rFonts w:ascii="Times New Roman" w:eastAsia="Times New Roman" w:hAnsi="Times New Roman"/>
          <w:i/>
          <w:kern w:val="1"/>
          <w:sz w:val="24"/>
          <w:szCs w:val="24"/>
          <w:lang w:eastAsia="tr-TR"/>
        </w:rPr>
        <w:t xml:space="preserve"> günde 5ml),  </w:t>
      </w:r>
      <w:r w:rsidRPr="00A60DD0">
        <w:rPr>
          <w:rFonts w:ascii="Times New Roman" w:eastAsia="Times New Roman" w:hAnsi="Times New Roman"/>
          <w:b/>
          <w:i/>
          <w:kern w:val="1"/>
          <w:sz w:val="24"/>
          <w:szCs w:val="24"/>
          <w:lang w:eastAsia="tr-TR"/>
        </w:rPr>
        <w:t>6 months-3 years</w:t>
      </w:r>
      <w:r w:rsidRPr="00A60DD0">
        <w:rPr>
          <w:rFonts w:ascii="Times New Roman" w:eastAsia="Times New Roman" w:hAnsi="Times New Roman"/>
          <w:i/>
          <w:kern w:val="1"/>
          <w:sz w:val="24"/>
          <w:szCs w:val="24"/>
          <w:lang w:eastAsia="tr-TR"/>
        </w:rPr>
        <w:t xml:space="preserve"> 10ml a day (</w:t>
      </w:r>
      <w:r w:rsidRPr="00A60DD0">
        <w:rPr>
          <w:rFonts w:ascii="Times New Roman" w:eastAsia="Times New Roman" w:hAnsi="Times New Roman"/>
          <w:b/>
          <w:i/>
          <w:kern w:val="1"/>
          <w:sz w:val="24"/>
          <w:szCs w:val="24"/>
          <w:lang w:eastAsia="tr-TR"/>
        </w:rPr>
        <w:t>6 ay-3 yıl</w:t>
      </w:r>
      <w:r w:rsidRPr="00A60DD0">
        <w:rPr>
          <w:rFonts w:ascii="Times New Roman" w:eastAsia="Times New Roman" w:hAnsi="Times New Roman"/>
          <w:i/>
          <w:kern w:val="1"/>
          <w:sz w:val="24"/>
          <w:szCs w:val="24"/>
          <w:lang w:eastAsia="tr-TR"/>
        </w:rPr>
        <w:t xml:space="preserve"> </w:t>
      </w:r>
      <w:r w:rsidRPr="00A60DD0">
        <w:rPr>
          <w:rFonts w:ascii="Times New Roman" w:eastAsia="Times New Roman" w:hAnsi="Times New Roman"/>
          <w:b/>
          <w:i/>
          <w:kern w:val="1"/>
          <w:sz w:val="24"/>
          <w:szCs w:val="24"/>
          <w:lang w:eastAsia="tr-TR"/>
        </w:rPr>
        <w:t xml:space="preserve">arası </w:t>
      </w:r>
      <w:r w:rsidRPr="00A60DD0">
        <w:rPr>
          <w:rFonts w:ascii="Times New Roman" w:eastAsia="Times New Roman" w:hAnsi="Times New Roman"/>
          <w:i/>
          <w:kern w:val="1"/>
          <w:sz w:val="24"/>
          <w:szCs w:val="24"/>
          <w:lang w:eastAsia="tr-TR"/>
        </w:rPr>
        <w:t xml:space="preserve">günde 10 ml), 3-12 years 15 ml a day (3-12 yaş arası günde 15 ml)” </w:t>
      </w:r>
      <w:r w:rsidRPr="00A60DD0">
        <w:rPr>
          <w:rFonts w:ascii="Times New Roman" w:eastAsia="Times New Roman" w:hAnsi="Times New Roman"/>
          <w:sz w:val="24"/>
          <w:szCs w:val="24"/>
          <w:lang w:eastAsia="tr-TR"/>
        </w:rPr>
        <w:t>şeklinde ifadelere yer verildiği tespit edilmiştir.</w:t>
      </w:r>
      <w:proofErr w:type="gramEnd"/>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Değerlendirme/Karar: </w:t>
      </w:r>
      <w:r w:rsidRPr="00A60DD0">
        <w:rPr>
          <w:rFonts w:ascii="Times New Roman" w:eastAsia="Andale Sans UI" w:hAnsi="Times New Roman"/>
          <w:kern w:val="1"/>
          <w:sz w:val="24"/>
          <w:szCs w:val="24"/>
          <w:lang w:eastAsia="tr-TR"/>
        </w:rPr>
        <w:t>Söz konusu internet sitesinde tüketicileri yanıltıcı sağlık beyanlarına yer verilerek, gıda takviyelerinin insan metabolizmasına etki eden tıbbi bir ürün olduğu izleniminin oluşturulduğu, endikasyon belirten ifadeler kullanılarak gıda takviyesi niteliğindeki ürünün tedavi edici, tedaviye yardımcı olucu ve ya ilaç yerine kullanılabileceği ifade edilerek</w:t>
      </w:r>
      <w:r w:rsidRPr="00A60DD0">
        <w:rPr>
          <w:rFonts w:ascii="Times New Roman" w:eastAsia="Andale Sans UI" w:hAnsi="Times New Roman"/>
          <w:b/>
          <w:bCs/>
          <w:color w:val="000000"/>
          <w:kern w:val="1"/>
          <w:sz w:val="24"/>
          <w:szCs w:val="24"/>
          <w:lang w:eastAsia="tr-TR"/>
        </w:rPr>
        <w:t xml:space="preserve"> </w:t>
      </w:r>
      <w:r w:rsidRPr="00A60DD0">
        <w:rPr>
          <w:rFonts w:ascii="Times New Roman" w:eastAsia="Andale Sans UI" w:hAnsi="Times New Roman"/>
          <w:kern w:val="1"/>
          <w:sz w:val="24"/>
          <w:szCs w:val="24"/>
          <w:lang w:eastAsia="tr-TR"/>
        </w:rPr>
        <w:t xml:space="preserve">tıp </w:t>
      </w:r>
      <w:proofErr w:type="gramStart"/>
      <w:r w:rsidRPr="00A60DD0">
        <w:rPr>
          <w:rFonts w:ascii="Times New Roman" w:eastAsia="Andale Sans UI" w:hAnsi="Times New Roman"/>
          <w:kern w:val="1"/>
          <w:sz w:val="24"/>
          <w:szCs w:val="24"/>
          <w:lang w:eastAsia="tr-TR"/>
        </w:rPr>
        <w:t>literatüründe</w:t>
      </w:r>
      <w:proofErr w:type="gramEnd"/>
      <w:r w:rsidRPr="00A60DD0">
        <w:rPr>
          <w:rFonts w:ascii="Times New Roman" w:eastAsia="Andale Sans UI" w:hAnsi="Times New Roman"/>
          <w:kern w:val="1"/>
          <w:sz w:val="24"/>
          <w:szCs w:val="24"/>
          <w:lang w:eastAsia="tr-TR"/>
        </w:rPr>
        <w:t xml:space="preserve"> hastalık olarak kabul edilen ve hekim kontrolünde tedavi edilmesi gereken</w:t>
      </w:r>
      <w:r w:rsidRPr="00A60DD0">
        <w:rPr>
          <w:rFonts w:ascii="Times New Roman" w:eastAsia="Andale Sans UI" w:hAnsi="Times New Roman"/>
          <w:i/>
          <w:iCs/>
          <w:kern w:val="1"/>
          <w:sz w:val="24"/>
          <w:szCs w:val="24"/>
          <w:lang w:eastAsia="tr-TR"/>
        </w:rPr>
        <w:t xml:space="preserve"> </w:t>
      </w:r>
      <w:r w:rsidRPr="00A60DD0">
        <w:rPr>
          <w:rFonts w:ascii="Times New Roman" w:eastAsia="Andale Sans UI" w:hAnsi="Times New Roman"/>
          <w:kern w:val="1"/>
          <w:sz w:val="24"/>
          <w:szCs w:val="24"/>
          <w:lang w:eastAsia="tr-TR"/>
        </w:rPr>
        <w:t>rahatsızlıkların anılan ürünler ile tedavi edilebileceği izlenimi oluşturulduğu ve söz konusu</w:t>
      </w:r>
      <w:r w:rsidRPr="00A60DD0">
        <w:rPr>
          <w:rFonts w:ascii="Times New Roman" w:eastAsia="Andale Sans UI" w:hAnsi="Times New Roman"/>
          <w:i/>
          <w:iCs/>
          <w:kern w:val="1"/>
          <w:sz w:val="24"/>
          <w:szCs w:val="24"/>
          <w:lang w:eastAsia="tr-TR"/>
        </w:rPr>
        <w:t xml:space="preserve"> </w:t>
      </w:r>
      <w:r w:rsidRPr="00A60DD0">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A60DD0">
        <w:rPr>
          <w:rFonts w:ascii="Times New Roman" w:eastAsia="Andale Sans UI" w:hAnsi="Times New Roman"/>
          <w:i/>
          <w:iCs/>
          <w:kern w:val="1"/>
          <w:sz w:val="24"/>
          <w:szCs w:val="24"/>
          <w:lang w:eastAsia="tr-TR"/>
        </w:rPr>
        <w:t xml:space="preserve"> </w:t>
      </w:r>
      <w:r w:rsidRPr="00A60DD0">
        <w:rPr>
          <w:rFonts w:ascii="Times New Roman" w:eastAsia="Andale Sans UI" w:hAnsi="Times New Roman"/>
          <w:kern w:val="1"/>
          <w:sz w:val="24"/>
          <w:szCs w:val="24"/>
          <w:lang w:eastAsia="tr-TR"/>
        </w:rPr>
        <w:t xml:space="preserve">kanıtlayabilir nitelikte ise, bu durumda </w:t>
      </w:r>
      <w:r w:rsidRPr="00A60DD0">
        <w:rPr>
          <w:rFonts w:ascii="Times New Roman" w:eastAsia="Andale Sans UI" w:hAnsi="Times New Roman"/>
          <w:b/>
          <w:kern w:val="1"/>
          <w:sz w:val="24"/>
          <w:szCs w:val="24"/>
          <w:lang w:eastAsia="tr-TR"/>
        </w:rPr>
        <w:t>“gıda takviyesi”</w:t>
      </w:r>
      <w:r w:rsidRPr="00A60DD0">
        <w:rPr>
          <w:rFonts w:ascii="Times New Roman" w:eastAsia="Andale Sans UI" w:hAnsi="Times New Roman"/>
          <w:kern w:val="1"/>
          <w:sz w:val="24"/>
          <w:szCs w:val="24"/>
          <w:lang w:eastAsia="tr-TR"/>
        </w:rPr>
        <w:t xml:space="preserve"> kapsamında değil, </w:t>
      </w:r>
      <w:r w:rsidRPr="00A60DD0">
        <w:rPr>
          <w:rFonts w:ascii="Times New Roman" w:eastAsia="Andale Sans UI" w:hAnsi="Times New Roman"/>
          <w:b/>
          <w:kern w:val="1"/>
          <w:sz w:val="24"/>
          <w:szCs w:val="24"/>
          <w:lang w:eastAsia="tr-TR"/>
        </w:rPr>
        <w:t>“beşeri tıbbi ürün”</w:t>
      </w:r>
      <w:r w:rsidRPr="00A60DD0">
        <w:rPr>
          <w:rFonts w:ascii="Times New Roman" w:eastAsia="Andale Sans UI" w:hAnsi="Times New Roman"/>
          <w:kern w:val="1"/>
          <w:sz w:val="24"/>
          <w:szCs w:val="24"/>
          <w:lang w:eastAsia="tr-TR"/>
        </w:rPr>
        <w:t xml:space="preserve"> veya </w:t>
      </w:r>
      <w:r w:rsidRPr="00A60DD0">
        <w:rPr>
          <w:rFonts w:ascii="Times New Roman" w:eastAsia="Andale Sans UI" w:hAnsi="Times New Roman"/>
          <w:b/>
          <w:kern w:val="1"/>
          <w:sz w:val="24"/>
          <w:szCs w:val="24"/>
          <w:lang w:eastAsia="tr-TR"/>
        </w:rPr>
        <w:t>“ilaç”</w:t>
      </w:r>
      <w:r w:rsidRPr="00A60DD0">
        <w:rPr>
          <w:rFonts w:ascii="Times New Roman" w:eastAsia="Andale Sans UI" w:hAnsi="Times New Roman"/>
          <w:i/>
          <w:iCs/>
          <w:kern w:val="1"/>
          <w:sz w:val="24"/>
          <w:szCs w:val="24"/>
          <w:lang w:eastAsia="tr-TR"/>
        </w:rPr>
        <w:t xml:space="preserve"> </w:t>
      </w:r>
      <w:r w:rsidRPr="00A60DD0">
        <w:rPr>
          <w:rFonts w:ascii="Times New Roman" w:eastAsia="Andale Sans UI" w:hAnsi="Times New Roman"/>
          <w:kern w:val="1"/>
          <w:sz w:val="24"/>
          <w:szCs w:val="24"/>
          <w:lang w:eastAsia="tr-TR"/>
        </w:rPr>
        <w:t>kapsamında ruhsatlandırılması gerektiği, “beşeri tıbbi ürün” veya “ilaç” kapsamında değerlendirilmesi</w:t>
      </w:r>
      <w:r w:rsidRPr="00A60DD0">
        <w:rPr>
          <w:rFonts w:ascii="Times New Roman" w:eastAsia="Andale Sans UI" w:hAnsi="Times New Roman"/>
          <w:i/>
          <w:iCs/>
          <w:kern w:val="1"/>
          <w:sz w:val="24"/>
          <w:szCs w:val="24"/>
          <w:lang w:eastAsia="tr-TR"/>
        </w:rPr>
        <w:t xml:space="preserve"> </w:t>
      </w:r>
      <w:r w:rsidRPr="00A60DD0">
        <w:rPr>
          <w:rFonts w:ascii="Times New Roman" w:eastAsia="Andale Sans UI" w:hAnsi="Times New Roman"/>
          <w:kern w:val="1"/>
          <w:sz w:val="24"/>
          <w:szCs w:val="24"/>
          <w:lang w:eastAsia="tr-TR"/>
        </w:rPr>
        <w:t>gereken ürünlerin reklamının yapılmasının ise mevzuata uygun olmadığı, ayrıca Türk Gıda Kodeksi Takviye Edici Gıdalar Tebliği gereğince, 0-4 yaş arası bebek ve çocuklara yönelik olarak gıda takviyesi tanıtımlarının yapılamayacağı,</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Dolayısıyla, söz konusu reklamların;</w:t>
      </w:r>
    </w:p>
    <w:p w:rsidR="000B260C" w:rsidRPr="00A60DD0" w:rsidRDefault="000B260C" w:rsidP="000B260C">
      <w:pPr>
        <w:widowControl w:val="0"/>
        <w:suppressAutoHyphens/>
        <w:spacing w:after="0" w:line="240" w:lineRule="auto"/>
        <w:jc w:val="both"/>
        <w:rPr>
          <w:rFonts w:ascii="Times New Roman" w:eastAsia="Times New Roman"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kern w:val="1"/>
          <w:sz w:val="24"/>
          <w:szCs w:val="24"/>
          <w:lang w:eastAsia="tr-TR"/>
        </w:rPr>
      </w:pPr>
      <w:r w:rsidRPr="00A60DD0">
        <w:rPr>
          <w:rFonts w:ascii="Times New Roman" w:eastAsia="Times New Roman" w:hAnsi="Times New Roman"/>
          <w:kern w:val="1"/>
          <w:sz w:val="24"/>
          <w:szCs w:val="24"/>
          <w:lang w:eastAsia="tr-TR"/>
        </w:rPr>
        <w:t>- Sağlık Beyanı ile Satışa Sunulan Ürünlerin Sağlık Beyanları Hakkında Yönetmeliğin 5/a, 5/b, 5/c, 5/ç ve 5/d maddeleri;</w:t>
      </w:r>
    </w:p>
    <w:p w:rsidR="000B260C" w:rsidRPr="00A60DD0" w:rsidRDefault="000B260C" w:rsidP="000B260C">
      <w:pPr>
        <w:widowControl w:val="0"/>
        <w:tabs>
          <w:tab w:val="left" w:pos="2400"/>
          <w:tab w:val="left" w:pos="3192"/>
          <w:tab w:val="right" w:pos="9070"/>
        </w:tabs>
        <w:suppressAutoHyphens/>
        <w:spacing w:after="0" w:line="240" w:lineRule="auto"/>
        <w:ind w:right="24"/>
        <w:jc w:val="both"/>
        <w:rPr>
          <w:rFonts w:ascii="Times New Roman" w:eastAsia="Times New Roman"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- 5996 sayılı Veteriner Hizmetleri, Bitki Sağlığı, Gıda ve Yem Kanunu’nun 24. maddesinin 3. bendi;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2"/>
          <w:sz w:val="24"/>
          <w:szCs w:val="24"/>
          <w:lang w:eastAsia="tr-TR"/>
        </w:rPr>
        <w:t xml:space="preserve"> </w:t>
      </w:r>
      <w:r w:rsidRPr="00A60DD0">
        <w:rPr>
          <w:rFonts w:ascii="Times New Roman" w:eastAsia="Andale Sans UI" w:hAnsi="Times New Roman"/>
          <w:kern w:val="1"/>
          <w:sz w:val="24"/>
          <w:szCs w:val="24"/>
          <w:lang w:eastAsia="tr-TR"/>
        </w:rPr>
        <w:t>- Türk Gıda Kodeksi Etiketleme Yönetmeliği’nin 6/1, 6/3, 6/4, 8/1, 15/1, 40/1, 42/1 ve 42/2 inci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spacing w:val="-1"/>
          <w:kern w:val="2"/>
          <w:sz w:val="24"/>
          <w:szCs w:val="24"/>
          <w:lang w:eastAsia="tr-TR"/>
        </w:rPr>
        <w:t xml:space="preserve">- </w:t>
      </w:r>
      <w:r w:rsidRPr="00A60DD0">
        <w:rPr>
          <w:rFonts w:ascii="Times New Roman" w:eastAsia="Andale Sans UI" w:hAnsi="Times New Roman"/>
          <w:kern w:val="1"/>
          <w:sz w:val="24"/>
          <w:szCs w:val="24"/>
          <w:lang w:eastAsia="tr-TR"/>
        </w:rPr>
        <w:t>Türk Gıda Kodeksi Takviye Edici Gıdalar Tebliği’nin 13/ğ maddesi</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60DD0">
        <w:rPr>
          <w:rFonts w:ascii="Times New Roman" w:eastAsia="Andale Sans UI" w:hAnsi="Times New Roman"/>
          <w:spacing w:val="-1"/>
          <w:kern w:val="2"/>
          <w:sz w:val="24"/>
          <w:szCs w:val="24"/>
          <w:lang w:eastAsia="tr-TR"/>
        </w:rPr>
        <w:t>- Ticari Reklam ve Haksız Ticari Uygulamalar Yönetmeliği’nin 5/b, 7/1, 7/2, 7/3, 7/4, 7/5-a, 9/1, 9/2, 9/3 ve 9/4 nci maddeleri;</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- 6502 sayılı Tüketicinin Korunması Hakkında Kanunun 61 inci maddesi</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A60DD0">
        <w:rPr>
          <w:rFonts w:ascii="Times New Roman" w:eastAsia="Andale Sans UI" w:hAnsi="Times New Roman"/>
          <w:kern w:val="2"/>
          <w:sz w:val="24"/>
          <w:szCs w:val="24"/>
          <w:lang w:eastAsia="tr-TR"/>
        </w:rPr>
        <w:t>hükümlerine</w:t>
      </w:r>
      <w:proofErr w:type="gramEnd"/>
      <w:r w:rsidRPr="00A60DD0">
        <w:rPr>
          <w:rFonts w:ascii="Times New Roman" w:eastAsia="Andale Sans UI" w:hAnsi="Times New Roman"/>
          <w:kern w:val="2"/>
          <w:sz w:val="24"/>
          <w:szCs w:val="24"/>
          <w:lang w:eastAsia="tr-TR"/>
        </w:rPr>
        <w:t xml:space="preserve"> aykırı olduğuna</w:t>
      </w:r>
      <w:r w:rsidRPr="00A60DD0">
        <w:rPr>
          <w:rFonts w:ascii="Times New Roman" w:eastAsia="Andale Sans UI" w:hAnsi="Times New Roman"/>
          <w:b/>
          <w:kern w:val="3"/>
          <w:sz w:val="24"/>
          <w:szCs w:val="24"/>
          <w:lang w:eastAsia="zh-CN" w:bidi="hi-IN"/>
        </w:rPr>
        <w:t>,</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r w:rsidRPr="00A60DD0">
        <w:rPr>
          <w:rFonts w:ascii="Times New Roman" w:eastAsia="Andale Sans UI" w:hAnsi="Times New Roman"/>
          <w:kern w:val="2"/>
          <w:sz w:val="24"/>
          <w:szCs w:val="24"/>
          <w:lang w:eastAsia="tr-TR"/>
        </w:rPr>
        <w:t xml:space="preserve">Buna göre, </w:t>
      </w:r>
      <w:r>
        <w:rPr>
          <w:rFonts w:ascii="Times New Roman" w:eastAsia="Andale Sans UI" w:hAnsi="Times New Roman"/>
          <w:kern w:val="1"/>
          <w:sz w:val="24"/>
          <w:szCs w:val="24"/>
          <w:lang w:eastAsia="tr-TR"/>
        </w:rPr>
        <w:t>reklam veren</w:t>
      </w:r>
      <w:r w:rsidRPr="00A60DD0">
        <w:rPr>
          <w:rFonts w:ascii="Times New Roman" w:eastAsia="Andale Sans UI" w:hAnsi="Times New Roman"/>
          <w:b/>
          <w:bCs/>
          <w:kern w:val="2"/>
          <w:sz w:val="24"/>
          <w:szCs w:val="24"/>
          <w:lang w:eastAsia="tr-TR"/>
        </w:rPr>
        <w:t xml:space="preserve"> </w:t>
      </w:r>
      <w:r w:rsidRPr="00A60DD0">
        <w:rPr>
          <w:rFonts w:ascii="Times New Roman" w:eastAsia="Times New Roman" w:hAnsi="Times New Roman"/>
          <w:b/>
          <w:kern w:val="1"/>
          <w:sz w:val="24"/>
          <w:szCs w:val="24"/>
          <w:lang w:eastAsia="tr-TR"/>
        </w:rPr>
        <w:t xml:space="preserve">Vefa İlaç Sanayi ve Ticaret Ltd. Şti. </w:t>
      </w:r>
      <w:r w:rsidRPr="00A60DD0">
        <w:rPr>
          <w:rFonts w:ascii="Times New Roman" w:eastAsia="Andale Sans UI" w:hAnsi="Times New Roman"/>
          <w:kern w:val="2"/>
          <w:sz w:val="24"/>
          <w:szCs w:val="24"/>
          <w:lang w:eastAsia="tr-TR"/>
        </w:rPr>
        <w:t>hakkında, 6502 sa</w:t>
      </w:r>
      <w:r>
        <w:rPr>
          <w:rFonts w:ascii="Times New Roman" w:eastAsia="Andale Sans UI" w:hAnsi="Times New Roman"/>
          <w:kern w:val="2"/>
          <w:sz w:val="24"/>
          <w:szCs w:val="24"/>
          <w:lang w:eastAsia="tr-TR"/>
        </w:rPr>
        <w:t xml:space="preserve">yılı Kanun’un 63 üncü ve 77/12 </w:t>
      </w:r>
      <w:r w:rsidRPr="00A60DD0">
        <w:rPr>
          <w:rFonts w:ascii="Times New Roman" w:eastAsia="Andale Sans UI" w:hAnsi="Times New Roman"/>
          <w:kern w:val="2"/>
          <w:sz w:val="24"/>
          <w:szCs w:val="24"/>
          <w:lang w:eastAsia="tr-TR"/>
        </w:rPr>
        <w:t xml:space="preserve">nci maddeleri </w:t>
      </w:r>
      <w:r w:rsidRPr="00A60DD0">
        <w:rPr>
          <w:rFonts w:ascii="Times New Roman" w:eastAsia="Times New Roman" w:hAnsi="Times New Roman"/>
          <w:kern w:val="1"/>
          <w:sz w:val="24"/>
          <w:szCs w:val="24"/>
          <w:lang w:eastAsia="tr-TR"/>
        </w:rPr>
        <w:t>uyarınca</w:t>
      </w:r>
      <w:r w:rsidRPr="00A60DD0">
        <w:rPr>
          <w:rFonts w:ascii="Times New Roman" w:eastAsia="Andale Sans UI" w:hAnsi="Times New Roman"/>
          <w:b/>
          <w:kern w:val="1"/>
          <w:sz w:val="24"/>
          <w:szCs w:val="24"/>
          <w:lang w:eastAsia="tr-TR"/>
        </w:rPr>
        <w:t xml:space="preserve"> anılan reklamları durdurma cezası </w:t>
      </w:r>
      <w:r w:rsidRPr="00A60DD0">
        <w:rPr>
          <w:rFonts w:ascii="Times New Roman" w:eastAsia="Andale Sans UI" w:hAnsi="Times New Roman"/>
          <w:kern w:val="1"/>
          <w:sz w:val="24"/>
          <w:szCs w:val="24"/>
          <w:lang w:eastAsia="tr-TR"/>
        </w:rPr>
        <w:t>verilmesine 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71)</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Dosya No: 2013/1322</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Tatlıses Gıda Sanayi ve Ticaret A.Ş.</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w:t>
      </w:r>
      <w:r w:rsidRPr="00A60DD0">
        <w:rPr>
          <w:rFonts w:ascii="Times New Roman" w:eastAsia="Andale Sans UI" w:hAnsi="Times New Roman"/>
          <w:kern w:val="1"/>
          <w:sz w:val="24"/>
          <w:szCs w:val="24"/>
          <w:lang w:eastAsia="tr-TR"/>
        </w:rPr>
        <w:t xml:space="preserve"> Firmanın sahibi olduğu kamuoyunca bilinen İbrahim Tatlıses’in </w:t>
      </w:r>
      <w:r w:rsidRPr="00A504F3">
        <w:rPr>
          <w:rFonts w:ascii="Times New Roman" w:eastAsia="Andale Sans UI" w:hAnsi="Times New Roman"/>
          <w:b/>
          <w:i/>
          <w:kern w:val="1"/>
          <w:sz w:val="24"/>
          <w:szCs w:val="24"/>
          <w:lang w:eastAsia="tr-TR"/>
        </w:rPr>
        <w:t>“imparatoribo”</w:t>
      </w:r>
      <w:r w:rsidRPr="00A60DD0">
        <w:rPr>
          <w:rFonts w:ascii="Times New Roman" w:eastAsia="Andale Sans UI" w:hAnsi="Times New Roman"/>
          <w:kern w:val="1"/>
          <w:sz w:val="24"/>
          <w:szCs w:val="24"/>
          <w:lang w:eastAsia="tr-TR"/>
        </w:rPr>
        <w:t xml:space="preserve"> adlı twitter hesabı ile firmaya ait </w:t>
      </w:r>
      <w:r w:rsidRPr="00A504F3">
        <w:rPr>
          <w:rFonts w:ascii="Times New Roman" w:eastAsia="Andale Sans UI" w:hAnsi="Times New Roman"/>
          <w:b/>
          <w:i/>
          <w:kern w:val="1"/>
          <w:sz w:val="24"/>
          <w:szCs w:val="24"/>
          <w:lang w:eastAsia="tr-TR"/>
        </w:rPr>
        <w:t>“Tatlisescigkoft”</w:t>
      </w:r>
      <w:r w:rsidRPr="00A60DD0">
        <w:rPr>
          <w:rFonts w:ascii="Times New Roman" w:eastAsia="Andale Sans UI" w:hAnsi="Times New Roman"/>
          <w:kern w:val="1"/>
          <w:sz w:val="24"/>
          <w:szCs w:val="24"/>
          <w:lang w:eastAsia="tr-TR"/>
        </w:rPr>
        <w:t xml:space="preserve"> adlı twitter hesaplarının </w:t>
      </w:r>
      <w:hyperlink r:id="rId133" w:history="1">
        <w:r w:rsidRPr="00A60DD0">
          <w:rPr>
            <w:rFonts w:ascii="Times New Roman" w:eastAsia="Andale Sans UI" w:hAnsi="Times New Roman"/>
            <w:color w:val="0000FF" w:themeColor="hyperlink"/>
            <w:kern w:val="1"/>
            <w:sz w:val="24"/>
            <w:szCs w:val="24"/>
            <w:u w:val="single"/>
            <w:lang w:eastAsia="tr-TR"/>
          </w:rPr>
          <w:t>www.twitter.com</w:t>
        </w:r>
      </w:hyperlink>
      <w:r w:rsidRPr="00A60DD0">
        <w:rPr>
          <w:rFonts w:ascii="Times New Roman" w:eastAsia="Andale Sans UI" w:hAnsi="Times New Roman"/>
          <w:kern w:val="1"/>
          <w:sz w:val="24"/>
          <w:szCs w:val="24"/>
          <w:lang w:eastAsia="tr-TR"/>
        </w:rPr>
        <w:t xml:space="preserve"> adresli internet sitesinde yaptıkları reklam ve tanıtımlar.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20.01.2015</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İnternet</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tabs>
          <w:tab w:val="left" w:pos="284"/>
        </w:tabs>
        <w:spacing w:after="0" w:line="240" w:lineRule="auto"/>
        <w:jc w:val="both"/>
        <w:rPr>
          <w:rFonts w:ascii="Times New Roman" w:eastAsia="Times New Roman" w:hAnsi="Times New Roman"/>
          <w:i/>
          <w:kern w:val="1"/>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hAnsi="Times New Roman"/>
          <w:sz w:val="24"/>
          <w:szCs w:val="24"/>
        </w:rPr>
        <w:t>Firmanızın sahibi olduğu kamuoyu tarafından bilinen İbrahim Tatlıses isimli sanatçıya ait olan</w:t>
      </w:r>
      <w:r w:rsidRPr="00A60DD0">
        <w:rPr>
          <w:rFonts w:ascii="Times New Roman" w:eastAsia="Times New Roman" w:hAnsi="Times New Roman"/>
          <w:i/>
          <w:kern w:val="1"/>
          <w:sz w:val="24"/>
          <w:szCs w:val="24"/>
          <w:lang w:eastAsia="tr-TR"/>
        </w:rPr>
        <w:t xml:space="preserve"> </w:t>
      </w:r>
      <w:r w:rsidRPr="00A60DD0">
        <w:rPr>
          <w:rFonts w:ascii="Times New Roman" w:hAnsi="Times New Roman"/>
          <w:sz w:val="24"/>
          <w:szCs w:val="24"/>
        </w:rPr>
        <w:t xml:space="preserve">@imparatoribo kullanıcı isimli Twitter hesabı tarafından 06.09.2013 tarihinde ; </w:t>
      </w:r>
      <w:r w:rsidRPr="00A60DD0">
        <w:rPr>
          <w:rFonts w:ascii="Times New Roman" w:hAnsi="Times New Roman"/>
          <w:i/>
          <w:iCs/>
          <w:sz w:val="24"/>
          <w:szCs w:val="24"/>
        </w:rPr>
        <w:t>“ Tabii ki katkısız olan Tatlıses çiğköfte ye katkı maddesi olmayan çiğköfte Tatlıses çiğköfte. Sen çiğköfte ye çiğköfte de kanseri</w:t>
      </w:r>
      <w:r w:rsidRPr="00A60DD0">
        <w:rPr>
          <w:rFonts w:ascii="Times New Roman" w:eastAsia="Times New Roman" w:hAnsi="Times New Roman"/>
          <w:i/>
          <w:kern w:val="1"/>
          <w:sz w:val="24"/>
          <w:szCs w:val="24"/>
          <w:lang w:eastAsia="tr-TR"/>
        </w:rPr>
        <w:t xml:space="preserve"> </w:t>
      </w:r>
      <w:r w:rsidRPr="00A60DD0">
        <w:rPr>
          <w:rFonts w:ascii="Times New Roman" w:hAnsi="Times New Roman"/>
          <w:i/>
          <w:iCs/>
          <w:sz w:val="24"/>
          <w:szCs w:val="24"/>
        </w:rPr>
        <w:t>yensin</w:t>
      </w:r>
      <w:proofErr w:type="gramStart"/>
      <w:r w:rsidRPr="00A60DD0">
        <w:rPr>
          <w:rFonts w:ascii="Times New Roman" w:hAnsi="Times New Roman"/>
          <w:i/>
          <w:iCs/>
          <w:sz w:val="24"/>
          <w:szCs w:val="24"/>
        </w:rPr>
        <w:t>...!</w:t>
      </w:r>
      <w:proofErr w:type="gramEnd"/>
      <w:r w:rsidRPr="00A60DD0">
        <w:rPr>
          <w:rFonts w:ascii="Times New Roman" w:hAnsi="Times New Roman"/>
          <w:i/>
          <w:iCs/>
          <w:sz w:val="24"/>
          <w:szCs w:val="24"/>
        </w:rPr>
        <w:t xml:space="preserve"> Ceviz var, issot var, limon var, domates var, zeytinyağı var, kanserin düşmanı bulgur var, var</w:t>
      </w:r>
      <w:r w:rsidRPr="00A60DD0">
        <w:rPr>
          <w:rFonts w:ascii="Times New Roman" w:eastAsia="Times New Roman" w:hAnsi="Times New Roman"/>
          <w:i/>
          <w:kern w:val="1"/>
          <w:sz w:val="24"/>
          <w:szCs w:val="24"/>
          <w:lang w:eastAsia="tr-TR"/>
        </w:rPr>
        <w:t xml:space="preserve"> </w:t>
      </w:r>
      <w:r w:rsidRPr="00A60DD0">
        <w:rPr>
          <w:rFonts w:ascii="Times New Roman" w:hAnsi="Times New Roman"/>
          <w:i/>
          <w:iCs/>
          <w:sz w:val="24"/>
          <w:szCs w:val="24"/>
        </w:rPr>
        <w:t>da var. (…) Hem de katkısız bizimdir diye demiyorum hepsinde katkı var bizde yok!</w:t>
      </w:r>
      <w:r w:rsidRPr="00A60DD0">
        <w:rPr>
          <w:rFonts w:ascii="Times New Roman" w:hAnsi="Times New Roman"/>
          <w:sz w:val="24"/>
          <w:szCs w:val="24"/>
        </w:rPr>
        <w:t xml:space="preserve">” </w:t>
      </w:r>
      <w:r w:rsidRPr="00A60DD0">
        <w:rPr>
          <w:rFonts w:ascii="Times New Roman" w:eastAsia="Times New Roman" w:hAnsi="Times New Roman"/>
          <w:sz w:val="24"/>
          <w:szCs w:val="24"/>
          <w:lang w:eastAsia="tr-TR"/>
        </w:rPr>
        <w:t>şeklinde ifadelere yer verildiği tespit edilmiştir.</w:t>
      </w:r>
    </w:p>
    <w:p w:rsidR="000B260C" w:rsidRPr="00A60DD0" w:rsidRDefault="000B260C" w:rsidP="000B260C">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tabs>
          <w:tab w:val="left" w:pos="993"/>
        </w:tabs>
        <w:spacing w:after="0" w:line="240" w:lineRule="auto"/>
        <w:jc w:val="both"/>
        <w:rPr>
          <w:rFonts w:ascii="Times New Roman" w:eastAsia="Times New Roman" w:hAnsi="Times New Roman"/>
          <w:sz w:val="24"/>
          <w:szCs w:val="24"/>
          <w:lang w:val="x-none" w:eastAsia="tr-TR"/>
        </w:rPr>
      </w:pPr>
      <w:r w:rsidRPr="00A60DD0">
        <w:rPr>
          <w:rFonts w:ascii="Times New Roman" w:eastAsia="Times New Roman" w:hAnsi="Times New Roman"/>
          <w:b/>
          <w:sz w:val="24"/>
          <w:szCs w:val="24"/>
          <w:lang w:val="x-none" w:eastAsia="x-none"/>
        </w:rPr>
        <w:t xml:space="preserve">Değerlendirme/Karar: </w:t>
      </w:r>
      <w:r w:rsidRPr="00A60DD0">
        <w:rPr>
          <w:rFonts w:ascii="Times New Roman" w:eastAsia="Times New Roman" w:hAnsi="Times New Roman"/>
          <w:sz w:val="24"/>
          <w:szCs w:val="24"/>
          <w:lang w:val="x-none" w:eastAsia="x-none"/>
        </w:rPr>
        <w:t>Söz konusu internet sitesinde endikasyon belirten ifadeler kullanılarak tüketicileri yanıltıcı sağlık beyanlarına yer verildiği, gıda ürününün insan metabolizmasına etki eden tıbbi bir ürün olduğu izleniminin oluşturulduğu,</w:t>
      </w:r>
      <w:r w:rsidRPr="00A60DD0">
        <w:rPr>
          <w:rFonts w:ascii="Times New Roman" w:eastAsia="Times New Roman" w:hAnsi="Times New Roman"/>
          <w:b/>
          <w:bCs/>
          <w:color w:val="000000"/>
          <w:sz w:val="24"/>
          <w:szCs w:val="24"/>
          <w:lang w:val="x-none" w:eastAsia="x-none"/>
        </w:rPr>
        <w:t xml:space="preserve"> </w:t>
      </w:r>
      <w:r w:rsidRPr="00A60DD0">
        <w:rPr>
          <w:rFonts w:ascii="Times New Roman" w:eastAsia="Times New Roman" w:hAnsi="Times New Roman"/>
          <w:sz w:val="24"/>
          <w:szCs w:val="24"/>
          <w:lang w:val="x-none" w:eastAsia="x-none"/>
        </w:rPr>
        <w:t>tıp literatüründe hastalık olarak kabul edilen ve hekim kontrolünde tedavi edilmesi gereken</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rahatsızlıkların anılan ürünler ile tedavi edilebileceği izlenimi oluşturulduğu ve söz konusu</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kanıtlayabilir nitelikte ise, bu durumda “gıda takviyesi” kapsamında değil, “beşeri tıbbi ürün” veya “ilaç”</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kapsamında ruhsatlandırılması gerektiği, “beşeri tıbbi ürün” veya “ilaç” kapsamında değerlendirilmesi</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 xml:space="preserve">gereken ürünlerin reklamının yapılmasının ise </w:t>
      </w:r>
      <w:r w:rsidRPr="00A60DD0">
        <w:rPr>
          <w:rFonts w:ascii="Times New Roman" w:eastAsia="Times New Roman" w:hAnsi="Times New Roman"/>
          <w:sz w:val="24"/>
          <w:szCs w:val="24"/>
          <w:lang w:eastAsia="x-none"/>
        </w:rPr>
        <w:t>mevzuat gereği yasak olduğu</w:t>
      </w:r>
      <w:r w:rsidRPr="00A60DD0">
        <w:rPr>
          <w:rFonts w:ascii="Times New Roman" w:eastAsia="Times New Roman" w:hAnsi="Times New Roman"/>
          <w:sz w:val="24"/>
          <w:szCs w:val="24"/>
          <w:lang w:val="x-none" w:eastAsia="x-none"/>
        </w:rPr>
        <w:t xml:space="preserve">, </w:t>
      </w:r>
      <w:r w:rsidRPr="00A60DD0">
        <w:rPr>
          <w:rFonts w:ascii="Times New Roman" w:eastAsia="Times New Roman" w:hAnsi="Times New Roman"/>
          <w:sz w:val="24"/>
          <w:szCs w:val="24"/>
          <w:lang w:eastAsia="x-none"/>
        </w:rPr>
        <w:t xml:space="preserve">dolayısıyla </w:t>
      </w:r>
      <w:r w:rsidRPr="00A60DD0">
        <w:rPr>
          <w:rFonts w:ascii="Times New Roman" w:eastAsia="Times New Roman" w:hAnsi="Times New Roman"/>
          <w:sz w:val="24"/>
          <w:szCs w:val="24"/>
          <w:lang w:val="x-none" w:eastAsia="tr-TR"/>
        </w:rPr>
        <w:t>her koşulda mevzuata aykırılık teşkil eden bu tanıtımların,</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Sağlık Beyanı ile satışa Sunulan Ürünlerin Sağlık Beyanları Hakkında Yönetmeliğin 5/a, 5/b, 5/c ve 5/ç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- 5996 sayılı Veteriner Hizmetleri, Bitki Sağlığı, Gıda ve Yem Kanunu’nun 24 üncü maddesinin 3 üncü bendi;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Türk Gıda Kodeksi Etiketleme Yönetmeliği’nin 6/1, 6/3, 6/4, 42/1, 42/2,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60DD0">
        <w:rPr>
          <w:rFonts w:ascii="Times New Roman" w:eastAsia="Andale Sans UI" w:hAnsi="Times New Roman"/>
          <w:kern w:val="1"/>
          <w:sz w:val="24"/>
          <w:szCs w:val="24"/>
          <w:lang w:eastAsia="tr-TR"/>
        </w:rPr>
        <w:t xml:space="preserve">- Reklamın yayınlandığı tarihte yürürlükte bulunan, mülga </w:t>
      </w:r>
      <w:r w:rsidRPr="00A60DD0">
        <w:rPr>
          <w:rFonts w:ascii="Times New Roman" w:hAnsi="Times New Roman"/>
          <w:bCs/>
          <w:sz w:val="24"/>
          <w:szCs w:val="24"/>
        </w:rPr>
        <w:t>Ticari Reklam ve İlanlara İlişkin İlkeler ve Uygulama Esaslarına Dair Yönetmeliğin</w:t>
      </w:r>
      <w:r w:rsidRPr="00A60DD0">
        <w:rPr>
          <w:rFonts w:ascii="Times New Roman" w:hAnsi="Times New Roman"/>
          <w:sz w:val="24"/>
          <w:szCs w:val="24"/>
        </w:rPr>
        <w:t>,</w:t>
      </w:r>
      <w:r w:rsidRPr="00A60DD0">
        <w:rPr>
          <w:rFonts w:ascii="Times New Roman" w:eastAsia="Andale Sans UI" w:hAnsi="Times New Roman"/>
          <w:spacing w:val="-1"/>
          <w:kern w:val="2"/>
          <w:sz w:val="24"/>
          <w:szCs w:val="24"/>
          <w:lang w:eastAsia="tr-TR"/>
        </w:rPr>
        <w:t xml:space="preserve"> 5/a, 5/b, 5/e, 7/a, 7/c, 7/3, 13, 14 ve 17 nci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autoSpaceDE w:val="0"/>
        <w:autoSpaceDN w:val="0"/>
        <w:adjustRightInd w:val="0"/>
        <w:spacing w:after="0" w:line="240" w:lineRule="auto"/>
        <w:rPr>
          <w:rFonts w:ascii="Times New Roman" w:hAnsi="Times New Roman"/>
          <w:bCs/>
          <w:sz w:val="24"/>
          <w:szCs w:val="24"/>
        </w:rPr>
      </w:pPr>
      <w:r w:rsidRPr="00A60DD0">
        <w:rPr>
          <w:rFonts w:ascii="Times New Roman" w:eastAsia="Andale Sans UI" w:hAnsi="Times New Roman"/>
          <w:kern w:val="1"/>
          <w:sz w:val="24"/>
          <w:szCs w:val="24"/>
          <w:lang w:eastAsia="tr-TR"/>
        </w:rPr>
        <w:t>-</w:t>
      </w:r>
      <w:r w:rsidRPr="00A60DD0">
        <w:rPr>
          <w:rFonts w:ascii="Times New Roman" w:eastAsia="Andale Sans UI" w:hAnsi="Times New Roman"/>
          <w:bCs/>
          <w:kern w:val="1"/>
          <w:sz w:val="24"/>
          <w:szCs w:val="24"/>
          <w:lang w:eastAsia="tr-TR"/>
        </w:rPr>
        <w:t xml:space="preserve"> </w:t>
      </w:r>
      <w:r w:rsidRPr="00A60DD0">
        <w:rPr>
          <w:rFonts w:ascii="Times New Roman" w:hAnsi="Times New Roman"/>
          <w:bCs/>
          <w:sz w:val="24"/>
          <w:szCs w:val="24"/>
        </w:rPr>
        <w:t>İnceleme konusu reklamların yayınlandığı dönemde yürürlükte bulunan mülga 4077 Sayılı Tüketicinin Korunması Hakkında Kanun'un; 16 ıncı maddesi</w:t>
      </w:r>
    </w:p>
    <w:p w:rsidR="000B260C" w:rsidRPr="00A60DD0" w:rsidRDefault="000B260C" w:rsidP="000B260C">
      <w:pPr>
        <w:autoSpaceDE w:val="0"/>
        <w:autoSpaceDN w:val="0"/>
        <w:adjustRightInd w:val="0"/>
        <w:spacing w:after="0" w:line="240" w:lineRule="auto"/>
        <w:rPr>
          <w:rFonts w:ascii="Times New Roman" w:hAnsi="Times New Roman"/>
          <w:bCs/>
          <w:sz w:val="24"/>
          <w:szCs w:val="24"/>
        </w:rPr>
      </w:pPr>
    </w:p>
    <w:p w:rsidR="000B260C" w:rsidRPr="00A60DD0" w:rsidRDefault="000B260C" w:rsidP="000B260C">
      <w:pPr>
        <w:autoSpaceDE w:val="0"/>
        <w:autoSpaceDN w:val="0"/>
        <w:adjustRightInd w:val="0"/>
        <w:spacing w:after="0" w:line="240" w:lineRule="auto"/>
        <w:rPr>
          <w:rFonts w:ascii="Times New Roman" w:hAnsi="Times New Roman"/>
          <w:i/>
          <w:iCs/>
          <w:sz w:val="24"/>
          <w:szCs w:val="24"/>
        </w:rPr>
      </w:pPr>
      <w:r w:rsidRPr="00A60DD0">
        <w:rPr>
          <w:rFonts w:ascii="Times New Roman" w:hAnsi="Times New Roman"/>
          <w:bCs/>
          <w:sz w:val="24"/>
          <w:szCs w:val="24"/>
        </w:rPr>
        <w:t xml:space="preserve">- 6502 sayılı Tüketicinin Korunması Hakkında Kanun'un; </w:t>
      </w:r>
      <w:r w:rsidRPr="00A60DD0">
        <w:rPr>
          <w:rFonts w:ascii="Times New Roman" w:hAnsi="Times New Roman"/>
          <w:sz w:val="24"/>
          <w:szCs w:val="24"/>
        </w:rPr>
        <w:t>61 inci maddesi</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r w:rsidRPr="00A60DD0">
        <w:rPr>
          <w:rFonts w:ascii="Times New Roman" w:eastAsia="Andale Sans UI" w:hAnsi="Times New Roman"/>
          <w:b/>
          <w:kern w:val="1"/>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Buna göre, </w:t>
      </w:r>
      <w:r>
        <w:rPr>
          <w:rFonts w:ascii="Times New Roman" w:eastAsia="Andale Sans UI" w:hAnsi="Times New Roman"/>
          <w:kern w:val="1"/>
          <w:sz w:val="24"/>
          <w:szCs w:val="24"/>
          <w:lang w:eastAsia="tr-TR"/>
        </w:rPr>
        <w:t>reklam veren</w:t>
      </w:r>
      <w:r w:rsidRPr="00A60DD0">
        <w:rPr>
          <w:rFonts w:ascii="Times New Roman" w:eastAsia="Andale Sans UI" w:hAnsi="Times New Roman"/>
          <w:kern w:val="1"/>
          <w:sz w:val="24"/>
          <w:szCs w:val="24"/>
          <w:lang w:eastAsia="tr-TR"/>
        </w:rPr>
        <w:t xml:space="preserve"> </w:t>
      </w:r>
      <w:r w:rsidRPr="00A60DD0">
        <w:rPr>
          <w:rFonts w:ascii="Times New Roman" w:eastAsia="Times New Roman" w:hAnsi="Times New Roman"/>
          <w:b/>
          <w:sz w:val="24"/>
          <w:szCs w:val="24"/>
          <w:lang w:eastAsia="tr-TR"/>
        </w:rPr>
        <w:t xml:space="preserve">Tatlıses Gıda Sanayi ve Ticaret A.Ş. </w:t>
      </w:r>
      <w:r w:rsidRPr="00A60DD0">
        <w:rPr>
          <w:rFonts w:ascii="Times New Roman" w:eastAsia="Andale Sans UI" w:hAnsi="Times New Roman"/>
          <w:kern w:val="2"/>
          <w:sz w:val="24"/>
          <w:szCs w:val="24"/>
          <w:lang w:eastAsia="tr-TR"/>
        </w:rPr>
        <w:t xml:space="preserve">hakkında, 6502 sayılı Kanun’un 63 üncü ve 77/12 nci maddeleri uyarınca </w:t>
      </w:r>
      <w:r w:rsidRPr="00A60DD0">
        <w:rPr>
          <w:rFonts w:ascii="Times New Roman" w:eastAsia="Andale Sans UI" w:hAnsi="Times New Roman"/>
          <w:b/>
          <w:kern w:val="1"/>
          <w:sz w:val="24"/>
          <w:szCs w:val="24"/>
          <w:lang w:eastAsia="tr-TR"/>
        </w:rPr>
        <w:t>anılan reklamları durdurma cezası</w:t>
      </w:r>
      <w:r w:rsidRPr="00A60DD0">
        <w:rPr>
          <w:rFonts w:ascii="Times New Roman" w:eastAsia="Andale Sans UI" w:hAnsi="Times New Roman"/>
          <w:kern w:val="1"/>
          <w:sz w:val="24"/>
          <w:szCs w:val="24"/>
          <w:lang w:eastAsia="tr-TR"/>
        </w:rPr>
        <w:t xml:space="preserve"> verilmesine 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72)</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Dosya No: 2014/1555</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Atabey KILINÇ</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r w:rsidRPr="00A60DD0">
        <w:rPr>
          <w:rFonts w:ascii="Times New Roman" w:eastAsia="Times New Roman" w:hAnsi="Times New Roman"/>
          <w:color w:val="000080"/>
          <w:sz w:val="24"/>
          <w:szCs w:val="24"/>
          <w:u w:val="single"/>
          <w:lang w:eastAsia="tr-TR"/>
        </w:rPr>
        <w:t>www.beyhanecza.com</w:t>
      </w:r>
      <w:r w:rsidRPr="00A60DD0">
        <w:rPr>
          <w:rFonts w:ascii="Times New Roman" w:eastAsia="Times New Roman" w:hAnsi="Times New Roman"/>
          <w:sz w:val="24"/>
          <w:szCs w:val="24"/>
          <w:lang w:eastAsia="tr-TR"/>
        </w:rPr>
        <w:t xml:space="preserve"> </w:t>
      </w:r>
      <w:r w:rsidRPr="00A60DD0">
        <w:rPr>
          <w:rFonts w:ascii="Times New Roman" w:eastAsia="Andale Sans UI" w:hAnsi="Times New Roman"/>
          <w:kern w:val="1"/>
          <w:sz w:val="24"/>
          <w:szCs w:val="24"/>
          <w:lang w:eastAsia="tr-TR"/>
        </w:rPr>
        <w:t>adresli internet sitesinde yer alan muhtelif gıda takviyelerine ilişkin tanıtımlar.</w:t>
      </w:r>
      <w:r w:rsidRPr="00A60DD0">
        <w:rPr>
          <w:rFonts w:ascii="Times New Roman" w:eastAsia="Times New Roman" w:hAnsi="Times New Roman"/>
          <w:b/>
          <w:sz w:val="24"/>
          <w:szCs w:val="24"/>
          <w:lang w:eastAsia="tr-TR"/>
        </w:rPr>
        <w:t xml:space="preserve"> </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20.01.2015</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İnternet</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Default="000B260C" w:rsidP="000B260C">
      <w:pPr>
        <w:tabs>
          <w:tab w:val="left" w:pos="284"/>
        </w:tabs>
        <w:spacing w:after="0" w:line="240" w:lineRule="auto"/>
        <w:jc w:val="both"/>
        <w:rPr>
          <w:rFonts w:ascii="Times New Roman" w:eastAsia="Times New Roman" w:hAnsi="Times New Roman"/>
          <w:kern w:val="1"/>
          <w:sz w:val="24"/>
          <w:szCs w:val="24"/>
          <w:lang w:eastAsia="tr-TR"/>
        </w:rPr>
      </w:pPr>
      <w:r w:rsidRPr="00A60DD0">
        <w:rPr>
          <w:rFonts w:ascii="Times New Roman" w:eastAsia="Times New Roman" w:hAnsi="Times New Roman"/>
          <w:b/>
          <w:sz w:val="24"/>
          <w:szCs w:val="24"/>
          <w:lang w:eastAsia="tr-TR"/>
        </w:rPr>
        <w:t xml:space="preserve">Tespitler: </w:t>
      </w:r>
      <w:hyperlink r:id="rId134" w:history="1">
        <w:r w:rsidRPr="00A60DD0">
          <w:rPr>
            <w:rFonts w:ascii="Times New Roman" w:eastAsia="Andale Sans UI" w:hAnsi="Times New Roman"/>
            <w:color w:val="0000FF" w:themeColor="hyperlink"/>
            <w:kern w:val="1"/>
            <w:sz w:val="24"/>
            <w:szCs w:val="24"/>
            <w:u w:val="single"/>
            <w:lang w:eastAsia="tr-TR"/>
          </w:rPr>
          <w:t>www.beyhanecza.com</w:t>
        </w:r>
      </w:hyperlink>
      <w:r w:rsidRPr="00A60DD0">
        <w:rPr>
          <w:rFonts w:ascii="Times New Roman" w:eastAsia="Andale Sans UI" w:hAnsi="Times New Roman"/>
          <w:kern w:val="1"/>
          <w:sz w:val="24"/>
          <w:szCs w:val="24"/>
          <w:lang w:eastAsia="tr-TR"/>
        </w:rPr>
        <w:t xml:space="preserve">  </w:t>
      </w:r>
      <w:r w:rsidRPr="00A60DD0">
        <w:rPr>
          <w:rFonts w:ascii="Times New Roman" w:eastAsia="Times New Roman" w:hAnsi="Times New Roman"/>
          <w:kern w:val="1"/>
          <w:sz w:val="24"/>
          <w:szCs w:val="24"/>
          <w:lang w:eastAsia="tr-TR"/>
        </w:rPr>
        <w:t xml:space="preserve">adresli internet sitesinin 28.01.2015 tarihli görünümünde; </w:t>
      </w:r>
    </w:p>
    <w:p w:rsidR="000B260C" w:rsidRPr="00A60DD0" w:rsidRDefault="000B260C" w:rsidP="000B260C">
      <w:pPr>
        <w:tabs>
          <w:tab w:val="left" w:pos="284"/>
        </w:tabs>
        <w:spacing w:after="0" w:line="240" w:lineRule="auto"/>
        <w:jc w:val="both"/>
        <w:rPr>
          <w:rFonts w:ascii="Times New Roman" w:eastAsia="Times New Roman" w:hAnsi="Times New Roman"/>
          <w:i/>
          <w:kern w:val="1"/>
          <w:sz w:val="24"/>
          <w:szCs w:val="24"/>
          <w:lang w:eastAsia="tr-TR"/>
        </w:rPr>
      </w:pPr>
    </w:p>
    <w:p w:rsidR="000B260C" w:rsidRPr="00A60DD0" w:rsidRDefault="000B260C" w:rsidP="000B260C">
      <w:pPr>
        <w:widowControl w:val="0"/>
        <w:tabs>
          <w:tab w:val="left" w:pos="284"/>
        </w:tabs>
        <w:suppressAutoHyphens/>
        <w:spacing w:after="0" w:line="240" w:lineRule="auto"/>
        <w:jc w:val="both"/>
        <w:rPr>
          <w:rFonts w:ascii="Times New Roman" w:eastAsia="Times New Roman" w:hAnsi="Times New Roman"/>
          <w:i/>
          <w:kern w:val="1"/>
          <w:sz w:val="24"/>
          <w:szCs w:val="24"/>
          <w:lang w:eastAsia="tr-TR"/>
        </w:rPr>
      </w:pPr>
      <w:r w:rsidRPr="00A60DD0">
        <w:rPr>
          <w:rFonts w:ascii="Times New Roman" w:eastAsia="Times New Roman" w:hAnsi="Times New Roman"/>
          <w:i/>
          <w:kern w:val="1"/>
          <w:sz w:val="24"/>
          <w:szCs w:val="24"/>
          <w:lang w:eastAsia="tr-TR"/>
        </w:rPr>
        <w:t xml:space="preserve">- </w:t>
      </w:r>
      <w:r w:rsidRPr="00A60DD0">
        <w:rPr>
          <w:rFonts w:ascii="Times New Roman" w:eastAsia="Times New Roman" w:hAnsi="Times New Roman"/>
          <w:b/>
          <w:i/>
          <w:kern w:val="1"/>
          <w:sz w:val="24"/>
          <w:szCs w:val="24"/>
          <w:lang w:eastAsia="tr-TR"/>
        </w:rPr>
        <w:t xml:space="preserve">Multi-tabs 1-4 yaş için Multivitamin-mineral çiğneme tableti </w:t>
      </w:r>
      <w:r w:rsidRPr="00A60DD0">
        <w:rPr>
          <w:rFonts w:ascii="Times New Roman" w:eastAsia="Times New Roman" w:hAnsi="Times New Roman"/>
          <w:kern w:val="1"/>
          <w:sz w:val="24"/>
          <w:szCs w:val="24"/>
          <w:lang w:eastAsia="tr-TR"/>
        </w:rPr>
        <w:t>adlı ürüne yönelik olarak</w:t>
      </w:r>
      <w:r w:rsidRPr="00A60DD0">
        <w:rPr>
          <w:rFonts w:ascii="Times New Roman" w:eastAsia="Times New Roman" w:hAnsi="Times New Roman"/>
          <w:i/>
          <w:kern w:val="1"/>
          <w:sz w:val="24"/>
          <w:szCs w:val="24"/>
          <w:lang w:eastAsia="tr-TR"/>
        </w:rPr>
        <w:t xml:space="preserve">, “1-4 yaş arası çocuklarda vitamin ve mineral eksikliğinden kaynaklanan yetersizliklerin önlenmesi; beyin fonksiyonlarının gelişimi ve nöropsikolojik aktivite, kemiklerin yeterli büyümesi, epitel dokunun gelişimi, bağışıklık sisteminin güçlenmesi gibi hayati öneme sahip birçok metabolik fonksiyonu olumlu yönde etkilemektedir.1-4 yaş arası çocuklarda vitamin ve mineral eksikliğinin önlenmesi ve </w:t>
      </w:r>
      <w:r w:rsidRPr="00A60DD0">
        <w:rPr>
          <w:rFonts w:ascii="Times New Roman" w:eastAsia="Times New Roman" w:hAnsi="Times New Roman"/>
          <w:b/>
          <w:i/>
          <w:kern w:val="1"/>
          <w:sz w:val="24"/>
          <w:szCs w:val="24"/>
          <w:lang w:eastAsia="tr-TR"/>
        </w:rPr>
        <w:t>tedavisinde kullanılan</w:t>
      </w:r>
      <w:r w:rsidRPr="00A60DD0">
        <w:rPr>
          <w:rFonts w:ascii="Times New Roman" w:eastAsia="Times New Roman" w:hAnsi="Times New Roman"/>
          <w:i/>
          <w:kern w:val="1"/>
          <w:sz w:val="24"/>
          <w:szCs w:val="24"/>
          <w:lang w:eastAsia="tr-TR"/>
        </w:rPr>
        <w:t xml:space="preserve"> </w:t>
      </w:r>
      <w:r w:rsidRPr="00A60DD0">
        <w:rPr>
          <w:rFonts w:ascii="Times New Roman" w:eastAsia="Times New Roman" w:hAnsi="Times New Roman"/>
          <w:b/>
          <w:i/>
          <w:kern w:val="1"/>
          <w:sz w:val="24"/>
          <w:szCs w:val="24"/>
          <w:lang w:eastAsia="tr-TR"/>
        </w:rPr>
        <w:t>Multi-tabs 1-4 Yaş Çiğneme Tableti</w:t>
      </w:r>
      <w:r w:rsidRPr="00A60DD0">
        <w:rPr>
          <w:rFonts w:ascii="Times New Roman" w:eastAsia="Times New Roman" w:hAnsi="Times New Roman"/>
          <w:i/>
          <w:kern w:val="1"/>
          <w:sz w:val="24"/>
          <w:szCs w:val="24"/>
          <w:lang w:eastAsia="tr-TR"/>
        </w:rPr>
        <w:t xml:space="preserve">, çocukların bir vitamin ve mineral </w:t>
      </w:r>
      <w:proofErr w:type="gramStart"/>
      <w:r w:rsidRPr="00A60DD0">
        <w:rPr>
          <w:rFonts w:ascii="Times New Roman" w:eastAsia="Times New Roman" w:hAnsi="Times New Roman"/>
          <w:i/>
          <w:kern w:val="1"/>
          <w:sz w:val="24"/>
          <w:szCs w:val="24"/>
          <w:lang w:eastAsia="tr-TR"/>
        </w:rPr>
        <w:t>kompleksinden</w:t>
      </w:r>
      <w:proofErr w:type="gramEnd"/>
      <w:r w:rsidRPr="00A60DD0">
        <w:rPr>
          <w:rFonts w:ascii="Times New Roman" w:eastAsia="Times New Roman" w:hAnsi="Times New Roman"/>
          <w:i/>
          <w:kern w:val="1"/>
          <w:sz w:val="24"/>
          <w:szCs w:val="24"/>
          <w:lang w:eastAsia="tr-TR"/>
        </w:rPr>
        <w:t xml:space="preserve"> almaları gereken maksimum faydayı sağlayacak şekilde hazırlanmıştır.” </w:t>
      </w:r>
      <w:proofErr w:type="gramStart"/>
      <w:r w:rsidRPr="00A60DD0">
        <w:rPr>
          <w:rFonts w:ascii="Times New Roman" w:eastAsia="Times New Roman" w:hAnsi="Times New Roman"/>
          <w:i/>
          <w:kern w:val="1"/>
          <w:sz w:val="24"/>
          <w:szCs w:val="24"/>
          <w:lang w:eastAsia="tr-TR"/>
        </w:rPr>
        <w:t xml:space="preserve">- </w:t>
      </w:r>
      <w:r w:rsidRPr="00A60DD0">
        <w:rPr>
          <w:rFonts w:ascii="Times New Roman" w:eastAsia="Times New Roman" w:hAnsi="Times New Roman"/>
          <w:b/>
          <w:i/>
          <w:kern w:val="1"/>
          <w:sz w:val="24"/>
          <w:szCs w:val="24"/>
          <w:lang w:eastAsia="tr-TR"/>
        </w:rPr>
        <w:t xml:space="preserve">Multi-tabs 4 yaş üstü multivitamin-mineral çiğneme tableti </w:t>
      </w:r>
      <w:r w:rsidRPr="00A60DD0">
        <w:rPr>
          <w:rFonts w:ascii="Times New Roman" w:eastAsia="Times New Roman" w:hAnsi="Times New Roman"/>
          <w:kern w:val="1"/>
          <w:sz w:val="24"/>
          <w:szCs w:val="24"/>
          <w:lang w:eastAsia="tr-TR"/>
        </w:rPr>
        <w:t>adlı ürüne yönelik olarak, “</w:t>
      </w:r>
      <w:r w:rsidRPr="00A60DD0">
        <w:rPr>
          <w:rFonts w:ascii="Times New Roman" w:eastAsia="Times New Roman" w:hAnsi="Times New Roman"/>
          <w:i/>
          <w:kern w:val="1"/>
          <w:sz w:val="24"/>
          <w:szCs w:val="24"/>
          <w:lang w:eastAsia="tr-TR"/>
        </w:rPr>
        <w:t xml:space="preserve">Çocuklarda ve yetişkinlerde beslenme yetersizlikleri; beyin fonksiyonlarının gelişimi, kemiklerin büyümesini, bağışıklık sitemini, okul performansını ve nöropsikolojik aktiviteyi, sindirim sistemini, epitel dokunun gelişimini olumsuz yönde etkilediği gibi dolaylı yoldan ortaya çıkabilecek daha birçok sağlık sorununu da beraberinde getirebilir. </w:t>
      </w:r>
      <w:proofErr w:type="gramEnd"/>
      <w:r w:rsidRPr="00A60DD0">
        <w:rPr>
          <w:rFonts w:ascii="Times New Roman" w:eastAsia="Times New Roman" w:hAnsi="Times New Roman"/>
          <w:i/>
          <w:kern w:val="1"/>
          <w:sz w:val="24"/>
          <w:szCs w:val="24"/>
          <w:lang w:eastAsia="tr-TR"/>
        </w:rPr>
        <w:t xml:space="preserve">4 yaşından büyük çocuklarda </w:t>
      </w:r>
      <w:r w:rsidRPr="00A60DD0">
        <w:rPr>
          <w:rFonts w:ascii="Times New Roman" w:eastAsia="Times New Roman" w:hAnsi="Times New Roman"/>
          <w:b/>
          <w:i/>
          <w:kern w:val="1"/>
          <w:sz w:val="24"/>
          <w:szCs w:val="24"/>
          <w:lang w:eastAsia="tr-TR"/>
        </w:rPr>
        <w:t xml:space="preserve">vitamin ve mineral eksikliğinin önlenmesi ve tedavisinde kullanılan Multi-tabs 4 Yaş </w:t>
      </w:r>
      <w:proofErr w:type="gramStart"/>
      <w:r w:rsidRPr="00A60DD0">
        <w:rPr>
          <w:rFonts w:ascii="Times New Roman" w:eastAsia="Times New Roman" w:hAnsi="Times New Roman"/>
          <w:b/>
          <w:i/>
          <w:kern w:val="1"/>
          <w:sz w:val="24"/>
          <w:szCs w:val="24"/>
          <w:lang w:eastAsia="tr-TR"/>
        </w:rPr>
        <w:t>Üstü  Çiğneme</w:t>
      </w:r>
      <w:proofErr w:type="gramEnd"/>
      <w:r w:rsidRPr="00A60DD0">
        <w:rPr>
          <w:rFonts w:ascii="Times New Roman" w:eastAsia="Times New Roman" w:hAnsi="Times New Roman"/>
          <w:b/>
          <w:i/>
          <w:kern w:val="1"/>
          <w:sz w:val="24"/>
          <w:szCs w:val="24"/>
          <w:lang w:eastAsia="tr-TR"/>
        </w:rPr>
        <w:t xml:space="preserve"> Tableti</w:t>
      </w:r>
      <w:r w:rsidRPr="00A60DD0">
        <w:rPr>
          <w:rFonts w:ascii="Times New Roman" w:eastAsia="Times New Roman" w:hAnsi="Times New Roman"/>
          <w:i/>
          <w:kern w:val="1"/>
          <w:sz w:val="24"/>
          <w:szCs w:val="24"/>
          <w:lang w:eastAsia="tr-TR"/>
        </w:rPr>
        <w:t xml:space="preserve">, çocukların bir vitamin ve mineral kompleksinden almaları gereken maksimum faydayı sağlayacak şekilde hazırlanmıştır.”- </w:t>
      </w:r>
      <w:r w:rsidRPr="00A60DD0">
        <w:rPr>
          <w:rFonts w:ascii="Times New Roman" w:eastAsia="Times New Roman" w:hAnsi="Times New Roman"/>
          <w:b/>
          <w:i/>
          <w:kern w:val="1"/>
          <w:sz w:val="24"/>
          <w:szCs w:val="24"/>
          <w:lang w:eastAsia="tr-TR"/>
        </w:rPr>
        <w:t xml:space="preserve">Echinol Hot </w:t>
      </w:r>
      <w:r w:rsidRPr="00A60DD0">
        <w:rPr>
          <w:rFonts w:ascii="Times New Roman" w:eastAsia="Times New Roman" w:hAnsi="Times New Roman"/>
          <w:kern w:val="1"/>
          <w:sz w:val="24"/>
          <w:szCs w:val="24"/>
          <w:lang w:eastAsia="tr-TR"/>
        </w:rPr>
        <w:t>adlı ürüne yönelik olarak, “</w:t>
      </w:r>
      <w:r w:rsidRPr="00A60DD0">
        <w:rPr>
          <w:rFonts w:ascii="Times New Roman" w:eastAsia="Times New Roman" w:hAnsi="Times New Roman"/>
          <w:i/>
          <w:kern w:val="1"/>
          <w:sz w:val="24"/>
          <w:szCs w:val="24"/>
          <w:lang w:eastAsia="tr-TR"/>
        </w:rPr>
        <w:t xml:space="preserve">Echinol Hot; kış boyunca içinizi ısıtacak, boğazınızı yumuşatacak, burnunuzu ve genzinizi açarak sizi </w:t>
      </w:r>
      <w:r w:rsidRPr="00A60DD0">
        <w:rPr>
          <w:rFonts w:ascii="Times New Roman" w:eastAsia="Times New Roman" w:hAnsi="Times New Roman"/>
          <w:b/>
          <w:i/>
          <w:kern w:val="1"/>
          <w:sz w:val="24"/>
          <w:szCs w:val="24"/>
          <w:lang w:eastAsia="tr-TR"/>
        </w:rPr>
        <w:t>rahatlatacak vücudunuzun direncini arttırıp kış boyu sizi hastalıklardan koruyacak</w:t>
      </w:r>
      <w:r w:rsidRPr="00A60DD0">
        <w:rPr>
          <w:rFonts w:ascii="Times New Roman" w:eastAsia="Times New Roman" w:hAnsi="Times New Roman"/>
          <w:i/>
          <w:kern w:val="1"/>
          <w:sz w:val="24"/>
          <w:szCs w:val="24"/>
          <w:lang w:eastAsia="tr-TR"/>
        </w:rPr>
        <w:t xml:space="preserve"> adaçaylı ekinezya konsantresidir. İçerisinde tüm dünyada vücudun </w:t>
      </w:r>
      <w:r w:rsidRPr="00A60DD0">
        <w:rPr>
          <w:rFonts w:ascii="Times New Roman" w:eastAsia="Times New Roman" w:hAnsi="Times New Roman"/>
          <w:b/>
          <w:i/>
          <w:kern w:val="1"/>
          <w:sz w:val="24"/>
          <w:szCs w:val="24"/>
          <w:lang w:eastAsia="tr-TR"/>
        </w:rPr>
        <w:t>bağışıklık gücünü arttırdığı</w:t>
      </w:r>
      <w:r w:rsidRPr="00A60DD0">
        <w:rPr>
          <w:rFonts w:ascii="Times New Roman" w:eastAsia="Times New Roman" w:hAnsi="Times New Roman"/>
          <w:i/>
          <w:kern w:val="1"/>
          <w:sz w:val="24"/>
          <w:szCs w:val="24"/>
          <w:lang w:eastAsia="tr-TR"/>
        </w:rPr>
        <w:t xml:space="preserve"> bilinen Echinacea purpurea herba esktresi bulunmaktadır. Kış boyunca kullanıldığında kış rahatsızlıklarına yakalanma oranını azaltır. Echinol Hot’ın eşşiz bileşiminde bulunan mentol ise ağız ve boğaz boşluğunda antiseptik etkiler gösterirken burun ve genzin açılmasına da yardımcı olarak sizi rahatlatacaktır.”- </w:t>
      </w:r>
      <w:r w:rsidRPr="00A60DD0">
        <w:rPr>
          <w:rFonts w:ascii="Times New Roman" w:eastAsia="Times New Roman" w:hAnsi="Times New Roman"/>
          <w:b/>
          <w:i/>
          <w:kern w:val="1"/>
          <w:sz w:val="24"/>
          <w:szCs w:val="24"/>
          <w:lang w:eastAsia="tr-TR"/>
        </w:rPr>
        <w:t xml:space="preserve">Echinol Şurup </w:t>
      </w:r>
      <w:r w:rsidRPr="00A60DD0">
        <w:rPr>
          <w:rFonts w:ascii="Times New Roman" w:eastAsia="Times New Roman" w:hAnsi="Times New Roman"/>
          <w:kern w:val="1"/>
          <w:sz w:val="24"/>
          <w:szCs w:val="24"/>
          <w:lang w:eastAsia="tr-TR"/>
        </w:rPr>
        <w:t>adlı ürüne yönelik olarak, “</w:t>
      </w:r>
      <w:r w:rsidRPr="00A60DD0">
        <w:rPr>
          <w:rFonts w:ascii="Times New Roman" w:eastAsia="Times New Roman" w:hAnsi="Times New Roman"/>
          <w:b/>
          <w:i/>
          <w:kern w:val="1"/>
          <w:sz w:val="24"/>
          <w:szCs w:val="24"/>
          <w:lang w:eastAsia="tr-TR"/>
        </w:rPr>
        <w:t>Herkesin bildiği gerçek; Echinol kullanmadan kış geçmez, geçse bile çok zor geçer!</w:t>
      </w:r>
      <w:r w:rsidRPr="00A60DD0">
        <w:rPr>
          <w:rFonts w:ascii="Times New Roman" w:eastAsia="Times New Roman" w:hAnsi="Times New Roman"/>
          <w:i/>
          <w:kern w:val="1"/>
          <w:sz w:val="24"/>
          <w:szCs w:val="24"/>
          <w:lang w:eastAsia="tr-TR"/>
        </w:rPr>
        <w:t xml:space="preserve"> Echinol Şurup </w:t>
      </w:r>
      <w:r w:rsidRPr="00A60DD0">
        <w:rPr>
          <w:rFonts w:ascii="Times New Roman" w:eastAsia="Times New Roman" w:hAnsi="Times New Roman"/>
          <w:b/>
          <w:i/>
          <w:kern w:val="1"/>
          <w:sz w:val="24"/>
          <w:szCs w:val="24"/>
          <w:lang w:eastAsia="tr-TR"/>
        </w:rPr>
        <w:t>kış döneminde çocukların vücut dirençlerini arttırarak koruyan</w:t>
      </w:r>
      <w:r w:rsidRPr="00A60DD0">
        <w:rPr>
          <w:rFonts w:ascii="Times New Roman" w:eastAsia="Times New Roman" w:hAnsi="Times New Roman"/>
          <w:i/>
          <w:kern w:val="1"/>
          <w:sz w:val="24"/>
          <w:szCs w:val="24"/>
          <w:lang w:eastAsia="tr-TR"/>
        </w:rPr>
        <w:t xml:space="preserve"> eşsiz bir ekinezya takviyesidir. Vücut direncini arttıran ve özellikle kış dönemi gibi hastalıkların sık görüldüğü dönemlerde </w:t>
      </w:r>
      <w:r w:rsidRPr="00A60DD0">
        <w:rPr>
          <w:rFonts w:ascii="Times New Roman" w:eastAsia="Times New Roman" w:hAnsi="Times New Roman"/>
          <w:b/>
          <w:i/>
          <w:kern w:val="1"/>
          <w:sz w:val="24"/>
          <w:szCs w:val="24"/>
          <w:lang w:eastAsia="tr-TR"/>
        </w:rPr>
        <w:t>mutlaka alınması önerilen</w:t>
      </w:r>
      <w:r w:rsidRPr="00A60DD0">
        <w:rPr>
          <w:rFonts w:ascii="Times New Roman" w:eastAsia="Times New Roman" w:hAnsi="Times New Roman"/>
          <w:i/>
          <w:kern w:val="1"/>
          <w:sz w:val="24"/>
          <w:szCs w:val="24"/>
          <w:lang w:eastAsia="tr-TR"/>
        </w:rPr>
        <w:t xml:space="preserve"> vitamin C ve çinko içerir. Okul gibi kalabalık ortamlarda </w:t>
      </w:r>
      <w:r w:rsidRPr="00A60DD0">
        <w:rPr>
          <w:rFonts w:ascii="Times New Roman" w:eastAsia="Times New Roman" w:hAnsi="Times New Roman"/>
          <w:b/>
          <w:i/>
          <w:kern w:val="1"/>
          <w:sz w:val="24"/>
          <w:szCs w:val="24"/>
          <w:lang w:eastAsia="tr-TR"/>
        </w:rPr>
        <w:t xml:space="preserve">kış hastalıklarına yakalanmak </w:t>
      </w:r>
      <w:r w:rsidRPr="00A60DD0">
        <w:rPr>
          <w:rFonts w:ascii="Times New Roman" w:eastAsia="Times New Roman" w:hAnsi="Times New Roman"/>
          <w:i/>
          <w:kern w:val="1"/>
          <w:sz w:val="24"/>
          <w:szCs w:val="24"/>
          <w:lang w:eastAsia="tr-TR"/>
        </w:rPr>
        <w:t xml:space="preserve">çok kolaydır. Bu nedenle çocuğunuzu mutlaka korumalısınız.” </w:t>
      </w:r>
      <w:r w:rsidRPr="00A60DD0">
        <w:rPr>
          <w:rFonts w:ascii="Times New Roman" w:eastAsia="Times New Roman" w:hAnsi="Times New Roman"/>
          <w:sz w:val="24"/>
          <w:szCs w:val="24"/>
          <w:lang w:eastAsia="tr-TR"/>
        </w:rPr>
        <w:t>şeklinde ifadelere yer verildiği tespit edilmiştir.</w:t>
      </w:r>
    </w:p>
    <w:p w:rsidR="000B260C" w:rsidRPr="00A60DD0" w:rsidRDefault="000B260C" w:rsidP="000B260C">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tabs>
          <w:tab w:val="left" w:pos="993"/>
        </w:tabs>
        <w:spacing w:after="0" w:line="240" w:lineRule="auto"/>
        <w:jc w:val="both"/>
        <w:rPr>
          <w:rFonts w:ascii="Times New Roman" w:eastAsia="Times New Roman" w:hAnsi="Times New Roman"/>
          <w:sz w:val="24"/>
          <w:szCs w:val="24"/>
          <w:lang w:val="x-none" w:eastAsia="tr-TR"/>
        </w:rPr>
      </w:pPr>
      <w:r w:rsidRPr="00A60DD0">
        <w:rPr>
          <w:rFonts w:ascii="Times New Roman" w:eastAsia="Times New Roman" w:hAnsi="Times New Roman"/>
          <w:b/>
          <w:sz w:val="24"/>
          <w:szCs w:val="24"/>
          <w:lang w:val="x-none" w:eastAsia="x-none"/>
        </w:rPr>
        <w:t xml:space="preserve">Değerlendirme/Karar: </w:t>
      </w:r>
      <w:r w:rsidRPr="00A60DD0">
        <w:rPr>
          <w:rFonts w:ascii="Times New Roman" w:eastAsia="Times New Roman" w:hAnsi="Times New Roman"/>
          <w:sz w:val="24"/>
          <w:szCs w:val="24"/>
          <w:lang w:val="x-none" w:eastAsia="x-none"/>
        </w:rPr>
        <w:t>Söz konusu internet sitesinde endikasyon belirten ifadeler kullanılarak tüketicileri yanıltıcı sağlık beyanlarına yer verildiği, gıda takviyelerinin insan metabolizmasına etki eden tıbbi bir ürün olduğu izleniminin oluşturulduğu,</w:t>
      </w:r>
      <w:r w:rsidRPr="00A60DD0">
        <w:rPr>
          <w:rFonts w:ascii="Times New Roman" w:eastAsia="Times New Roman" w:hAnsi="Times New Roman"/>
          <w:b/>
          <w:bCs/>
          <w:color w:val="000000"/>
          <w:sz w:val="24"/>
          <w:szCs w:val="24"/>
          <w:lang w:val="x-none" w:eastAsia="x-none"/>
        </w:rPr>
        <w:t xml:space="preserve"> </w:t>
      </w:r>
      <w:r w:rsidRPr="00A60DD0">
        <w:rPr>
          <w:rFonts w:ascii="Times New Roman" w:eastAsia="Times New Roman" w:hAnsi="Times New Roman"/>
          <w:sz w:val="24"/>
          <w:szCs w:val="24"/>
          <w:lang w:val="x-none" w:eastAsia="x-none"/>
        </w:rPr>
        <w:t>tıp literatüründe hastalık olarak kabul edilen ve hekim kontrolünde tedavi edilmesi gereken</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rahatsızlıkların anılan ürünler ile tedavi edilebileceği izlenimi oluşturulduğu ve söz konusu</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kanıtlayabilir nitelikte ise, bu durumda “gıda takviyesi” kapsamında değil, “beşeri tıbbi ürün” veya “ilaç”</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kapsamında ruhsatlandırılması gerektiği, “beşeri tıbbi ürün” veya “ilaç” kapsamında değerlendirilmesi</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 xml:space="preserve">gereken ürünlerin reklamının yapılmasının ise </w:t>
      </w:r>
      <w:r w:rsidRPr="00A60DD0">
        <w:rPr>
          <w:rFonts w:ascii="Times New Roman" w:eastAsia="Times New Roman" w:hAnsi="Times New Roman"/>
          <w:sz w:val="24"/>
          <w:szCs w:val="24"/>
          <w:lang w:eastAsia="x-none"/>
        </w:rPr>
        <w:t>mevzuat gereği yasak olduğu</w:t>
      </w:r>
      <w:r w:rsidRPr="00A60DD0">
        <w:rPr>
          <w:rFonts w:ascii="Times New Roman" w:eastAsia="Times New Roman" w:hAnsi="Times New Roman"/>
          <w:sz w:val="24"/>
          <w:szCs w:val="24"/>
          <w:lang w:val="x-none" w:eastAsia="x-none"/>
        </w:rPr>
        <w:t xml:space="preserve">, </w:t>
      </w:r>
      <w:r w:rsidRPr="00A60DD0">
        <w:rPr>
          <w:rFonts w:ascii="Times New Roman" w:eastAsia="Times New Roman" w:hAnsi="Times New Roman"/>
          <w:sz w:val="24"/>
          <w:szCs w:val="24"/>
          <w:lang w:eastAsia="x-none"/>
        </w:rPr>
        <w:t xml:space="preserve">dolayısıyla </w:t>
      </w:r>
      <w:r w:rsidRPr="00A60DD0">
        <w:rPr>
          <w:rFonts w:ascii="Times New Roman" w:eastAsia="Times New Roman" w:hAnsi="Times New Roman"/>
          <w:sz w:val="24"/>
          <w:szCs w:val="24"/>
          <w:lang w:val="x-none" w:eastAsia="tr-TR"/>
        </w:rPr>
        <w:t>her koşulda mevzuata aykırılık teşkil eden bu tanıtımların,</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Sağlık Beyanı ile satışa Sunulan Ürünlerin Sağlık Beyanları Hakkında Yönetmeliğin 5/a, 5/b, 5/c, 5/ç, 5/d ve 5/k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- 5996 sayılı Veteriner Hizmetleri, Bitki Sağlığı, Gıda ve Yem Kanunu’nun 24 üncü maddesinin 3 üncü bendi;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Türk Gıda Kodeksi Etiketleme Yönetmeliği’nin 6/1, 6/3, 6/4, 40/1, 42/1, 42/2, maddeleri,</w:t>
      </w: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60DD0">
        <w:rPr>
          <w:rFonts w:ascii="Times New Roman" w:eastAsia="Andale Sans UI" w:hAnsi="Times New Roman"/>
          <w:spacing w:val="-1"/>
          <w:kern w:val="2"/>
          <w:sz w:val="24"/>
          <w:szCs w:val="24"/>
          <w:lang w:eastAsia="tr-TR"/>
        </w:rPr>
        <w:t xml:space="preserve">- </w:t>
      </w:r>
      <w:r w:rsidRPr="00A60DD0">
        <w:rPr>
          <w:rFonts w:ascii="Times New Roman" w:eastAsia="Andale Sans UI" w:hAnsi="Times New Roman"/>
          <w:kern w:val="1"/>
          <w:sz w:val="24"/>
          <w:szCs w:val="24"/>
          <w:lang w:eastAsia="tr-TR"/>
        </w:rPr>
        <w:t>Türk Gıda Kodeksi Takviye Edici Gıdalar Tebliği’nin 13/ğ maddesi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60DD0">
        <w:rPr>
          <w:rFonts w:ascii="Times New Roman" w:eastAsia="Andale Sans UI" w:hAnsi="Times New Roman"/>
          <w:kern w:val="1"/>
          <w:sz w:val="24"/>
          <w:szCs w:val="24"/>
          <w:lang w:eastAsia="tr-TR"/>
        </w:rPr>
        <w:t>-</w:t>
      </w:r>
      <w:r w:rsidRPr="00A60DD0">
        <w:rPr>
          <w:rFonts w:ascii="Times New Roman" w:eastAsia="Andale Sans UI" w:hAnsi="Times New Roman"/>
          <w:spacing w:val="-1"/>
          <w:kern w:val="2"/>
          <w:sz w:val="24"/>
          <w:szCs w:val="24"/>
          <w:lang w:eastAsia="tr-TR"/>
        </w:rPr>
        <w:t>10.01.2015 tarihli ve 29232 sayılı Resmi Gazete ‘de yayınlanarak yürürlüğe giren Ticari Reklam ve Haksız Ticari Uygulamalar Yönetmeliği’nin 5/1-b, 7/1, 7/2, 7/3, 7/4, 7/5-a, 9/1, 9/2, 9/3 ve 9/4 üncü maddeleri;</w:t>
      </w:r>
    </w:p>
    <w:p w:rsidR="000B260C" w:rsidRPr="00A60DD0" w:rsidRDefault="000B260C" w:rsidP="000B260C">
      <w:pPr>
        <w:widowControl w:val="0"/>
        <w:suppressAutoHyphens/>
        <w:spacing w:after="0" w:line="240" w:lineRule="auto"/>
        <w:jc w:val="both"/>
        <w:rPr>
          <w:rFonts w:ascii="Times New Roman" w:eastAsia="Andale Sans UI" w:hAnsi="Times New Roman"/>
          <w:spacing w:val="-1"/>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w:t>
      </w:r>
      <w:r w:rsidRPr="00A60DD0">
        <w:rPr>
          <w:rFonts w:ascii="Times New Roman" w:eastAsia="Andale Sans UI" w:hAnsi="Times New Roman"/>
          <w:bCs/>
          <w:kern w:val="1"/>
          <w:sz w:val="24"/>
          <w:szCs w:val="24"/>
          <w:lang w:eastAsia="tr-TR"/>
        </w:rPr>
        <w:t xml:space="preserve"> 6502 sayılı Tüketicinin Korunması Hakkında Kanun’un 61 inci maddesi,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r w:rsidRPr="00A60DD0">
        <w:rPr>
          <w:rFonts w:ascii="Times New Roman" w:eastAsia="Andale Sans UI" w:hAnsi="Times New Roman"/>
          <w:b/>
          <w:kern w:val="1"/>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Buna göre, </w:t>
      </w:r>
      <w:r>
        <w:rPr>
          <w:rFonts w:ascii="Times New Roman" w:eastAsia="Andale Sans UI" w:hAnsi="Times New Roman"/>
          <w:kern w:val="1"/>
          <w:sz w:val="24"/>
          <w:szCs w:val="24"/>
          <w:lang w:eastAsia="tr-TR"/>
        </w:rPr>
        <w:t>reklam veren</w:t>
      </w:r>
      <w:r w:rsidRPr="00A60DD0">
        <w:rPr>
          <w:rFonts w:ascii="Times New Roman" w:eastAsia="Andale Sans UI" w:hAnsi="Times New Roman"/>
          <w:kern w:val="1"/>
          <w:sz w:val="24"/>
          <w:szCs w:val="24"/>
          <w:lang w:eastAsia="tr-TR"/>
        </w:rPr>
        <w:t xml:space="preserve"> </w:t>
      </w:r>
      <w:r w:rsidRPr="00A60DD0">
        <w:rPr>
          <w:rFonts w:ascii="Times New Roman" w:eastAsia="Times New Roman" w:hAnsi="Times New Roman"/>
          <w:b/>
          <w:sz w:val="24"/>
          <w:szCs w:val="24"/>
          <w:lang w:eastAsia="tr-TR"/>
        </w:rPr>
        <w:t>Atabey KILINÇ</w:t>
      </w:r>
      <w:r w:rsidRPr="00A60DD0">
        <w:rPr>
          <w:rFonts w:ascii="Times New Roman" w:eastAsia="Times New Roman" w:hAnsi="Times New Roman"/>
          <w:sz w:val="24"/>
          <w:szCs w:val="24"/>
          <w:lang w:eastAsia="tr-TR"/>
        </w:rPr>
        <w:t xml:space="preserve"> </w:t>
      </w:r>
      <w:r w:rsidRPr="00A60DD0">
        <w:rPr>
          <w:rFonts w:ascii="Times New Roman" w:eastAsia="Andale Sans UI" w:hAnsi="Times New Roman"/>
          <w:kern w:val="2"/>
          <w:sz w:val="24"/>
          <w:szCs w:val="24"/>
          <w:lang w:eastAsia="tr-TR"/>
        </w:rPr>
        <w:t xml:space="preserve">hakkında, 6502 sayılı Kanun’un 63 üncü ve 77/12 nci maddeleri uyarınca </w:t>
      </w:r>
      <w:r w:rsidRPr="00A60DD0">
        <w:rPr>
          <w:rFonts w:ascii="Times New Roman" w:eastAsia="Andale Sans UI" w:hAnsi="Times New Roman"/>
          <w:b/>
          <w:kern w:val="1"/>
          <w:sz w:val="24"/>
          <w:szCs w:val="24"/>
          <w:lang w:eastAsia="tr-TR"/>
        </w:rPr>
        <w:t>anılan reklamları durdurma cezası</w:t>
      </w:r>
      <w:r w:rsidRPr="00A60DD0">
        <w:rPr>
          <w:rFonts w:ascii="Times New Roman" w:eastAsia="Andale Sans UI" w:hAnsi="Times New Roman"/>
          <w:kern w:val="1"/>
          <w:sz w:val="24"/>
          <w:szCs w:val="24"/>
          <w:lang w:eastAsia="tr-TR"/>
        </w:rPr>
        <w:t xml:space="preserve"> verilmesine 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73)</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2"/>
          <w:sz w:val="24"/>
          <w:szCs w:val="24"/>
          <w:lang w:eastAsia="tr-TR"/>
        </w:rPr>
        <w:t>Dosya No: 2015/244</w:t>
      </w:r>
    </w:p>
    <w:p w:rsidR="000B260C" w:rsidRPr="00A60DD0" w:rsidRDefault="000B260C" w:rsidP="000B260C">
      <w:pPr>
        <w:widowControl w:val="0"/>
        <w:tabs>
          <w:tab w:val="left" w:pos="900"/>
        </w:tabs>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ab/>
      </w:r>
    </w:p>
    <w:p w:rsidR="000B260C" w:rsidRPr="00A60DD0" w:rsidRDefault="000B260C" w:rsidP="000B260C">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w:t>
      </w:r>
      <w:r w:rsidRPr="00A60DD0">
        <w:rPr>
          <w:rFonts w:ascii="Times New Roman" w:eastAsia="Andale Sans UI" w:hAnsi="Times New Roman"/>
          <w:b/>
          <w:bCs/>
          <w:kern w:val="2"/>
          <w:sz w:val="24"/>
          <w:szCs w:val="24"/>
          <w:lang w:eastAsia="tr-TR"/>
        </w:rPr>
        <w:t xml:space="preserve"> </w:t>
      </w:r>
      <w:r w:rsidRPr="00A60DD0">
        <w:rPr>
          <w:rFonts w:ascii="Times New Roman" w:eastAsia="Times New Roman" w:hAnsi="Times New Roman"/>
          <w:b/>
          <w:kern w:val="1"/>
          <w:sz w:val="24"/>
          <w:szCs w:val="24"/>
          <w:lang w:eastAsia="tr-TR"/>
        </w:rPr>
        <w:t>Pınar Süt Mamulleri Sanayi A.Ş.</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tabs>
          <w:tab w:val="left" w:pos="2400"/>
          <w:tab w:val="left" w:pos="3192"/>
          <w:tab w:val="right" w:pos="9070"/>
        </w:tabs>
        <w:suppressAutoHyphens/>
        <w:spacing w:after="0" w:line="240" w:lineRule="auto"/>
        <w:ind w:left="24" w:right="24"/>
        <w:jc w:val="both"/>
        <w:rPr>
          <w:rFonts w:ascii="Times New Roman" w:eastAsia="Times New Roman" w:hAnsi="Times New Roman"/>
          <w:color w:val="000000"/>
          <w:kern w:val="1"/>
          <w:sz w:val="24"/>
          <w:szCs w:val="24"/>
          <w:lang w:eastAsia="tr-TR"/>
        </w:rPr>
      </w:pPr>
      <w:proofErr w:type="gramStart"/>
      <w:r w:rsidRPr="00A60DD0">
        <w:rPr>
          <w:rFonts w:ascii="Times New Roman" w:eastAsia="Andale Sans UI" w:hAnsi="Times New Roman"/>
          <w:b/>
          <w:kern w:val="2"/>
          <w:sz w:val="24"/>
          <w:szCs w:val="24"/>
          <w:lang w:eastAsia="tr-TR"/>
        </w:rPr>
        <w:t>Şikayet</w:t>
      </w:r>
      <w:proofErr w:type="gramEnd"/>
      <w:r w:rsidRPr="00A60DD0">
        <w:rPr>
          <w:rFonts w:ascii="Times New Roman" w:eastAsia="Andale Sans UI" w:hAnsi="Times New Roman"/>
          <w:b/>
          <w:kern w:val="2"/>
          <w:sz w:val="24"/>
          <w:szCs w:val="24"/>
          <w:lang w:eastAsia="tr-TR"/>
        </w:rPr>
        <w:t xml:space="preserve"> Edilen Reklam: </w:t>
      </w:r>
      <w:r w:rsidRPr="000C537C">
        <w:rPr>
          <w:rFonts w:ascii="Times New Roman" w:eastAsia="Times New Roman" w:hAnsi="Times New Roman"/>
          <w:b/>
          <w:i/>
          <w:kern w:val="1"/>
          <w:sz w:val="24"/>
          <w:szCs w:val="24"/>
          <w:lang w:eastAsia="tr-TR"/>
        </w:rPr>
        <w:t>“</w:t>
      </w:r>
      <w:r w:rsidRPr="000C537C">
        <w:rPr>
          <w:rFonts w:ascii="Times New Roman" w:eastAsia="Andale Sans UI" w:hAnsi="Times New Roman"/>
          <w:b/>
          <w:i/>
          <w:kern w:val="1"/>
          <w:sz w:val="24"/>
          <w:szCs w:val="24"/>
          <w:lang w:eastAsia="tr-TR"/>
        </w:rPr>
        <w:t>Pınar Ayran”</w:t>
      </w:r>
      <w:r w:rsidRPr="00A60DD0">
        <w:rPr>
          <w:rFonts w:ascii="Times New Roman" w:eastAsia="Andale Sans UI" w:hAnsi="Times New Roman"/>
          <w:kern w:val="1"/>
          <w:sz w:val="24"/>
          <w:szCs w:val="24"/>
          <w:lang w:eastAsia="tr-TR"/>
        </w:rPr>
        <w:t xml:space="preserve"> ambalajlarının üzerinde yer alan ifadeler </w:t>
      </w:r>
    </w:p>
    <w:p w:rsidR="000B260C" w:rsidRPr="00A60DD0" w:rsidRDefault="000B260C" w:rsidP="000B260C">
      <w:pPr>
        <w:widowControl w:val="0"/>
        <w:tabs>
          <w:tab w:val="left" w:pos="2400"/>
          <w:tab w:val="left" w:pos="3192"/>
          <w:tab w:val="right" w:pos="9070"/>
        </w:tabs>
        <w:suppressAutoHyphens/>
        <w:spacing w:after="0" w:line="240" w:lineRule="auto"/>
        <w:ind w:left="24" w:right="24"/>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Reklam Yayın Tarihi: </w:t>
      </w:r>
      <w:r w:rsidRPr="00A60DD0">
        <w:rPr>
          <w:rFonts w:ascii="Times New Roman" w:eastAsia="Times New Roman" w:hAnsi="Times New Roman"/>
          <w:kern w:val="1"/>
          <w:sz w:val="24"/>
          <w:szCs w:val="24"/>
          <w:lang w:eastAsia="tr-TR"/>
        </w:rPr>
        <w:t>2015</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b/>
          <w:kern w:val="2"/>
          <w:sz w:val="24"/>
          <w:szCs w:val="24"/>
          <w:lang w:eastAsia="tr-TR"/>
        </w:rPr>
        <w:t xml:space="preserve">Yayınlandığı Mecra: </w:t>
      </w:r>
      <w:r w:rsidRPr="00A60DD0">
        <w:rPr>
          <w:rFonts w:ascii="Times New Roman" w:eastAsia="Andale Sans UI" w:hAnsi="Times New Roman"/>
          <w:kern w:val="2"/>
          <w:sz w:val="24"/>
          <w:szCs w:val="24"/>
          <w:lang w:eastAsia="tr-TR"/>
        </w:rPr>
        <w:t>Ambalaj</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tabs>
          <w:tab w:val="left" w:pos="284"/>
        </w:tabs>
        <w:suppressAutoHyphens/>
        <w:spacing w:after="0" w:line="240" w:lineRule="auto"/>
        <w:jc w:val="both"/>
        <w:rPr>
          <w:rFonts w:ascii="Times New Roman" w:eastAsia="Times New Roman" w:hAnsi="Times New Roman"/>
          <w:i/>
          <w:kern w:val="1"/>
          <w:sz w:val="24"/>
          <w:szCs w:val="24"/>
          <w:lang w:eastAsia="tr-TR"/>
        </w:rPr>
      </w:pPr>
      <w:r w:rsidRPr="00A60DD0">
        <w:rPr>
          <w:rFonts w:ascii="Times New Roman" w:eastAsia="Andale Sans UI" w:hAnsi="Times New Roman"/>
          <w:b/>
          <w:kern w:val="2"/>
          <w:sz w:val="24"/>
          <w:szCs w:val="24"/>
          <w:lang w:eastAsia="tr-TR"/>
        </w:rPr>
        <w:t>Tespitler</w:t>
      </w:r>
      <w:r w:rsidRPr="00A60DD0">
        <w:rPr>
          <w:rFonts w:ascii="Times New Roman" w:eastAsia="Andale Sans UI" w:hAnsi="Times New Roman"/>
          <w:kern w:val="2"/>
          <w:sz w:val="24"/>
          <w:szCs w:val="24"/>
          <w:lang w:eastAsia="tr-TR"/>
        </w:rPr>
        <w:t>:</w:t>
      </w:r>
      <w:r w:rsidRPr="00A60DD0">
        <w:rPr>
          <w:rFonts w:ascii="Times New Roman" w:eastAsia="Andale Sans UI" w:hAnsi="Times New Roman"/>
          <w:kern w:val="1"/>
          <w:sz w:val="24"/>
          <w:szCs w:val="24"/>
          <w:lang w:eastAsia="tr-TR"/>
        </w:rPr>
        <w:t xml:space="preserve"> Pınar Ayran ambalajlarının üzerinde “Yogurt Drink From the Diary Leader” (Süt ve Süt Ürünleri Satan Firmaların Liderinden Ayran) </w:t>
      </w:r>
      <w:r w:rsidRPr="00A60DD0">
        <w:rPr>
          <w:rFonts w:ascii="Times New Roman" w:eastAsia="Times New Roman" w:hAnsi="Times New Roman"/>
          <w:sz w:val="24"/>
          <w:szCs w:val="24"/>
          <w:lang w:eastAsia="tr-TR"/>
        </w:rPr>
        <w:t>şeklinde ifadelere yer verildiği tespit edilmiştir.</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 xml:space="preserve">Değerlendirme/Karar: </w:t>
      </w:r>
      <w:r w:rsidRPr="00A60DD0">
        <w:rPr>
          <w:rFonts w:ascii="Times New Roman" w:eastAsia="Andale Sans UI" w:hAnsi="Times New Roman"/>
          <w:kern w:val="1"/>
          <w:sz w:val="24"/>
          <w:szCs w:val="24"/>
          <w:lang w:eastAsia="tr-TR"/>
        </w:rPr>
        <w:t xml:space="preserve">Firmanın ürün ambalajında yer alan ve yanıltıcı olduğu iddia edilen “Yoghurt Drink from The Diary Leader” ifadelerinin bilimsel bir araştırmaya dayalı olarak ispatlandığı dolayısıyla tüketicileri yanıltıcı nitelikte olmadığı tespit edilmiş olup söz konusu ifadelerin </w:t>
      </w:r>
      <w:r w:rsidRPr="00A60DD0">
        <w:rPr>
          <w:rFonts w:ascii="Times New Roman" w:eastAsia="Andale Sans UI" w:hAnsi="Times New Roman"/>
          <w:bCs/>
          <w:kern w:val="1"/>
          <w:sz w:val="24"/>
          <w:szCs w:val="24"/>
          <w:lang w:eastAsia="tr-TR"/>
        </w:rPr>
        <w:t xml:space="preserve">6502 sayılı Tüketicinin Korunması Hakkında Kanun’a </w:t>
      </w:r>
      <w:r w:rsidRPr="00A60DD0">
        <w:rPr>
          <w:rFonts w:ascii="Times New Roman" w:eastAsia="Andale Sans UI" w:hAnsi="Times New Roman"/>
          <w:b/>
          <w:bCs/>
          <w:kern w:val="1"/>
          <w:sz w:val="24"/>
          <w:szCs w:val="24"/>
          <w:lang w:eastAsia="tr-TR"/>
        </w:rPr>
        <w:t xml:space="preserve">aykırı olmadığına </w:t>
      </w:r>
      <w:r w:rsidRPr="00A60DD0">
        <w:rPr>
          <w:rFonts w:ascii="Times New Roman" w:eastAsia="Andale Sans UI" w:hAnsi="Times New Roman"/>
          <w:bCs/>
          <w:kern w:val="1"/>
          <w:sz w:val="24"/>
          <w:szCs w:val="24"/>
          <w:lang w:eastAsia="tr-TR"/>
        </w:rPr>
        <w:t>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74)</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Dosya No: 2014/1556</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Çağlar ÇOL</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r w:rsidRPr="00A60DD0">
        <w:rPr>
          <w:rFonts w:ascii="Times New Roman" w:eastAsia="Times New Roman" w:hAnsi="Times New Roman"/>
          <w:color w:val="000080"/>
          <w:sz w:val="24"/>
          <w:szCs w:val="24"/>
          <w:u w:val="single"/>
          <w:lang w:eastAsia="tr-TR"/>
        </w:rPr>
        <w:t>www.eczaneyiz.com</w:t>
      </w:r>
      <w:r w:rsidRPr="00A60DD0">
        <w:rPr>
          <w:rFonts w:ascii="Times New Roman" w:eastAsia="Times New Roman" w:hAnsi="Times New Roman"/>
          <w:sz w:val="24"/>
          <w:szCs w:val="24"/>
          <w:lang w:eastAsia="tr-TR"/>
        </w:rPr>
        <w:t xml:space="preserve"> </w:t>
      </w:r>
      <w:r w:rsidRPr="00A60DD0">
        <w:rPr>
          <w:rFonts w:ascii="Times New Roman" w:eastAsia="Andale Sans UI" w:hAnsi="Times New Roman"/>
          <w:kern w:val="1"/>
          <w:sz w:val="24"/>
          <w:szCs w:val="24"/>
          <w:lang w:eastAsia="tr-TR"/>
        </w:rPr>
        <w:t>adresli internet sitesinde yer alan muhtelif gıda takviyelerine ve kozmetik ürünlerine ilişkin tanıtımlar.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16.03.2015</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İnternet</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tabs>
          <w:tab w:val="left" w:pos="284"/>
        </w:tabs>
        <w:spacing w:after="0" w:line="240" w:lineRule="auto"/>
        <w:jc w:val="both"/>
        <w:rPr>
          <w:rFonts w:ascii="Times New Roman" w:eastAsia="Times New Roman" w:hAnsi="Times New Roman"/>
          <w:i/>
          <w:kern w:val="1"/>
          <w:sz w:val="24"/>
          <w:szCs w:val="24"/>
          <w:lang w:eastAsia="tr-TR"/>
        </w:rPr>
      </w:pPr>
      <w:r w:rsidRPr="00A60DD0">
        <w:rPr>
          <w:rFonts w:ascii="Times New Roman" w:eastAsia="Times New Roman" w:hAnsi="Times New Roman"/>
          <w:b/>
          <w:sz w:val="24"/>
          <w:szCs w:val="24"/>
          <w:lang w:eastAsia="tr-TR"/>
        </w:rPr>
        <w:t xml:space="preserve">Tespitler: </w:t>
      </w:r>
      <w:hyperlink r:id="rId135" w:history="1">
        <w:r w:rsidRPr="00A60DD0">
          <w:rPr>
            <w:rFonts w:ascii="Times New Roman" w:eastAsia="Andale Sans UI" w:hAnsi="Times New Roman"/>
            <w:color w:val="0000FF" w:themeColor="hyperlink"/>
            <w:kern w:val="1"/>
            <w:sz w:val="24"/>
            <w:szCs w:val="24"/>
            <w:u w:val="single"/>
            <w:lang w:eastAsia="tr-TR"/>
          </w:rPr>
          <w:t>www.eczaneyiz.com</w:t>
        </w:r>
      </w:hyperlink>
      <w:r w:rsidRPr="00A60DD0">
        <w:rPr>
          <w:rFonts w:ascii="Times New Roman" w:eastAsia="Andale Sans UI" w:hAnsi="Times New Roman"/>
          <w:kern w:val="1"/>
          <w:sz w:val="24"/>
          <w:szCs w:val="24"/>
          <w:lang w:eastAsia="tr-TR"/>
        </w:rPr>
        <w:t xml:space="preserve"> </w:t>
      </w:r>
      <w:r w:rsidRPr="00A60DD0">
        <w:rPr>
          <w:rFonts w:ascii="Times New Roman" w:eastAsia="Times New Roman" w:hAnsi="Times New Roman"/>
          <w:kern w:val="1"/>
          <w:sz w:val="24"/>
          <w:szCs w:val="24"/>
          <w:lang w:eastAsia="tr-TR"/>
        </w:rPr>
        <w:t xml:space="preserve">adresli internet sitesinin 16.03.2015 tarihli görünümünde; </w:t>
      </w:r>
      <w:r w:rsidRPr="00A60DD0">
        <w:rPr>
          <w:rFonts w:ascii="Times New Roman" w:eastAsia="Times New Roman" w:hAnsi="Times New Roman"/>
          <w:b/>
          <w:kern w:val="1"/>
          <w:sz w:val="24"/>
          <w:szCs w:val="24"/>
          <w:lang w:eastAsia="tr-TR"/>
        </w:rPr>
        <w:t>“Aerochamber Plus Flow-Vu Bebek”</w:t>
      </w:r>
      <w:r w:rsidRPr="00A60DD0">
        <w:rPr>
          <w:rFonts w:ascii="Times New Roman" w:eastAsia="Times New Roman" w:hAnsi="Times New Roman"/>
          <w:b/>
          <w:i/>
          <w:kern w:val="1"/>
          <w:sz w:val="24"/>
          <w:szCs w:val="24"/>
          <w:lang w:eastAsia="tr-TR"/>
        </w:rPr>
        <w:t xml:space="preserve"> </w:t>
      </w:r>
      <w:r w:rsidRPr="00A60DD0">
        <w:rPr>
          <w:rFonts w:ascii="Times New Roman" w:eastAsia="Times New Roman" w:hAnsi="Times New Roman"/>
          <w:kern w:val="1"/>
          <w:sz w:val="24"/>
          <w:szCs w:val="24"/>
          <w:lang w:eastAsia="tr-TR"/>
        </w:rPr>
        <w:t>adlı ürüne yönelik olarak; “</w:t>
      </w:r>
      <w:r w:rsidRPr="00A60DD0">
        <w:rPr>
          <w:rFonts w:ascii="Times New Roman" w:eastAsia="Times New Roman" w:hAnsi="Times New Roman"/>
          <w:i/>
          <w:kern w:val="1"/>
          <w:sz w:val="24"/>
          <w:szCs w:val="24"/>
          <w:lang w:eastAsia="tr-TR"/>
        </w:rPr>
        <w:t xml:space="preserve">Aerochamber ismi ile ürüne adını vermiş olup, dünyanın en kaliteli aerochamberlarını üretmektedir. İlaç verimi hastaların kullanım tekniklerinden daha az etkilenir. Örneğin; ilacın sıkılması ve nefes alımı arasında geçen zaman gibi… </w:t>
      </w:r>
      <w:r w:rsidRPr="00A60DD0">
        <w:rPr>
          <w:rFonts w:ascii="Times New Roman" w:eastAsia="Times New Roman" w:hAnsi="Times New Roman"/>
          <w:b/>
          <w:i/>
          <w:kern w:val="1"/>
          <w:sz w:val="24"/>
          <w:szCs w:val="24"/>
          <w:lang w:eastAsia="tr-TR"/>
        </w:rPr>
        <w:t>İlaç</w:t>
      </w:r>
      <w:r w:rsidRPr="00A60DD0">
        <w:rPr>
          <w:rFonts w:ascii="Times New Roman" w:eastAsia="Times New Roman" w:hAnsi="Times New Roman"/>
          <w:i/>
          <w:kern w:val="1"/>
          <w:sz w:val="24"/>
          <w:szCs w:val="24"/>
          <w:lang w:eastAsia="tr-TR"/>
        </w:rPr>
        <w:t xml:space="preserve"> ağızlığına tamamen oturan MDI sayesinde sıkılan ilaç, hazne çeperlerine daha az yapışır. Bu da ilaç kaybını önler. Ürün </w:t>
      </w:r>
      <w:r w:rsidRPr="00A60DD0">
        <w:rPr>
          <w:rFonts w:ascii="Times New Roman" w:eastAsia="Times New Roman" w:hAnsi="Times New Roman"/>
          <w:b/>
          <w:i/>
          <w:kern w:val="1"/>
          <w:sz w:val="24"/>
          <w:szCs w:val="24"/>
          <w:lang w:eastAsia="tr-TR"/>
        </w:rPr>
        <w:t>CE ve FDA</w:t>
      </w:r>
      <w:r w:rsidRPr="00A60DD0">
        <w:rPr>
          <w:rFonts w:ascii="Times New Roman" w:eastAsia="Times New Roman" w:hAnsi="Times New Roman"/>
          <w:i/>
          <w:kern w:val="1"/>
          <w:sz w:val="24"/>
          <w:szCs w:val="24"/>
          <w:lang w:eastAsia="tr-TR"/>
        </w:rPr>
        <w:t xml:space="preserve"> onaylıdır. Aerochamber Plus diyaframlı ilaç haznesi, hastaların inhaler ilaçlarını en iyi şekilde alımlarına yardımcı olur. Daha iyi bir tasarım ve daha yüksek ilaç verimi Aerochamber Plus size ve </w:t>
      </w:r>
      <w:r w:rsidRPr="00A60DD0">
        <w:rPr>
          <w:rFonts w:ascii="Times New Roman" w:eastAsia="Times New Roman" w:hAnsi="Times New Roman"/>
          <w:b/>
          <w:i/>
          <w:kern w:val="1"/>
          <w:sz w:val="24"/>
          <w:szCs w:val="24"/>
          <w:lang w:eastAsia="tr-TR"/>
        </w:rPr>
        <w:t xml:space="preserve">hastalarınıza ölçülü inhaler tedavisinde fayda </w:t>
      </w:r>
      <w:r w:rsidRPr="00A60DD0">
        <w:rPr>
          <w:rFonts w:ascii="Times New Roman" w:eastAsia="Times New Roman" w:hAnsi="Times New Roman"/>
          <w:i/>
          <w:kern w:val="1"/>
          <w:sz w:val="24"/>
          <w:szCs w:val="24"/>
          <w:lang w:eastAsia="tr-TR"/>
        </w:rPr>
        <w:t xml:space="preserve">ile birlikte aynı zamanda avantaj da sağlar.” </w:t>
      </w:r>
      <w:r w:rsidRPr="00A60DD0">
        <w:rPr>
          <w:rFonts w:ascii="Times New Roman" w:eastAsia="Times New Roman" w:hAnsi="Times New Roman"/>
          <w:b/>
          <w:i/>
          <w:kern w:val="1"/>
          <w:sz w:val="24"/>
          <w:szCs w:val="24"/>
          <w:lang w:eastAsia="tr-TR"/>
        </w:rPr>
        <w:t>“</w:t>
      </w:r>
      <w:r w:rsidRPr="00A60DD0">
        <w:rPr>
          <w:rFonts w:ascii="Times New Roman" w:eastAsia="Times New Roman" w:hAnsi="Times New Roman"/>
          <w:b/>
          <w:kern w:val="1"/>
          <w:sz w:val="24"/>
          <w:szCs w:val="24"/>
          <w:lang w:eastAsia="tr-TR"/>
        </w:rPr>
        <w:t xml:space="preserve">Osteo Bi-Flex” </w:t>
      </w:r>
      <w:r w:rsidRPr="00A60DD0">
        <w:rPr>
          <w:rFonts w:ascii="Times New Roman" w:eastAsia="Times New Roman" w:hAnsi="Times New Roman"/>
          <w:kern w:val="1"/>
          <w:sz w:val="24"/>
          <w:szCs w:val="24"/>
          <w:lang w:eastAsia="tr-TR"/>
        </w:rPr>
        <w:t>adlı ürüne yönelik olarak; “</w:t>
      </w:r>
      <w:r w:rsidRPr="00A60DD0">
        <w:rPr>
          <w:rFonts w:ascii="Times New Roman" w:eastAsia="Times New Roman" w:hAnsi="Times New Roman"/>
          <w:i/>
          <w:kern w:val="1"/>
          <w:sz w:val="24"/>
          <w:szCs w:val="24"/>
          <w:lang w:eastAsia="tr-TR"/>
        </w:rPr>
        <w:t xml:space="preserve">Glukosamin Sülfat; çeşitli formlarda kullanıma hazır bir ek gıdadır. Molekül yapısı basittir. </w:t>
      </w:r>
      <w:r w:rsidRPr="00A60DD0">
        <w:rPr>
          <w:rFonts w:ascii="Times New Roman" w:eastAsia="Times New Roman" w:hAnsi="Times New Roman"/>
          <w:b/>
          <w:i/>
          <w:kern w:val="1"/>
          <w:sz w:val="24"/>
          <w:szCs w:val="24"/>
          <w:lang w:eastAsia="tr-TR"/>
        </w:rPr>
        <w:t xml:space="preserve">Glukosamin Sülfat (GS) formu osteoartrit (kireçlenme) (OA) için üzerinde en çok klinik araştırma yapılan ve OA için faydalı kanıtlanan tek formüldür. Bu nedenle OA tedavisi için tercih edilen form da bu formdur. Glukosamin günlük yiyeceklerimizde önemli miktarda bulunmaz. </w:t>
      </w:r>
      <w:r w:rsidRPr="00A60DD0">
        <w:rPr>
          <w:rFonts w:ascii="Times New Roman" w:eastAsia="Times New Roman" w:hAnsi="Times New Roman"/>
          <w:i/>
          <w:kern w:val="1"/>
          <w:sz w:val="24"/>
          <w:szCs w:val="24"/>
          <w:lang w:eastAsia="tr-TR"/>
        </w:rPr>
        <w:t xml:space="preserve">Bu yüzden ek gıda olarak karides ve istiridye gibi kabuklu deniz ürünlerinin kabuklarından üretilir. </w:t>
      </w:r>
      <w:r w:rsidRPr="00A60DD0">
        <w:rPr>
          <w:rFonts w:ascii="Times New Roman" w:eastAsia="Times New Roman" w:hAnsi="Times New Roman"/>
          <w:b/>
          <w:i/>
          <w:kern w:val="1"/>
          <w:sz w:val="24"/>
          <w:szCs w:val="24"/>
          <w:lang w:eastAsia="tr-TR"/>
        </w:rPr>
        <w:t>“</w:t>
      </w:r>
      <w:r w:rsidRPr="00A60DD0">
        <w:rPr>
          <w:rFonts w:ascii="Times New Roman" w:eastAsia="Andale Sans UI" w:hAnsi="Times New Roman"/>
          <w:b/>
          <w:color w:val="404041"/>
          <w:kern w:val="1"/>
          <w:sz w:val="24"/>
          <w:szCs w:val="24"/>
          <w:lang w:eastAsia="tr-TR"/>
        </w:rPr>
        <w:t xml:space="preserve">Pulmoll Okaliptüs Mentollü Boğaz Pastili” </w:t>
      </w:r>
      <w:r w:rsidRPr="00A60DD0">
        <w:rPr>
          <w:rFonts w:ascii="Times New Roman" w:eastAsia="Andale Sans UI" w:hAnsi="Times New Roman"/>
          <w:color w:val="404041"/>
          <w:kern w:val="1"/>
          <w:sz w:val="24"/>
          <w:szCs w:val="24"/>
          <w:lang w:eastAsia="tr-TR"/>
        </w:rPr>
        <w:t>adlı ürüne yönelik olarak; “</w:t>
      </w:r>
      <w:r w:rsidRPr="00A60DD0">
        <w:rPr>
          <w:rFonts w:ascii="Times New Roman" w:eastAsia="Andale Sans UI" w:hAnsi="Times New Roman"/>
          <w:i/>
          <w:color w:val="404041"/>
          <w:kern w:val="1"/>
          <w:sz w:val="24"/>
          <w:szCs w:val="24"/>
          <w:lang w:eastAsia="tr-TR"/>
        </w:rPr>
        <w:t xml:space="preserve">Pulmoll Ekstra Güçlüdür. </w:t>
      </w:r>
      <w:r w:rsidRPr="00A60DD0">
        <w:rPr>
          <w:rFonts w:ascii="Times New Roman" w:eastAsia="Andale Sans UI" w:hAnsi="Times New Roman"/>
          <w:b/>
          <w:i/>
          <w:color w:val="404041"/>
          <w:kern w:val="1"/>
          <w:sz w:val="24"/>
          <w:szCs w:val="24"/>
          <w:lang w:eastAsia="tr-TR"/>
        </w:rPr>
        <w:t>Bağışıklık sistemini güçlendirir.</w:t>
      </w:r>
      <w:r w:rsidRPr="00A60DD0">
        <w:rPr>
          <w:rFonts w:ascii="Times New Roman" w:eastAsia="Andale Sans UI" w:hAnsi="Times New Roman"/>
          <w:i/>
          <w:color w:val="404041"/>
          <w:kern w:val="1"/>
          <w:sz w:val="24"/>
          <w:szCs w:val="24"/>
          <w:lang w:eastAsia="tr-TR"/>
        </w:rPr>
        <w:t xml:space="preserve">” </w:t>
      </w:r>
      <w:r w:rsidRPr="00A60DD0">
        <w:rPr>
          <w:rFonts w:ascii="Times New Roman" w:eastAsia="Andale Sans UI" w:hAnsi="Times New Roman"/>
          <w:b/>
          <w:i/>
          <w:color w:val="404041"/>
          <w:kern w:val="1"/>
          <w:sz w:val="24"/>
          <w:szCs w:val="24"/>
          <w:lang w:eastAsia="tr-TR"/>
        </w:rPr>
        <w:t>“</w:t>
      </w:r>
      <w:r w:rsidRPr="00A60DD0">
        <w:rPr>
          <w:rFonts w:ascii="Times New Roman" w:eastAsia="Andale Sans UI" w:hAnsi="Times New Roman"/>
          <w:b/>
          <w:bCs/>
          <w:color w:val="000000" w:themeColor="text1"/>
          <w:kern w:val="1"/>
          <w:sz w:val="24"/>
          <w:szCs w:val="24"/>
          <w:lang w:eastAsia="tr-TR"/>
        </w:rPr>
        <w:t xml:space="preserve">Zincomega Balık Yağı” adlı ürüne yönelik olarak; </w:t>
      </w:r>
      <w:r w:rsidRPr="00A60DD0">
        <w:rPr>
          <w:rFonts w:ascii="Times New Roman" w:eastAsia="Andale Sans UI" w:hAnsi="Times New Roman"/>
          <w:b/>
          <w:bCs/>
          <w:i/>
          <w:color w:val="000000" w:themeColor="text1"/>
          <w:kern w:val="1"/>
          <w:sz w:val="24"/>
          <w:szCs w:val="24"/>
          <w:lang w:eastAsia="tr-TR"/>
        </w:rPr>
        <w:t>Zincomega Şurup çocuklarda zihinsel gelişime, sinir sisteminin güçlenmesine, göz gelişimine ve enerji metabolizmasına yardımcıdır. Zincomega Şurup besleyicidir.</w:t>
      </w:r>
      <w:r w:rsidRPr="00A60DD0">
        <w:rPr>
          <w:rFonts w:ascii="Times New Roman" w:eastAsia="Times New Roman" w:hAnsi="Times New Roman"/>
          <w:i/>
          <w:kern w:val="1"/>
          <w:sz w:val="24"/>
          <w:szCs w:val="24"/>
          <w:lang w:eastAsia="tr-TR"/>
        </w:rPr>
        <w:t xml:space="preserve">“ </w:t>
      </w:r>
      <w:r w:rsidRPr="00A60DD0">
        <w:rPr>
          <w:rFonts w:ascii="Times New Roman" w:eastAsia="Times New Roman" w:hAnsi="Times New Roman"/>
          <w:kern w:val="1"/>
          <w:sz w:val="24"/>
          <w:szCs w:val="24"/>
          <w:lang w:eastAsia="tr-TR"/>
        </w:rPr>
        <w:t>Kozmetik ürünlerine yönelik olarak;</w:t>
      </w:r>
      <w:r w:rsidRPr="00A60DD0">
        <w:rPr>
          <w:rFonts w:ascii="Times New Roman" w:eastAsia="Times New Roman" w:hAnsi="Times New Roman"/>
          <w:b/>
          <w:kern w:val="1"/>
          <w:sz w:val="24"/>
          <w:szCs w:val="24"/>
          <w:lang w:eastAsia="tr-TR"/>
        </w:rPr>
        <w:t xml:space="preserve"> “Minoxil Forte Sprey” </w:t>
      </w:r>
      <w:r w:rsidRPr="00A60DD0">
        <w:rPr>
          <w:rFonts w:ascii="Times New Roman" w:eastAsia="Times New Roman" w:hAnsi="Times New Roman"/>
          <w:kern w:val="1"/>
          <w:sz w:val="24"/>
          <w:szCs w:val="24"/>
          <w:lang w:eastAsia="tr-TR"/>
        </w:rPr>
        <w:t>adlı ürüne yönelik olarak; “</w:t>
      </w:r>
      <w:r w:rsidRPr="00A60DD0">
        <w:rPr>
          <w:rFonts w:ascii="Times New Roman" w:eastAsia="Times New Roman" w:hAnsi="Times New Roman"/>
          <w:b/>
          <w:i/>
          <w:kern w:val="1"/>
          <w:sz w:val="24"/>
          <w:szCs w:val="24"/>
          <w:lang w:eastAsia="tr-TR"/>
        </w:rPr>
        <w:t xml:space="preserve">Bu ilaç sizin reçetesiz olarak temin edip bir doktor yardımı almadan eczacınızın tavsiyesi ile hafif bir hastalığı tedavi etmeniz içindir. Buna karşın, yine de Minoxil’ den en iyi sonuçları alabilmeniz için dikkatli kullanmanız gerekmektedir. </w:t>
      </w:r>
      <w:r w:rsidRPr="00A60DD0">
        <w:rPr>
          <w:rFonts w:ascii="Times New Roman" w:eastAsia="Andale Sans UI" w:hAnsi="Times New Roman"/>
          <w:b/>
          <w:i/>
          <w:color w:val="000000"/>
          <w:kern w:val="1"/>
          <w:sz w:val="24"/>
          <w:szCs w:val="24"/>
          <w:lang w:eastAsia="tr-TR"/>
        </w:rPr>
        <w:t>Minoxil Topikal saç büyümesi uyarıcı bir ilaçtır. Kellik (Androgenetik Alopesi)’in uzun süreli tedavisinde saç dökülmesinin önlenmesi ve saç büyümesinin uyarılmasında kullanılır. Tedaviyi erken kesmeyiniz; çünkü MİNOXİL, saç dökülmesinin önlenmesi ve saç çıkmasının sağlanmasında uzun süreli kullanılır. Saç çıkması 4 ila 6 ay sürekli uygulamadan sonra, maksimum etki 12 ay sonunda görülür.</w:t>
      </w:r>
      <w:r w:rsidRPr="00A60DD0">
        <w:rPr>
          <w:rFonts w:ascii="Times New Roman" w:eastAsia="Andale Sans UI" w:hAnsi="Times New Roman"/>
          <w:i/>
          <w:color w:val="000000"/>
          <w:kern w:val="1"/>
          <w:sz w:val="24"/>
          <w:szCs w:val="24"/>
          <w:lang w:eastAsia="tr-TR"/>
        </w:rPr>
        <w:t>”</w:t>
      </w:r>
      <w:r w:rsidRPr="00A60DD0">
        <w:rPr>
          <w:rFonts w:ascii="Times New Roman" w:eastAsia="Andale Sans UI" w:hAnsi="Times New Roman"/>
          <w:color w:val="404041"/>
          <w:kern w:val="1"/>
          <w:sz w:val="24"/>
          <w:szCs w:val="24"/>
          <w:lang w:eastAsia="tr-TR"/>
        </w:rPr>
        <w:t xml:space="preserve"> </w:t>
      </w:r>
      <w:r w:rsidRPr="00A60DD0">
        <w:rPr>
          <w:rFonts w:ascii="Times New Roman" w:eastAsia="Andale Sans UI" w:hAnsi="Times New Roman"/>
          <w:b/>
          <w:color w:val="404041"/>
          <w:kern w:val="1"/>
          <w:sz w:val="24"/>
          <w:szCs w:val="24"/>
          <w:lang w:eastAsia="tr-TR"/>
        </w:rPr>
        <w:t xml:space="preserve">“Prominoxil Şampuan” </w:t>
      </w:r>
      <w:r w:rsidRPr="00A60DD0">
        <w:rPr>
          <w:rFonts w:ascii="Times New Roman" w:eastAsia="Andale Sans UI" w:hAnsi="Times New Roman"/>
          <w:color w:val="404041"/>
          <w:kern w:val="1"/>
          <w:sz w:val="24"/>
          <w:szCs w:val="24"/>
          <w:lang w:eastAsia="tr-TR"/>
        </w:rPr>
        <w:t>adlı ürüne yönelik olarak: “</w:t>
      </w:r>
      <w:r w:rsidRPr="00A60DD0">
        <w:rPr>
          <w:rFonts w:ascii="Times New Roman" w:eastAsia="Times New Roman" w:hAnsi="Times New Roman"/>
          <w:bCs/>
          <w:i/>
          <w:color w:val="333333"/>
          <w:kern w:val="1"/>
          <w:sz w:val="24"/>
          <w:szCs w:val="24"/>
          <w:lang w:eastAsia="tr-TR"/>
        </w:rPr>
        <w:t xml:space="preserve">Saç ve saçlı deri sorunlarında; Antienflamatuar, mikro dolaşımı iyileştirici  ve saçlı derinin iyi bir hidrasyona sahip olmasını destekleyici ürün olan Prominoxil Centella asiatica ve polikarboksilik asidin; çinko, sodyum, magnezyum ve manganez tuzlarının en uygun </w:t>
      </w:r>
      <w:proofErr w:type="gramStart"/>
      <w:r w:rsidRPr="00A60DD0">
        <w:rPr>
          <w:rFonts w:ascii="Times New Roman" w:eastAsia="Times New Roman" w:hAnsi="Times New Roman"/>
          <w:bCs/>
          <w:i/>
          <w:color w:val="333333"/>
          <w:kern w:val="1"/>
          <w:sz w:val="24"/>
          <w:szCs w:val="24"/>
          <w:lang w:eastAsia="tr-TR"/>
        </w:rPr>
        <w:t>konsantrasyonlarını</w:t>
      </w:r>
      <w:proofErr w:type="gramEnd"/>
      <w:r w:rsidRPr="00A60DD0">
        <w:rPr>
          <w:rFonts w:ascii="Times New Roman" w:eastAsia="Times New Roman" w:hAnsi="Times New Roman"/>
          <w:bCs/>
          <w:i/>
          <w:color w:val="333333"/>
          <w:kern w:val="1"/>
          <w:sz w:val="24"/>
          <w:szCs w:val="24"/>
          <w:lang w:eastAsia="tr-TR"/>
        </w:rPr>
        <w:t xml:space="preserve"> içerir. Prominoxil Şampuan İçeriği:</w:t>
      </w:r>
      <w:r w:rsidRPr="00A60DD0">
        <w:rPr>
          <w:rFonts w:ascii="Times New Roman" w:eastAsia="Times New Roman" w:hAnsi="Times New Roman"/>
          <w:i/>
          <w:color w:val="333333"/>
          <w:kern w:val="1"/>
          <w:sz w:val="24"/>
          <w:szCs w:val="24"/>
          <w:lang w:eastAsia="tr-TR"/>
        </w:rPr>
        <w:t xml:space="preserve"> </w:t>
      </w:r>
      <w:r w:rsidRPr="00A60DD0">
        <w:rPr>
          <w:rFonts w:ascii="Times New Roman" w:eastAsia="Times New Roman" w:hAnsi="Times New Roman"/>
          <w:bCs/>
          <w:i/>
          <w:color w:val="333333"/>
          <w:kern w:val="1"/>
          <w:sz w:val="24"/>
          <w:szCs w:val="24"/>
          <w:lang w:eastAsia="tr-TR"/>
        </w:rPr>
        <w:t>Prominoxil Şampuan içeriğindeki, Centella asiatica antienflamatuar, mikro dolaşımı iyileştirici özelliğe sahiptir. Bütünlüğü bozulmuş deride, antioksidatif aktivitenin, kollajen sentezinin düzenlenmesini  ve kan dolaşımının iyileşmesini destekler.</w:t>
      </w:r>
      <w:r w:rsidRPr="00A60DD0">
        <w:rPr>
          <w:rFonts w:ascii="Times New Roman" w:eastAsia="Times New Roman" w:hAnsi="Times New Roman"/>
          <w:i/>
          <w:color w:val="333333"/>
          <w:kern w:val="1"/>
          <w:sz w:val="24"/>
          <w:szCs w:val="24"/>
          <w:lang w:eastAsia="tr-TR"/>
        </w:rPr>
        <w:t xml:space="preserve"> </w:t>
      </w:r>
      <w:r w:rsidRPr="00A60DD0">
        <w:rPr>
          <w:rFonts w:ascii="Times New Roman" w:eastAsia="Times New Roman" w:hAnsi="Times New Roman"/>
          <w:bCs/>
          <w:i/>
          <w:color w:val="333333"/>
          <w:kern w:val="1"/>
          <w:sz w:val="24"/>
          <w:szCs w:val="24"/>
          <w:lang w:eastAsia="tr-TR"/>
        </w:rPr>
        <w:t xml:space="preserve">Centella asiatica saçlı derideki çeşitli mikro dolaşım sorunlarının ve lupus, egzema, atopik dermatit, psöriazis  gibi inflamatuar saçlı deri sorunlarının giderilmesini destekler. Prominoxil Şampuan içeriğindeki Polikarboksilik asidin; çinko, sodyum, magnezyum ve manganez tuzlarının </w:t>
      </w:r>
      <w:proofErr w:type="gramStart"/>
      <w:r w:rsidRPr="00A60DD0">
        <w:rPr>
          <w:rFonts w:ascii="Times New Roman" w:eastAsia="Times New Roman" w:hAnsi="Times New Roman"/>
          <w:bCs/>
          <w:i/>
          <w:color w:val="333333"/>
          <w:kern w:val="1"/>
          <w:sz w:val="24"/>
          <w:szCs w:val="24"/>
          <w:lang w:eastAsia="tr-TR"/>
        </w:rPr>
        <w:t>optimal</w:t>
      </w:r>
      <w:proofErr w:type="gramEnd"/>
      <w:r w:rsidRPr="00A60DD0">
        <w:rPr>
          <w:rFonts w:ascii="Times New Roman" w:eastAsia="Times New Roman" w:hAnsi="Times New Roman"/>
          <w:bCs/>
          <w:i/>
          <w:color w:val="333333"/>
          <w:kern w:val="1"/>
          <w:sz w:val="24"/>
          <w:szCs w:val="24"/>
          <w:lang w:eastAsia="tr-TR"/>
        </w:rPr>
        <w:t> konsantrasyonları ile derinin iyi bir hidrasyona ve yeterli enerji kapasitesine sahip olmasına da destek verir.”</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tabs>
          <w:tab w:val="left" w:pos="993"/>
        </w:tabs>
        <w:spacing w:after="0" w:line="240" w:lineRule="auto"/>
        <w:jc w:val="both"/>
        <w:rPr>
          <w:rFonts w:ascii="Times New Roman" w:eastAsia="Times New Roman" w:hAnsi="Times New Roman"/>
          <w:sz w:val="24"/>
          <w:szCs w:val="24"/>
          <w:lang w:val="x-none" w:eastAsia="tr-TR"/>
        </w:rPr>
      </w:pPr>
      <w:r w:rsidRPr="00A60DD0">
        <w:rPr>
          <w:rFonts w:ascii="Times New Roman" w:eastAsia="Times New Roman" w:hAnsi="Times New Roman"/>
          <w:b/>
          <w:sz w:val="24"/>
          <w:szCs w:val="24"/>
          <w:lang w:val="x-none" w:eastAsia="x-none"/>
        </w:rPr>
        <w:t xml:space="preserve">Değerlendirme/Karar: </w:t>
      </w:r>
      <w:r w:rsidRPr="00A60DD0">
        <w:rPr>
          <w:rFonts w:ascii="Times New Roman" w:eastAsia="Times New Roman" w:hAnsi="Times New Roman"/>
          <w:sz w:val="24"/>
          <w:szCs w:val="24"/>
          <w:lang w:val="x-none" w:eastAsia="x-none"/>
        </w:rPr>
        <w:t>Söz konusu internet sitesinde endikasyon belirten ifadeler kullanılarak tüketicileri yanıltıcı sağlık beyanlarına yer verildiği, gıda takviyelerinin insan metabolizmasına etki eden tıbbi bir ürün olduğu izleniminin oluşturulduğu,</w:t>
      </w:r>
      <w:r w:rsidRPr="00A60DD0">
        <w:rPr>
          <w:rFonts w:ascii="Times New Roman" w:eastAsia="Times New Roman" w:hAnsi="Times New Roman"/>
          <w:b/>
          <w:bCs/>
          <w:color w:val="000000"/>
          <w:sz w:val="24"/>
          <w:szCs w:val="24"/>
          <w:lang w:val="x-none" w:eastAsia="x-none"/>
        </w:rPr>
        <w:t xml:space="preserve"> </w:t>
      </w:r>
      <w:r w:rsidRPr="00A60DD0">
        <w:rPr>
          <w:rFonts w:ascii="Times New Roman" w:eastAsia="Times New Roman" w:hAnsi="Times New Roman"/>
          <w:sz w:val="24"/>
          <w:szCs w:val="24"/>
          <w:lang w:val="x-none" w:eastAsia="x-none"/>
        </w:rPr>
        <w:t>tıp literatüründe hastalık olarak kabul edilen ve hekim kontrolünde tedavi edilmesi gereken</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rahatsızlıkların anılan ürünler ile tedavi edilebileceği izlenimi oluşturulduğu ve söz konusu</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kanıtlayabilir nitelikte ise, bu durumda “gıda takviyesi” kapsamında değil, “beşeri tıbbi ürün” veya “ilaç”</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kapsamında ruhsatlandırılması gerektiği, “beşeri tıbbi ürün” veya “ilaç” kapsamında değerlendirilmesi</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 xml:space="preserve">gereken ürünlerin reklamının yapılmasının ise </w:t>
      </w:r>
      <w:r w:rsidRPr="00A60DD0">
        <w:rPr>
          <w:rFonts w:ascii="Times New Roman" w:eastAsia="Times New Roman" w:hAnsi="Times New Roman"/>
          <w:sz w:val="24"/>
          <w:szCs w:val="24"/>
          <w:lang w:eastAsia="x-none"/>
        </w:rPr>
        <w:t>mevzuat gereği yasak olduğu</w:t>
      </w:r>
      <w:r w:rsidRPr="00A60DD0">
        <w:rPr>
          <w:rFonts w:ascii="Times New Roman" w:eastAsia="Times New Roman" w:hAnsi="Times New Roman"/>
          <w:sz w:val="24"/>
          <w:szCs w:val="24"/>
          <w:lang w:val="x-none" w:eastAsia="x-none"/>
        </w:rPr>
        <w:t xml:space="preserve">, </w:t>
      </w:r>
      <w:r w:rsidRPr="00A60DD0">
        <w:rPr>
          <w:rFonts w:ascii="Times New Roman" w:eastAsia="Times New Roman" w:hAnsi="Times New Roman"/>
          <w:sz w:val="24"/>
          <w:szCs w:val="24"/>
          <w:lang w:eastAsia="x-none"/>
        </w:rPr>
        <w:t xml:space="preserve">dolayısıyla </w:t>
      </w:r>
      <w:r w:rsidRPr="00A60DD0">
        <w:rPr>
          <w:rFonts w:ascii="Times New Roman" w:eastAsia="Times New Roman" w:hAnsi="Times New Roman"/>
          <w:sz w:val="24"/>
          <w:szCs w:val="24"/>
          <w:lang w:val="x-none" w:eastAsia="tr-TR"/>
        </w:rPr>
        <w:t>her koşulda mevzuata aykırılık teşkil eden bu tanıtımların,</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Sağlık Beyanı ile satışa Sunulan Ürünlerin Sağlık Beyanları Hakkında Yönetmeliğin 5/a, 5/b, 5/c, 5/ç, 5/d, 7/a, 7/b ve 7/c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- 5996 sayılı Veteriner Hizmetleri, Bitki Sağlığı, Gıda ve Yem Kanunu’nun 24 üncü maddesinin 3 üncü bendi;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Kozmetik Yönetmeliğinin 4 ve 10 uncu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Türk Gıda Kodeksi Etiketleme Yönetmeliği’nin 6/1, 6/3, 6/4, 40/1, 42/1, 42/2,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60DD0">
        <w:rPr>
          <w:rFonts w:ascii="Times New Roman" w:eastAsia="Andale Sans UI" w:hAnsi="Times New Roman"/>
          <w:kern w:val="1"/>
          <w:sz w:val="24"/>
          <w:szCs w:val="24"/>
          <w:lang w:eastAsia="tr-TR"/>
        </w:rPr>
        <w:t>-</w:t>
      </w:r>
      <w:r w:rsidRPr="00A60DD0">
        <w:rPr>
          <w:rFonts w:ascii="Times New Roman" w:eastAsia="Andale Sans UI" w:hAnsi="Times New Roman"/>
          <w:spacing w:val="-1"/>
          <w:kern w:val="2"/>
          <w:sz w:val="24"/>
          <w:szCs w:val="24"/>
          <w:lang w:eastAsia="tr-TR"/>
        </w:rPr>
        <w:t>10.01.2015 tarihli ve 29232 sayılı Resmi Gazete ‘de yayınlanarak yürürlüğe giren Ticari Reklam ve Haksız Ticari Uygulamalar Yönetmeliği’nin 5/1-b, 5/h, 7/1, 7/2, 7/3, 7/4, 7/5-a, 9/1, 9/2, 9/3,  9/4 ve 26/1 inci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w:t>
      </w:r>
      <w:r w:rsidRPr="00A60DD0">
        <w:rPr>
          <w:rFonts w:ascii="Times New Roman" w:eastAsia="Andale Sans UI" w:hAnsi="Times New Roman"/>
          <w:bCs/>
          <w:kern w:val="1"/>
          <w:sz w:val="24"/>
          <w:szCs w:val="24"/>
          <w:lang w:eastAsia="tr-TR"/>
        </w:rPr>
        <w:t xml:space="preserve"> 6502 sayılı Tüketicinin Korunması Hakkında Kanun’un 61 inci maddesi,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r w:rsidRPr="00A60DD0">
        <w:rPr>
          <w:rFonts w:ascii="Times New Roman" w:eastAsia="Andale Sans UI" w:hAnsi="Times New Roman"/>
          <w:b/>
          <w:kern w:val="1"/>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Buna göre, </w:t>
      </w:r>
      <w:r>
        <w:rPr>
          <w:rFonts w:ascii="Times New Roman" w:eastAsia="Andale Sans UI" w:hAnsi="Times New Roman"/>
          <w:kern w:val="1"/>
          <w:sz w:val="24"/>
          <w:szCs w:val="24"/>
          <w:lang w:eastAsia="tr-TR"/>
        </w:rPr>
        <w:t>reklam veren</w:t>
      </w:r>
      <w:r w:rsidRPr="00A60DD0">
        <w:rPr>
          <w:rFonts w:ascii="Times New Roman" w:eastAsia="Andale Sans UI" w:hAnsi="Times New Roman"/>
          <w:kern w:val="1"/>
          <w:sz w:val="24"/>
          <w:szCs w:val="24"/>
          <w:lang w:eastAsia="tr-TR"/>
        </w:rPr>
        <w:t xml:space="preserve"> </w:t>
      </w:r>
      <w:r w:rsidRPr="00A60DD0">
        <w:rPr>
          <w:rFonts w:ascii="Times New Roman" w:eastAsia="Times New Roman" w:hAnsi="Times New Roman"/>
          <w:b/>
          <w:sz w:val="24"/>
          <w:szCs w:val="24"/>
          <w:lang w:eastAsia="tr-TR"/>
        </w:rPr>
        <w:t>Çağlar ÇOL</w:t>
      </w:r>
      <w:r w:rsidRPr="00A60DD0">
        <w:rPr>
          <w:rFonts w:ascii="Times New Roman" w:eastAsia="Times New Roman" w:hAnsi="Times New Roman"/>
          <w:sz w:val="24"/>
          <w:szCs w:val="24"/>
          <w:lang w:eastAsia="tr-TR"/>
        </w:rPr>
        <w:t xml:space="preserve"> </w:t>
      </w:r>
      <w:r w:rsidRPr="00A60DD0">
        <w:rPr>
          <w:rFonts w:ascii="Times New Roman" w:eastAsia="Andale Sans UI" w:hAnsi="Times New Roman"/>
          <w:kern w:val="2"/>
          <w:sz w:val="24"/>
          <w:szCs w:val="24"/>
          <w:lang w:eastAsia="tr-TR"/>
        </w:rPr>
        <w:t xml:space="preserve">hakkında, 6502 sayılı Kanun’un 63 üncü ve 77/12 nci maddeleri uyarınca </w:t>
      </w:r>
      <w:r w:rsidRPr="00A60DD0">
        <w:rPr>
          <w:rFonts w:ascii="Times New Roman" w:eastAsia="Andale Sans UI" w:hAnsi="Times New Roman"/>
          <w:b/>
          <w:kern w:val="1"/>
          <w:sz w:val="24"/>
          <w:szCs w:val="24"/>
          <w:lang w:eastAsia="tr-TR"/>
        </w:rPr>
        <w:t>anılan reklamları durdurma cezası</w:t>
      </w:r>
      <w:r w:rsidRPr="00A60DD0">
        <w:rPr>
          <w:rFonts w:ascii="Times New Roman" w:eastAsia="Andale Sans UI" w:hAnsi="Times New Roman"/>
          <w:kern w:val="1"/>
          <w:sz w:val="24"/>
          <w:szCs w:val="24"/>
          <w:lang w:eastAsia="tr-TR"/>
        </w:rPr>
        <w:t xml:space="preserve"> verilmesine 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75)</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Dosya No: 2015/45</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Ahmet KÜRKÇÜ</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r w:rsidRPr="00A60DD0">
        <w:rPr>
          <w:rFonts w:ascii="Times New Roman" w:eastAsia="Times New Roman" w:hAnsi="Times New Roman"/>
          <w:color w:val="000080"/>
          <w:sz w:val="24"/>
          <w:szCs w:val="24"/>
          <w:u w:val="single"/>
          <w:lang w:eastAsia="tr-TR"/>
        </w:rPr>
        <w:t>www.ikikapili.com.tr</w:t>
      </w:r>
      <w:r w:rsidRPr="00A60DD0">
        <w:rPr>
          <w:rFonts w:ascii="Times New Roman" w:eastAsia="Times New Roman" w:hAnsi="Times New Roman"/>
          <w:sz w:val="24"/>
          <w:szCs w:val="24"/>
          <w:lang w:eastAsia="tr-TR"/>
        </w:rPr>
        <w:t xml:space="preserve"> </w:t>
      </w:r>
      <w:r w:rsidRPr="00A60DD0">
        <w:rPr>
          <w:rFonts w:ascii="Times New Roman" w:eastAsia="Andale Sans UI" w:hAnsi="Times New Roman"/>
          <w:kern w:val="1"/>
          <w:sz w:val="24"/>
          <w:szCs w:val="24"/>
          <w:lang w:eastAsia="tr-TR"/>
        </w:rPr>
        <w:t>adresli internet sitesinde yer alan muhtelif gıd</w:t>
      </w:r>
      <w:r>
        <w:rPr>
          <w:rFonts w:ascii="Times New Roman" w:eastAsia="Andale Sans UI" w:hAnsi="Times New Roman"/>
          <w:kern w:val="1"/>
          <w:sz w:val="24"/>
          <w:szCs w:val="24"/>
          <w:lang w:eastAsia="tr-TR"/>
        </w:rPr>
        <w:t>a ürünlerine ilişkin tanıtımlar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24.02.2015</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İnternet</w:t>
      </w:r>
    </w:p>
    <w:p w:rsidR="000B260C" w:rsidRPr="00A60DD0" w:rsidRDefault="000B260C" w:rsidP="000B260C">
      <w:pPr>
        <w:autoSpaceDE w:val="0"/>
        <w:autoSpaceDN w:val="0"/>
        <w:adjustRightInd w:val="0"/>
        <w:spacing w:after="0" w:line="240" w:lineRule="auto"/>
        <w:jc w:val="both"/>
        <w:rPr>
          <w:rFonts w:ascii="Times New Roman" w:hAnsi="Times New Roman"/>
          <w:b/>
          <w:bCs/>
          <w:i/>
          <w:iCs/>
          <w:sz w:val="24"/>
          <w:szCs w:val="24"/>
        </w:rPr>
      </w:pPr>
      <w:r w:rsidRPr="00A60DD0">
        <w:rPr>
          <w:rFonts w:ascii="Times New Roman" w:eastAsia="Times New Roman" w:hAnsi="Times New Roman"/>
          <w:b/>
          <w:sz w:val="24"/>
          <w:szCs w:val="24"/>
          <w:lang w:eastAsia="tr-TR"/>
        </w:rPr>
        <w:t xml:space="preserve">Tespitler: </w:t>
      </w:r>
      <w:r w:rsidRPr="00A60DD0">
        <w:rPr>
          <w:rFonts w:ascii="Times New Roman" w:hAnsi="Times New Roman"/>
          <w:color w:val="000000"/>
          <w:sz w:val="24"/>
          <w:szCs w:val="24"/>
        </w:rPr>
        <w:t xml:space="preserve">Şahsınıza ait </w:t>
      </w:r>
      <w:r w:rsidRPr="00A60DD0">
        <w:rPr>
          <w:rFonts w:ascii="Times New Roman" w:hAnsi="Times New Roman"/>
          <w:color w:val="0563C2"/>
          <w:sz w:val="24"/>
          <w:szCs w:val="24"/>
        </w:rPr>
        <w:t xml:space="preserve">www.ikikapili.com.tr </w:t>
      </w:r>
      <w:r w:rsidRPr="00A60DD0">
        <w:rPr>
          <w:rFonts w:ascii="Times New Roman" w:hAnsi="Times New Roman"/>
          <w:color w:val="000000"/>
          <w:sz w:val="24"/>
          <w:szCs w:val="24"/>
        </w:rPr>
        <w:t>adresli internet sitesinin 24.02.2015 tarihli görünümünde; Ürünlerimiz başlığı altında,</w:t>
      </w:r>
      <w:r w:rsidRPr="00A60DD0">
        <w:rPr>
          <w:rFonts w:ascii="Times New Roman" w:hAnsi="Times New Roman"/>
          <w:i/>
          <w:iCs/>
          <w:color w:val="000000"/>
          <w:sz w:val="24"/>
          <w:szCs w:val="24"/>
        </w:rPr>
        <w:t xml:space="preserve"> “</w:t>
      </w:r>
      <w:r w:rsidRPr="00A60DD0">
        <w:rPr>
          <w:rFonts w:ascii="Times New Roman" w:hAnsi="Times New Roman"/>
          <w:b/>
          <w:bCs/>
          <w:i/>
          <w:iCs/>
          <w:color w:val="000000"/>
          <w:sz w:val="24"/>
          <w:szCs w:val="24"/>
        </w:rPr>
        <w:t>Susam</w:t>
      </w:r>
      <w:r w:rsidRPr="00A60DD0">
        <w:rPr>
          <w:rFonts w:ascii="Times New Roman" w:hAnsi="Times New Roman"/>
          <w:i/>
          <w:iCs/>
          <w:color w:val="000000"/>
          <w:sz w:val="24"/>
          <w:szCs w:val="24"/>
        </w:rPr>
        <w:t xml:space="preserve">; yağı safra taşlarının düşürülmesi için yararlıdır. Karaciğer </w:t>
      </w:r>
      <w:r w:rsidRPr="00A60DD0">
        <w:rPr>
          <w:rFonts w:ascii="Times New Roman" w:hAnsi="Times New Roman"/>
          <w:b/>
          <w:bCs/>
          <w:i/>
          <w:iCs/>
          <w:color w:val="000000"/>
          <w:sz w:val="24"/>
          <w:szCs w:val="24"/>
        </w:rPr>
        <w:t>hastalıklarında</w:t>
      </w:r>
      <w:r w:rsidRPr="00A60DD0">
        <w:rPr>
          <w:rFonts w:ascii="Times New Roman" w:hAnsi="Times New Roman"/>
          <w:color w:val="000000"/>
          <w:sz w:val="24"/>
          <w:szCs w:val="24"/>
        </w:rPr>
        <w:t xml:space="preserve"> </w:t>
      </w:r>
      <w:r w:rsidRPr="00A60DD0">
        <w:rPr>
          <w:rFonts w:ascii="Times New Roman" w:hAnsi="Times New Roman"/>
          <w:i/>
          <w:iCs/>
          <w:color w:val="000000"/>
          <w:sz w:val="24"/>
          <w:szCs w:val="24"/>
        </w:rPr>
        <w:t>kullanılmaktadır. Kabızlığı gidericidir. Cinsel gücü arttırır. Karın ağrısını giderir. Nefes darlığı ve</w:t>
      </w:r>
      <w:r w:rsidRPr="00A60DD0">
        <w:rPr>
          <w:rFonts w:ascii="Times New Roman" w:hAnsi="Times New Roman"/>
          <w:color w:val="000000"/>
          <w:sz w:val="24"/>
          <w:szCs w:val="24"/>
        </w:rPr>
        <w:t xml:space="preserve"> </w:t>
      </w:r>
      <w:r w:rsidRPr="00A60DD0">
        <w:rPr>
          <w:rFonts w:ascii="Times New Roman" w:hAnsi="Times New Roman"/>
          <w:b/>
          <w:bCs/>
          <w:i/>
          <w:iCs/>
          <w:color w:val="000000"/>
          <w:sz w:val="24"/>
          <w:szCs w:val="24"/>
        </w:rPr>
        <w:t xml:space="preserve">bronşit </w:t>
      </w:r>
      <w:r w:rsidRPr="00A60DD0">
        <w:rPr>
          <w:rFonts w:ascii="Times New Roman" w:hAnsi="Times New Roman"/>
          <w:i/>
          <w:iCs/>
          <w:color w:val="000000"/>
          <w:sz w:val="24"/>
          <w:szCs w:val="24"/>
        </w:rPr>
        <w:t>için yararlıdır.</w:t>
      </w:r>
      <w:r w:rsidRPr="00A60DD0">
        <w:rPr>
          <w:rFonts w:ascii="Times New Roman" w:hAnsi="Times New Roman"/>
          <w:color w:val="000000"/>
          <w:sz w:val="24"/>
          <w:szCs w:val="24"/>
        </w:rPr>
        <w:t xml:space="preserve"> </w:t>
      </w:r>
      <w:r w:rsidRPr="00A60DD0">
        <w:rPr>
          <w:rFonts w:ascii="Times New Roman" w:hAnsi="Times New Roman"/>
          <w:b/>
          <w:bCs/>
          <w:i/>
          <w:iCs/>
          <w:color w:val="000000"/>
          <w:sz w:val="24"/>
          <w:szCs w:val="24"/>
        </w:rPr>
        <w:t>Zerdeçal</w:t>
      </w:r>
      <w:r w:rsidRPr="00A60DD0">
        <w:rPr>
          <w:rFonts w:ascii="Times New Roman" w:hAnsi="Times New Roman"/>
          <w:i/>
          <w:iCs/>
          <w:color w:val="000000"/>
          <w:sz w:val="24"/>
          <w:szCs w:val="24"/>
        </w:rPr>
        <w:t>; Antioksidan etkilidir. Curcumin içerir. Curcimin’in antioksidan etkisi E ve C</w:t>
      </w:r>
      <w:r w:rsidRPr="00A60DD0">
        <w:rPr>
          <w:rFonts w:ascii="Times New Roman" w:hAnsi="Times New Roman"/>
          <w:color w:val="000000"/>
          <w:sz w:val="24"/>
          <w:szCs w:val="24"/>
        </w:rPr>
        <w:t xml:space="preserve"> </w:t>
      </w:r>
      <w:r w:rsidRPr="00A60DD0">
        <w:rPr>
          <w:rFonts w:ascii="Times New Roman" w:hAnsi="Times New Roman"/>
          <w:i/>
          <w:iCs/>
          <w:color w:val="000000"/>
          <w:sz w:val="24"/>
          <w:szCs w:val="24"/>
        </w:rPr>
        <w:t>vitaminlerinden daha güçlü olduğu görülmüştür. İltihap giderici özelliği vardır. Zerdeçal karaciğer</w:t>
      </w:r>
      <w:r w:rsidRPr="00A60DD0">
        <w:rPr>
          <w:rFonts w:ascii="Times New Roman" w:hAnsi="Times New Roman"/>
          <w:color w:val="000000"/>
          <w:sz w:val="24"/>
          <w:szCs w:val="24"/>
        </w:rPr>
        <w:t xml:space="preserve"> </w:t>
      </w:r>
      <w:r w:rsidRPr="00A60DD0">
        <w:rPr>
          <w:rFonts w:ascii="Times New Roman" w:hAnsi="Times New Roman"/>
          <w:i/>
          <w:iCs/>
          <w:color w:val="000000"/>
          <w:sz w:val="24"/>
          <w:szCs w:val="24"/>
        </w:rPr>
        <w:t>için yararlıdır. Karaciğeri güçlendirir ve karaciğerden toksinlerin atılmasına yardımcı olur.</w:t>
      </w:r>
      <w:r w:rsidRPr="00A60DD0">
        <w:rPr>
          <w:rFonts w:ascii="Times New Roman" w:hAnsi="Times New Roman"/>
          <w:color w:val="000000"/>
          <w:sz w:val="24"/>
          <w:szCs w:val="24"/>
        </w:rPr>
        <w:t xml:space="preserve"> </w:t>
      </w:r>
      <w:r w:rsidRPr="00A60DD0">
        <w:rPr>
          <w:rFonts w:ascii="Times New Roman" w:hAnsi="Times New Roman"/>
          <w:i/>
          <w:iCs/>
          <w:color w:val="000000"/>
          <w:sz w:val="24"/>
          <w:szCs w:val="24"/>
        </w:rPr>
        <w:t xml:space="preserve">Solunum yolu </w:t>
      </w:r>
      <w:proofErr w:type="gramStart"/>
      <w:r w:rsidRPr="00A60DD0">
        <w:rPr>
          <w:rFonts w:ascii="Times New Roman" w:hAnsi="Times New Roman"/>
          <w:b/>
          <w:bCs/>
          <w:i/>
          <w:iCs/>
          <w:color w:val="000000"/>
          <w:sz w:val="24"/>
          <w:szCs w:val="24"/>
        </w:rPr>
        <w:t>enfeksiyonların</w:t>
      </w:r>
      <w:proofErr w:type="gramEnd"/>
      <w:r w:rsidRPr="00A60DD0">
        <w:rPr>
          <w:rFonts w:ascii="Times New Roman" w:hAnsi="Times New Roman"/>
          <w:b/>
          <w:bCs/>
          <w:i/>
          <w:iCs/>
          <w:color w:val="000000"/>
          <w:sz w:val="24"/>
          <w:szCs w:val="24"/>
        </w:rPr>
        <w:t xml:space="preserve"> tedavisinde </w:t>
      </w:r>
      <w:r w:rsidRPr="00A60DD0">
        <w:rPr>
          <w:rFonts w:ascii="Times New Roman" w:hAnsi="Times New Roman"/>
          <w:i/>
          <w:iCs/>
          <w:color w:val="000000"/>
          <w:sz w:val="24"/>
          <w:szCs w:val="24"/>
        </w:rPr>
        <w:t xml:space="preserve">yararlanılır. Curcimin </w:t>
      </w:r>
      <w:r w:rsidRPr="00A60DD0">
        <w:rPr>
          <w:rFonts w:ascii="Times New Roman" w:hAnsi="Times New Roman"/>
          <w:b/>
          <w:bCs/>
          <w:i/>
          <w:iCs/>
          <w:color w:val="000000"/>
          <w:sz w:val="24"/>
          <w:szCs w:val="24"/>
        </w:rPr>
        <w:t xml:space="preserve">kansere karşı koruma </w:t>
      </w:r>
      <w:r w:rsidRPr="00A60DD0">
        <w:rPr>
          <w:rFonts w:ascii="Times New Roman" w:hAnsi="Times New Roman"/>
          <w:i/>
          <w:iCs/>
          <w:color w:val="000000"/>
          <w:sz w:val="24"/>
          <w:szCs w:val="24"/>
        </w:rPr>
        <w:t>sağlar ve</w:t>
      </w:r>
      <w:r w:rsidRPr="00A60DD0">
        <w:rPr>
          <w:rFonts w:ascii="Times New Roman" w:hAnsi="Times New Roman"/>
          <w:color w:val="000000"/>
          <w:sz w:val="24"/>
          <w:szCs w:val="24"/>
        </w:rPr>
        <w:t xml:space="preserve"> </w:t>
      </w:r>
      <w:r w:rsidRPr="00A60DD0">
        <w:rPr>
          <w:rFonts w:ascii="Times New Roman" w:hAnsi="Times New Roman"/>
          <w:b/>
          <w:bCs/>
          <w:i/>
          <w:iCs/>
          <w:color w:val="000000"/>
          <w:sz w:val="24"/>
          <w:szCs w:val="24"/>
        </w:rPr>
        <w:t xml:space="preserve">tümör hücrelerinin çoğalmasını engelleyici </w:t>
      </w:r>
      <w:r w:rsidRPr="00A60DD0">
        <w:rPr>
          <w:rFonts w:ascii="Times New Roman" w:hAnsi="Times New Roman"/>
          <w:i/>
          <w:iCs/>
          <w:color w:val="000000"/>
          <w:sz w:val="24"/>
          <w:szCs w:val="24"/>
        </w:rPr>
        <w:t>özelliği vardır. Yapılan araştırmalarda, cilt, kolon ve</w:t>
      </w:r>
      <w:r w:rsidRPr="00A60DD0">
        <w:rPr>
          <w:rFonts w:ascii="Times New Roman" w:hAnsi="Times New Roman"/>
          <w:color w:val="000000"/>
          <w:sz w:val="24"/>
          <w:szCs w:val="24"/>
        </w:rPr>
        <w:t xml:space="preserve"> </w:t>
      </w:r>
      <w:r w:rsidRPr="00A60DD0">
        <w:rPr>
          <w:rFonts w:ascii="Times New Roman" w:hAnsi="Times New Roman"/>
          <w:i/>
          <w:iCs/>
          <w:color w:val="000000"/>
          <w:sz w:val="24"/>
          <w:szCs w:val="24"/>
        </w:rPr>
        <w:t>göğüs kanseri için faydalı olabileceği görülmüştür. Safra kesesi ve safra yollarının fonksiyonel</w:t>
      </w:r>
      <w:r w:rsidRPr="00A60DD0">
        <w:rPr>
          <w:rFonts w:ascii="Times New Roman" w:hAnsi="Times New Roman"/>
          <w:color w:val="000000"/>
          <w:sz w:val="24"/>
          <w:szCs w:val="24"/>
        </w:rPr>
        <w:t xml:space="preserve"> </w:t>
      </w:r>
      <w:r w:rsidRPr="00A60DD0">
        <w:rPr>
          <w:rFonts w:ascii="Times New Roman" w:hAnsi="Times New Roman"/>
          <w:i/>
          <w:iCs/>
          <w:color w:val="000000"/>
          <w:sz w:val="24"/>
          <w:szCs w:val="24"/>
        </w:rPr>
        <w:t>hastalıklarına karşı etkisi Zerdeçal’ın yararları arasındadır. Deneysel çalışmalarda Zerdeçal’ın</w:t>
      </w:r>
      <w:r w:rsidRPr="00A60DD0">
        <w:rPr>
          <w:rFonts w:ascii="Times New Roman" w:hAnsi="Times New Roman"/>
          <w:color w:val="000000"/>
          <w:sz w:val="24"/>
          <w:szCs w:val="24"/>
        </w:rPr>
        <w:t xml:space="preserve"> </w:t>
      </w:r>
      <w:r w:rsidRPr="00A60DD0">
        <w:rPr>
          <w:rFonts w:ascii="Times New Roman" w:hAnsi="Times New Roman"/>
          <w:i/>
          <w:iCs/>
          <w:color w:val="000000"/>
          <w:sz w:val="24"/>
          <w:szCs w:val="24"/>
        </w:rPr>
        <w:t>kolesterolü azaltıcı etkisi belirlenmiştir. Hazmı kolaylaştırır. Sigaranın verdiği zararları</w:t>
      </w:r>
      <w:r w:rsidRPr="00A60DD0">
        <w:rPr>
          <w:rFonts w:ascii="Times New Roman" w:hAnsi="Times New Roman"/>
          <w:color w:val="000000"/>
          <w:sz w:val="24"/>
          <w:szCs w:val="24"/>
        </w:rPr>
        <w:t xml:space="preserve"> </w:t>
      </w:r>
      <w:r w:rsidRPr="00A60DD0">
        <w:rPr>
          <w:rFonts w:ascii="Times New Roman" w:hAnsi="Times New Roman"/>
          <w:i/>
          <w:iCs/>
          <w:color w:val="000000"/>
          <w:sz w:val="24"/>
          <w:szCs w:val="24"/>
        </w:rPr>
        <w:t xml:space="preserve">azaltabileceği yapılan bir çalışmada görülmüştür. Hayvanlar üzerinde yapılan deneylerde </w:t>
      </w:r>
      <w:r w:rsidRPr="00A60DD0">
        <w:rPr>
          <w:rFonts w:ascii="Times New Roman" w:hAnsi="Times New Roman"/>
          <w:b/>
          <w:bCs/>
          <w:i/>
          <w:iCs/>
          <w:color w:val="000000"/>
          <w:sz w:val="24"/>
          <w:szCs w:val="24"/>
        </w:rPr>
        <w:t>Kistik</w:t>
      </w:r>
      <w:r w:rsidRPr="00A60DD0">
        <w:rPr>
          <w:rFonts w:ascii="Times New Roman" w:hAnsi="Times New Roman"/>
          <w:color w:val="000000"/>
          <w:sz w:val="24"/>
          <w:szCs w:val="24"/>
        </w:rPr>
        <w:t xml:space="preserve"> </w:t>
      </w:r>
      <w:r w:rsidRPr="00A60DD0">
        <w:rPr>
          <w:rFonts w:ascii="Times New Roman" w:hAnsi="Times New Roman"/>
          <w:b/>
          <w:bCs/>
          <w:i/>
          <w:iCs/>
          <w:color w:val="000000"/>
          <w:sz w:val="24"/>
          <w:szCs w:val="24"/>
        </w:rPr>
        <w:t xml:space="preserve">Fibroz tedavisinde </w:t>
      </w:r>
      <w:r w:rsidRPr="00A60DD0">
        <w:rPr>
          <w:rFonts w:ascii="Times New Roman" w:hAnsi="Times New Roman"/>
          <w:i/>
          <w:iCs/>
          <w:color w:val="000000"/>
          <w:sz w:val="24"/>
          <w:szCs w:val="24"/>
        </w:rPr>
        <w:t xml:space="preserve">önemli fayda sağlayabileceği gösterilmiştir. </w:t>
      </w:r>
      <w:r w:rsidRPr="00A60DD0">
        <w:rPr>
          <w:rFonts w:ascii="Times New Roman" w:hAnsi="Times New Roman"/>
          <w:b/>
          <w:bCs/>
          <w:i/>
          <w:iCs/>
          <w:color w:val="000000"/>
          <w:sz w:val="24"/>
          <w:szCs w:val="24"/>
        </w:rPr>
        <w:t>Ihlamur</w:t>
      </w:r>
      <w:r w:rsidRPr="00A60DD0">
        <w:rPr>
          <w:rFonts w:ascii="Times New Roman" w:hAnsi="Times New Roman"/>
          <w:i/>
          <w:iCs/>
          <w:color w:val="000000"/>
          <w:sz w:val="24"/>
          <w:szCs w:val="24"/>
        </w:rPr>
        <w:t>; Sinirleri yatıştırır ve rahatlatır. Kan dolaşımını düzenlemeye yardımcı olur.</w:t>
      </w:r>
      <w:r w:rsidRPr="00A60DD0">
        <w:rPr>
          <w:rFonts w:ascii="Times New Roman" w:hAnsi="Times New Roman"/>
          <w:color w:val="000000"/>
          <w:sz w:val="24"/>
          <w:szCs w:val="24"/>
        </w:rPr>
        <w:t xml:space="preserve"> </w:t>
      </w:r>
      <w:r w:rsidRPr="00A60DD0">
        <w:rPr>
          <w:rFonts w:ascii="Times New Roman" w:hAnsi="Times New Roman"/>
          <w:b/>
          <w:bCs/>
          <w:i/>
          <w:iCs/>
          <w:color w:val="000000"/>
          <w:sz w:val="24"/>
          <w:szCs w:val="24"/>
        </w:rPr>
        <w:t xml:space="preserve">Uykusuzluğa </w:t>
      </w:r>
      <w:r w:rsidRPr="00A60DD0">
        <w:rPr>
          <w:rFonts w:ascii="Times New Roman" w:hAnsi="Times New Roman"/>
          <w:i/>
          <w:iCs/>
          <w:color w:val="000000"/>
          <w:sz w:val="24"/>
          <w:szCs w:val="24"/>
        </w:rPr>
        <w:t>ve iç sıkıntısına iyi gelir. Aybaşı ağrılarını hafifleterek daha kolay geçmesini sağlar.</w:t>
      </w:r>
      <w:r w:rsidRPr="00A60DD0">
        <w:rPr>
          <w:rFonts w:ascii="Times New Roman" w:hAnsi="Times New Roman"/>
          <w:color w:val="000000"/>
          <w:sz w:val="24"/>
          <w:szCs w:val="24"/>
        </w:rPr>
        <w:t xml:space="preserve"> </w:t>
      </w:r>
      <w:r w:rsidRPr="00A60DD0">
        <w:rPr>
          <w:rFonts w:ascii="Times New Roman" w:hAnsi="Times New Roman"/>
          <w:i/>
          <w:iCs/>
          <w:color w:val="000000"/>
          <w:sz w:val="24"/>
          <w:szCs w:val="24"/>
        </w:rPr>
        <w:t xml:space="preserve">Sindirime yardımcı olur. </w:t>
      </w:r>
      <w:r w:rsidRPr="00A60DD0">
        <w:rPr>
          <w:rFonts w:ascii="Times New Roman" w:hAnsi="Times New Roman"/>
          <w:b/>
          <w:bCs/>
          <w:i/>
          <w:iCs/>
          <w:color w:val="000000"/>
          <w:sz w:val="24"/>
          <w:szCs w:val="24"/>
        </w:rPr>
        <w:t>İdrar söktürücüdür</w:t>
      </w:r>
      <w:r w:rsidRPr="00A60DD0">
        <w:rPr>
          <w:rFonts w:ascii="Times New Roman" w:hAnsi="Times New Roman"/>
          <w:i/>
          <w:iCs/>
          <w:color w:val="000000"/>
          <w:sz w:val="24"/>
          <w:szCs w:val="24"/>
        </w:rPr>
        <w:t>. Bağırsak ve böbrekleri temizler. Böbrek taşlarını ve</w:t>
      </w:r>
      <w:r w:rsidRPr="00A60DD0">
        <w:rPr>
          <w:rFonts w:ascii="Times New Roman" w:hAnsi="Times New Roman"/>
          <w:color w:val="000000"/>
          <w:sz w:val="24"/>
          <w:szCs w:val="24"/>
        </w:rPr>
        <w:t xml:space="preserve"> </w:t>
      </w:r>
      <w:r w:rsidRPr="00A60DD0">
        <w:rPr>
          <w:rFonts w:ascii="Times New Roman" w:hAnsi="Times New Roman"/>
          <w:i/>
          <w:iCs/>
          <w:color w:val="000000"/>
          <w:sz w:val="24"/>
          <w:szCs w:val="24"/>
        </w:rPr>
        <w:t xml:space="preserve">kumlarını dökmeye yardımcı olur. </w:t>
      </w:r>
      <w:r w:rsidRPr="00A60DD0">
        <w:rPr>
          <w:rFonts w:ascii="Times New Roman" w:hAnsi="Times New Roman"/>
          <w:b/>
          <w:bCs/>
          <w:i/>
          <w:iCs/>
          <w:color w:val="000000"/>
          <w:sz w:val="24"/>
          <w:szCs w:val="24"/>
        </w:rPr>
        <w:t>Kansızlığı giderir</w:t>
      </w:r>
      <w:r w:rsidRPr="00A60DD0">
        <w:rPr>
          <w:rFonts w:ascii="Times New Roman" w:hAnsi="Times New Roman"/>
          <w:i/>
          <w:iCs/>
          <w:color w:val="000000"/>
          <w:sz w:val="24"/>
          <w:szCs w:val="24"/>
        </w:rPr>
        <w:t>. Saç dökülmesini azaltır. Vücudu terleterek</w:t>
      </w:r>
      <w:r w:rsidRPr="00A60DD0">
        <w:rPr>
          <w:rFonts w:ascii="Times New Roman" w:hAnsi="Times New Roman"/>
          <w:color w:val="000000"/>
          <w:sz w:val="24"/>
          <w:szCs w:val="24"/>
        </w:rPr>
        <w:t xml:space="preserve"> </w:t>
      </w:r>
      <w:r w:rsidRPr="00A60DD0">
        <w:rPr>
          <w:rFonts w:ascii="Times New Roman" w:hAnsi="Times New Roman"/>
          <w:i/>
          <w:iCs/>
          <w:color w:val="000000"/>
          <w:sz w:val="24"/>
          <w:szCs w:val="24"/>
        </w:rPr>
        <w:t xml:space="preserve">vücuttaki zararlı maddelerin uzaklaştırılmasını sağlar. </w:t>
      </w:r>
      <w:r w:rsidRPr="00A60DD0">
        <w:rPr>
          <w:rFonts w:ascii="Times New Roman" w:hAnsi="Times New Roman"/>
          <w:b/>
          <w:bCs/>
          <w:i/>
          <w:iCs/>
          <w:color w:val="000000"/>
          <w:sz w:val="24"/>
          <w:szCs w:val="24"/>
        </w:rPr>
        <w:t>Soğuk algınlığı ve gribe iyi gelir</w:t>
      </w:r>
      <w:r w:rsidRPr="00A60DD0">
        <w:rPr>
          <w:rFonts w:ascii="Times New Roman" w:hAnsi="Times New Roman"/>
          <w:i/>
          <w:iCs/>
          <w:color w:val="000000"/>
          <w:sz w:val="24"/>
          <w:szCs w:val="24"/>
        </w:rPr>
        <w:t>. Göğsü</w:t>
      </w:r>
      <w:r w:rsidRPr="00A60DD0">
        <w:rPr>
          <w:rFonts w:ascii="Times New Roman" w:hAnsi="Times New Roman"/>
          <w:color w:val="000000"/>
          <w:sz w:val="24"/>
          <w:szCs w:val="24"/>
        </w:rPr>
        <w:t xml:space="preserve"> </w:t>
      </w:r>
      <w:r w:rsidRPr="00A60DD0">
        <w:rPr>
          <w:rFonts w:ascii="Times New Roman" w:hAnsi="Times New Roman"/>
          <w:i/>
          <w:iCs/>
          <w:color w:val="000000"/>
          <w:sz w:val="24"/>
          <w:szCs w:val="24"/>
        </w:rPr>
        <w:t xml:space="preserve">yumuşatır, bronşları açar ve balgamı söker. </w:t>
      </w:r>
      <w:r w:rsidRPr="00A60DD0">
        <w:rPr>
          <w:rFonts w:ascii="Times New Roman" w:hAnsi="Times New Roman"/>
          <w:b/>
          <w:bCs/>
          <w:i/>
          <w:iCs/>
          <w:color w:val="000000"/>
          <w:sz w:val="24"/>
          <w:szCs w:val="24"/>
        </w:rPr>
        <w:t>Romatizmaya ve gut hastalığına iyi gelir</w:t>
      </w:r>
      <w:r w:rsidRPr="00A60DD0">
        <w:rPr>
          <w:rFonts w:ascii="Times New Roman" w:hAnsi="Times New Roman"/>
          <w:i/>
          <w:iCs/>
          <w:color w:val="000000"/>
          <w:sz w:val="24"/>
          <w:szCs w:val="24"/>
        </w:rPr>
        <w:t>. Burkulma ağrılarını hafifletir</w:t>
      </w:r>
      <w:r w:rsidRPr="00A60DD0">
        <w:rPr>
          <w:rFonts w:ascii="Times New Roman" w:hAnsi="Times New Roman"/>
          <w:i/>
          <w:iCs/>
          <w:sz w:val="24"/>
          <w:szCs w:val="24"/>
        </w:rPr>
        <w:t xml:space="preserve"> - </w:t>
      </w:r>
      <w:r w:rsidRPr="00A60DD0">
        <w:rPr>
          <w:rFonts w:ascii="Times New Roman" w:hAnsi="Times New Roman"/>
          <w:b/>
          <w:bCs/>
          <w:i/>
          <w:iCs/>
          <w:sz w:val="24"/>
          <w:szCs w:val="24"/>
        </w:rPr>
        <w:t>Tarçın</w:t>
      </w:r>
      <w:r w:rsidRPr="00A60DD0">
        <w:rPr>
          <w:rFonts w:ascii="Times New Roman" w:hAnsi="Times New Roman"/>
          <w:i/>
          <w:iCs/>
          <w:sz w:val="24"/>
          <w:szCs w:val="24"/>
        </w:rPr>
        <w:t xml:space="preserve">; Dolaşım faaliyetlerini düzenler kanı sulandırır. </w:t>
      </w:r>
      <w:r w:rsidRPr="00A60DD0">
        <w:rPr>
          <w:rFonts w:ascii="Times New Roman" w:hAnsi="Times New Roman"/>
          <w:b/>
          <w:bCs/>
          <w:i/>
          <w:iCs/>
          <w:sz w:val="24"/>
          <w:szCs w:val="24"/>
        </w:rPr>
        <w:t xml:space="preserve">Damar sertliğini önler. Kalp krizi riskinidüşürür. Kalp rahatsızlıklarının ortaya çıkmasına engel olur. Bağırsak gazlarının giderir. Midede meydana gelen şişkinliğe iyi gelir. Bağışıklık sistemini kuvvetlendirir. </w:t>
      </w:r>
      <w:r w:rsidRPr="00A60DD0">
        <w:rPr>
          <w:rFonts w:ascii="Times New Roman" w:hAnsi="Times New Roman"/>
          <w:i/>
          <w:iCs/>
          <w:sz w:val="24"/>
          <w:szCs w:val="24"/>
        </w:rPr>
        <w:t>Sistitgibi idrar</w:t>
      </w:r>
      <w:r w:rsidRPr="00A60DD0">
        <w:rPr>
          <w:rFonts w:ascii="Times New Roman" w:hAnsi="Times New Roman"/>
          <w:b/>
          <w:bCs/>
          <w:i/>
          <w:iCs/>
          <w:sz w:val="24"/>
          <w:szCs w:val="24"/>
        </w:rPr>
        <w:t xml:space="preserve"> </w:t>
      </w:r>
      <w:r w:rsidRPr="00A60DD0">
        <w:rPr>
          <w:rFonts w:ascii="Times New Roman" w:hAnsi="Times New Roman"/>
          <w:i/>
          <w:iCs/>
          <w:sz w:val="24"/>
          <w:szCs w:val="24"/>
        </w:rPr>
        <w:t>yolu rahatsızlıklarına iyi gelmektedir. Aknelere iyi gelmektedir. Mevsim geçişlerinde meydana</w:t>
      </w:r>
      <w:r w:rsidRPr="00A60DD0">
        <w:rPr>
          <w:rFonts w:ascii="Times New Roman" w:hAnsi="Times New Roman"/>
          <w:b/>
          <w:bCs/>
          <w:i/>
          <w:iCs/>
          <w:sz w:val="24"/>
          <w:szCs w:val="24"/>
        </w:rPr>
        <w:t xml:space="preserve"> </w:t>
      </w:r>
      <w:r w:rsidRPr="00A60DD0">
        <w:rPr>
          <w:rFonts w:ascii="Times New Roman" w:hAnsi="Times New Roman"/>
          <w:i/>
          <w:iCs/>
          <w:sz w:val="24"/>
          <w:szCs w:val="24"/>
        </w:rPr>
        <w:t>gelen yorgunluklara iyi gelmektedir. Kötü kolesterol olarak bilinen ldl kolesterol seviyesini</w:t>
      </w:r>
      <w:r w:rsidRPr="00A60DD0">
        <w:rPr>
          <w:rFonts w:ascii="Times New Roman" w:hAnsi="Times New Roman"/>
          <w:b/>
          <w:bCs/>
          <w:i/>
          <w:iCs/>
          <w:sz w:val="24"/>
          <w:szCs w:val="24"/>
        </w:rPr>
        <w:t xml:space="preserve"> </w:t>
      </w:r>
      <w:r w:rsidRPr="00A60DD0">
        <w:rPr>
          <w:rFonts w:ascii="Times New Roman" w:hAnsi="Times New Roman"/>
          <w:i/>
          <w:iCs/>
          <w:sz w:val="24"/>
          <w:szCs w:val="24"/>
        </w:rPr>
        <w:t>düşürür. Hafızanın etkinliğini sağlar. Vücudu rahatlatıcı etkisi bulunmaktadır.</w:t>
      </w:r>
      <w:r w:rsidRPr="00A60DD0">
        <w:rPr>
          <w:rFonts w:ascii="Times New Roman" w:hAnsi="Times New Roman"/>
          <w:b/>
          <w:bCs/>
          <w:i/>
          <w:iCs/>
          <w:sz w:val="24"/>
          <w:szCs w:val="24"/>
        </w:rPr>
        <w:t xml:space="preserve"> Karanfil</w:t>
      </w:r>
      <w:r w:rsidRPr="00A60DD0">
        <w:rPr>
          <w:rFonts w:ascii="Times New Roman" w:hAnsi="Times New Roman"/>
          <w:i/>
          <w:iCs/>
          <w:sz w:val="24"/>
          <w:szCs w:val="24"/>
        </w:rPr>
        <w:t xml:space="preserve">; Antiseptiktir; Mikropları öldürür. Diş ağrılarını kesmeye yardımcı olur. Ağrı kesici ve mikrop öldürücü özelliği nedeniyle özellikle </w:t>
      </w:r>
      <w:r w:rsidRPr="00A60DD0">
        <w:rPr>
          <w:rFonts w:ascii="Times New Roman" w:hAnsi="Times New Roman"/>
          <w:b/>
          <w:bCs/>
          <w:i/>
          <w:iCs/>
          <w:sz w:val="24"/>
          <w:szCs w:val="24"/>
        </w:rPr>
        <w:t xml:space="preserve">diş hekimliğinde </w:t>
      </w:r>
      <w:r w:rsidRPr="00A60DD0">
        <w:rPr>
          <w:rFonts w:ascii="Times New Roman" w:hAnsi="Times New Roman"/>
          <w:i/>
          <w:iCs/>
          <w:sz w:val="24"/>
          <w:szCs w:val="24"/>
        </w:rPr>
        <w:t xml:space="preserve">faydalıdır. Gaz söktürücüdür. Uyarıcıdır. Bedeni ve zihni yorgunluğu giderir. </w:t>
      </w:r>
      <w:r w:rsidRPr="00A60DD0">
        <w:rPr>
          <w:rFonts w:ascii="Times New Roman" w:hAnsi="Times New Roman"/>
          <w:b/>
          <w:bCs/>
          <w:i/>
          <w:iCs/>
          <w:sz w:val="24"/>
          <w:szCs w:val="24"/>
        </w:rPr>
        <w:t>Kalbi ve hafızayı kuvvetlendirir</w:t>
      </w:r>
      <w:r w:rsidRPr="00A60DD0">
        <w:rPr>
          <w:rFonts w:ascii="Times New Roman" w:hAnsi="Times New Roman"/>
          <w:i/>
          <w:iCs/>
          <w:sz w:val="24"/>
          <w:szCs w:val="24"/>
        </w:rPr>
        <w:t xml:space="preserve">. Bağışıklık sistemini güçlendirir. Mideye ve göğse kuvvet verir. Karanfil çiçekleri balgam söktürücüdür. Öksürüğü keser. </w:t>
      </w:r>
      <w:r w:rsidRPr="00A60DD0">
        <w:rPr>
          <w:rFonts w:ascii="Times New Roman" w:hAnsi="Times New Roman"/>
          <w:b/>
          <w:bCs/>
          <w:i/>
          <w:iCs/>
          <w:sz w:val="24"/>
          <w:szCs w:val="24"/>
        </w:rPr>
        <w:t>Cinsel isteği arttırır</w:t>
      </w:r>
      <w:r w:rsidRPr="00A60DD0">
        <w:rPr>
          <w:rFonts w:ascii="Times New Roman" w:hAnsi="Times New Roman"/>
          <w:i/>
          <w:iCs/>
          <w:sz w:val="24"/>
          <w:szCs w:val="24"/>
        </w:rPr>
        <w:t>. Mide bulantısını ve kusmayı önler, ateşi düşürür. İshali keser.”</w:t>
      </w:r>
      <w:r w:rsidRPr="00A60DD0">
        <w:rPr>
          <w:rFonts w:ascii="Times New Roman" w:hAnsi="Times New Roman"/>
          <w:i/>
          <w:iCs/>
          <w:color w:val="000000"/>
          <w:sz w:val="24"/>
          <w:szCs w:val="24"/>
        </w:rPr>
        <w:t xml:space="preserve"> </w:t>
      </w:r>
      <w:r w:rsidRPr="00A60DD0">
        <w:rPr>
          <w:rFonts w:ascii="Times New Roman" w:eastAsia="Times New Roman" w:hAnsi="Times New Roman"/>
          <w:sz w:val="24"/>
          <w:szCs w:val="24"/>
          <w:lang w:eastAsia="tr-TR"/>
        </w:rPr>
        <w:t>şeklinde ifadelere yer verildiği tespit edilmiştir.</w:t>
      </w:r>
    </w:p>
    <w:p w:rsidR="000B260C" w:rsidRPr="00A60DD0" w:rsidRDefault="000B260C" w:rsidP="000B260C">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tabs>
          <w:tab w:val="left" w:pos="993"/>
        </w:tabs>
        <w:spacing w:after="0" w:line="240" w:lineRule="auto"/>
        <w:jc w:val="both"/>
        <w:rPr>
          <w:rFonts w:ascii="Times New Roman" w:eastAsia="Times New Roman" w:hAnsi="Times New Roman"/>
          <w:sz w:val="24"/>
          <w:szCs w:val="24"/>
          <w:lang w:val="x-none" w:eastAsia="tr-TR"/>
        </w:rPr>
      </w:pPr>
      <w:r w:rsidRPr="00A60DD0">
        <w:rPr>
          <w:rFonts w:ascii="Times New Roman" w:eastAsia="Times New Roman" w:hAnsi="Times New Roman"/>
          <w:b/>
          <w:sz w:val="24"/>
          <w:szCs w:val="24"/>
          <w:lang w:val="x-none" w:eastAsia="x-none"/>
        </w:rPr>
        <w:t xml:space="preserve">Değerlendirme/Karar: </w:t>
      </w:r>
      <w:r w:rsidRPr="00A60DD0">
        <w:rPr>
          <w:rFonts w:ascii="Times New Roman" w:eastAsia="Times New Roman" w:hAnsi="Times New Roman"/>
          <w:sz w:val="24"/>
          <w:szCs w:val="24"/>
          <w:lang w:val="x-none" w:eastAsia="x-none"/>
        </w:rPr>
        <w:t>Söz konusu internet sitesinde endikasyon belirten ifadeler kullanılarak tüketicileri yanıltıcı sağlık beyanlarına yer verildiği, gıda takviyelerinin insan metabolizmasına etki eden tıbbi bir ürün olduğu izleniminin oluşturulduğu,</w:t>
      </w:r>
      <w:r w:rsidRPr="00A60DD0">
        <w:rPr>
          <w:rFonts w:ascii="Times New Roman" w:eastAsia="Times New Roman" w:hAnsi="Times New Roman"/>
          <w:b/>
          <w:bCs/>
          <w:color w:val="000000"/>
          <w:sz w:val="24"/>
          <w:szCs w:val="24"/>
          <w:lang w:val="x-none" w:eastAsia="x-none"/>
        </w:rPr>
        <w:t xml:space="preserve"> </w:t>
      </w:r>
      <w:r w:rsidRPr="00A60DD0">
        <w:rPr>
          <w:rFonts w:ascii="Times New Roman" w:eastAsia="Times New Roman" w:hAnsi="Times New Roman"/>
          <w:sz w:val="24"/>
          <w:szCs w:val="24"/>
          <w:lang w:val="x-none" w:eastAsia="x-none"/>
        </w:rPr>
        <w:t>tıp literatüründe hastalık olarak kabul edilen ve hekim kontrolünde tedavi edilmesi gereken</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rahatsızlıkların anılan ürünler ile tedavi edilebileceği izlenimi oluşturulduğu ve söz konusu</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kanıtlayabilir nitelikte ise, bu durumda “gıda takviyesi” kapsamında değil, “beşeri tıbbi ürün” veya “ilaç”</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kapsamında ruhsatlandırılması gerektiği, “beşeri tıbbi ürün” veya “ilaç” kapsamında değerlendirilmesi</w:t>
      </w:r>
      <w:r w:rsidRPr="00A60DD0">
        <w:rPr>
          <w:rFonts w:ascii="Times New Roman" w:eastAsia="Times New Roman" w:hAnsi="Times New Roman"/>
          <w:i/>
          <w:iCs/>
          <w:sz w:val="24"/>
          <w:szCs w:val="24"/>
          <w:lang w:val="x-none" w:eastAsia="x-none"/>
        </w:rPr>
        <w:t xml:space="preserve"> </w:t>
      </w:r>
      <w:r w:rsidRPr="00A60DD0">
        <w:rPr>
          <w:rFonts w:ascii="Times New Roman" w:eastAsia="Times New Roman" w:hAnsi="Times New Roman"/>
          <w:sz w:val="24"/>
          <w:szCs w:val="24"/>
          <w:lang w:val="x-none" w:eastAsia="x-none"/>
        </w:rPr>
        <w:t xml:space="preserve">gereken ürünlerin reklamının yapılmasının ise </w:t>
      </w:r>
      <w:r w:rsidRPr="00A60DD0">
        <w:rPr>
          <w:rFonts w:ascii="Times New Roman" w:eastAsia="Times New Roman" w:hAnsi="Times New Roman"/>
          <w:sz w:val="24"/>
          <w:szCs w:val="24"/>
          <w:lang w:eastAsia="x-none"/>
        </w:rPr>
        <w:t>mevzuat gereği yasak olduğu</w:t>
      </w:r>
      <w:r w:rsidRPr="00A60DD0">
        <w:rPr>
          <w:rFonts w:ascii="Times New Roman" w:eastAsia="Times New Roman" w:hAnsi="Times New Roman"/>
          <w:sz w:val="24"/>
          <w:szCs w:val="24"/>
          <w:lang w:val="x-none" w:eastAsia="x-none"/>
        </w:rPr>
        <w:t xml:space="preserve">, </w:t>
      </w:r>
      <w:r w:rsidRPr="00A60DD0">
        <w:rPr>
          <w:rFonts w:ascii="Times New Roman" w:eastAsia="Times New Roman" w:hAnsi="Times New Roman"/>
          <w:sz w:val="24"/>
          <w:szCs w:val="24"/>
          <w:lang w:eastAsia="x-none"/>
        </w:rPr>
        <w:t xml:space="preserve">dolayısıyla </w:t>
      </w:r>
      <w:r w:rsidRPr="00A60DD0">
        <w:rPr>
          <w:rFonts w:ascii="Times New Roman" w:eastAsia="Times New Roman" w:hAnsi="Times New Roman"/>
          <w:sz w:val="24"/>
          <w:szCs w:val="24"/>
          <w:lang w:val="x-none" w:eastAsia="tr-TR"/>
        </w:rPr>
        <w:t>her koşulda mevzuata aykırılık teşkil eden bu tanıtımların,</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Sağlık Beyanı ile satışa Sunulan Ürünlerin Sağlık Beyanları Hakkında Yönetmeliğin 5/a, 5/b, 5/c, 5/ç ve 5/d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- 5996 sayılı Veteriner Hizmetleri, Bitki Sağlığı, Gıda ve Yem Kanunu’nun 24 üncü maddesinin 3 üncü bendi;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Türk Gıda Kodeksi Etiketleme Yönetmeliği’nin 6/1, 6/3, 6/4, 40/1, 42/1, 42/2,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A60DD0">
        <w:rPr>
          <w:rFonts w:ascii="Times New Roman" w:eastAsia="Andale Sans UI" w:hAnsi="Times New Roman"/>
          <w:kern w:val="1"/>
          <w:sz w:val="24"/>
          <w:szCs w:val="24"/>
          <w:lang w:eastAsia="tr-TR"/>
        </w:rPr>
        <w:t>-</w:t>
      </w:r>
      <w:r w:rsidRPr="00A60DD0">
        <w:rPr>
          <w:rFonts w:ascii="Times New Roman" w:eastAsia="Andale Sans UI" w:hAnsi="Times New Roman"/>
          <w:spacing w:val="-1"/>
          <w:kern w:val="2"/>
          <w:sz w:val="24"/>
          <w:szCs w:val="24"/>
          <w:lang w:eastAsia="tr-TR"/>
        </w:rPr>
        <w:t>10.01.2015 tarihli ve 29232 sayılı Resmi Gazete ‘de yayınlanarak yürürlüğe giren Ticari Reklam ve Haksız Ticari Uygulamalar Yönetmeliği’nin 5/1-b, 7/1, 7/2, 7/3, 7/4, 7/5-a, 9/1, 9/2, 9/3 ve 9/4 üncü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w:t>
      </w:r>
      <w:r w:rsidRPr="00A60DD0">
        <w:rPr>
          <w:rFonts w:ascii="Times New Roman" w:eastAsia="Andale Sans UI" w:hAnsi="Times New Roman"/>
          <w:bCs/>
          <w:kern w:val="1"/>
          <w:sz w:val="24"/>
          <w:szCs w:val="24"/>
          <w:lang w:eastAsia="tr-TR"/>
        </w:rPr>
        <w:t xml:space="preserve"> 6502 sayılı Tüketicinin Korunması Hakkında Kanun’un 61 inci maddesi,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r w:rsidRPr="00A60DD0">
        <w:rPr>
          <w:rFonts w:ascii="Times New Roman" w:eastAsia="Andale Sans UI" w:hAnsi="Times New Roman"/>
          <w:b/>
          <w:kern w:val="1"/>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Buna göre, </w:t>
      </w:r>
      <w:r>
        <w:rPr>
          <w:rFonts w:ascii="Times New Roman" w:eastAsia="Andale Sans UI" w:hAnsi="Times New Roman"/>
          <w:kern w:val="1"/>
          <w:sz w:val="24"/>
          <w:szCs w:val="24"/>
          <w:lang w:eastAsia="tr-TR"/>
        </w:rPr>
        <w:t>reklam veren</w:t>
      </w:r>
      <w:r w:rsidRPr="00A60DD0">
        <w:rPr>
          <w:rFonts w:ascii="Times New Roman" w:eastAsia="Andale Sans UI" w:hAnsi="Times New Roman"/>
          <w:kern w:val="1"/>
          <w:sz w:val="24"/>
          <w:szCs w:val="24"/>
          <w:lang w:eastAsia="tr-TR"/>
        </w:rPr>
        <w:t xml:space="preserve"> </w:t>
      </w:r>
      <w:r w:rsidRPr="00A60DD0">
        <w:rPr>
          <w:rFonts w:ascii="Times New Roman" w:eastAsia="Times New Roman" w:hAnsi="Times New Roman"/>
          <w:b/>
          <w:sz w:val="24"/>
          <w:szCs w:val="24"/>
          <w:lang w:eastAsia="tr-TR"/>
        </w:rPr>
        <w:t>Ahmet KÜRKÇÜ</w:t>
      </w:r>
      <w:r w:rsidRPr="00A60DD0">
        <w:rPr>
          <w:rFonts w:ascii="Times New Roman" w:eastAsia="Times New Roman" w:hAnsi="Times New Roman"/>
          <w:sz w:val="24"/>
          <w:szCs w:val="24"/>
          <w:lang w:eastAsia="tr-TR"/>
        </w:rPr>
        <w:t xml:space="preserve"> </w:t>
      </w:r>
      <w:r w:rsidRPr="00A60DD0">
        <w:rPr>
          <w:rFonts w:ascii="Times New Roman" w:eastAsia="Andale Sans UI" w:hAnsi="Times New Roman"/>
          <w:kern w:val="2"/>
          <w:sz w:val="24"/>
          <w:szCs w:val="24"/>
          <w:lang w:eastAsia="tr-TR"/>
        </w:rPr>
        <w:t xml:space="preserve">hakkında, 6502 sayılı Kanun’un 63 üncü ve 77/12 nci maddeleri uyarınca </w:t>
      </w:r>
      <w:r w:rsidRPr="00A60DD0">
        <w:rPr>
          <w:rFonts w:ascii="Times New Roman" w:eastAsia="Andale Sans UI" w:hAnsi="Times New Roman"/>
          <w:b/>
          <w:kern w:val="1"/>
          <w:sz w:val="24"/>
          <w:szCs w:val="24"/>
          <w:lang w:eastAsia="tr-TR"/>
        </w:rPr>
        <w:t>anılan reklamları durdurma cezası</w:t>
      </w:r>
      <w:r w:rsidRPr="00A60DD0">
        <w:rPr>
          <w:rFonts w:ascii="Times New Roman" w:eastAsia="Andale Sans UI" w:hAnsi="Times New Roman"/>
          <w:kern w:val="1"/>
          <w:sz w:val="24"/>
          <w:szCs w:val="24"/>
          <w:lang w:eastAsia="tr-TR"/>
        </w:rPr>
        <w:t xml:space="preserve"> verilmesine karar verilmiştir.</w:t>
      </w:r>
    </w:p>
    <w:p w:rsidR="00526FC3" w:rsidRPr="00A60DD0" w:rsidRDefault="00526FC3"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76)</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Dosya No: 2014/1690</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Safa DOĞAN</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hyperlink r:id="rId136" w:history="1">
        <w:r w:rsidRPr="00F023B6">
          <w:rPr>
            <w:rStyle w:val="Kpr"/>
            <w:rFonts w:ascii="Times New Roman" w:eastAsia="Andale Sans UI" w:hAnsi="Times New Roman"/>
            <w:kern w:val="1"/>
            <w:sz w:val="24"/>
            <w:szCs w:val="24"/>
            <w:lang w:eastAsia="tr-TR"/>
          </w:rPr>
          <w:t>www.n11.com</w:t>
        </w:r>
      </w:hyperlink>
      <w:r>
        <w:rPr>
          <w:rFonts w:ascii="Times New Roman" w:eastAsia="Andale Sans UI" w:hAnsi="Times New Roman"/>
          <w:kern w:val="1"/>
          <w:sz w:val="24"/>
          <w:szCs w:val="24"/>
          <w:lang w:eastAsia="tr-TR"/>
        </w:rPr>
        <w:t xml:space="preserve"> </w:t>
      </w:r>
      <w:r w:rsidRPr="00A60DD0">
        <w:rPr>
          <w:rFonts w:ascii="Times New Roman" w:eastAsia="Andale Sans UI" w:hAnsi="Times New Roman"/>
          <w:kern w:val="1"/>
          <w:sz w:val="24"/>
          <w:szCs w:val="24"/>
          <w:lang w:eastAsia="tr-TR"/>
        </w:rPr>
        <w:t xml:space="preserve">adresli internet sitesinde </w:t>
      </w:r>
      <w:r w:rsidRPr="002924EB">
        <w:rPr>
          <w:rFonts w:ascii="Times New Roman" w:eastAsia="Andale Sans UI" w:hAnsi="Times New Roman"/>
          <w:b/>
          <w:kern w:val="1"/>
          <w:sz w:val="24"/>
          <w:szCs w:val="24"/>
          <w:lang w:eastAsia="tr-TR"/>
        </w:rPr>
        <w:t>“</w:t>
      </w:r>
      <w:r w:rsidRPr="002924EB">
        <w:rPr>
          <w:rFonts w:ascii="Times New Roman" w:eastAsia="Andale Sans UI" w:hAnsi="Times New Roman"/>
          <w:b/>
          <w:i/>
          <w:kern w:val="1"/>
          <w:sz w:val="24"/>
          <w:szCs w:val="24"/>
          <w:lang w:eastAsia="tr-TR"/>
        </w:rPr>
        <w:t>Karbonat Çayı”</w:t>
      </w:r>
      <w:r w:rsidRPr="00A60DD0">
        <w:rPr>
          <w:rFonts w:ascii="Times New Roman" w:eastAsia="Andale Sans UI" w:hAnsi="Times New Roman"/>
          <w:i/>
          <w:kern w:val="1"/>
          <w:sz w:val="24"/>
          <w:szCs w:val="24"/>
          <w:lang w:eastAsia="tr-TR"/>
        </w:rPr>
        <w:t xml:space="preserve"> </w:t>
      </w:r>
      <w:r w:rsidRPr="00A60DD0">
        <w:rPr>
          <w:rFonts w:ascii="Times New Roman" w:eastAsia="Andale Sans UI" w:hAnsi="Times New Roman"/>
          <w:kern w:val="1"/>
          <w:sz w:val="24"/>
          <w:szCs w:val="24"/>
          <w:lang w:eastAsia="tr-TR"/>
        </w:rPr>
        <w:t>isimli ürüne ilişkin yer alan tanıtımlar.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10.04.2014</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İnternet</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b/>
          <w:i/>
          <w:sz w:val="24"/>
          <w:szCs w:val="24"/>
          <w:lang w:eastAsia="tr-TR"/>
        </w:rPr>
        <w:t>“</w:t>
      </w:r>
      <w:r w:rsidRPr="00A60DD0">
        <w:rPr>
          <w:rFonts w:ascii="Times New Roman" w:eastAsia="Times New Roman" w:hAnsi="Times New Roman"/>
          <w:i/>
          <w:sz w:val="24"/>
          <w:szCs w:val="24"/>
          <w:lang w:eastAsia="tr-TR"/>
        </w:rPr>
        <w:t>Karbonat Çayı</w:t>
      </w:r>
      <w:r w:rsidRPr="00A60DD0">
        <w:rPr>
          <w:rFonts w:ascii="Times New Roman" w:eastAsia="Times New Roman" w:hAnsi="Times New Roman"/>
          <w:b/>
          <w:i/>
          <w:sz w:val="24"/>
          <w:szCs w:val="24"/>
          <w:lang w:eastAsia="tr-TR"/>
        </w:rPr>
        <w:t xml:space="preserve">” </w:t>
      </w:r>
      <w:r w:rsidRPr="00A60DD0">
        <w:rPr>
          <w:rFonts w:ascii="Times New Roman" w:eastAsia="Times New Roman" w:hAnsi="Times New Roman"/>
          <w:sz w:val="24"/>
          <w:szCs w:val="24"/>
          <w:lang w:eastAsia="tr-TR"/>
        </w:rPr>
        <w:t xml:space="preserve">isimli ürüne ilişkin </w:t>
      </w:r>
      <w:hyperlink r:id="rId137" w:history="1">
        <w:r w:rsidRPr="00A60DD0">
          <w:rPr>
            <w:rFonts w:ascii="Times New Roman" w:eastAsia="Times New Roman" w:hAnsi="Times New Roman"/>
            <w:color w:val="000080"/>
            <w:sz w:val="24"/>
            <w:szCs w:val="24"/>
            <w:u w:val="single"/>
            <w:lang w:eastAsia="tr-TR"/>
          </w:rPr>
          <w:t>www.</w:t>
        </w:r>
      </w:hyperlink>
      <w:r w:rsidRPr="00A60DD0">
        <w:rPr>
          <w:rFonts w:ascii="Times New Roman" w:eastAsia="Times New Roman" w:hAnsi="Times New Roman"/>
          <w:color w:val="000080"/>
          <w:sz w:val="24"/>
          <w:szCs w:val="24"/>
          <w:u w:val="single"/>
          <w:lang w:eastAsia="tr-TR"/>
        </w:rPr>
        <w:t>n11.com</w:t>
      </w:r>
      <w:r w:rsidRPr="00A60DD0">
        <w:rPr>
          <w:rFonts w:ascii="Times New Roman" w:eastAsia="Times New Roman" w:hAnsi="Times New Roman"/>
          <w:sz w:val="24"/>
          <w:szCs w:val="24"/>
          <w:lang w:eastAsia="tr-TR"/>
        </w:rPr>
        <w:t xml:space="preserve"> adresli internet sitesinde gerçekleştirilen tanıtımlarda; “</w:t>
      </w:r>
      <w:r w:rsidRPr="00A60DD0">
        <w:rPr>
          <w:rFonts w:ascii="Times New Roman" w:eastAsia="Times New Roman" w:hAnsi="Times New Roman"/>
          <w:b/>
          <w:bCs/>
          <w:i/>
          <w:sz w:val="24"/>
          <w:szCs w:val="24"/>
          <w:lang w:eastAsia="tr-TR"/>
        </w:rPr>
        <w:t>Türkiye Aktarlar ve Baharatçılar Federasyonu Tarafından Onaylanmıştır.</w:t>
      </w:r>
      <w:r w:rsidRPr="00A60DD0">
        <w:rPr>
          <w:rFonts w:ascii="Times New Roman" w:eastAsia="Times New Roman" w:hAnsi="Times New Roman"/>
          <w:sz w:val="24"/>
          <w:szCs w:val="24"/>
          <w:lang w:eastAsia="tr-TR"/>
        </w:rPr>
        <w:t>”</w:t>
      </w:r>
      <w:r w:rsidRPr="00A60DD0">
        <w:rPr>
          <w:rFonts w:ascii="Times New Roman" w:eastAsia="Times New Roman" w:hAnsi="Times New Roman"/>
          <w:b/>
          <w:i/>
          <w:sz w:val="24"/>
          <w:szCs w:val="24"/>
          <w:lang w:eastAsia="tr-TR"/>
        </w:rPr>
        <w:t xml:space="preserve"> </w:t>
      </w:r>
      <w:r w:rsidRPr="00A60DD0">
        <w:rPr>
          <w:rFonts w:ascii="Times New Roman" w:eastAsia="Times New Roman" w:hAnsi="Times New Roman"/>
          <w:sz w:val="24"/>
          <w:szCs w:val="24"/>
          <w:lang w:eastAsia="tr-TR"/>
        </w:rPr>
        <w:t>şeklinde ifadelere yer verildiği tespit edilmiştir.</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526FC3">
      <w:pPr>
        <w:widowControl w:val="0"/>
        <w:tabs>
          <w:tab w:val="left" w:pos="709"/>
          <w:tab w:val="left" w:pos="1134"/>
        </w:tabs>
        <w:suppressAutoHyphens/>
        <w:spacing w:after="0" w:line="240" w:lineRule="auto"/>
        <w:ind w:hanging="284"/>
        <w:jc w:val="both"/>
        <w:rPr>
          <w:rFonts w:ascii="Times New Roman" w:eastAsia="Andale Sans UI" w:hAnsi="Times New Roman"/>
          <w:color w:val="000000"/>
          <w:kern w:val="1"/>
          <w:sz w:val="24"/>
          <w:szCs w:val="24"/>
          <w:lang w:eastAsia="tr-TR"/>
        </w:rPr>
      </w:pPr>
      <w:r w:rsidRPr="00A60DD0">
        <w:rPr>
          <w:rFonts w:ascii="Times New Roman" w:eastAsia="Andale Sans UI" w:hAnsi="Times New Roman"/>
          <w:kern w:val="1"/>
          <w:sz w:val="24"/>
          <w:szCs w:val="24"/>
          <w:lang w:eastAsia="tr-TR"/>
        </w:rPr>
        <w:tab/>
      </w:r>
      <w:r w:rsidRPr="00A60DD0">
        <w:rPr>
          <w:rFonts w:ascii="Times New Roman" w:eastAsia="Andale Sans UI" w:hAnsi="Times New Roman"/>
          <w:b/>
          <w:kern w:val="1"/>
          <w:sz w:val="24"/>
          <w:szCs w:val="24"/>
          <w:lang w:eastAsia="tr-TR"/>
        </w:rPr>
        <w:t xml:space="preserve">Değerlendirme/Karar: </w:t>
      </w:r>
      <w:r w:rsidRPr="00A60DD0">
        <w:rPr>
          <w:rFonts w:ascii="Times New Roman" w:eastAsia="Andale Sans UI" w:hAnsi="Times New Roman"/>
          <w:kern w:val="1"/>
          <w:sz w:val="24"/>
          <w:szCs w:val="24"/>
          <w:lang w:eastAsia="tr-TR"/>
        </w:rPr>
        <w:t xml:space="preserve">Söz konusu internet sitesinde yer alan </w:t>
      </w:r>
      <w:proofErr w:type="gramStart"/>
      <w:r w:rsidRPr="00A60DD0">
        <w:rPr>
          <w:rFonts w:ascii="Times New Roman" w:eastAsia="Andale Sans UI" w:hAnsi="Times New Roman"/>
          <w:kern w:val="1"/>
          <w:sz w:val="24"/>
          <w:szCs w:val="24"/>
          <w:lang w:eastAsia="tr-TR"/>
        </w:rPr>
        <w:t>ifadelerde,herhangi</w:t>
      </w:r>
      <w:proofErr w:type="gramEnd"/>
      <w:r w:rsidRPr="00A60DD0">
        <w:rPr>
          <w:rFonts w:ascii="Times New Roman" w:eastAsia="Andale Sans UI" w:hAnsi="Times New Roman"/>
          <w:kern w:val="1"/>
          <w:sz w:val="24"/>
          <w:szCs w:val="24"/>
          <w:lang w:eastAsia="tr-TR"/>
        </w:rPr>
        <w:t xml:space="preserve"> bir dernek ya da federasyonun gıda takviyelerinin üretimi ile ilgili onay verme yetkisi olmadığı halde bahsi geçen ifadelerin kullanılmasının tüketicileri aldatıcı ve yanıltıcı olduğu,</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Dolayısıyla, söz konusu reklamların;</w:t>
      </w:r>
    </w:p>
    <w:p w:rsidR="000B260C" w:rsidRPr="00A60DD0" w:rsidRDefault="000B260C" w:rsidP="000B260C">
      <w:pPr>
        <w:widowControl w:val="0"/>
        <w:suppressAutoHyphens/>
        <w:spacing w:after="0" w:line="240" w:lineRule="auto"/>
        <w:jc w:val="both"/>
        <w:rPr>
          <w:rFonts w:ascii="Times New Roman" w:eastAsia="Andale Sans UI" w:hAnsi="Times New Roman"/>
          <w:b/>
          <w:bCs/>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spacing w:val="-1"/>
          <w:kern w:val="1"/>
          <w:sz w:val="24"/>
          <w:szCs w:val="24"/>
          <w:lang w:eastAsia="tr-TR"/>
        </w:rPr>
      </w:pPr>
      <w:r w:rsidRPr="00A60DD0">
        <w:rPr>
          <w:rFonts w:ascii="Times New Roman" w:eastAsia="Andale Sans UI" w:hAnsi="Times New Roman"/>
          <w:spacing w:val="-1"/>
          <w:kern w:val="1"/>
          <w:sz w:val="24"/>
          <w:szCs w:val="24"/>
          <w:lang w:eastAsia="tr-TR"/>
        </w:rPr>
        <w:t xml:space="preserve">- </w:t>
      </w:r>
      <w:r w:rsidRPr="00A60DD0">
        <w:rPr>
          <w:rFonts w:ascii="Times New Roman" w:eastAsia="Andale Sans UI" w:hAnsi="Times New Roman"/>
          <w:spacing w:val="-1"/>
          <w:kern w:val="2"/>
          <w:sz w:val="24"/>
          <w:szCs w:val="24"/>
          <w:lang w:eastAsia="tr-TR"/>
        </w:rPr>
        <w:t>İnceleme konusu reklamların yayınlandığı dönemde yürürlükte bulunan</w:t>
      </w:r>
      <w:r w:rsidRPr="00A60DD0">
        <w:rPr>
          <w:rFonts w:ascii="Times New Roman" w:eastAsia="Andale Sans UI" w:hAnsi="Times New Roman"/>
          <w:spacing w:val="-1"/>
          <w:kern w:val="1"/>
          <w:sz w:val="24"/>
          <w:szCs w:val="24"/>
          <w:lang w:eastAsia="tr-TR"/>
        </w:rPr>
        <w:t xml:space="preserve"> mülga Ticari Reklam ve İlanlara İlişkin İlkeler ve Uygulama Esaslarına Dair Yönetmeliğin 5/a, 5/b, 5/e, 7/a, 7/c-1, 7/c-6, 15, 21 inci maddeleri, </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 </w:t>
      </w:r>
      <w:r w:rsidRPr="00A60DD0">
        <w:rPr>
          <w:rFonts w:ascii="Times New Roman" w:eastAsia="Andale Sans UI" w:hAnsi="Times New Roman"/>
          <w:spacing w:val="-1"/>
          <w:kern w:val="2"/>
          <w:sz w:val="24"/>
          <w:szCs w:val="24"/>
          <w:lang w:eastAsia="tr-TR"/>
        </w:rPr>
        <w:t>İnceleme konusu reklamların yayınlandığı dönemde yürürlükte bulunan</w:t>
      </w:r>
      <w:r w:rsidRPr="00A60DD0">
        <w:rPr>
          <w:rFonts w:ascii="Times New Roman" w:eastAsia="Andale Sans UI" w:hAnsi="Times New Roman"/>
          <w:kern w:val="1"/>
          <w:sz w:val="24"/>
          <w:szCs w:val="24"/>
          <w:lang w:eastAsia="tr-TR"/>
        </w:rPr>
        <w:t xml:space="preserve"> mülga 4077 sayılı Tüketicinin Korunması Hakkında Kanun’un 16 ncı maddesi,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w:t>
      </w:r>
      <w:r w:rsidRPr="00A60DD0">
        <w:rPr>
          <w:rFonts w:ascii="Times New Roman" w:eastAsia="Andale Sans UI" w:hAnsi="Times New Roman"/>
          <w:bCs/>
          <w:kern w:val="1"/>
          <w:sz w:val="24"/>
          <w:szCs w:val="24"/>
          <w:lang w:eastAsia="tr-TR"/>
        </w:rPr>
        <w:t xml:space="preserve"> 6502 sayılı Tüketicinin Korunması Hakkında Kanun’un 61 inci maddesi,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r w:rsidRPr="00A60DD0">
        <w:rPr>
          <w:rFonts w:ascii="Times New Roman" w:eastAsia="Andale Sans UI" w:hAnsi="Times New Roman"/>
          <w:b/>
          <w:kern w:val="1"/>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Buna göre, reklam veren </w:t>
      </w:r>
      <w:r w:rsidRPr="00A60DD0">
        <w:rPr>
          <w:rFonts w:ascii="Times New Roman" w:eastAsia="Andale Sans UI" w:hAnsi="Times New Roman"/>
          <w:b/>
          <w:kern w:val="1"/>
          <w:sz w:val="24"/>
          <w:szCs w:val="24"/>
          <w:lang w:eastAsia="tr-TR"/>
        </w:rPr>
        <w:t>Safa DOĞAN</w:t>
      </w:r>
      <w:r w:rsidRPr="00A60DD0">
        <w:rPr>
          <w:rFonts w:ascii="Times New Roman" w:eastAsia="Andale Sans UI" w:hAnsi="Times New Roman"/>
          <w:kern w:val="1"/>
          <w:sz w:val="24"/>
          <w:szCs w:val="24"/>
          <w:lang w:eastAsia="tr-TR"/>
        </w:rPr>
        <w:t xml:space="preserve"> </w:t>
      </w:r>
      <w:r w:rsidRPr="00A60DD0">
        <w:rPr>
          <w:rFonts w:ascii="Times New Roman" w:eastAsia="Andale Sans UI" w:hAnsi="Times New Roman"/>
          <w:kern w:val="2"/>
          <w:sz w:val="24"/>
          <w:szCs w:val="24"/>
          <w:lang w:eastAsia="tr-TR"/>
        </w:rPr>
        <w:t>hakkında, 6502 sayılı Kanun’un 63 üncü ve 77/12 inci maddeleri</w:t>
      </w:r>
      <w:r w:rsidRPr="00A60DD0">
        <w:rPr>
          <w:rFonts w:ascii="Times New Roman" w:eastAsia="Times New Roman" w:hAnsi="Times New Roman"/>
          <w:sz w:val="24"/>
          <w:szCs w:val="24"/>
          <w:lang w:eastAsia="tr-TR"/>
        </w:rPr>
        <w:t xml:space="preserve"> ile mülga 4077 sayılı Kanunun 17 nci ve 25 inci maddeleri</w:t>
      </w:r>
      <w:r w:rsidRPr="00A60DD0">
        <w:rPr>
          <w:rFonts w:ascii="Times New Roman" w:eastAsia="Andale Sans UI" w:hAnsi="Times New Roman"/>
          <w:kern w:val="2"/>
          <w:sz w:val="24"/>
          <w:szCs w:val="24"/>
          <w:lang w:eastAsia="tr-TR"/>
        </w:rPr>
        <w:t xml:space="preserve"> </w:t>
      </w:r>
      <w:r>
        <w:rPr>
          <w:rFonts w:ascii="Times New Roman" w:eastAsia="Andale Sans UI" w:hAnsi="Times New Roman"/>
          <w:kern w:val="2"/>
          <w:sz w:val="24"/>
          <w:szCs w:val="24"/>
          <w:lang w:eastAsia="tr-TR"/>
        </w:rPr>
        <w:t>uyarınca</w:t>
      </w:r>
      <w:r w:rsidRPr="00A60DD0">
        <w:rPr>
          <w:rFonts w:ascii="Times New Roman" w:eastAsia="Andale Sans UI" w:hAnsi="Times New Roman"/>
          <w:kern w:val="2"/>
          <w:sz w:val="24"/>
          <w:szCs w:val="24"/>
          <w:lang w:eastAsia="tr-TR"/>
        </w:rPr>
        <w:t xml:space="preserve"> </w:t>
      </w:r>
      <w:r w:rsidRPr="00A60DD0">
        <w:rPr>
          <w:rFonts w:ascii="Times New Roman" w:eastAsia="Andale Sans UI" w:hAnsi="Times New Roman"/>
          <w:b/>
          <w:kern w:val="1"/>
          <w:sz w:val="24"/>
          <w:szCs w:val="24"/>
          <w:lang w:eastAsia="tr-TR"/>
        </w:rPr>
        <w:t>anılan reklamları durdurma cezası</w:t>
      </w:r>
      <w:r w:rsidRPr="00A60DD0">
        <w:rPr>
          <w:rFonts w:ascii="Times New Roman" w:eastAsia="Andale Sans UI" w:hAnsi="Times New Roman"/>
          <w:kern w:val="1"/>
          <w:sz w:val="24"/>
          <w:szCs w:val="24"/>
          <w:lang w:eastAsia="tr-TR"/>
        </w:rPr>
        <w:t xml:space="preserve"> verilmesine 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77)</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Dosya No: 2014/1661</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Selva Mahanoğlu Antakya Kolik.</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hyperlink r:id="rId138" w:history="1">
        <w:r w:rsidRPr="00A60DD0">
          <w:rPr>
            <w:rFonts w:ascii="Times New Roman" w:eastAsia="Andale Sans UI" w:hAnsi="Times New Roman"/>
            <w:color w:val="000080"/>
            <w:kern w:val="1"/>
            <w:sz w:val="24"/>
            <w:szCs w:val="24"/>
            <w:u w:val="single"/>
            <w:lang w:eastAsia="tr-TR"/>
          </w:rPr>
          <w:t>www.garantialisveris.com</w:t>
        </w:r>
      </w:hyperlink>
      <w:r w:rsidRPr="00A60DD0">
        <w:rPr>
          <w:rFonts w:ascii="Times New Roman" w:eastAsia="Andale Sans UI" w:hAnsi="Times New Roman"/>
          <w:kern w:val="1"/>
          <w:sz w:val="24"/>
          <w:szCs w:val="24"/>
          <w:lang w:eastAsia="tr-TR"/>
        </w:rPr>
        <w:t xml:space="preserve"> (</w:t>
      </w:r>
      <w:hyperlink r:id="rId139" w:history="1">
        <w:r w:rsidRPr="00A60DD0">
          <w:rPr>
            <w:rFonts w:ascii="Times New Roman" w:eastAsia="Andale Sans UI" w:hAnsi="Times New Roman"/>
            <w:color w:val="000080"/>
            <w:kern w:val="1"/>
            <w:sz w:val="24"/>
            <w:szCs w:val="24"/>
            <w:u w:val="single"/>
            <w:lang w:eastAsia="tr-TR"/>
          </w:rPr>
          <w:t>www.sanalmarket.com</w:t>
        </w:r>
      </w:hyperlink>
      <w:r w:rsidRPr="00A60DD0">
        <w:rPr>
          <w:rFonts w:ascii="Times New Roman" w:eastAsia="Andale Sans UI" w:hAnsi="Times New Roman"/>
          <w:kern w:val="1"/>
          <w:sz w:val="24"/>
          <w:szCs w:val="24"/>
          <w:lang w:eastAsia="tr-TR"/>
        </w:rPr>
        <w:t>) adresli internet sitelerinde muhtelif ürünlere ilişkin yer alan tanıtımlar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27.11.2014</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İnternet</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 xml:space="preserve">Tespitler: </w:t>
      </w:r>
      <w:hyperlink r:id="rId140" w:history="1">
        <w:r w:rsidRPr="00A60DD0">
          <w:rPr>
            <w:rFonts w:ascii="Times New Roman" w:eastAsia="Times New Roman" w:hAnsi="Times New Roman"/>
            <w:color w:val="000080"/>
            <w:sz w:val="24"/>
            <w:szCs w:val="24"/>
            <w:u w:val="single"/>
            <w:lang w:eastAsia="tr-TR"/>
          </w:rPr>
          <w:t>www.</w:t>
        </w:r>
      </w:hyperlink>
      <w:r w:rsidRPr="00A60DD0">
        <w:rPr>
          <w:rFonts w:ascii="Times New Roman" w:eastAsia="Times New Roman" w:hAnsi="Times New Roman"/>
          <w:color w:val="000080"/>
          <w:sz w:val="24"/>
          <w:szCs w:val="24"/>
          <w:u w:val="single"/>
          <w:lang w:eastAsia="tr-TR"/>
        </w:rPr>
        <w:t>garantialisveris.com</w:t>
      </w:r>
      <w:r w:rsidRPr="00A60DD0">
        <w:rPr>
          <w:rFonts w:ascii="Times New Roman" w:eastAsia="Times New Roman" w:hAnsi="Times New Roman"/>
          <w:sz w:val="24"/>
          <w:szCs w:val="24"/>
          <w:lang w:eastAsia="tr-TR"/>
        </w:rPr>
        <w:t xml:space="preserve"> adresli internet sitesinin 27.11.2014 tarihli görünümünde yer alan, “</w:t>
      </w:r>
      <w:r w:rsidRPr="00A60DD0">
        <w:rPr>
          <w:rFonts w:ascii="Times New Roman" w:eastAsia="Times New Roman" w:hAnsi="Times New Roman"/>
          <w:i/>
          <w:color w:val="000000" w:themeColor="text1"/>
          <w:sz w:val="24"/>
          <w:szCs w:val="24"/>
          <w:lang w:eastAsia="tr-TR"/>
        </w:rPr>
        <w:t>Kaffka Menengiç Kahvesi</w:t>
      </w:r>
      <w:r w:rsidRPr="00A60DD0">
        <w:rPr>
          <w:rFonts w:ascii="Times New Roman" w:eastAsia="Times New Roman" w:hAnsi="Times New Roman"/>
          <w:b/>
          <w:color w:val="000000" w:themeColor="text1"/>
          <w:sz w:val="24"/>
          <w:szCs w:val="24"/>
          <w:lang w:eastAsia="tr-TR"/>
        </w:rPr>
        <w:t xml:space="preserve">”  </w:t>
      </w:r>
      <w:r w:rsidRPr="00A60DD0">
        <w:rPr>
          <w:rFonts w:ascii="Times New Roman" w:eastAsia="Times New Roman" w:hAnsi="Times New Roman"/>
          <w:color w:val="000000" w:themeColor="text1"/>
          <w:sz w:val="24"/>
          <w:szCs w:val="24"/>
          <w:lang w:eastAsia="tr-TR"/>
        </w:rPr>
        <w:t xml:space="preserve">isimli ürüne yönelik olarak yayınlanan tanıtımlarda; </w:t>
      </w:r>
      <w:r w:rsidRPr="00A60DD0">
        <w:rPr>
          <w:rFonts w:ascii="Times New Roman" w:eastAsia="Times New Roman" w:hAnsi="Times New Roman"/>
          <w:i/>
          <w:color w:val="000000" w:themeColor="text1"/>
          <w:sz w:val="24"/>
          <w:szCs w:val="24"/>
          <w:lang w:eastAsia="tr-TR"/>
        </w:rPr>
        <w:t>“İçerdiği yüksek E vitamini ve doymamış yağ asidi düzeyi ile kolesterolü düşürmeye, kalp damar sertliğini önlemeye, böbrek kumlarının dökülmesine yardımcı olur, mide ağrılarını dindirir.”</w:t>
      </w:r>
      <w:r w:rsidRPr="00A60DD0">
        <w:rPr>
          <w:rFonts w:ascii="Times New Roman" w:eastAsia="Times New Roman" w:hAnsi="Times New Roman"/>
          <w:color w:val="000000" w:themeColor="text1"/>
          <w:sz w:val="24"/>
          <w:szCs w:val="24"/>
          <w:lang w:eastAsia="tr-TR"/>
        </w:rPr>
        <w:t xml:space="preserve"> </w:t>
      </w:r>
      <w:r w:rsidRPr="00A60DD0">
        <w:rPr>
          <w:rFonts w:ascii="Times New Roman" w:eastAsia="Times New Roman" w:hAnsi="Times New Roman"/>
          <w:sz w:val="24"/>
          <w:szCs w:val="24"/>
          <w:lang w:eastAsia="tr-TR"/>
        </w:rPr>
        <w:t xml:space="preserve">şeklinde endikasyon belirten ifadeler kullanıldığı, bununla birlikte </w:t>
      </w:r>
      <w:hyperlink r:id="rId141" w:history="1">
        <w:r w:rsidRPr="00A60DD0">
          <w:rPr>
            <w:rFonts w:ascii="Times New Roman" w:eastAsia="Times New Roman" w:hAnsi="Times New Roman"/>
            <w:color w:val="000080"/>
            <w:sz w:val="24"/>
            <w:szCs w:val="24"/>
            <w:u w:val="single"/>
            <w:lang w:eastAsia="tr-TR"/>
          </w:rPr>
          <w:t>www.garantialisveris.com</w:t>
        </w:r>
      </w:hyperlink>
      <w:r w:rsidRPr="00A60DD0">
        <w:rPr>
          <w:rFonts w:ascii="Times New Roman" w:eastAsia="Times New Roman" w:hAnsi="Times New Roman"/>
          <w:sz w:val="24"/>
          <w:szCs w:val="24"/>
          <w:lang w:eastAsia="tr-TR"/>
        </w:rPr>
        <w:t xml:space="preserve"> ve </w:t>
      </w:r>
      <w:hyperlink r:id="rId142" w:history="1">
        <w:r w:rsidRPr="00A60DD0">
          <w:rPr>
            <w:rFonts w:ascii="Times New Roman" w:eastAsia="Times New Roman" w:hAnsi="Times New Roman"/>
            <w:color w:val="000080"/>
            <w:sz w:val="24"/>
            <w:szCs w:val="24"/>
            <w:u w:val="single"/>
            <w:lang w:eastAsia="tr-TR"/>
          </w:rPr>
          <w:t>www.sanalmarket.com</w:t>
        </w:r>
      </w:hyperlink>
      <w:r w:rsidRPr="00A60DD0">
        <w:rPr>
          <w:rFonts w:ascii="Times New Roman" w:eastAsia="Times New Roman" w:hAnsi="Times New Roman"/>
          <w:sz w:val="24"/>
          <w:szCs w:val="24"/>
          <w:lang w:eastAsia="tr-TR"/>
        </w:rPr>
        <w:t xml:space="preserve"> adresli internet sitelerinde “</w:t>
      </w:r>
      <w:r w:rsidRPr="00A60DD0">
        <w:rPr>
          <w:rFonts w:ascii="Times New Roman" w:eastAsia="Times New Roman" w:hAnsi="Times New Roman"/>
          <w:i/>
          <w:sz w:val="24"/>
          <w:szCs w:val="24"/>
          <w:lang w:eastAsia="tr-TR"/>
        </w:rPr>
        <w:t xml:space="preserve">Çakşır Otu Kökü”, “Taze Yerli Kekik” </w:t>
      </w:r>
      <w:r w:rsidRPr="00A60DD0">
        <w:rPr>
          <w:rFonts w:ascii="Times New Roman" w:eastAsia="Times New Roman" w:hAnsi="Times New Roman"/>
          <w:sz w:val="24"/>
          <w:szCs w:val="24"/>
          <w:lang w:eastAsia="tr-TR"/>
        </w:rPr>
        <w:t xml:space="preserve">isimli satışa sunulan bitkilerle ilgili olarak da </w:t>
      </w:r>
      <w:r w:rsidRPr="00A60DD0">
        <w:rPr>
          <w:rFonts w:ascii="Times New Roman" w:eastAsia="Times New Roman" w:hAnsi="Times New Roman"/>
          <w:i/>
          <w:sz w:val="24"/>
          <w:szCs w:val="24"/>
          <w:lang w:eastAsia="tr-TR"/>
        </w:rPr>
        <w:t xml:space="preserve">“En çok Hatay bölgesinde bulunan bu şifalı otumuzu, önemli olan cinsel sorunlar için çay gibi demleyerek içilmesi tavsiye edilmektedir.”, “Kanı mikroplardan temizler, taze veya kurutulmuşundan yapacağınız çayı da sizi sancılardan kurtarır. </w:t>
      </w:r>
      <w:proofErr w:type="gramEnd"/>
      <w:r w:rsidRPr="00A60DD0">
        <w:rPr>
          <w:rFonts w:ascii="Times New Roman" w:eastAsia="Times New Roman" w:hAnsi="Times New Roman"/>
          <w:i/>
          <w:sz w:val="24"/>
          <w:szCs w:val="24"/>
          <w:lang w:eastAsia="tr-TR"/>
        </w:rPr>
        <w:t>Yatıştırıcı ve antiseptik etkileri vardır</w:t>
      </w:r>
      <w:r w:rsidRPr="00A60DD0">
        <w:rPr>
          <w:rFonts w:ascii="Times New Roman" w:eastAsia="Times New Roman" w:hAnsi="Times New Roman"/>
          <w:b/>
          <w:i/>
          <w:iCs/>
          <w:sz w:val="24"/>
          <w:szCs w:val="24"/>
          <w:lang w:eastAsia="tr-TR"/>
        </w:rPr>
        <w:t>”</w:t>
      </w:r>
      <w:r w:rsidRPr="00A60DD0">
        <w:rPr>
          <w:rFonts w:ascii="Times New Roman" w:eastAsia="Times New Roman" w:hAnsi="Times New Roman"/>
          <w:b/>
          <w:i/>
          <w:sz w:val="24"/>
          <w:szCs w:val="24"/>
          <w:lang w:eastAsia="tr-TR"/>
        </w:rPr>
        <w:t xml:space="preserve"> </w:t>
      </w:r>
      <w:r w:rsidRPr="00A60DD0">
        <w:rPr>
          <w:rFonts w:ascii="Times New Roman" w:eastAsia="Times New Roman" w:hAnsi="Times New Roman"/>
          <w:sz w:val="24"/>
          <w:szCs w:val="24"/>
          <w:lang w:eastAsia="tr-TR"/>
        </w:rPr>
        <w:t>şeklinde ifadelere yer verildiği tespit edilmiştir.</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526FC3">
      <w:pPr>
        <w:widowControl w:val="0"/>
        <w:tabs>
          <w:tab w:val="left" w:pos="709"/>
          <w:tab w:val="left" w:pos="1134"/>
        </w:tabs>
        <w:suppressAutoHyphens/>
        <w:spacing w:after="0" w:line="240" w:lineRule="auto"/>
        <w:ind w:hanging="284"/>
        <w:jc w:val="both"/>
        <w:rPr>
          <w:rFonts w:ascii="Times New Roman" w:eastAsia="Andale Sans UI" w:hAnsi="Times New Roman"/>
          <w:color w:val="000000"/>
          <w:kern w:val="1"/>
          <w:sz w:val="24"/>
          <w:szCs w:val="24"/>
          <w:lang w:eastAsia="tr-TR"/>
        </w:rPr>
      </w:pPr>
      <w:r w:rsidRPr="00A60DD0">
        <w:rPr>
          <w:rFonts w:ascii="Times New Roman" w:eastAsia="Andale Sans UI" w:hAnsi="Times New Roman"/>
          <w:kern w:val="1"/>
          <w:sz w:val="24"/>
          <w:szCs w:val="24"/>
          <w:lang w:eastAsia="tr-TR"/>
        </w:rPr>
        <w:tab/>
      </w:r>
      <w:r w:rsidRPr="00A60DD0">
        <w:rPr>
          <w:rFonts w:ascii="Times New Roman" w:eastAsia="Andale Sans UI" w:hAnsi="Times New Roman"/>
          <w:b/>
          <w:kern w:val="1"/>
          <w:sz w:val="24"/>
          <w:szCs w:val="24"/>
          <w:lang w:eastAsia="tr-TR"/>
        </w:rPr>
        <w:t xml:space="preserve">Değerlendirme/Karar: </w:t>
      </w:r>
      <w:r w:rsidRPr="00A60DD0">
        <w:rPr>
          <w:rFonts w:ascii="Times New Roman" w:eastAsia="Andale Sans UI" w:hAnsi="Times New Roman"/>
          <w:kern w:val="1"/>
          <w:sz w:val="24"/>
          <w:szCs w:val="24"/>
          <w:lang w:eastAsia="tr-TR"/>
        </w:rPr>
        <w:t>Söz konusu internet sitesinde tüketicileri yanıltıcı sağlık beyanlarına yer verilerek, gıda takviyelerinin insan metabolizmasına etki eden tıbbi bir ürün olduğu izleniminin oluşturulduğu; ayrıca hekim kontrolünde tedavi edilmesi gereken bazı rahatsızlıkların da anılan ürünler ile tedavi edilebileceği izlenimi oluşturulduğu;</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Dolayısıyla, söz konusu reklamların;</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Sağlık Beyanı ile satışa Sunulan Ürünlerin Sağlık Beyanları Hakkında Yönetmeliğin 5/a, 5/b, 5/c, 5/ç, 5/d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- 5996 sayılı Veteriner Hizmetleri, Bitki Sağlığı, Gıda ve Yem Kanunu’nun 24 üncü maddesinin 3 üncü bendi;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Türk Gıda Kodeksi Etiketleme Yönetmeliği’nin 6/1, 6/3, 6/4, 40/1, 42/1, 42/2 maddeleri,</w:t>
      </w:r>
    </w:p>
    <w:p w:rsidR="000B260C" w:rsidRPr="00A60DD0" w:rsidRDefault="000B260C" w:rsidP="000B260C">
      <w:pPr>
        <w:widowControl w:val="0"/>
        <w:suppressAutoHyphens/>
        <w:spacing w:after="0" w:line="240" w:lineRule="auto"/>
        <w:jc w:val="both"/>
        <w:rPr>
          <w:rFonts w:ascii="Times New Roman" w:eastAsia="Andale Sans UI" w:hAnsi="Times New Roman"/>
          <w:b/>
          <w:bCs/>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spacing w:val="-1"/>
          <w:kern w:val="1"/>
          <w:sz w:val="24"/>
          <w:szCs w:val="24"/>
          <w:lang w:eastAsia="tr-TR"/>
        </w:rPr>
      </w:pPr>
      <w:r w:rsidRPr="00A60DD0">
        <w:rPr>
          <w:rFonts w:ascii="Times New Roman" w:eastAsia="Andale Sans UI" w:hAnsi="Times New Roman"/>
          <w:spacing w:val="-1"/>
          <w:kern w:val="1"/>
          <w:sz w:val="24"/>
          <w:szCs w:val="24"/>
          <w:lang w:eastAsia="tr-TR"/>
        </w:rPr>
        <w:t xml:space="preserve">- </w:t>
      </w:r>
      <w:r w:rsidRPr="00A60DD0">
        <w:rPr>
          <w:rFonts w:ascii="Times New Roman" w:eastAsia="Andale Sans UI" w:hAnsi="Times New Roman"/>
          <w:spacing w:val="-1"/>
          <w:kern w:val="2"/>
          <w:sz w:val="24"/>
          <w:szCs w:val="24"/>
          <w:lang w:eastAsia="tr-TR"/>
        </w:rPr>
        <w:t>İnceleme konusu reklamların yayınlandığı dönemde yürürlükte bulunan</w:t>
      </w:r>
      <w:r w:rsidRPr="00A60DD0">
        <w:rPr>
          <w:rFonts w:ascii="Times New Roman" w:eastAsia="Andale Sans UI" w:hAnsi="Times New Roman"/>
          <w:kern w:val="1"/>
          <w:sz w:val="24"/>
          <w:szCs w:val="24"/>
          <w:lang w:eastAsia="tr-TR"/>
        </w:rPr>
        <w:t xml:space="preserve"> mülga</w:t>
      </w:r>
      <w:r w:rsidRPr="00A60DD0">
        <w:rPr>
          <w:rFonts w:ascii="Times New Roman" w:eastAsia="Andale Sans UI" w:hAnsi="Times New Roman"/>
          <w:spacing w:val="-1"/>
          <w:kern w:val="1"/>
          <w:sz w:val="24"/>
          <w:szCs w:val="24"/>
          <w:lang w:eastAsia="tr-TR"/>
        </w:rPr>
        <w:t xml:space="preserve"> Ticari Reklam ve İlanlara İlişkin İlkeler ve Uygulama Esaslarına Dair Yönetmeliğin 5/a, 5/b, 5/e, 7/a, 7/c-1, 13, 17 nci maddeleri, </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w:t>
      </w:r>
      <w:r w:rsidRPr="00A60DD0">
        <w:rPr>
          <w:rFonts w:ascii="Times New Roman" w:eastAsia="Andale Sans UI" w:hAnsi="Times New Roman"/>
          <w:bCs/>
          <w:kern w:val="1"/>
          <w:sz w:val="24"/>
          <w:szCs w:val="24"/>
          <w:lang w:eastAsia="tr-TR"/>
        </w:rPr>
        <w:t xml:space="preserve"> 6502 sayılı Tüketicinin Korunması Hakkında Kanun’un 61 inci maddesi,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Andale Sans UI" w:hAnsi="Times New Roman"/>
          <w:kern w:val="1"/>
          <w:sz w:val="24"/>
          <w:szCs w:val="24"/>
          <w:lang w:eastAsia="tr-TR"/>
        </w:rPr>
        <w:t>hükümlerine</w:t>
      </w:r>
      <w:proofErr w:type="gramEnd"/>
      <w:r w:rsidRPr="00A60DD0">
        <w:rPr>
          <w:rFonts w:ascii="Times New Roman" w:eastAsia="Andale Sans UI" w:hAnsi="Times New Roman"/>
          <w:kern w:val="1"/>
          <w:sz w:val="24"/>
          <w:szCs w:val="24"/>
          <w:lang w:eastAsia="tr-TR"/>
        </w:rPr>
        <w:t xml:space="preserve"> aykırı olduğuna</w:t>
      </w:r>
      <w:r w:rsidRPr="00A60DD0">
        <w:rPr>
          <w:rFonts w:ascii="Times New Roman" w:eastAsia="Andale Sans UI" w:hAnsi="Times New Roman"/>
          <w:b/>
          <w:kern w:val="1"/>
          <w:sz w:val="24"/>
          <w:szCs w:val="24"/>
          <w:lang w:eastAsia="tr-TR"/>
        </w:rPr>
        <w: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xml:space="preserve">Buna göre, reklam veren </w:t>
      </w:r>
      <w:r w:rsidRPr="00A60DD0">
        <w:rPr>
          <w:rFonts w:ascii="Times New Roman" w:eastAsia="Times New Roman" w:hAnsi="Times New Roman"/>
          <w:b/>
          <w:sz w:val="24"/>
          <w:szCs w:val="24"/>
          <w:lang w:eastAsia="tr-TR"/>
        </w:rPr>
        <w:t>Selva Mahanoğlu Antakya Kolik</w:t>
      </w:r>
      <w:r w:rsidRPr="00A60DD0">
        <w:rPr>
          <w:rFonts w:ascii="Times New Roman" w:eastAsia="Andale Sans UI" w:hAnsi="Times New Roman"/>
          <w:kern w:val="1"/>
          <w:sz w:val="24"/>
          <w:szCs w:val="24"/>
          <w:lang w:eastAsia="tr-TR"/>
        </w:rPr>
        <w:t xml:space="preserve"> </w:t>
      </w:r>
      <w:r w:rsidRPr="00A60DD0">
        <w:rPr>
          <w:rFonts w:ascii="Times New Roman" w:eastAsia="Andale Sans UI" w:hAnsi="Times New Roman"/>
          <w:kern w:val="2"/>
          <w:sz w:val="24"/>
          <w:szCs w:val="24"/>
          <w:lang w:eastAsia="tr-TR"/>
        </w:rPr>
        <w:t>hakkında, 6502 sa</w:t>
      </w:r>
      <w:r>
        <w:rPr>
          <w:rFonts w:ascii="Times New Roman" w:eastAsia="Andale Sans UI" w:hAnsi="Times New Roman"/>
          <w:kern w:val="2"/>
          <w:sz w:val="24"/>
          <w:szCs w:val="24"/>
          <w:lang w:eastAsia="tr-TR"/>
        </w:rPr>
        <w:t xml:space="preserve">yılı Kanun’un 63 üncü ve 77/12 </w:t>
      </w:r>
      <w:r w:rsidRPr="00A60DD0">
        <w:rPr>
          <w:rFonts w:ascii="Times New Roman" w:eastAsia="Andale Sans UI" w:hAnsi="Times New Roman"/>
          <w:kern w:val="2"/>
          <w:sz w:val="24"/>
          <w:szCs w:val="24"/>
          <w:lang w:eastAsia="tr-TR"/>
        </w:rPr>
        <w:t xml:space="preserve">nci maddeleri </w:t>
      </w:r>
      <w:r>
        <w:rPr>
          <w:rFonts w:ascii="Times New Roman" w:eastAsia="Andale Sans UI" w:hAnsi="Times New Roman"/>
          <w:kern w:val="2"/>
          <w:sz w:val="24"/>
          <w:szCs w:val="24"/>
          <w:lang w:eastAsia="tr-TR"/>
        </w:rPr>
        <w:t>uyarınca</w:t>
      </w:r>
      <w:r w:rsidRPr="00A60DD0">
        <w:rPr>
          <w:rFonts w:ascii="Times New Roman" w:eastAsia="Andale Sans UI" w:hAnsi="Times New Roman"/>
          <w:kern w:val="2"/>
          <w:sz w:val="24"/>
          <w:szCs w:val="24"/>
          <w:lang w:eastAsia="tr-TR"/>
        </w:rPr>
        <w:t xml:space="preserve"> </w:t>
      </w:r>
      <w:r w:rsidRPr="00A60DD0">
        <w:rPr>
          <w:rFonts w:ascii="Times New Roman" w:eastAsia="Andale Sans UI" w:hAnsi="Times New Roman"/>
          <w:b/>
          <w:kern w:val="1"/>
          <w:sz w:val="24"/>
          <w:szCs w:val="24"/>
          <w:lang w:eastAsia="tr-TR"/>
        </w:rPr>
        <w:t>anılan reklamları durdurma cezası</w:t>
      </w:r>
      <w:r w:rsidRPr="00A60DD0">
        <w:rPr>
          <w:rFonts w:ascii="Times New Roman" w:eastAsia="Andale Sans UI" w:hAnsi="Times New Roman"/>
          <w:kern w:val="1"/>
          <w:sz w:val="24"/>
          <w:szCs w:val="24"/>
          <w:lang w:eastAsia="tr-TR"/>
        </w:rPr>
        <w:t xml:space="preserve"> verilmesine</w:t>
      </w:r>
      <w:r w:rsidRPr="00A60DD0">
        <w:rPr>
          <w:rFonts w:ascii="Times New Roman" w:eastAsia="Andale Sans UI" w:hAnsi="Times New Roman"/>
          <w:b/>
          <w:kern w:val="1"/>
          <w:sz w:val="24"/>
          <w:szCs w:val="24"/>
          <w:lang w:eastAsia="tr-TR"/>
        </w:rPr>
        <w:t xml:space="preserve"> </w:t>
      </w:r>
      <w:r w:rsidRPr="00A60DD0">
        <w:rPr>
          <w:rFonts w:ascii="Times New Roman" w:eastAsia="Andale Sans UI" w:hAnsi="Times New Roman"/>
          <w:kern w:val="1"/>
          <w:sz w:val="24"/>
          <w:szCs w:val="24"/>
          <w:lang w:eastAsia="tr-TR"/>
        </w:rPr>
        <w:t>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u w:val="single"/>
          <w:lang w:eastAsia="tr-TR"/>
        </w:rPr>
      </w:pPr>
      <w:r w:rsidRPr="00A60DD0">
        <w:rPr>
          <w:rFonts w:ascii="Times New Roman" w:eastAsia="Andale Sans UI" w:hAnsi="Times New Roman"/>
          <w:b/>
          <w:kern w:val="1"/>
          <w:sz w:val="24"/>
          <w:szCs w:val="24"/>
          <w:u w:val="single"/>
          <w:lang w:eastAsia="tr-TR"/>
        </w:rPr>
        <w:t>TURİZM</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78)</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Dosya No: 2014/1437</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Özçelikler Demir San. Tic. Tur. Yat. Ve İşl. A.Ş. </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tabs>
          <w:tab w:val="left" w:pos="2400"/>
          <w:tab w:val="left" w:pos="3192"/>
          <w:tab w:val="right" w:pos="9070"/>
        </w:tabs>
        <w:spacing w:after="0" w:line="240" w:lineRule="auto"/>
        <w:ind w:right="-242"/>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hyperlink r:id="rId143" w:history="1">
        <w:r w:rsidRPr="00A60DD0">
          <w:rPr>
            <w:rFonts w:ascii="Times New Roman" w:eastAsia="Times New Roman" w:hAnsi="Times New Roman"/>
            <w:color w:val="0000FF"/>
            <w:sz w:val="24"/>
            <w:szCs w:val="24"/>
            <w:u w:val="single"/>
            <w:lang w:eastAsia="tr-TR"/>
          </w:rPr>
          <w:t>www.hotelgrandozcelik.com</w:t>
        </w:r>
      </w:hyperlink>
      <w:r w:rsidRPr="00A60DD0">
        <w:rPr>
          <w:rFonts w:ascii="Times New Roman" w:eastAsia="Times New Roman" w:hAnsi="Times New Roman"/>
          <w:sz w:val="24"/>
          <w:szCs w:val="24"/>
          <w:lang w:eastAsia="tr-TR"/>
        </w:rPr>
        <w:t xml:space="preserve"> adresli interne</w:t>
      </w:r>
      <w:r>
        <w:rPr>
          <w:rFonts w:ascii="Times New Roman" w:eastAsia="Times New Roman" w:hAnsi="Times New Roman"/>
          <w:sz w:val="24"/>
          <w:szCs w:val="24"/>
          <w:lang w:eastAsia="tr-TR"/>
        </w:rPr>
        <w:t>t sitesinde yer alan tanıtımlar</w:t>
      </w:r>
    </w:p>
    <w:p w:rsidR="000B260C" w:rsidRPr="00A60DD0" w:rsidRDefault="000B260C" w:rsidP="000B260C">
      <w:pPr>
        <w:tabs>
          <w:tab w:val="left" w:pos="2400"/>
          <w:tab w:val="left" w:pos="3192"/>
          <w:tab w:val="right" w:pos="9070"/>
        </w:tabs>
        <w:spacing w:after="0" w:line="240" w:lineRule="auto"/>
        <w:ind w:right="-242"/>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ab/>
      </w: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23.09.2014</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İnternet</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sz w:val="24"/>
          <w:szCs w:val="24"/>
          <w:lang w:eastAsia="tr-TR"/>
        </w:rPr>
        <w:t>Grand Özçelik Otel</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sz w:val="24"/>
          <w:szCs w:val="24"/>
          <w:lang w:eastAsia="tr-TR"/>
        </w:rPr>
        <w:t xml:space="preserve">isimli turizm işletmesinin, tesise bitişik konumda bulunan apart oteli kiraladığı, tesis tanıtımlarının gerçekleştirildiği </w:t>
      </w:r>
      <w:hyperlink r:id="rId144" w:history="1">
        <w:r w:rsidRPr="00A60DD0">
          <w:rPr>
            <w:rFonts w:ascii="Times New Roman" w:eastAsia="Times New Roman" w:hAnsi="Times New Roman"/>
            <w:color w:val="0000FF"/>
            <w:sz w:val="24"/>
            <w:szCs w:val="24"/>
            <w:u w:val="single"/>
            <w:lang w:eastAsia="tr-TR"/>
          </w:rPr>
          <w:t>www.hotelgrandozcelik.com</w:t>
        </w:r>
      </w:hyperlink>
      <w:r w:rsidRPr="00A60DD0">
        <w:rPr>
          <w:rFonts w:ascii="Times New Roman" w:eastAsia="Times New Roman" w:hAnsi="Times New Roman"/>
          <w:sz w:val="24"/>
          <w:szCs w:val="24"/>
          <w:lang w:eastAsia="tr-TR"/>
        </w:rPr>
        <w:t xml:space="preserve"> adresli internet sitesinde, Grand Özçelik Otel 96 odalı olmasına karşın, tesisin 116 odalı olarak tanıtıldığı, bu durumda bitişikte bulunan apart otelin de 4 yıldızlı tesisle birlikte tanıtımı</w:t>
      </w:r>
      <w:r>
        <w:rPr>
          <w:rFonts w:ascii="Times New Roman" w:eastAsia="Times New Roman" w:hAnsi="Times New Roman"/>
          <w:sz w:val="24"/>
          <w:szCs w:val="24"/>
          <w:lang w:eastAsia="tr-TR"/>
        </w:rPr>
        <w:t>nın yapıldığı tespit edilmiştir.</w:t>
      </w:r>
      <w:proofErr w:type="gramEnd"/>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color w:val="000000"/>
          <w:sz w:val="24"/>
          <w:szCs w:val="24"/>
          <w:lang w:eastAsia="tr-TR"/>
        </w:rPr>
      </w:pPr>
      <w:proofErr w:type="gramStart"/>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sz w:val="24"/>
          <w:szCs w:val="24"/>
          <w:lang w:eastAsia="tr-TR"/>
        </w:rPr>
        <w:t xml:space="preserve">Grand Özçelik Otel isimli turizm işletmesinin, Kültür ve Turizm Bakanlığı tarafından 4 yıldızlı olarak belgelendirilmesine karşın, tesis yanındaki apart otelin de ilgili firma tarafından kiralandığı, 96 odası olan turizm işletmesinin, </w:t>
      </w:r>
      <w:hyperlink r:id="rId145" w:history="1">
        <w:r w:rsidRPr="00A60DD0">
          <w:rPr>
            <w:rFonts w:ascii="Times New Roman" w:eastAsia="Times New Roman" w:hAnsi="Times New Roman"/>
            <w:color w:val="0000FF"/>
            <w:sz w:val="24"/>
            <w:szCs w:val="24"/>
            <w:u w:val="single"/>
            <w:lang w:eastAsia="tr-TR"/>
          </w:rPr>
          <w:t>www.hotelgrandozcelik.com</w:t>
        </w:r>
      </w:hyperlink>
      <w:r w:rsidRPr="00A60DD0">
        <w:rPr>
          <w:rFonts w:ascii="Times New Roman" w:eastAsia="Times New Roman" w:hAnsi="Times New Roman"/>
          <w:sz w:val="24"/>
          <w:szCs w:val="24"/>
          <w:lang w:eastAsia="tr-TR"/>
        </w:rPr>
        <w:t xml:space="preserve"> adresli internet sitesinde gerçekleştirilen tanıtımlarda; </w:t>
      </w:r>
      <w:r w:rsidRPr="00A60DD0">
        <w:rPr>
          <w:rFonts w:ascii="Times New Roman" w:eastAsia="Times New Roman" w:hAnsi="Times New Roman"/>
          <w:b/>
          <w:i/>
          <w:sz w:val="24"/>
          <w:szCs w:val="24"/>
          <w:lang w:eastAsia="tr-TR"/>
        </w:rPr>
        <w:t>“Tesisin 116 odası bulunmaktadır.”</w:t>
      </w:r>
      <w:r w:rsidRPr="00A60DD0">
        <w:rPr>
          <w:rFonts w:ascii="Times New Roman" w:eastAsia="Times New Roman" w:hAnsi="Times New Roman"/>
          <w:sz w:val="24"/>
          <w:szCs w:val="24"/>
          <w:lang w:eastAsia="tr-TR"/>
        </w:rPr>
        <w:t xml:space="preserve"> şeklinde, herhangi bir belgesi olmayan apart otel ile birlikte tanıtıldığı, dolayısıyla kiralanan apart otelin de 4 yıldızlı tesisle birlikte işletildiği ve tanıtımının gerçekleştirildiği ve bu durumun tüketicileri aldatıcı, yanıltıcı ve mevzuata aykırı nitelikte olduğu; </w:t>
      </w:r>
      <w:proofErr w:type="gramEnd"/>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Dolayısıyla, inceleme konusu tanıtımların;</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rPr>
          <w:rFonts w:ascii="Times New Roman" w:eastAsia="Times New Roman" w:hAnsi="Times New Roman"/>
          <w:color w:val="000000"/>
          <w:sz w:val="24"/>
          <w:szCs w:val="24"/>
          <w:lang w:eastAsia="tr-TR"/>
        </w:rPr>
      </w:pPr>
      <w:r w:rsidRPr="00A60DD0">
        <w:rPr>
          <w:rFonts w:ascii="Times New Roman" w:eastAsia="Times New Roman" w:hAnsi="Times New Roman"/>
          <w:color w:val="000000"/>
          <w:sz w:val="24"/>
          <w:szCs w:val="24"/>
          <w:lang w:eastAsia="tr-TR"/>
        </w:rPr>
        <w:t>- 2634 sayılı Turizmi Teşvik Kanunu’nun 5/a maddesi;</w:t>
      </w:r>
    </w:p>
    <w:p w:rsidR="000B260C" w:rsidRPr="00A60DD0" w:rsidRDefault="000B260C" w:rsidP="000B260C">
      <w:pPr>
        <w:spacing w:after="0" w:line="240" w:lineRule="auto"/>
        <w:rPr>
          <w:rFonts w:ascii="Times New Roman" w:eastAsia="Times New Roman" w:hAnsi="Times New Roman"/>
          <w:color w:val="000000"/>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- 2634 sayılı Turizmi Teşvik Kanunu’nun 37/A maddesi uyarınca hazırlanan ve 21.06.2005 tarih ve 25852 sayılı Resmi Gazete’de yayımlanan Turizm Tesislerinin Belgelendirilmesine ve Niteliklerine İlişkin Yönetmeliğin 16 ncı maddesi; </w:t>
      </w:r>
    </w:p>
    <w:p w:rsidR="000B260C" w:rsidRPr="00A60DD0" w:rsidRDefault="000B260C" w:rsidP="000B260C">
      <w:pPr>
        <w:shd w:val="clear" w:color="auto" w:fill="FFFFFF"/>
        <w:spacing w:after="0" w:line="240" w:lineRule="auto"/>
        <w:rPr>
          <w:rFonts w:ascii="Times New Roman" w:eastAsia="Times New Roman" w:hAnsi="Times New Roman"/>
          <w:spacing w:val="-1"/>
          <w:sz w:val="24"/>
          <w:szCs w:val="24"/>
          <w:lang w:eastAsia="tr-TR"/>
        </w:rPr>
      </w:pPr>
    </w:p>
    <w:p w:rsidR="000B260C" w:rsidRPr="00A60DD0" w:rsidRDefault="000B260C" w:rsidP="000B260C">
      <w:pPr>
        <w:shd w:val="clear" w:color="auto" w:fill="FFFFFF"/>
        <w:spacing w:after="0" w:line="240" w:lineRule="auto"/>
        <w:rPr>
          <w:rFonts w:ascii="Times New Roman" w:eastAsia="Times New Roman" w:hAnsi="Times New Roman"/>
          <w:spacing w:val="-1"/>
          <w:sz w:val="24"/>
          <w:szCs w:val="24"/>
          <w:lang w:eastAsia="tr-TR"/>
        </w:rPr>
      </w:pPr>
      <w:r w:rsidRPr="00A60DD0">
        <w:rPr>
          <w:rFonts w:ascii="Times New Roman" w:eastAsia="Times New Roman" w:hAnsi="Times New Roman"/>
          <w:spacing w:val="-1"/>
          <w:sz w:val="24"/>
          <w:szCs w:val="24"/>
          <w:lang w:eastAsia="tr-TR"/>
        </w:rPr>
        <w:t xml:space="preserve">- </w:t>
      </w:r>
      <w:r w:rsidRPr="00A60DD0">
        <w:rPr>
          <w:rFonts w:ascii="Times New Roman" w:eastAsia="Andale Sans UI" w:hAnsi="Times New Roman"/>
          <w:spacing w:val="-1"/>
          <w:kern w:val="2"/>
          <w:sz w:val="24"/>
          <w:szCs w:val="24"/>
          <w:lang w:eastAsia="tr-TR"/>
        </w:rPr>
        <w:t>İnceleme konusu reklamların yayınlandığı dönemde yürürlükte bulunan</w:t>
      </w:r>
      <w:r w:rsidRPr="00A60DD0">
        <w:rPr>
          <w:rFonts w:ascii="Times New Roman" w:eastAsia="Andale Sans UI" w:hAnsi="Times New Roman"/>
          <w:kern w:val="1"/>
          <w:sz w:val="24"/>
          <w:szCs w:val="24"/>
          <w:lang w:eastAsia="tr-TR"/>
        </w:rPr>
        <w:t xml:space="preserve"> mülga</w:t>
      </w:r>
      <w:r w:rsidRPr="00A60DD0">
        <w:rPr>
          <w:rFonts w:ascii="Times New Roman" w:eastAsia="Times New Roman" w:hAnsi="Times New Roman"/>
          <w:spacing w:val="-1"/>
          <w:sz w:val="24"/>
          <w:szCs w:val="24"/>
          <w:lang w:eastAsia="tr-TR"/>
        </w:rPr>
        <w:t xml:space="preserve"> Ticari Reklam ve İlanlara İlişkin İlkeler ve Uygulama Esaslarına Dair Yönetmeliğin 5/a, 5/b, 5/e, 7/</w:t>
      </w:r>
      <w:proofErr w:type="gramStart"/>
      <w:r w:rsidRPr="00A60DD0">
        <w:rPr>
          <w:rFonts w:ascii="Times New Roman" w:eastAsia="Times New Roman" w:hAnsi="Times New Roman"/>
          <w:spacing w:val="-1"/>
          <w:sz w:val="24"/>
          <w:szCs w:val="24"/>
          <w:lang w:eastAsia="tr-TR"/>
        </w:rPr>
        <w:t>a ,7</w:t>
      </w:r>
      <w:proofErr w:type="gramEnd"/>
      <w:r w:rsidRPr="00A60DD0">
        <w:rPr>
          <w:rFonts w:ascii="Times New Roman" w:eastAsia="Times New Roman" w:hAnsi="Times New Roman"/>
          <w:spacing w:val="-1"/>
          <w:sz w:val="24"/>
          <w:szCs w:val="24"/>
          <w:lang w:eastAsia="tr-TR"/>
        </w:rPr>
        <w:t xml:space="preserve">/c-8, 13 ve 21 inci maddeleri, </w:t>
      </w:r>
    </w:p>
    <w:p w:rsidR="000B260C" w:rsidRPr="00A60DD0" w:rsidRDefault="000B260C" w:rsidP="000B260C">
      <w:pPr>
        <w:shd w:val="clear" w:color="auto" w:fill="FFFFFF"/>
        <w:spacing w:after="0" w:line="240" w:lineRule="auto"/>
        <w:rPr>
          <w:rFonts w:ascii="Times New Roman" w:eastAsia="Times New Roman" w:hAnsi="Times New Roman"/>
          <w:spacing w:val="-1"/>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w:t>
      </w:r>
      <w:r w:rsidRPr="00A60DD0">
        <w:rPr>
          <w:rFonts w:ascii="Times New Roman" w:eastAsia="Times New Roman" w:hAnsi="Times New Roman"/>
          <w:bCs/>
          <w:sz w:val="24"/>
          <w:szCs w:val="24"/>
          <w:lang w:eastAsia="tr-TR"/>
        </w:rPr>
        <w:t xml:space="preserve"> 6502 sayılı Tüketicinin Korunması Hakkında Kanun’un 61 inci maddesi,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sz w:val="24"/>
          <w:szCs w:val="24"/>
          <w:lang w:eastAsia="tr-TR"/>
        </w:rPr>
        <w:t>hükümlerine</w:t>
      </w:r>
      <w:proofErr w:type="gramEnd"/>
      <w:r w:rsidRPr="00A60DD0">
        <w:rPr>
          <w:rFonts w:ascii="Times New Roman" w:eastAsia="Times New Roman" w:hAnsi="Times New Roman"/>
          <w:sz w:val="24"/>
          <w:szCs w:val="24"/>
          <w:lang w:eastAsia="tr-TR"/>
        </w:rPr>
        <w:t xml:space="preserve"> aykırı olduğuna</w:t>
      </w:r>
      <w:r w:rsidRPr="00A60DD0">
        <w:rPr>
          <w:rFonts w:ascii="Times New Roman" w:eastAsia="Times New Roman" w:hAnsi="Times New Roman"/>
          <w:b/>
          <w:sz w:val="24"/>
          <w:szCs w:val="24"/>
          <w:lang w:eastAsia="tr-TR"/>
        </w:rPr>
        <w:t>,</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Cs/>
          <w:sz w:val="24"/>
          <w:szCs w:val="24"/>
          <w:lang w:eastAsia="tr-TR"/>
        </w:rPr>
        <w:t>Buna göre, reklam veren </w:t>
      </w:r>
      <w:r w:rsidRPr="00A60DD0">
        <w:rPr>
          <w:rFonts w:ascii="Times New Roman" w:eastAsia="Times New Roman" w:hAnsi="Times New Roman"/>
          <w:b/>
          <w:bCs/>
          <w:sz w:val="24"/>
          <w:szCs w:val="24"/>
          <w:lang w:eastAsia="tr-TR"/>
        </w:rPr>
        <w:t>Özçelikler</w:t>
      </w:r>
      <w:r w:rsidRPr="00A60DD0">
        <w:rPr>
          <w:rFonts w:ascii="Times New Roman" w:eastAsia="Times New Roman" w:hAnsi="Times New Roman"/>
          <w:bCs/>
          <w:sz w:val="24"/>
          <w:szCs w:val="24"/>
          <w:lang w:eastAsia="tr-TR"/>
        </w:rPr>
        <w:t xml:space="preserve"> </w:t>
      </w:r>
      <w:r w:rsidRPr="00A60DD0">
        <w:rPr>
          <w:rFonts w:ascii="Times New Roman" w:eastAsia="Times New Roman" w:hAnsi="Times New Roman"/>
          <w:b/>
          <w:sz w:val="24"/>
          <w:szCs w:val="24"/>
          <w:lang w:eastAsia="tr-TR"/>
        </w:rPr>
        <w:t xml:space="preserve">Demir San. Tic. Tur. Yat. Ve İşl. A.Ş.   </w:t>
      </w:r>
      <w:r w:rsidRPr="00A60DD0">
        <w:rPr>
          <w:rFonts w:ascii="Times New Roman" w:eastAsia="Times New Roman" w:hAnsi="Times New Roman"/>
          <w:bCs/>
          <w:sz w:val="24"/>
          <w:szCs w:val="24"/>
          <w:lang w:eastAsia="tr-TR"/>
        </w:rPr>
        <w:t>hakkında, 6502 sa</w:t>
      </w:r>
      <w:r>
        <w:rPr>
          <w:rFonts w:ascii="Times New Roman" w:eastAsia="Times New Roman" w:hAnsi="Times New Roman"/>
          <w:bCs/>
          <w:sz w:val="24"/>
          <w:szCs w:val="24"/>
          <w:lang w:eastAsia="tr-TR"/>
        </w:rPr>
        <w:t xml:space="preserve">yılı Kanun’un 63 üncü ve 77/12 </w:t>
      </w:r>
      <w:r w:rsidRPr="00A60DD0">
        <w:rPr>
          <w:rFonts w:ascii="Times New Roman" w:eastAsia="Times New Roman" w:hAnsi="Times New Roman"/>
          <w:bCs/>
          <w:sz w:val="24"/>
          <w:szCs w:val="24"/>
          <w:lang w:eastAsia="tr-TR"/>
        </w:rPr>
        <w:t>nci maddeleri uyarınca </w:t>
      </w:r>
      <w:r w:rsidRPr="00A60DD0">
        <w:rPr>
          <w:rFonts w:ascii="Times New Roman" w:eastAsia="Times New Roman" w:hAnsi="Times New Roman"/>
          <w:b/>
          <w:bCs/>
          <w:sz w:val="24"/>
          <w:szCs w:val="24"/>
          <w:lang w:eastAsia="tr-TR"/>
        </w:rPr>
        <w:t>anılan reklamları durdurma cezası</w:t>
      </w:r>
      <w:r w:rsidRPr="00A60DD0">
        <w:rPr>
          <w:rFonts w:ascii="Times New Roman" w:eastAsia="Times New Roman" w:hAnsi="Times New Roman"/>
          <w:bCs/>
          <w:sz w:val="24"/>
          <w:szCs w:val="24"/>
          <w:lang w:eastAsia="tr-TR"/>
        </w:rPr>
        <w:t> verilmesine karar verilmiştir.</w:t>
      </w:r>
    </w:p>
    <w:p w:rsidR="000B260C" w:rsidRPr="00A60DD0" w:rsidRDefault="000B260C" w:rsidP="000B260C">
      <w:pPr>
        <w:widowControl w:val="0"/>
        <w:suppressAutoHyphens/>
        <w:spacing w:after="0" w:line="240" w:lineRule="auto"/>
        <w:jc w:val="both"/>
        <w:rPr>
          <w:rFonts w:ascii="Times New Roman" w:eastAsia="Times New Roman" w:hAnsi="Times New Roman"/>
          <w:bCs/>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b/>
          <w:bCs/>
          <w:sz w:val="24"/>
          <w:szCs w:val="24"/>
          <w:lang w:eastAsia="tr-TR"/>
        </w:rPr>
      </w:pPr>
      <w:r w:rsidRPr="00A60DD0">
        <w:rPr>
          <w:rFonts w:ascii="Times New Roman" w:eastAsia="Times New Roman" w:hAnsi="Times New Roman"/>
          <w:b/>
          <w:bCs/>
          <w:sz w:val="24"/>
          <w:szCs w:val="24"/>
          <w:lang w:eastAsia="tr-TR"/>
        </w:rPr>
        <w:t>79)</w:t>
      </w:r>
    </w:p>
    <w:p w:rsidR="000B260C" w:rsidRPr="00A60DD0" w:rsidRDefault="000B260C" w:rsidP="000B260C">
      <w:pPr>
        <w:widowControl w:val="0"/>
        <w:suppressAutoHyphens/>
        <w:spacing w:after="0" w:line="240" w:lineRule="auto"/>
        <w:jc w:val="both"/>
        <w:rPr>
          <w:rFonts w:ascii="Times New Roman" w:eastAsia="Times New Roman" w:hAnsi="Times New Roman"/>
          <w:b/>
          <w:bCs/>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 xml:space="preserve">Dosya No: </w:t>
      </w:r>
      <w:r w:rsidRPr="00A60DD0">
        <w:rPr>
          <w:rFonts w:ascii="Times New Roman" w:eastAsia="Times New Roman" w:hAnsi="Times New Roman"/>
          <w:b/>
          <w:sz w:val="24"/>
          <w:szCs w:val="24"/>
          <w:lang w:eastAsia="ar-SA"/>
        </w:rPr>
        <w:t>2015/238</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w:t>
      </w:r>
      <w:r w:rsidRPr="00A60DD0">
        <w:rPr>
          <w:rFonts w:ascii="Times New Roman" w:eastAsia="Times New Roman" w:hAnsi="Times New Roman"/>
          <w:b/>
          <w:sz w:val="24"/>
          <w:szCs w:val="24"/>
          <w:lang w:eastAsia="ar-SA"/>
        </w:rPr>
        <w:t xml:space="preserve">Lotis Turizm Sey. İnş. Tem. Gıda San. </w:t>
      </w:r>
      <w:proofErr w:type="gramStart"/>
      <w:r w:rsidRPr="00A60DD0">
        <w:rPr>
          <w:rFonts w:ascii="Times New Roman" w:eastAsia="Times New Roman" w:hAnsi="Times New Roman"/>
          <w:b/>
          <w:sz w:val="24"/>
          <w:szCs w:val="24"/>
          <w:lang w:eastAsia="ar-SA"/>
        </w:rPr>
        <w:t>ve</w:t>
      </w:r>
      <w:proofErr w:type="gramEnd"/>
      <w:r w:rsidRPr="00A60DD0">
        <w:rPr>
          <w:rFonts w:ascii="Times New Roman" w:eastAsia="Times New Roman" w:hAnsi="Times New Roman"/>
          <w:b/>
          <w:sz w:val="24"/>
          <w:szCs w:val="24"/>
          <w:lang w:eastAsia="ar-SA"/>
        </w:rPr>
        <w:t xml:space="preserve"> Tic. Ltd. Şti. (Lotis Otel)</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w:t>
      </w:r>
      <w:r w:rsidRPr="00A60DD0">
        <w:rPr>
          <w:rFonts w:ascii="Times New Roman" w:eastAsia="Times New Roman" w:hAnsi="Times New Roman"/>
          <w:bCs/>
          <w:sz w:val="24"/>
          <w:szCs w:val="24"/>
          <w:lang w:eastAsia="tr-TR"/>
        </w:rPr>
        <w:t xml:space="preserve"> </w:t>
      </w:r>
      <w:r w:rsidRPr="00A60DD0">
        <w:rPr>
          <w:rFonts w:ascii="Times New Roman" w:eastAsia="Times New Roman" w:hAnsi="Times New Roman"/>
          <w:sz w:val="24"/>
          <w:szCs w:val="24"/>
          <w:lang w:eastAsia="tr-TR"/>
        </w:rPr>
        <w:t>Lotis Otel</w:t>
      </w:r>
      <w:r w:rsidRPr="00A60DD0">
        <w:rPr>
          <w:rFonts w:ascii="Times New Roman" w:eastAsia="Times New Roman" w:hAnsi="Times New Roman"/>
          <w:bCs/>
          <w:sz w:val="24"/>
          <w:szCs w:val="24"/>
          <w:lang w:eastAsia="tr-TR"/>
        </w:rPr>
        <w:t xml:space="preserve"> isimli</w:t>
      </w:r>
      <w:r w:rsidRPr="00A60DD0">
        <w:rPr>
          <w:rFonts w:ascii="Times New Roman" w:eastAsia="Times New Roman" w:hAnsi="Times New Roman"/>
          <w:sz w:val="24"/>
          <w:szCs w:val="24"/>
          <w:lang w:eastAsia="tr-TR"/>
        </w:rPr>
        <w:t xml:space="preserve"> turizm işletmesinin tanıtımına ilişkin olarak </w:t>
      </w:r>
      <w:hyperlink w:history="1">
        <w:r w:rsidRPr="00A60DD0">
          <w:rPr>
            <w:rFonts w:ascii="Times New Roman" w:eastAsia="Times New Roman" w:hAnsi="Times New Roman"/>
            <w:color w:val="0000FF"/>
            <w:sz w:val="24"/>
            <w:szCs w:val="24"/>
            <w:u w:val="single"/>
            <w:lang w:eastAsia="tr-TR"/>
          </w:rPr>
          <w:t xml:space="preserve">www.lotishotel.com.tr </w:t>
        </w:r>
      </w:hyperlink>
      <w:r w:rsidRPr="00A60DD0">
        <w:rPr>
          <w:rFonts w:ascii="Times New Roman" w:eastAsia="Times New Roman" w:hAnsi="Times New Roman"/>
          <w:sz w:val="24"/>
          <w:szCs w:val="24"/>
          <w:lang w:eastAsia="tr-TR"/>
        </w:rPr>
        <w:t xml:space="preserve"> adresli internet sitesinde yayınlanan reklamlar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19.02.2015</w:t>
      </w:r>
    </w:p>
    <w:p w:rsidR="000B260C" w:rsidRPr="00A60DD0" w:rsidRDefault="000B260C" w:rsidP="000B260C">
      <w:pPr>
        <w:spacing w:after="0" w:line="240" w:lineRule="auto"/>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sz w:val="24"/>
          <w:szCs w:val="24"/>
          <w:lang w:eastAsia="ar-SA"/>
        </w:rPr>
        <w:t>İnternet</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sz w:val="24"/>
          <w:szCs w:val="24"/>
          <w:lang w:eastAsia="tr-TR"/>
        </w:rPr>
        <w:t xml:space="preserve">“Lotis Otel” isimli turizm işletmesinin Kültür ve Turizm </w:t>
      </w:r>
      <w:r w:rsidRPr="00A60DD0">
        <w:rPr>
          <w:rFonts w:ascii="Times New Roman" w:eastAsia="Andale Sans UI" w:hAnsi="Times New Roman"/>
          <w:kern w:val="2"/>
          <w:sz w:val="24"/>
          <w:szCs w:val="24"/>
          <w:lang w:eastAsia="tr-TR"/>
        </w:rPr>
        <w:t xml:space="preserve">Bakanlığınca 3 Yıldızlı Otel Turizm Yatırımı Belgesi ile belgelendirilmiş olmasına karşın, </w:t>
      </w:r>
      <w:r w:rsidRPr="00A60DD0">
        <w:rPr>
          <w:rFonts w:ascii="Times New Roman" w:eastAsia="Times New Roman" w:hAnsi="Times New Roman"/>
          <w:color w:val="0000FF"/>
          <w:sz w:val="24"/>
          <w:szCs w:val="24"/>
          <w:u w:val="single"/>
          <w:lang w:eastAsia="tr-TR"/>
        </w:rPr>
        <w:t>www.lotishotel.com.tr</w:t>
      </w:r>
      <w:r w:rsidRPr="00A60DD0">
        <w:rPr>
          <w:rFonts w:ascii="Times New Roman" w:eastAsia="Times New Roman" w:hAnsi="Times New Roman"/>
          <w:sz w:val="24"/>
          <w:szCs w:val="24"/>
          <w:lang w:eastAsia="tr-TR"/>
        </w:rPr>
        <w:t xml:space="preserve"> adresli internet sitesinde “Butik</w:t>
      </w:r>
      <w:r w:rsidRPr="00A60DD0">
        <w:rPr>
          <w:rFonts w:ascii="Times New Roman" w:eastAsia="Andale Sans UI" w:hAnsi="Times New Roman"/>
          <w:kern w:val="2"/>
          <w:sz w:val="24"/>
          <w:szCs w:val="24"/>
          <w:lang w:eastAsia="tr-TR"/>
        </w:rPr>
        <w:t xml:space="preserve"> Otel” olarak tanıtımının yapıldığı tesp</w:t>
      </w:r>
      <w:r w:rsidRPr="00A60DD0">
        <w:rPr>
          <w:rFonts w:ascii="Times New Roman" w:eastAsia="Times New Roman" w:hAnsi="Times New Roman"/>
          <w:sz w:val="24"/>
          <w:szCs w:val="24"/>
          <w:lang w:eastAsia="tr-TR"/>
        </w:rPr>
        <w:t>it edilmiştir.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b/>
          <w:sz w:val="24"/>
          <w:szCs w:val="24"/>
          <w:lang w:eastAsia="ar-SA"/>
        </w:rPr>
        <w:t>:</w:t>
      </w:r>
      <w:r w:rsidRPr="00A60DD0">
        <w:rPr>
          <w:rFonts w:ascii="Times New Roman" w:eastAsia="Times New Roman" w:hAnsi="Times New Roman"/>
          <w:color w:val="F8F8F8"/>
          <w:sz w:val="24"/>
          <w:szCs w:val="24"/>
          <w:lang w:eastAsia="tr-TR"/>
        </w:rPr>
        <w:t xml:space="preserve"> </w:t>
      </w:r>
      <w:r w:rsidRPr="00A60DD0">
        <w:rPr>
          <w:rFonts w:ascii="Times New Roman" w:eastAsia="Times New Roman" w:hAnsi="Times New Roman"/>
          <w:sz w:val="24"/>
          <w:szCs w:val="24"/>
          <w:lang w:eastAsia="ar-SA"/>
        </w:rPr>
        <w:t xml:space="preserve">Lotis Turizm Sey. İnş. Tem. Gıda San. </w:t>
      </w:r>
      <w:proofErr w:type="gramStart"/>
      <w:r w:rsidRPr="00A60DD0">
        <w:rPr>
          <w:rFonts w:ascii="Times New Roman" w:eastAsia="Times New Roman" w:hAnsi="Times New Roman"/>
          <w:sz w:val="24"/>
          <w:szCs w:val="24"/>
          <w:lang w:eastAsia="ar-SA"/>
        </w:rPr>
        <w:t>ve</w:t>
      </w:r>
      <w:proofErr w:type="gramEnd"/>
      <w:r w:rsidRPr="00A60DD0">
        <w:rPr>
          <w:rFonts w:ascii="Times New Roman" w:eastAsia="Times New Roman" w:hAnsi="Times New Roman"/>
          <w:sz w:val="24"/>
          <w:szCs w:val="24"/>
          <w:lang w:eastAsia="ar-SA"/>
        </w:rPr>
        <w:t xml:space="preserve"> Tic. Ltd. Şti.’ye ait “</w:t>
      </w:r>
      <w:r w:rsidRPr="00A60DD0">
        <w:rPr>
          <w:rFonts w:ascii="Times New Roman" w:eastAsia="Times New Roman" w:hAnsi="Times New Roman"/>
          <w:sz w:val="24"/>
          <w:szCs w:val="24"/>
          <w:lang w:eastAsia="tr-TR"/>
        </w:rPr>
        <w:t xml:space="preserve">Lotis Otel” isimli turizm işletmesinin Kültür ve Turizm </w:t>
      </w:r>
      <w:r w:rsidRPr="00A60DD0">
        <w:rPr>
          <w:rFonts w:ascii="Times New Roman" w:eastAsia="Andale Sans UI" w:hAnsi="Times New Roman"/>
          <w:kern w:val="2"/>
          <w:sz w:val="24"/>
          <w:szCs w:val="24"/>
          <w:lang w:eastAsia="tr-TR"/>
        </w:rPr>
        <w:t xml:space="preserve">Bakanlığınca 3 Yıldızlı Otel Turizm Yatırımı Belgesi ile belgelendirilmiş olmasına karşın, </w:t>
      </w:r>
      <w:hyperlink r:id="rId146" w:history="1">
        <w:r w:rsidRPr="00A60DD0">
          <w:rPr>
            <w:rFonts w:ascii="Times New Roman" w:eastAsia="Times New Roman" w:hAnsi="Times New Roman"/>
            <w:color w:val="0000FF" w:themeColor="hyperlink"/>
            <w:sz w:val="24"/>
            <w:szCs w:val="24"/>
            <w:u w:val="single"/>
            <w:lang w:eastAsia="tr-TR"/>
          </w:rPr>
          <w:t>www.lotishotel.com.tr</w:t>
        </w:r>
      </w:hyperlink>
      <w:r w:rsidRPr="00A60DD0">
        <w:rPr>
          <w:rFonts w:ascii="Times New Roman" w:eastAsia="Times New Roman" w:hAnsi="Times New Roman"/>
          <w:color w:val="0000FF"/>
          <w:sz w:val="24"/>
          <w:szCs w:val="24"/>
          <w:lang w:eastAsia="tr-TR"/>
        </w:rPr>
        <w:t xml:space="preserve"> </w:t>
      </w:r>
      <w:r w:rsidRPr="00A60DD0">
        <w:rPr>
          <w:rFonts w:ascii="Times New Roman" w:eastAsia="Times New Roman" w:hAnsi="Times New Roman"/>
          <w:sz w:val="24"/>
          <w:szCs w:val="24"/>
          <w:lang w:eastAsia="tr-TR"/>
        </w:rPr>
        <w:t xml:space="preserve">adresli internet sitesinde </w:t>
      </w:r>
      <w:r w:rsidRPr="00A60DD0">
        <w:rPr>
          <w:rFonts w:ascii="Times New Roman" w:eastAsia="Andale Sans UI" w:hAnsi="Times New Roman"/>
          <w:kern w:val="2"/>
          <w:sz w:val="24"/>
          <w:szCs w:val="24"/>
          <w:lang w:eastAsia="tr-TR"/>
        </w:rPr>
        <w:t>“Lotis Boutique Hotel” olarak reklamının yapılmasının tüketiciyi aldatıcı ve yanıltıcı nitelikte olduğu, bu durumun da;</w:t>
      </w:r>
    </w:p>
    <w:p w:rsidR="000B260C" w:rsidRPr="00A60DD0" w:rsidRDefault="000B260C" w:rsidP="000B260C">
      <w:pPr>
        <w:spacing w:after="0" w:line="240" w:lineRule="auto"/>
        <w:jc w:val="both"/>
        <w:rPr>
          <w:rFonts w:ascii="Times New Roman" w:eastAsia="Times New Roman" w:hAnsi="Times New Roman"/>
          <w:kern w:val="1"/>
          <w:sz w:val="24"/>
          <w:szCs w:val="24"/>
          <w:lang w:eastAsia="tr-TR"/>
        </w:rPr>
      </w:pPr>
    </w:p>
    <w:p w:rsidR="000B260C" w:rsidRPr="00A60DD0" w:rsidRDefault="000B260C" w:rsidP="000B260C">
      <w:pPr>
        <w:shd w:val="clear" w:color="auto" w:fill="FFFFFF"/>
        <w:tabs>
          <w:tab w:val="left" w:pos="0"/>
        </w:tabs>
        <w:suppressAutoHyphens/>
        <w:spacing w:after="0" w:line="240" w:lineRule="auto"/>
        <w:rPr>
          <w:rFonts w:ascii="Times New Roman" w:eastAsia="Times New Roman" w:hAnsi="Times New Roman"/>
          <w:sz w:val="24"/>
          <w:szCs w:val="24"/>
          <w:lang w:eastAsia="ar-SA"/>
        </w:rPr>
      </w:pPr>
      <w:r w:rsidRPr="00A60DD0">
        <w:rPr>
          <w:rFonts w:ascii="Times New Roman" w:eastAsia="Times New Roman" w:hAnsi="Times New Roman"/>
          <w:sz w:val="24"/>
          <w:szCs w:val="24"/>
          <w:lang w:eastAsia="ar-SA"/>
        </w:rPr>
        <w:t>- Turizmi Teşvik Kanunu’nun 5/a maddesi;</w:t>
      </w:r>
    </w:p>
    <w:p w:rsidR="000B260C" w:rsidRPr="00A60DD0" w:rsidRDefault="000B260C" w:rsidP="000B260C">
      <w:pPr>
        <w:shd w:val="clear" w:color="auto" w:fill="FFFFFF"/>
        <w:tabs>
          <w:tab w:val="left" w:pos="0"/>
        </w:tabs>
        <w:suppressAutoHyphens/>
        <w:spacing w:after="0" w:line="240" w:lineRule="auto"/>
        <w:rPr>
          <w:rFonts w:ascii="Times New Roman" w:eastAsia="Times New Roman" w:hAnsi="Times New Roman"/>
          <w:sz w:val="24"/>
          <w:szCs w:val="24"/>
          <w:lang w:eastAsia="ar-SA"/>
        </w:rPr>
      </w:pPr>
    </w:p>
    <w:p w:rsidR="000B260C" w:rsidRPr="00A60DD0" w:rsidRDefault="000B260C" w:rsidP="000B260C">
      <w:pPr>
        <w:shd w:val="clear" w:color="auto" w:fill="FFFFFF"/>
        <w:tabs>
          <w:tab w:val="left" w:pos="0"/>
        </w:tabs>
        <w:suppressAutoHyphens/>
        <w:spacing w:after="0" w:line="240" w:lineRule="auto"/>
        <w:rPr>
          <w:rFonts w:ascii="Times New Roman" w:eastAsia="Times New Roman" w:hAnsi="Times New Roman"/>
          <w:sz w:val="24"/>
          <w:szCs w:val="24"/>
          <w:lang w:eastAsia="ar-SA"/>
        </w:rPr>
      </w:pPr>
      <w:r w:rsidRPr="00A60DD0">
        <w:rPr>
          <w:rFonts w:ascii="Times New Roman" w:eastAsia="Times New Roman" w:hAnsi="Times New Roman"/>
          <w:sz w:val="24"/>
          <w:szCs w:val="24"/>
          <w:lang w:eastAsia="ar-SA"/>
        </w:rPr>
        <w:t>- Turizm Tesislerinin Belgelendirilmesine ve Niteliklerine İlişkin Yönetmeliğin 16 ncı maddesi;</w:t>
      </w:r>
    </w:p>
    <w:p w:rsidR="000B260C" w:rsidRPr="00A60DD0" w:rsidRDefault="000B260C" w:rsidP="000B260C">
      <w:pPr>
        <w:shd w:val="clear" w:color="auto" w:fill="FFFFFF"/>
        <w:tabs>
          <w:tab w:val="left" w:pos="0"/>
        </w:tabs>
        <w:suppressAutoHyphens/>
        <w:spacing w:after="0" w:line="240" w:lineRule="auto"/>
        <w:rPr>
          <w:rFonts w:ascii="Times New Roman" w:eastAsia="Times New Roman" w:hAnsi="Times New Roman"/>
          <w:sz w:val="24"/>
          <w:szCs w:val="24"/>
          <w:lang w:eastAsia="ar-SA"/>
        </w:rPr>
      </w:pPr>
    </w:p>
    <w:p w:rsidR="000B260C" w:rsidRPr="00A60DD0" w:rsidRDefault="000B260C" w:rsidP="000B260C">
      <w:pPr>
        <w:widowControl w:val="0"/>
        <w:tabs>
          <w:tab w:val="left" w:pos="0"/>
        </w:tabs>
        <w:spacing w:after="0" w:line="240" w:lineRule="auto"/>
        <w:jc w:val="both"/>
        <w:rPr>
          <w:rFonts w:ascii="Times New Roman" w:eastAsia="Times New Roman" w:hAnsi="Times New Roman"/>
          <w:sz w:val="24"/>
          <w:szCs w:val="24"/>
          <w:lang w:eastAsia="ar-SA"/>
        </w:rPr>
      </w:pPr>
      <w:r w:rsidRPr="00A60DD0">
        <w:rPr>
          <w:rFonts w:ascii="Times New Roman" w:eastAsia="Times New Roman" w:hAnsi="Times New Roman"/>
          <w:sz w:val="24"/>
          <w:szCs w:val="24"/>
          <w:lang w:eastAsia="ar-SA"/>
        </w:rPr>
        <w:t>-Ticari Reklam ve Haksız Ticari Uygulamalar Yönetmeliği’nin 5/1, 7/1, 7/2, 7/3, 7/4, 7/5-b, 7/5-g, 9/1, 9/4 ve 32/1 inci maddeleri,</w:t>
      </w:r>
    </w:p>
    <w:p w:rsidR="000B260C" w:rsidRPr="00A60DD0" w:rsidRDefault="000B260C" w:rsidP="000B260C">
      <w:pPr>
        <w:widowControl w:val="0"/>
        <w:tabs>
          <w:tab w:val="left" w:pos="0"/>
        </w:tabs>
        <w:spacing w:after="0" w:line="240" w:lineRule="auto"/>
        <w:jc w:val="both"/>
        <w:rPr>
          <w:rFonts w:ascii="Times New Roman" w:eastAsia="Times New Roman" w:hAnsi="Times New Roman"/>
          <w:sz w:val="24"/>
          <w:szCs w:val="24"/>
          <w:lang w:eastAsia="ar-SA"/>
        </w:rPr>
      </w:pPr>
    </w:p>
    <w:p w:rsidR="000B260C" w:rsidRPr="00A60DD0" w:rsidRDefault="000B260C" w:rsidP="000B260C">
      <w:pPr>
        <w:widowControl w:val="0"/>
        <w:tabs>
          <w:tab w:val="left" w:pos="0"/>
        </w:tabs>
        <w:spacing w:after="0" w:line="240" w:lineRule="auto"/>
        <w:jc w:val="both"/>
        <w:rPr>
          <w:rFonts w:ascii="Times New Roman" w:eastAsia="Times New Roman" w:hAnsi="Times New Roman"/>
          <w:sz w:val="24"/>
          <w:szCs w:val="24"/>
          <w:lang w:eastAsia="ar-SA"/>
        </w:rPr>
      </w:pPr>
      <w:r w:rsidRPr="00A60DD0">
        <w:rPr>
          <w:rFonts w:ascii="Times New Roman" w:eastAsia="Times New Roman" w:hAnsi="Times New Roman"/>
          <w:sz w:val="24"/>
          <w:szCs w:val="24"/>
          <w:lang w:eastAsia="ar-SA"/>
        </w:rPr>
        <w:t>- 6502 sayılı Tüketicinin Korunması Hakkında Kanun'un 61 inci maddesi</w:t>
      </w:r>
    </w:p>
    <w:p w:rsidR="000B260C" w:rsidRPr="00A60DD0" w:rsidRDefault="000B260C" w:rsidP="000B260C">
      <w:pPr>
        <w:shd w:val="clear" w:color="auto" w:fill="FFFFFF"/>
        <w:spacing w:after="0" w:line="240" w:lineRule="auto"/>
        <w:ind w:firstLine="709"/>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sz w:val="24"/>
          <w:szCs w:val="24"/>
          <w:lang w:eastAsia="tr-TR"/>
        </w:rPr>
        <w:t>hükümlerine</w:t>
      </w:r>
      <w:proofErr w:type="gramEnd"/>
      <w:r w:rsidRPr="00A60DD0">
        <w:rPr>
          <w:rFonts w:ascii="Times New Roman" w:eastAsia="Times New Roman" w:hAnsi="Times New Roman"/>
          <w:sz w:val="24"/>
          <w:szCs w:val="24"/>
          <w:lang w:eastAsia="tr-TR"/>
        </w:rPr>
        <w:t xml:space="preserve"> aykırı olduğuna</w:t>
      </w:r>
      <w:r w:rsidRPr="00A60DD0">
        <w:rPr>
          <w:rFonts w:ascii="Times New Roman" w:eastAsia="Andale Sans UI" w:hAnsi="Times New Roman"/>
          <w:b/>
          <w:kern w:val="1"/>
          <w:sz w:val="24"/>
          <w:szCs w:val="24"/>
          <w:lang w:eastAsia="tr-TR"/>
        </w:rPr>
        <w:t>,</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b/>
          <w:bCs/>
          <w:sz w:val="24"/>
          <w:szCs w:val="24"/>
          <w:lang w:eastAsia="tr-TR"/>
        </w:rPr>
      </w:pPr>
      <w:r w:rsidRPr="00A60DD0">
        <w:rPr>
          <w:rFonts w:ascii="Times New Roman" w:eastAsia="Times New Roman" w:hAnsi="Times New Roman"/>
          <w:sz w:val="24"/>
          <w:szCs w:val="24"/>
          <w:lang w:eastAsia="tr-TR"/>
        </w:rPr>
        <w:t xml:space="preserve">Buna göre, reklam veren </w:t>
      </w:r>
      <w:r w:rsidRPr="00A60DD0">
        <w:rPr>
          <w:rFonts w:ascii="Times New Roman" w:eastAsia="Times New Roman" w:hAnsi="Times New Roman"/>
          <w:b/>
          <w:sz w:val="24"/>
          <w:szCs w:val="24"/>
          <w:lang w:eastAsia="tr-TR"/>
        </w:rPr>
        <w:t xml:space="preserve">Lotis Turizm Sey. İnş. Tem. Gıda San. </w:t>
      </w:r>
      <w:proofErr w:type="gramStart"/>
      <w:r w:rsidRPr="00A60DD0">
        <w:rPr>
          <w:rFonts w:ascii="Times New Roman" w:eastAsia="Times New Roman" w:hAnsi="Times New Roman"/>
          <w:b/>
          <w:sz w:val="24"/>
          <w:szCs w:val="24"/>
          <w:lang w:eastAsia="tr-TR"/>
        </w:rPr>
        <w:t>ve</w:t>
      </w:r>
      <w:proofErr w:type="gramEnd"/>
      <w:r w:rsidRPr="00A60DD0">
        <w:rPr>
          <w:rFonts w:ascii="Times New Roman" w:eastAsia="Times New Roman" w:hAnsi="Times New Roman"/>
          <w:b/>
          <w:sz w:val="24"/>
          <w:szCs w:val="24"/>
          <w:lang w:eastAsia="tr-TR"/>
        </w:rPr>
        <w:t xml:space="preserve"> Tic. Ltd. Şti </w:t>
      </w:r>
      <w:r w:rsidRPr="00A60DD0">
        <w:rPr>
          <w:rFonts w:ascii="Times New Roman" w:eastAsia="Times New Roman" w:hAnsi="Times New Roman"/>
          <w:sz w:val="24"/>
          <w:szCs w:val="24"/>
          <w:lang w:eastAsia="tr-TR"/>
        </w:rPr>
        <w:t xml:space="preserve">hakkında, </w:t>
      </w:r>
      <w:r w:rsidRPr="00A60DD0">
        <w:rPr>
          <w:rFonts w:ascii="Times New Roman" w:eastAsia="Times New Roman" w:hAnsi="Times New Roman"/>
          <w:color w:val="000000"/>
          <w:sz w:val="24"/>
          <w:szCs w:val="24"/>
          <w:lang w:eastAsia="tr-TR"/>
        </w:rPr>
        <w:t>6502 sa</w:t>
      </w:r>
      <w:r>
        <w:rPr>
          <w:rFonts w:ascii="Times New Roman" w:eastAsia="Times New Roman" w:hAnsi="Times New Roman"/>
          <w:color w:val="000000"/>
          <w:sz w:val="24"/>
          <w:szCs w:val="24"/>
          <w:lang w:eastAsia="tr-TR"/>
        </w:rPr>
        <w:t xml:space="preserve">yılı Kanun’un 63 üncü ve 77/12 </w:t>
      </w:r>
      <w:r w:rsidRPr="00A60DD0">
        <w:rPr>
          <w:rFonts w:ascii="Times New Roman" w:eastAsia="Times New Roman" w:hAnsi="Times New Roman"/>
          <w:color w:val="000000"/>
          <w:sz w:val="24"/>
          <w:szCs w:val="24"/>
          <w:lang w:eastAsia="tr-TR"/>
        </w:rPr>
        <w:t>nci maddeleri uyarınca</w:t>
      </w: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b/>
          <w:bCs/>
          <w:sz w:val="24"/>
          <w:szCs w:val="24"/>
          <w:lang w:eastAsia="tr-TR"/>
        </w:rPr>
        <w:t>anılan reklamları durdurma cezası</w:t>
      </w:r>
      <w:r w:rsidRPr="00A60DD0">
        <w:rPr>
          <w:rFonts w:ascii="Times New Roman" w:eastAsia="Times New Roman" w:hAnsi="Times New Roman"/>
          <w:sz w:val="24"/>
          <w:szCs w:val="24"/>
          <w:lang w:eastAsia="tr-TR"/>
        </w:rPr>
        <w:t xml:space="preserve"> verilmesine karar verilmiştir.</w:t>
      </w:r>
    </w:p>
    <w:p w:rsidR="000B260C" w:rsidRPr="00A60DD0" w:rsidRDefault="000B260C" w:rsidP="000B260C">
      <w:pPr>
        <w:widowControl w:val="0"/>
        <w:suppressAutoHyphens/>
        <w:spacing w:after="0" w:line="240" w:lineRule="auto"/>
        <w:jc w:val="both"/>
        <w:rPr>
          <w:rFonts w:ascii="Times New Roman" w:eastAsia="Times New Roman" w:hAnsi="Times New Roman"/>
          <w:b/>
          <w:bCs/>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80)</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Default="000B260C" w:rsidP="000B260C">
      <w:pPr>
        <w:spacing w:after="0" w:line="240" w:lineRule="auto"/>
        <w:rPr>
          <w:rFonts w:ascii="Times New Roman" w:eastAsia="Times New Roman" w:hAnsi="Times New Roman"/>
          <w:b/>
          <w:sz w:val="24"/>
          <w:szCs w:val="24"/>
          <w:lang w:eastAsia="ar-SA"/>
        </w:rPr>
      </w:pPr>
      <w:r w:rsidRPr="00A60DD0">
        <w:rPr>
          <w:rFonts w:ascii="Times New Roman" w:eastAsia="Times New Roman" w:hAnsi="Times New Roman"/>
          <w:b/>
          <w:sz w:val="24"/>
          <w:szCs w:val="24"/>
          <w:lang w:eastAsia="tr-TR"/>
        </w:rPr>
        <w:t xml:space="preserve">Dosya No: </w:t>
      </w:r>
      <w:r w:rsidRPr="00A60DD0">
        <w:rPr>
          <w:rFonts w:ascii="Times New Roman" w:eastAsia="Times New Roman" w:hAnsi="Times New Roman"/>
          <w:b/>
          <w:sz w:val="24"/>
          <w:szCs w:val="24"/>
          <w:lang w:eastAsia="ar-SA"/>
        </w:rPr>
        <w:t>2015/350</w:t>
      </w:r>
    </w:p>
    <w:p w:rsidR="00526FC3" w:rsidRPr="00A60DD0" w:rsidRDefault="00526FC3" w:rsidP="000B260C">
      <w:pPr>
        <w:spacing w:after="0" w:line="240" w:lineRule="auto"/>
        <w:rPr>
          <w:rFonts w:ascii="Times New Roman" w:hAnsi="Times New Roman"/>
          <w:b/>
          <w:sz w:val="24"/>
          <w:szCs w:val="24"/>
        </w:rPr>
      </w:pPr>
    </w:p>
    <w:p w:rsidR="000B260C" w:rsidRPr="00A60DD0" w:rsidRDefault="000B260C" w:rsidP="000B260C">
      <w:pPr>
        <w:spacing w:after="0" w:line="240" w:lineRule="auto"/>
        <w:jc w:val="both"/>
        <w:rPr>
          <w:rFonts w:ascii="Times New Roman" w:eastAsia="Times New Roman" w:hAnsi="Times New Roman"/>
          <w:b/>
          <w:sz w:val="24"/>
          <w:szCs w:val="24"/>
          <w:lang w:eastAsia="ar-SA"/>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w:t>
      </w:r>
      <w:r w:rsidRPr="00A60DD0">
        <w:rPr>
          <w:rFonts w:ascii="Times New Roman" w:eastAsia="Times New Roman" w:hAnsi="Times New Roman"/>
          <w:b/>
          <w:sz w:val="24"/>
          <w:szCs w:val="24"/>
          <w:lang w:eastAsia="ar-SA"/>
        </w:rPr>
        <w:t xml:space="preserve">Acar Tur. İnş. </w:t>
      </w:r>
      <w:proofErr w:type="gramStart"/>
      <w:r w:rsidRPr="00A60DD0">
        <w:rPr>
          <w:rFonts w:ascii="Times New Roman" w:eastAsia="Times New Roman" w:hAnsi="Times New Roman"/>
          <w:b/>
          <w:sz w:val="24"/>
          <w:szCs w:val="24"/>
          <w:lang w:eastAsia="ar-SA"/>
        </w:rPr>
        <w:t>ve</w:t>
      </w:r>
      <w:proofErr w:type="gramEnd"/>
      <w:r w:rsidRPr="00A60DD0">
        <w:rPr>
          <w:rFonts w:ascii="Times New Roman" w:eastAsia="Times New Roman" w:hAnsi="Times New Roman"/>
          <w:b/>
          <w:sz w:val="24"/>
          <w:szCs w:val="24"/>
          <w:lang w:eastAsia="ar-SA"/>
        </w:rPr>
        <w:t xml:space="preserve"> Tic. A.Ş. (Hotel Pırlanta)</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r w:rsidRPr="00A60DD0">
        <w:rPr>
          <w:rFonts w:ascii="Times New Roman" w:eastAsia="Times New Roman" w:hAnsi="Times New Roman"/>
          <w:sz w:val="24"/>
          <w:szCs w:val="24"/>
          <w:lang w:eastAsia="tr-TR"/>
        </w:rPr>
        <w:t>Hotel</w:t>
      </w:r>
      <w:r w:rsidRPr="00A60DD0">
        <w:rPr>
          <w:rFonts w:ascii="Times New Roman" w:eastAsia="Times New Roman" w:hAnsi="Times New Roman"/>
          <w:bCs/>
          <w:sz w:val="24"/>
          <w:szCs w:val="24"/>
          <w:lang w:eastAsia="tr-TR"/>
        </w:rPr>
        <w:t xml:space="preserve"> </w:t>
      </w:r>
      <w:r w:rsidRPr="00A60DD0">
        <w:rPr>
          <w:rFonts w:ascii="Times New Roman" w:eastAsia="Times New Roman" w:hAnsi="Times New Roman"/>
          <w:sz w:val="24"/>
          <w:szCs w:val="24"/>
          <w:lang w:eastAsia="tr-TR"/>
        </w:rPr>
        <w:t xml:space="preserve">Pırlanta” </w:t>
      </w:r>
      <w:r w:rsidRPr="00A60DD0">
        <w:rPr>
          <w:rFonts w:ascii="Times New Roman" w:eastAsia="Times New Roman" w:hAnsi="Times New Roman"/>
          <w:bCs/>
          <w:sz w:val="24"/>
          <w:szCs w:val="24"/>
          <w:lang w:eastAsia="tr-TR"/>
        </w:rPr>
        <w:t>isimli</w:t>
      </w:r>
      <w:r w:rsidRPr="00A60DD0">
        <w:rPr>
          <w:rFonts w:ascii="Times New Roman" w:eastAsia="Times New Roman" w:hAnsi="Times New Roman"/>
          <w:sz w:val="24"/>
          <w:szCs w:val="24"/>
          <w:lang w:eastAsia="tr-TR"/>
        </w:rPr>
        <w:t xml:space="preserve"> turizm işletmesinin tanıtımına ilişkin olarak </w:t>
      </w:r>
      <w:hyperlink w:history="1">
        <w:r w:rsidRPr="00A60DD0">
          <w:rPr>
            <w:rFonts w:ascii="Times New Roman" w:eastAsia="Times New Roman" w:hAnsi="Times New Roman"/>
            <w:color w:val="0000FF" w:themeColor="hyperlink"/>
            <w:sz w:val="24"/>
            <w:szCs w:val="24"/>
            <w:u w:val="single"/>
            <w:lang w:eastAsia="tr-TR"/>
          </w:rPr>
          <w:t>www.pirlantahotel.com</w:t>
        </w:r>
      </w:hyperlink>
      <w:r w:rsidRPr="00A60DD0">
        <w:rPr>
          <w:rFonts w:ascii="Times New Roman" w:eastAsia="Times New Roman" w:hAnsi="Times New Roman"/>
          <w:sz w:val="24"/>
          <w:szCs w:val="24"/>
          <w:lang w:eastAsia="tr-TR"/>
        </w:rPr>
        <w:t xml:space="preserve"> adresli internet sitesinde ve tesise ait basılı materyallerde yayınlanan reklamlar.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21.08.2014, 11.03.2015</w:t>
      </w:r>
    </w:p>
    <w:p w:rsidR="000B260C" w:rsidRPr="00A60DD0" w:rsidRDefault="000B260C" w:rsidP="000B260C">
      <w:pPr>
        <w:spacing w:after="0" w:line="240" w:lineRule="auto"/>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sz w:val="24"/>
          <w:szCs w:val="24"/>
          <w:lang w:eastAsia="ar-SA"/>
        </w:rPr>
        <w:t xml:space="preserve">İnternet, </w:t>
      </w:r>
      <w:r w:rsidRPr="00A60DD0">
        <w:rPr>
          <w:rFonts w:ascii="Times New Roman" w:eastAsia="Times New Roman" w:hAnsi="Times New Roman"/>
          <w:sz w:val="24"/>
          <w:szCs w:val="24"/>
          <w:lang w:eastAsia="tr-TR"/>
        </w:rPr>
        <w:t>basılı materyaller</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sz w:val="24"/>
          <w:szCs w:val="24"/>
          <w:lang w:eastAsia="tr-TR"/>
        </w:rPr>
        <w:t xml:space="preserve">“Hotel Pırlanta” isimli tesisin Kültür ve Turizm Bakanlığınca 3 Yıldızlı Otel Turizm İşletmesi Belgesi ile belgelendirilmiş olmasına karşın, </w:t>
      </w:r>
      <w:hyperlink r:id="rId147" w:history="1">
        <w:r w:rsidRPr="00A60DD0">
          <w:rPr>
            <w:rFonts w:ascii="Times New Roman" w:eastAsia="Times New Roman" w:hAnsi="Times New Roman"/>
            <w:color w:val="0000FF" w:themeColor="hyperlink"/>
            <w:sz w:val="24"/>
            <w:szCs w:val="24"/>
            <w:u w:val="single"/>
            <w:lang w:eastAsia="tr-TR"/>
          </w:rPr>
          <w:t>www.pirlantahotel.com</w:t>
        </w:r>
      </w:hyperlink>
      <w:r w:rsidRPr="00A60DD0">
        <w:rPr>
          <w:rFonts w:ascii="Times New Roman" w:eastAsia="Times New Roman" w:hAnsi="Times New Roman"/>
          <w:sz w:val="24"/>
          <w:szCs w:val="24"/>
          <w:lang w:eastAsia="tr-TR"/>
        </w:rPr>
        <w:t xml:space="preserve"> adresli internet sitesinde ve tesise ait basılı materyallerde “4 Yıldızlı Otel” olarak reklamının yapıldığı </w:t>
      </w:r>
      <w:r w:rsidRPr="00A60DD0">
        <w:rPr>
          <w:rFonts w:ascii="Times New Roman" w:eastAsia="Andale Sans UI" w:hAnsi="Times New Roman"/>
          <w:kern w:val="2"/>
          <w:sz w:val="24"/>
          <w:szCs w:val="24"/>
          <w:lang w:eastAsia="tr-TR"/>
        </w:rPr>
        <w:t>tesp</w:t>
      </w:r>
      <w:r w:rsidRPr="00A60DD0">
        <w:rPr>
          <w:rFonts w:ascii="Times New Roman" w:eastAsia="Times New Roman" w:hAnsi="Times New Roman"/>
          <w:sz w:val="24"/>
          <w:szCs w:val="24"/>
          <w:lang w:eastAsia="tr-TR"/>
        </w:rPr>
        <w:t>it edilmiştir.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sz w:val="24"/>
          <w:szCs w:val="24"/>
          <w:lang w:eastAsia="tr-TR"/>
        </w:rPr>
        <w:t xml:space="preserve">Acar Tur. İnş. </w:t>
      </w:r>
      <w:proofErr w:type="gramStart"/>
      <w:r w:rsidRPr="00A60DD0">
        <w:rPr>
          <w:rFonts w:ascii="Times New Roman" w:eastAsia="Times New Roman" w:hAnsi="Times New Roman"/>
          <w:sz w:val="24"/>
          <w:szCs w:val="24"/>
          <w:lang w:eastAsia="tr-TR"/>
        </w:rPr>
        <w:t>ve</w:t>
      </w:r>
      <w:proofErr w:type="gramEnd"/>
      <w:r w:rsidRPr="00A60DD0">
        <w:rPr>
          <w:rFonts w:ascii="Times New Roman" w:eastAsia="Times New Roman" w:hAnsi="Times New Roman"/>
          <w:sz w:val="24"/>
          <w:szCs w:val="24"/>
          <w:lang w:eastAsia="tr-TR"/>
        </w:rPr>
        <w:t xml:space="preserve"> Tic. A.Ş.’ye ait “Hotel Pırlanta</w:t>
      </w:r>
      <w:r w:rsidRPr="00A60DD0">
        <w:rPr>
          <w:rFonts w:ascii="Times New Roman" w:eastAsia="Times New Roman" w:hAnsi="Times New Roman"/>
          <w:bCs/>
          <w:sz w:val="24"/>
          <w:szCs w:val="24"/>
          <w:lang w:eastAsia="tr-TR"/>
        </w:rPr>
        <w:t xml:space="preserve">” </w:t>
      </w:r>
      <w:r w:rsidRPr="00A60DD0">
        <w:rPr>
          <w:rFonts w:ascii="Times New Roman" w:eastAsia="Times New Roman" w:hAnsi="Times New Roman"/>
          <w:sz w:val="24"/>
          <w:szCs w:val="24"/>
          <w:lang w:eastAsia="tr-TR"/>
        </w:rPr>
        <w:t xml:space="preserve">isimli turizm işletmesinin Kültür ve Turizm </w:t>
      </w:r>
      <w:r w:rsidRPr="00A60DD0">
        <w:rPr>
          <w:rFonts w:ascii="Times New Roman" w:eastAsia="Andale Sans UI" w:hAnsi="Times New Roman"/>
          <w:kern w:val="2"/>
          <w:sz w:val="24"/>
          <w:szCs w:val="24"/>
          <w:lang w:eastAsia="tr-TR"/>
        </w:rPr>
        <w:t xml:space="preserve">Bakanlığınca “3 Yıldızlı Otel Turizm İşletmesi Belgesi” ile belgelendirilmiş olmasına karşın, </w:t>
      </w:r>
      <w:hyperlink r:id="rId148" w:history="1">
        <w:r w:rsidRPr="00A60DD0">
          <w:rPr>
            <w:rFonts w:ascii="Times New Roman" w:eastAsia="Times New Roman" w:hAnsi="Times New Roman"/>
            <w:color w:val="0000FF" w:themeColor="hyperlink"/>
            <w:sz w:val="24"/>
            <w:szCs w:val="24"/>
            <w:u w:val="single"/>
            <w:lang w:eastAsia="tr-TR"/>
          </w:rPr>
          <w:t>www.pirlantahotel.com</w:t>
        </w:r>
      </w:hyperlink>
      <w:r w:rsidRPr="00A60DD0">
        <w:rPr>
          <w:rFonts w:ascii="Times New Roman" w:eastAsia="Times New Roman" w:hAnsi="Times New Roman"/>
          <w:sz w:val="24"/>
          <w:szCs w:val="24"/>
          <w:lang w:eastAsia="tr-TR"/>
        </w:rPr>
        <w:t xml:space="preserve"> adresli internet sitesinde ve tesise ait basılı materyallerde </w:t>
      </w:r>
      <w:r w:rsidRPr="00A60DD0">
        <w:rPr>
          <w:rFonts w:ascii="Times New Roman" w:eastAsia="Andale Sans UI" w:hAnsi="Times New Roman"/>
          <w:kern w:val="2"/>
          <w:sz w:val="24"/>
          <w:szCs w:val="24"/>
          <w:lang w:eastAsia="tr-TR"/>
        </w:rPr>
        <w:t xml:space="preserve">“4 Yıldızlı Otel” olarak reklamının </w:t>
      </w:r>
      <w:r w:rsidRPr="00A60DD0">
        <w:rPr>
          <w:rFonts w:ascii="Times New Roman" w:eastAsia="Times New Roman" w:hAnsi="Times New Roman"/>
          <w:kern w:val="1"/>
          <w:sz w:val="24"/>
          <w:szCs w:val="24"/>
          <w:lang w:eastAsia="tr-TR"/>
        </w:rPr>
        <w:t>yapılmasının tüketiciyi aldatıcı ve yanıltıcı nitelikte olduğu, bu durumun da;</w:t>
      </w:r>
    </w:p>
    <w:p w:rsidR="000B260C" w:rsidRPr="00A60DD0" w:rsidRDefault="000B260C" w:rsidP="000B260C">
      <w:pPr>
        <w:spacing w:after="0" w:line="240" w:lineRule="auto"/>
        <w:jc w:val="both"/>
        <w:rPr>
          <w:rFonts w:ascii="Times New Roman" w:eastAsia="Times New Roman" w:hAnsi="Times New Roman"/>
          <w:kern w:val="1"/>
          <w:sz w:val="24"/>
          <w:szCs w:val="24"/>
          <w:lang w:eastAsia="tr-TR"/>
        </w:rPr>
      </w:pPr>
    </w:p>
    <w:p w:rsidR="000B260C" w:rsidRPr="00A60DD0" w:rsidRDefault="000B260C" w:rsidP="000B260C">
      <w:pPr>
        <w:shd w:val="clear" w:color="auto" w:fill="FFFFFF"/>
        <w:tabs>
          <w:tab w:val="left" w:pos="0"/>
        </w:tabs>
        <w:suppressAutoHyphens/>
        <w:spacing w:after="0" w:line="240" w:lineRule="auto"/>
        <w:rPr>
          <w:rFonts w:ascii="Times New Roman" w:eastAsia="Times New Roman" w:hAnsi="Times New Roman"/>
          <w:sz w:val="24"/>
          <w:szCs w:val="24"/>
          <w:lang w:eastAsia="ar-SA"/>
        </w:rPr>
      </w:pPr>
      <w:r w:rsidRPr="00A60DD0">
        <w:rPr>
          <w:rFonts w:ascii="Times New Roman" w:eastAsia="Times New Roman" w:hAnsi="Times New Roman"/>
          <w:sz w:val="24"/>
          <w:szCs w:val="24"/>
          <w:lang w:eastAsia="ar-SA"/>
        </w:rPr>
        <w:t>- Turizmi Teşvik Kanunu’nun 5/a maddesi;</w:t>
      </w:r>
    </w:p>
    <w:p w:rsidR="000B260C" w:rsidRPr="00A60DD0" w:rsidRDefault="000B260C" w:rsidP="000B260C">
      <w:pPr>
        <w:shd w:val="clear" w:color="auto" w:fill="FFFFFF"/>
        <w:tabs>
          <w:tab w:val="left" w:pos="0"/>
        </w:tabs>
        <w:suppressAutoHyphens/>
        <w:spacing w:after="0" w:line="240" w:lineRule="auto"/>
        <w:rPr>
          <w:rFonts w:ascii="Times New Roman" w:eastAsia="Times New Roman" w:hAnsi="Times New Roman"/>
          <w:sz w:val="24"/>
          <w:szCs w:val="24"/>
          <w:lang w:eastAsia="ar-SA"/>
        </w:rPr>
      </w:pPr>
    </w:p>
    <w:p w:rsidR="000B260C" w:rsidRPr="00A60DD0" w:rsidRDefault="000B260C" w:rsidP="000B260C">
      <w:pPr>
        <w:shd w:val="clear" w:color="auto" w:fill="FFFFFF"/>
        <w:tabs>
          <w:tab w:val="left" w:pos="0"/>
        </w:tabs>
        <w:suppressAutoHyphens/>
        <w:spacing w:after="0" w:line="240" w:lineRule="auto"/>
        <w:rPr>
          <w:rFonts w:ascii="Times New Roman" w:eastAsia="Times New Roman" w:hAnsi="Times New Roman"/>
          <w:sz w:val="24"/>
          <w:szCs w:val="24"/>
          <w:lang w:eastAsia="ar-SA"/>
        </w:rPr>
      </w:pPr>
      <w:r w:rsidRPr="00A60DD0">
        <w:rPr>
          <w:rFonts w:ascii="Times New Roman" w:eastAsia="Times New Roman" w:hAnsi="Times New Roman"/>
          <w:sz w:val="24"/>
          <w:szCs w:val="24"/>
          <w:lang w:eastAsia="ar-SA"/>
        </w:rPr>
        <w:t>- Turizm Tesislerinin Belgelendirilmesine ve Niteliklerine İlişkin Yönetmeliğin 16 ncı maddesi;</w:t>
      </w:r>
    </w:p>
    <w:p w:rsidR="000B260C" w:rsidRPr="00A60DD0" w:rsidRDefault="000B260C" w:rsidP="000B260C">
      <w:pPr>
        <w:shd w:val="clear" w:color="auto" w:fill="FFFFFF"/>
        <w:tabs>
          <w:tab w:val="left" w:pos="0"/>
        </w:tabs>
        <w:suppressAutoHyphens/>
        <w:spacing w:after="0" w:line="240" w:lineRule="auto"/>
        <w:rPr>
          <w:rFonts w:ascii="Times New Roman" w:eastAsia="Times New Roman" w:hAnsi="Times New Roman"/>
          <w:sz w:val="24"/>
          <w:szCs w:val="24"/>
          <w:lang w:eastAsia="ar-SA"/>
        </w:rPr>
      </w:pPr>
    </w:p>
    <w:p w:rsidR="000B260C" w:rsidRPr="00A60DD0" w:rsidRDefault="000B260C" w:rsidP="000B260C">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r w:rsidRPr="00A60DD0">
        <w:rPr>
          <w:rFonts w:ascii="Times New Roman" w:eastAsia="Times New Roman" w:hAnsi="Times New Roman"/>
          <w:sz w:val="24"/>
          <w:szCs w:val="24"/>
          <w:lang w:eastAsia="ar-SA"/>
        </w:rPr>
        <w:t>- İnceleme konusu reklamların yayınlandığı dönemde yürürlükte bulunan mülga</w:t>
      </w:r>
      <w:r w:rsidRPr="00A60DD0">
        <w:rPr>
          <w:rFonts w:ascii="Times New Roman" w:eastAsia="Times New Roman" w:hAnsi="Times New Roman"/>
          <w:bCs/>
          <w:sz w:val="24"/>
          <w:szCs w:val="24"/>
          <w:lang w:eastAsia="ar-SA"/>
        </w:rPr>
        <w:t xml:space="preserve"> Ticari Reklam ve İlanlara İlişkin İlkeler ve Uygulama Esaslarına Dair Yönetmeliği’nin </w:t>
      </w:r>
      <w:r w:rsidRPr="00A60DD0">
        <w:rPr>
          <w:rFonts w:ascii="Times New Roman" w:eastAsia="Times New Roman" w:hAnsi="Times New Roman"/>
          <w:sz w:val="24"/>
          <w:szCs w:val="24"/>
          <w:lang w:eastAsia="ar-SA"/>
        </w:rPr>
        <w:t xml:space="preserve">5/a, 5/b, 5/e, 7/a, 7/c, </w:t>
      </w:r>
      <w:r w:rsidRPr="00A60DD0">
        <w:rPr>
          <w:rFonts w:ascii="Times New Roman" w:eastAsia="Times New Roman" w:hAnsi="Times New Roman"/>
          <w:bCs/>
          <w:sz w:val="24"/>
          <w:szCs w:val="24"/>
          <w:lang w:eastAsia="ar-SA"/>
        </w:rPr>
        <w:t>13 ve</w:t>
      </w:r>
      <w:r w:rsidRPr="00A60DD0">
        <w:rPr>
          <w:rFonts w:ascii="Times New Roman" w:eastAsia="Times New Roman" w:hAnsi="Times New Roman"/>
          <w:sz w:val="24"/>
          <w:szCs w:val="24"/>
          <w:lang w:eastAsia="ar-SA"/>
        </w:rPr>
        <w:t xml:space="preserve"> </w:t>
      </w:r>
      <w:r w:rsidRPr="00A60DD0">
        <w:rPr>
          <w:rFonts w:ascii="Times New Roman" w:eastAsia="Times New Roman" w:hAnsi="Times New Roman"/>
          <w:bCs/>
          <w:sz w:val="24"/>
          <w:szCs w:val="24"/>
          <w:lang w:eastAsia="ar-SA"/>
        </w:rPr>
        <w:t>21 inci maddeleri,</w:t>
      </w:r>
    </w:p>
    <w:p w:rsidR="000B260C" w:rsidRPr="00A60DD0" w:rsidRDefault="000B260C" w:rsidP="000B260C">
      <w:pPr>
        <w:shd w:val="clear" w:color="auto" w:fill="FFFFFF"/>
        <w:tabs>
          <w:tab w:val="left" w:pos="0"/>
        </w:tabs>
        <w:suppressAutoHyphens/>
        <w:spacing w:after="0" w:line="240" w:lineRule="auto"/>
        <w:rPr>
          <w:rFonts w:ascii="Times New Roman" w:eastAsia="Times New Roman" w:hAnsi="Times New Roman"/>
          <w:sz w:val="24"/>
          <w:szCs w:val="24"/>
          <w:lang w:eastAsia="ar-SA"/>
        </w:rPr>
      </w:pPr>
    </w:p>
    <w:p w:rsidR="000B260C" w:rsidRPr="00A60DD0" w:rsidRDefault="000B260C" w:rsidP="000B260C">
      <w:pPr>
        <w:widowControl w:val="0"/>
        <w:tabs>
          <w:tab w:val="left" w:pos="0"/>
        </w:tabs>
        <w:spacing w:after="0" w:line="240" w:lineRule="auto"/>
        <w:jc w:val="both"/>
        <w:rPr>
          <w:rFonts w:ascii="Times New Roman" w:eastAsia="Times New Roman" w:hAnsi="Times New Roman"/>
          <w:sz w:val="24"/>
          <w:szCs w:val="24"/>
          <w:lang w:eastAsia="ar-SA"/>
        </w:rPr>
      </w:pPr>
      <w:r w:rsidRPr="00A60DD0">
        <w:rPr>
          <w:rFonts w:ascii="Times New Roman" w:eastAsia="Times New Roman" w:hAnsi="Times New Roman"/>
          <w:sz w:val="24"/>
          <w:szCs w:val="24"/>
          <w:lang w:eastAsia="ar-SA"/>
        </w:rPr>
        <w:t xml:space="preserve">- </w:t>
      </w:r>
      <w:r w:rsidRPr="00A60DD0">
        <w:rPr>
          <w:rFonts w:ascii="Times New Roman" w:eastAsia="Times New Roman" w:hAnsi="Times New Roman"/>
          <w:sz w:val="24"/>
          <w:szCs w:val="24"/>
          <w:lang w:eastAsia="tr-TR"/>
        </w:rPr>
        <w:t>10.01.2015 tarihli ve 29232 saylı Resmi Gazete’de yayınlanarak yürürlüğe giren Ticari Reklam ve Haksız Ticari Uygulamalar Yönetmeliği’nin</w:t>
      </w:r>
      <w:r w:rsidRPr="00A60DD0">
        <w:rPr>
          <w:rFonts w:ascii="Times New Roman" w:eastAsia="Times New Roman" w:hAnsi="Times New Roman"/>
          <w:sz w:val="24"/>
          <w:szCs w:val="24"/>
          <w:lang w:eastAsia="ar-SA"/>
        </w:rPr>
        <w:t xml:space="preserve"> 5/1, 7/1, 7/2, 7/3, 7/4, 7/5-b, 7/5-g, 9/1, 9/4 ve 32/1 inci maddeleri,</w:t>
      </w:r>
    </w:p>
    <w:p w:rsidR="000B260C" w:rsidRPr="00A60DD0" w:rsidRDefault="000B260C" w:rsidP="000B260C">
      <w:pPr>
        <w:widowControl w:val="0"/>
        <w:tabs>
          <w:tab w:val="left" w:pos="0"/>
        </w:tabs>
        <w:spacing w:after="0" w:line="240" w:lineRule="auto"/>
        <w:jc w:val="both"/>
        <w:rPr>
          <w:rFonts w:ascii="Times New Roman" w:eastAsia="Times New Roman" w:hAnsi="Times New Roman"/>
          <w:sz w:val="24"/>
          <w:szCs w:val="24"/>
          <w:lang w:eastAsia="ar-SA"/>
        </w:rPr>
      </w:pPr>
    </w:p>
    <w:p w:rsidR="000B260C" w:rsidRPr="00A60DD0" w:rsidRDefault="000B260C" w:rsidP="000B260C">
      <w:pPr>
        <w:widowControl w:val="0"/>
        <w:tabs>
          <w:tab w:val="left" w:pos="0"/>
        </w:tabs>
        <w:spacing w:after="0" w:line="240" w:lineRule="auto"/>
        <w:jc w:val="both"/>
        <w:rPr>
          <w:rFonts w:ascii="Times New Roman" w:eastAsia="Times New Roman" w:hAnsi="Times New Roman"/>
          <w:sz w:val="24"/>
          <w:szCs w:val="24"/>
          <w:lang w:eastAsia="ar-SA"/>
        </w:rPr>
      </w:pPr>
      <w:r w:rsidRPr="00A60DD0">
        <w:rPr>
          <w:rFonts w:ascii="Times New Roman" w:eastAsia="Times New Roman" w:hAnsi="Times New Roman"/>
          <w:sz w:val="24"/>
          <w:szCs w:val="24"/>
          <w:lang w:eastAsia="ar-SA"/>
        </w:rPr>
        <w:t>- 6502 sayılı Tüketicinin Korunması Hakkında Kanun'un 61 inci maddesi</w:t>
      </w:r>
    </w:p>
    <w:p w:rsidR="000B260C" w:rsidRPr="00A60DD0" w:rsidRDefault="000B260C" w:rsidP="000B260C">
      <w:pPr>
        <w:shd w:val="clear" w:color="auto" w:fill="FFFFFF"/>
        <w:spacing w:after="0" w:line="240" w:lineRule="auto"/>
        <w:ind w:firstLine="709"/>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sz w:val="24"/>
          <w:szCs w:val="24"/>
          <w:lang w:eastAsia="tr-TR"/>
        </w:rPr>
        <w:t>hükümlerine</w:t>
      </w:r>
      <w:proofErr w:type="gramEnd"/>
      <w:r w:rsidRPr="00A60DD0">
        <w:rPr>
          <w:rFonts w:ascii="Times New Roman" w:eastAsia="Times New Roman" w:hAnsi="Times New Roman"/>
          <w:sz w:val="24"/>
          <w:szCs w:val="24"/>
          <w:lang w:eastAsia="tr-TR"/>
        </w:rPr>
        <w:t xml:space="preserve"> aykırı olduğuna,</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Times New Roman" w:hAnsi="Times New Roman"/>
          <w:sz w:val="24"/>
          <w:szCs w:val="24"/>
          <w:lang w:eastAsia="tr-TR"/>
        </w:rPr>
        <w:t xml:space="preserve">Buna göre, reklam veren </w:t>
      </w:r>
      <w:r w:rsidRPr="00A60DD0">
        <w:rPr>
          <w:rFonts w:ascii="Times New Roman" w:eastAsia="Times New Roman" w:hAnsi="Times New Roman"/>
          <w:b/>
          <w:sz w:val="24"/>
          <w:szCs w:val="24"/>
          <w:lang w:eastAsia="tr-TR"/>
        </w:rPr>
        <w:t xml:space="preserve">Acar Tur. İnş. </w:t>
      </w:r>
      <w:proofErr w:type="gramStart"/>
      <w:r w:rsidRPr="00A60DD0">
        <w:rPr>
          <w:rFonts w:ascii="Times New Roman" w:eastAsia="Times New Roman" w:hAnsi="Times New Roman"/>
          <w:b/>
          <w:sz w:val="24"/>
          <w:szCs w:val="24"/>
          <w:lang w:eastAsia="tr-TR"/>
        </w:rPr>
        <w:t>ve</w:t>
      </w:r>
      <w:proofErr w:type="gramEnd"/>
      <w:r w:rsidRPr="00A60DD0">
        <w:rPr>
          <w:rFonts w:ascii="Times New Roman" w:eastAsia="Times New Roman" w:hAnsi="Times New Roman"/>
          <w:b/>
          <w:sz w:val="24"/>
          <w:szCs w:val="24"/>
          <w:lang w:eastAsia="tr-TR"/>
        </w:rPr>
        <w:t xml:space="preserve"> Tic. A.Ş. </w:t>
      </w:r>
      <w:r w:rsidRPr="00A60DD0">
        <w:rPr>
          <w:rFonts w:ascii="Times New Roman" w:eastAsia="Times New Roman" w:hAnsi="Times New Roman"/>
          <w:sz w:val="24"/>
          <w:szCs w:val="24"/>
          <w:lang w:eastAsia="tr-TR"/>
        </w:rPr>
        <w:t xml:space="preserve">hakkında, </w:t>
      </w:r>
      <w:r w:rsidRPr="00A60DD0">
        <w:rPr>
          <w:rFonts w:ascii="Times New Roman" w:eastAsia="Times New Roman" w:hAnsi="Times New Roman"/>
          <w:color w:val="000000"/>
          <w:sz w:val="24"/>
          <w:szCs w:val="24"/>
          <w:lang w:eastAsia="tr-TR"/>
        </w:rPr>
        <w:t>6502 sayılı Kanun’un 63 üncü ve 77/12 inci maddeleri uyarınca</w:t>
      </w: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b/>
          <w:bCs/>
          <w:sz w:val="24"/>
          <w:szCs w:val="24"/>
          <w:lang w:eastAsia="tr-TR"/>
        </w:rPr>
        <w:t>anılan reklamları durdurma cezası</w:t>
      </w:r>
      <w:r w:rsidRPr="00A60DD0">
        <w:rPr>
          <w:rFonts w:ascii="Times New Roman" w:eastAsia="Times New Roman" w:hAnsi="Times New Roman"/>
          <w:sz w:val="24"/>
          <w:szCs w:val="24"/>
          <w:lang w:eastAsia="tr-TR"/>
        </w:rPr>
        <w:t xml:space="preserve"> verilmesine 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81)</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 xml:space="preserve">Dosya No: </w:t>
      </w:r>
      <w:r w:rsidRPr="00A60DD0">
        <w:rPr>
          <w:rFonts w:ascii="Times New Roman" w:eastAsia="Times New Roman" w:hAnsi="Times New Roman"/>
          <w:b/>
          <w:sz w:val="24"/>
          <w:szCs w:val="24"/>
          <w:lang w:eastAsia="ar-SA"/>
        </w:rPr>
        <w:t>2015/380</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Fak-Maz Tur. Otl. </w:t>
      </w:r>
      <w:proofErr w:type="gramStart"/>
      <w:r w:rsidRPr="00A60DD0">
        <w:rPr>
          <w:rFonts w:ascii="Times New Roman" w:eastAsia="Times New Roman" w:hAnsi="Times New Roman"/>
          <w:b/>
          <w:sz w:val="24"/>
          <w:szCs w:val="24"/>
          <w:lang w:eastAsia="tr-TR"/>
        </w:rPr>
        <w:t>ve</w:t>
      </w:r>
      <w:proofErr w:type="gramEnd"/>
      <w:r w:rsidRPr="00A60DD0">
        <w:rPr>
          <w:rFonts w:ascii="Times New Roman" w:eastAsia="Times New Roman" w:hAnsi="Times New Roman"/>
          <w:b/>
          <w:sz w:val="24"/>
          <w:szCs w:val="24"/>
          <w:lang w:eastAsia="tr-TR"/>
        </w:rPr>
        <w:t xml:space="preserve"> Taş. Tic. Ltd. Şti. (Royal Gaziantep Otel)</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w:t>
      </w:r>
      <w:r w:rsidRPr="00A60DD0">
        <w:rPr>
          <w:rFonts w:ascii="Times New Roman" w:eastAsia="Times New Roman" w:hAnsi="Times New Roman"/>
          <w:bCs/>
          <w:sz w:val="24"/>
          <w:szCs w:val="24"/>
          <w:lang w:eastAsia="tr-TR"/>
        </w:rPr>
        <w:t xml:space="preserve"> </w:t>
      </w:r>
      <w:r w:rsidRPr="00A60DD0">
        <w:rPr>
          <w:rFonts w:ascii="Times New Roman" w:eastAsia="Times New Roman" w:hAnsi="Times New Roman"/>
          <w:sz w:val="24"/>
          <w:szCs w:val="24"/>
          <w:lang w:eastAsia="tr-TR"/>
        </w:rPr>
        <w:t xml:space="preserve">Royal Gaziantep Otel </w:t>
      </w:r>
      <w:r w:rsidRPr="00A60DD0">
        <w:rPr>
          <w:rFonts w:ascii="Times New Roman" w:eastAsia="Times New Roman" w:hAnsi="Times New Roman"/>
          <w:bCs/>
          <w:sz w:val="24"/>
          <w:szCs w:val="24"/>
          <w:lang w:eastAsia="tr-TR"/>
        </w:rPr>
        <w:t>isimli</w:t>
      </w:r>
      <w:r w:rsidRPr="00A60DD0">
        <w:rPr>
          <w:rFonts w:ascii="Times New Roman" w:eastAsia="Times New Roman" w:hAnsi="Times New Roman"/>
          <w:sz w:val="24"/>
          <w:szCs w:val="24"/>
          <w:lang w:eastAsia="tr-TR"/>
        </w:rPr>
        <w:t xml:space="preserve"> turizm işletmesinin tanıtımına ilişkin olarak </w:t>
      </w:r>
      <w:r w:rsidRPr="00A60DD0">
        <w:rPr>
          <w:rFonts w:ascii="Times New Roman" w:eastAsia="Times New Roman" w:hAnsi="Times New Roman"/>
          <w:color w:val="0000FF"/>
          <w:sz w:val="24"/>
          <w:szCs w:val="24"/>
          <w:u w:val="single"/>
          <w:lang w:eastAsia="tr-TR"/>
        </w:rPr>
        <w:t>www.royalhotelgaziantep.com</w:t>
      </w:r>
      <w:r w:rsidRPr="00A60DD0">
        <w:rPr>
          <w:rFonts w:ascii="Times New Roman" w:eastAsia="Times New Roman" w:hAnsi="Times New Roman"/>
          <w:sz w:val="24"/>
          <w:szCs w:val="24"/>
          <w:lang w:eastAsia="tr-TR"/>
        </w:rPr>
        <w:t xml:space="preserve"> adresli internet sitesinde ve tesise ait basılı materyallerde yayınlanan reklamlar.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06.02.2015</w:t>
      </w:r>
    </w:p>
    <w:p w:rsidR="000B260C" w:rsidRPr="00A60DD0" w:rsidRDefault="000B260C" w:rsidP="000B260C">
      <w:pPr>
        <w:spacing w:after="0" w:line="240" w:lineRule="auto"/>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sz w:val="24"/>
          <w:szCs w:val="24"/>
          <w:lang w:eastAsia="ar-SA"/>
        </w:rPr>
        <w:t xml:space="preserve">İnternet, </w:t>
      </w:r>
      <w:r w:rsidRPr="00A60DD0">
        <w:rPr>
          <w:rFonts w:ascii="Times New Roman" w:eastAsia="Times New Roman" w:hAnsi="Times New Roman"/>
          <w:sz w:val="24"/>
          <w:szCs w:val="24"/>
          <w:lang w:eastAsia="tr-TR"/>
        </w:rPr>
        <w:t>basılı materyaller</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sz w:val="24"/>
          <w:szCs w:val="24"/>
          <w:lang w:eastAsia="tr-TR"/>
        </w:rPr>
        <w:t>“Royal Gaziantep Otel</w:t>
      </w:r>
      <w:r w:rsidRPr="00A60DD0">
        <w:rPr>
          <w:rFonts w:ascii="Times New Roman" w:eastAsia="Times New Roman" w:hAnsi="Times New Roman"/>
          <w:bCs/>
          <w:sz w:val="24"/>
          <w:szCs w:val="24"/>
          <w:lang w:eastAsia="tr-TR"/>
        </w:rPr>
        <w:t xml:space="preserve">” </w:t>
      </w:r>
      <w:r w:rsidRPr="00A60DD0">
        <w:rPr>
          <w:rFonts w:ascii="Times New Roman" w:eastAsia="Times New Roman" w:hAnsi="Times New Roman"/>
          <w:sz w:val="24"/>
          <w:szCs w:val="24"/>
          <w:lang w:eastAsia="tr-TR"/>
        </w:rPr>
        <w:t xml:space="preserve">isimli turizm işletmesinin Kültür ve Turizm </w:t>
      </w:r>
      <w:r w:rsidRPr="00A60DD0">
        <w:rPr>
          <w:rFonts w:ascii="Times New Roman" w:eastAsia="Andale Sans UI" w:hAnsi="Times New Roman"/>
          <w:kern w:val="2"/>
          <w:sz w:val="24"/>
          <w:szCs w:val="24"/>
          <w:lang w:eastAsia="tr-TR"/>
        </w:rPr>
        <w:t xml:space="preserve">Bakanlığınca “3 Yıldızlı Otel Turizm İşletmesi Belgesi” ile belgelendirilmiş olmasına karşın, </w:t>
      </w:r>
      <w:r w:rsidRPr="00A60DD0">
        <w:rPr>
          <w:rFonts w:ascii="Times New Roman" w:eastAsia="Times New Roman" w:hAnsi="Times New Roman"/>
          <w:color w:val="0000FF"/>
          <w:sz w:val="24"/>
          <w:szCs w:val="24"/>
          <w:u w:val="single"/>
          <w:lang w:eastAsia="tr-TR"/>
        </w:rPr>
        <w:t>www.royalhotelgaziantep.com</w:t>
      </w:r>
      <w:r w:rsidRPr="00A60DD0">
        <w:rPr>
          <w:rFonts w:ascii="Times New Roman" w:eastAsia="Times New Roman" w:hAnsi="Times New Roman"/>
          <w:sz w:val="24"/>
          <w:szCs w:val="24"/>
          <w:lang w:eastAsia="tr-TR"/>
        </w:rPr>
        <w:t xml:space="preserve"> adresli internet sitesinde ve tesise ait basılı materyallerde </w:t>
      </w:r>
      <w:r w:rsidRPr="00A60DD0">
        <w:rPr>
          <w:rFonts w:ascii="Times New Roman" w:eastAsia="Andale Sans UI" w:hAnsi="Times New Roman"/>
          <w:kern w:val="2"/>
          <w:sz w:val="24"/>
          <w:szCs w:val="24"/>
          <w:lang w:eastAsia="tr-TR"/>
        </w:rPr>
        <w:t>“4 Yıldızlı Otel” olarak tanıtımının yapıldığı tesp</w:t>
      </w:r>
      <w:r w:rsidRPr="00A60DD0">
        <w:rPr>
          <w:rFonts w:ascii="Times New Roman" w:eastAsia="Times New Roman" w:hAnsi="Times New Roman"/>
          <w:sz w:val="24"/>
          <w:szCs w:val="24"/>
          <w:lang w:eastAsia="tr-TR"/>
        </w:rPr>
        <w:t>it edilmiştir.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sz w:val="24"/>
          <w:szCs w:val="24"/>
          <w:lang w:eastAsia="tr-TR"/>
        </w:rPr>
        <w:t xml:space="preserve">Fak-Maz Tur. Otl. </w:t>
      </w:r>
      <w:proofErr w:type="gramStart"/>
      <w:r w:rsidRPr="00A60DD0">
        <w:rPr>
          <w:rFonts w:ascii="Times New Roman" w:eastAsia="Times New Roman" w:hAnsi="Times New Roman"/>
          <w:sz w:val="24"/>
          <w:szCs w:val="24"/>
          <w:lang w:eastAsia="tr-TR"/>
        </w:rPr>
        <w:t>ve</w:t>
      </w:r>
      <w:proofErr w:type="gramEnd"/>
      <w:r w:rsidRPr="00A60DD0">
        <w:rPr>
          <w:rFonts w:ascii="Times New Roman" w:eastAsia="Times New Roman" w:hAnsi="Times New Roman"/>
          <w:sz w:val="24"/>
          <w:szCs w:val="24"/>
          <w:lang w:eastAsia="tr-TR"/>
        </w:rPr>
        <w:t xml:space="preserve"> Taş. </w:t>
      </w:r>
      <w:proofErr w:type="gramStart"/>
      <w:r w:rsidRPr="00A60DD0">
        <w:rPr>
          <w:rFonts w:ascii="Times New Roman" w:eastAsia="Times New Roman" w:hAnsi="Times New Roman"/>
          <w:sz w:val="24"/>
          <w:szCs w:val="24"/>
          <w:lang w:eastAsia="tr-TR"/>
        </w:rPr>
        <w:t>Tic. Ltd. Şti.’ye ait “Royal Gaziantep Otel</w:t>
      </w:r>
      <w:r w:rsidRPr="00A60DD0">
        <w:rPr>
          <w:rFonts w:ascii="Times New Roman" w:eastAsia="Times New Roman" w:hAnsi="Times New Roman"/>
          <w:bCs/>
          <w:sz w:val="24"/>
          <w:szCs w:val="24"/>
          <w:lang w:eastAsia="tr-TR"/>
        </w:rPr>
        <w:t xml:space="preserve">” </w:t>
      </w:r>
      <w:r w:rsidRPr="00A60DD0">
        <w:rPr>
          <w:rFonts w:ascii="Times New Roman" w:eastAsia="Times New Roman" w:hAnsi="Times New Roman"/>
          <w:sz w:val="24"/>
          <w:szCs w:val="24"/>
          <w:lang w:eastAsia="tr-TR"/>
        </w:rPr>
        <w:t xml:space="preserve">isimli turizm işletmesinin Kültür ve Turizm </w:t>
      </w:r>
      <w:r w:rsidRPr="00A60DD0">
        <w:rPr>
          <w:rFonts w:ascii="Times New Roman" w:eastAsia="Andale Sans UI" w:hAnsi="Times New Roman"/>
          <w:kern w:val="2"/>
          <w:sz w:val="24"/>
          <w:szCs w:val="24"/>
          <w:lang w:eastAsia="tr-TR"/>
        </w:rPr>
        <w:t xml:space="preserve">Bakanlığınca “3 Yıldızlı Otel Turizm İşletmesi Belgesi” ile belgelendirilmiş olmasına karşın, </w:t>
      </w:r>
      <w:r w:rsidRPr="00A60DD0">
        <w:rPr>
          <w:rFonts w:ascii="Times New Roman" w:eastAsia="Times New Roman" w:hAnsi="Times New Roman"/>
          <w:color w:val="0000FF"/>
          <w:sz w:val="24"/>
          <w:szCs w:val="24"/>
          <w:u w:val="single"/>
          <w:lang w:eastAsia="tr-TR"/>
        </w:rPr>
        <w:t>www.royalhotelgaziantep.com</w:t>
      </w:r>
      <w:r w:rsidRPr="00A60DD0">
        <w:rPr>
          <w:rFonts w:ascii="Times New Roman" w:eastAsia="Times New Roman" w:hAnsi="Times New Roman"/>
          <w:sz w:val="24"/>
          <w:szCs w:val="24"/>
          <w:lang w:eastAsia="tr-TR"/>
        </w:rPr>
        <w:t xml:space="preserve"> adresli internet sitesinde ve tesise ait basılı materyallerde </w:t>
      </w:r>
      <w:r w:rsidRPr="00A60DD0">
        <w:rPr>
          <w:rFonts w:ascii="Times New Roman" w:eastAsia="Andale Sans UI" w:hAnsi="Times New Roman"/>
          <w:kern w:val="2"/>
          <w:sz w:val="24"/>
          <w:szCs w:val="24"/>
          <w:lang w:eastAsia="tr-TR"/>
        </w:rPr>
        <w:t xml:space="preserve">“4 Yıldızlı Otel” olarak reklamının </w:t>
      </w:r>
      <w:r w:rsidRPr="00A60DD0">
        <w:rPr>
          <w:rFonts w:ascii="Times New Roman" w:eastAsia="Times New Roman" w:hAnsi="Times New Roman"/>
          <w:kern w:val="1"/>
          <w:sz w:val="24"/>
          <w:szCs w:val="24"/>
          <w:lang w:eastAsia="tr-TR"/>
        </w:rPr>
        <w:t>yapılmasının tüketiciyi aldatıcı ve yanıltıcı nitelikte olduğu, bu durumun da;</w:t>
      </w:r>
      <w:proofErr w:type="gramEnd"/>
    </w:p>
    <w:p w:rsidR="000B260C" w:rsidRPr="00A60DD0" w:rsidRDefault="000B260C" w:rsidP="000B260C">
      <w:pPr>
        <w:spacing w:after="0" w:line="240" w:lineRule="auto"/>
        <w:jc w:val="both"/>
        <w:rPr>
          <w:rFonts w:ascii="Times New Roman" w:eastAsia="Times New Roman" w:hAnsi="Times New Roman"/>
          <w:kern w:val="1"/>
          <w:sz w:val="24"/>
          <w:szCs w:val="24"/>
          <w:lang w:eastAsia="tr-TR"/>
        </w:rPr>
      </w:pPr>
    </w:p>
    <w:p w:rsidR="000B260C" w:rsidRPr="00A60DD0" w:rsidRDefault="000B260C" w:rsidP="000B260C">
      <w:pPr>
        <w:shd w:val="clear" w:color="auto" w:fill="FFFFFF"/>
        <w:tabs>
          <w:tab w:val="left" w:pos="0"/>
        </w:tabs>
        <w:suppressAutoHyphens/>
        <w:spacing w:after="0" w:line="240" w:lineRule="auto"/>
        <w:rPr>
          <w:rFonts w:ascii="Times New Roman" w:eastAsia="Times New Roman" w:hAnsi="Times New Roman"/>
          <w:sz w:val="24"/>
          <w:szCs w:val="24"/>
          <w:lang w:eastAsia="ar-SA"/>
        </w:rPr>
      </w:pPr>
      <w:r w:rsidRPr="00A60DD0">
        <w:rPr>
          <w:rFonts w:ascii="Times New Roman" w:eastAsia="Times New Roman" w:hAnsi="Times New Roman"/>
          <w:sz w:val="24"/>
          <w:szCs w:val="24"/>
          <w:lang w:eastAsia="ar-SA"/>
        </w:rPr>
        <w:t>- Turizmi Teşvik Kanunu’nun 5/a maddesi;</w:t>
      </w:r>
    </w:p>
    <w:p w:rsidR="000B260C" w:rsidRPr="00A60DD0" w:rsidRDefault="000B260C" w:rsidP="000B260C">
      <w:pPr>
        <w:shd w:val="clear" w:color="auto" w:fill="FFFFFF"/>
        <w:tabs>
          <w:tab w:val="left" w:pos="0"/>
        </w:tabs>
        <w:suppressAutoHyphens/>
        <w:spacing w:after="0" w:line="240" w:lineRule="auto"/>
        <w:rPr>
          <w:rFonts w:ascii="Times New Roman" w:eastAsia="Times New Roman" w:hAnsi="Times New Roman"/>
          <w:sz w:val="24"/>
          <w:szCs w:val="24"/>
          <w:lang w:eastAsia="ar-SA"/>
        </w:rPr>
      </w:pPr>
    </w:p>
    <w:p w:rsidR="000B260C" w:rsidRPr="00A60DD0" w:rsidRDefault="000B260C" w:rsidP="000B260C">
      <w:pPr>
        <w:shd w:val="clear" w:color="auto" w:fill="FFFFFF"/>
        <w:tabs>
          <w:tab w:val="left" w:pos="0"/>
        </w:tabs>
        <w:suppressAutoHyphens/>
        <w:spacing w:after="0" w:line="240" w:lineRule="auto"/>
        <w:rPr>
          <w:rFonts w:ascii="Times New Roman" w:eastAsia="Times New Roman" w:hAnsi="Times New Roman"/>
          <w:sz w:val="24"/>
          <w:szCs w:val="24"/>
          <w:lang w:eastAsia="ar-SA"/>
        </w:rPr>
      </w:pPr>
      <w:r w:rsidRPr="00A60DD0">
        <w:rPr>
          <w:rFonts w:ascii="Times New Roman" w:eastAsia="Times New Roman" w:hAnsi="Times New Roman"/>
          <w:sz w:val="24"/>
          <w:szCs w:val="24"/>
          <w:lang w:eastAsia="ar-SA"/>
        </w:rPr>
        <w:t>- Turizm Tesislerinin Belgelendirilmesine ve Niteliklerine İlişkin Yönetmeliğin 16 ncı maddesi;</w:t>
      </w:r>
    </w:p>
    <w:p w:rsidR="000B260C" w:rsidRPr="00A60DD0" w:rsidRDefault="000B260C" w:rsidP="000B260C">
      <w:pPr>
        <w:shd w:val="clear" w:color="auto" w:fill="FFFFFF"/>
        <w:tabs>
          <w:tab w:val="left" w:pos="0"/>
        </w:tabs>
        <w:suppressAutoHyphens/>
        <w:spacing w:after="0" w:line="240" w:lineRule="auto"/>
        <w:rPr>
          <w:rFonts w:ascii="Times New Roman" w:eastAsia="Times New Roman" w:hAnsi="Times New Roman"/>
          <w:sz w:val="24"/>
          <w:szCs w:val="24"/>
          <w:lang w:eastAsia="ar-SA"/>
        </w:rPr>
      </w:pPr>
    </w:p>
    <w:p w:rsidR="000B260C" w:rsidRPr="00A60DD0" w:rsidRDefault="000B260C" w:rsidP="000B260C">
      <w:pPr>
        <w:widowControl w:val="0"/>
        <w:tabs>
          <w:tab w:val="left" w:pos="0"/>
        </w:tabs>
        <w:spacing w:after="0" w:line="240" w:lineRule="auto"/>
        <w:jc w:val="both"/>
        <w:rPr>
          <w:rFonts w:ascii="Times New Roman" w:eastAsia="Times New Roman" w:hAnsi="Times New Roman"/>
          <w:sz w:val="24"/>
          <w:szCs w:val="24"/>
          <w:lang w:eastAsia="ar-SA"/>
        </w:rPr>
      </w:pPr>
      <w:r w:rsidRPr="00A60DD0">
        <w:rPr>
          <w:rFonts w:ascii="Times New Roman" w:eastAsia="Times New Roman" w:hAnsi="Times New Roman"/>
          <w:sz w:val="24"/>
          <w:szCs w:val="24"/>
          <w:lang w:eastAsia="ar-SA"/>
        </w:rPr>
        <w:t>-Ticari Reklam ve Haksız Ticari Uygulamalar Yönetmeliği’nin 5/1, 7/1, 7/2, 7/3, 7/4, 7/5-b,7/5-g, 9/1, 9/4 ve 32/1 inci maddeleri,</w:t>
      </w:r>
    </w:p>
    <w:p w:rsidR="000B260C" w:rsidRPr="00A60DD0" w:rsidRDefault="000B260C" w:rsidP="000B260C">
      <w:pPr>
        <w:widowControl w:val="0"/>
        <w:tabs>
          <w:tab w:val="left" w:pos="0"/>
        </w:tabs>
        <w:spacing w:after="0" w:line="240" w:lineRule="auto"/>
        <w:jc w:val="both"/>
        <w:rPr>
          <w:rFonts w:ascii="Times New Roman" w:eastAsia="Times New Roman" w:hAnsi="Times New Roman"/>
          <w:sz w:val="24"/>
          <w:szCs w:val="24"/>
          <w:lang w:eastAsia="ar-SA"/>
        </w:rPr>
      </w:pPr>
    </w:p>
    <w:p w:rsidR="000B260C" w:rsidRPr="00A60DD0" w:rsidRDefault="000B260C" w:rsidP="000B260C">
      <w:pPr>
        <w:widowControl w:val="0"/>
        <w:tabs>
          <w:tab w:val="left" w:pos="0"/>
        </w:tabs>
        <w:spacing w:after="0" w:line="240" w:lineRule="auto"/>
        <w:jc w:val="both"/>
        <w:rPr>
          <w:rFonts w:ascii="Times New Roman" w:eastAsia="Times New Roman" w:hAnsi="Times New Roman"/>
          <w:sz w:val="24"/>
          <w:szCs w:val="24"/>
          <w:lang w:eastAsia="ar-SA"/>
        </w:rPr>
      </w:pPr>
      <w:r w:rsidRPr="00A60DD0">
        <w:rPr>
          <w:rFonts w:ascii="Times New Roman" w:eastAsia="Times New Roman" w:hAnsi="Times New Roman"/>
          <w:sz w:val="24"/>
          <w:szCs w:val="24"/>
          <w:lang w:eastAsia="ar-SA"/>
        </w:rPr>
        <w:t>- 6502 sayılı Tüketicinin Korunması Hakkında Kanun'un 61 inci maddesi</w:t>
      </w:r>
    </w:p>
    <w:p w:rsidR="000B260C" w:rsidRPr="00A60DD0" w:rsidRDefault="000B260C" w:rsidP="000B260C">
      <w:pPr>
        <w:shd w:val="clear" w:color="auto" w:fill="FFFFFF"/>
        <w:spacing w:after="0" w:line="240" w:lineRule="auto"/>
        <w:ind w:firstLine="709"/>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sz w:val="24"/>
          <w:szCs w:val="24"/>
          <w:lang w:eastAsia="tr-TR"/>
        </w:rPr>
        <w:t>hükümlerine</w:t>
      </w:r>
      <w:proofErr w:type="gramEnd"/>
      <w:r w:rsidRPr="00A60DD0">
        <w:rPr>
          <w:rFonts w:ascii="Times New Roman" w:eastAsia="Times New Roman" w:hAnsi="Times New Roman"/>
          <w:sz w:val="24"/>
          <w:szCs w:val="24"/>
          <w:lang w:eastAsia="tr-TR"/>
        </w:rPr>
        <w:t xml:space="preserve"> aykırı olduğuna,</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Times New Roman" w:hAnsi="Times New Roman"/>
          <w:sz w:val="24"/>
          <w:szCs w:val="24"/>
          <w:lang w:eastAsia="tr-TR"/>
        </w:rPr>
        <w:t xml:space="preserve">Buna göre, reklam veren </w:t>
      </w:r>
      <w:r w:rsidRPr="00A60DD0">
        <w:rPr>
          <w:rFonts w:ascii="Times New Roman" w:eastAsia="Times New Roman" w:hAnsi="Times New Roman"/>
          <w:b/>
          <w:sz w:val="24"/>
          <w:szCs w:val="24"/>
          <w:lang w:eastAsia="tr-TR"/>
        </w:rPr>
        <w:t xml:space="preserve">Fak-Maz Tur. Otl. </w:t>
      </w:r>
      <w:proofErr w:type="gramStart"/>
      <w:r w:rsidRPr="00A60DD0">
        <w:rPr>
          <w:rFonts w:ascii="Times New Roman" w:eastAsia="Times New Roman" w:hAnsi="Times New Roman"/>
          <w:b/>
          <w:sz w:val="24"/>
          <w:szCs w:val="24"/>
          <w:lang w:eastAsia="tr-TR"/>
        </w:rPr>
        <w:t>ve</w:t>
      </w:r>
      <w:proofErr w:type="gramEnd"/>
      <w:r w:rsidRPr="00A60DD0">
        <w:rPr>
          <w:rFonts w:ascii="Times New Roman" w:eastAsia="Times New Roman" w:hAnsi="Times New Roman"/>
          <w:b/>
          <w:sz w:val="24"/>
          <w:szCs w:val="24"/>
          <w:lang w:eastAsia="tr-TR"/>
        </w:rPr>
        <w:t xml:space="preserve"> Taş. Tic. Ltd. Şti. </w:t>
      </w:r>
      <w:r w:rsidRPr="00A60DD0">
        <w:rPr>
          <w:rFonts w:ascii="Times New Roman" w:eastAsia="Times New Roman" w:hAnsi="Times New Roman"/>
          <w:sz w:val="24"/>
          <w:szCs w:val="24"/>
          <w:lang w:eastAsia="tr-TR"/>
        </w:rPr>
        <w:t xml:space="preserve">hakkında, </w:t>
      </w:r>
      <w:r w:rsidRPr="00A60DD0">
        <w:rPr>
          <w:rFonts w:ascii="Times New Roman" w:eastAsia="Times New Roman" w:hAnsi="Times New Roman"/>
          <w:color w:val="000000"/>
          <w:sz w:val="24"/>
          <w:szCs w:val="24"/>
          <w:lang w:eastAsia="tr-TR"/>
        </w:rPr>
        <w:t>6502 sayılı Kanun’un 63 üncü ve 77/12 inci maddeleri uyarınca</w:t>
      </w: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b/>
          <w:bCs/>
          <w:sz w:val="24"/>
          <w:szCs w:val="24"/>
          <w:lang w:eastAsia="tr-TR"/>
        </w:rPr>
        <w:t>anılan reklamları durdurma cezası</w:t>
      </w:r>
      <w:r w:rsidRPr="00A60DD0">
        <w:rPr>
          <w:rFonts w:ascii="Times New Roman" w:eastAsia="Times New Roman" w:hAnsi="Times New Roman"/>
          <w:sz w:val="24"/>
          <w:szCs w:val="24"/>
          <w:lang w:eastAsia="tr-TR"/>
        </w:rPr>
        <w:t xml:space="preserve"> verilmesine 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82)</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Dosya No: </w:t>
      </w:r>
      <w:r w:rsidRPr="00A60DD0">
        <w:rPr>
          <w:rFonts w:ascii="Times New Roman" w:eastAsia="Times New Roman" w:hAnsi="Times New Roman"/>
          <w:b/>
          <w:sz w:val="24"/>
          <w:szCs w:val="24"/>
          <w:lang w:eastAsia="ar-SA"/>
        </w:rPr>
        <w:t>2015/395</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proofErr w:type="gramStart"/>
      <w:r>
        <w:rPr>
          <w:rFonts w:ascii="Times New Roman" w:eastAsia="Times New Roman" w:hAnsi="Times New Roman"/>
          <w:b/>
          <w:sz w:val="24"/>
          <w:szCs w:val="24"/>
          <w:lang w:eastAsia="tr-TR"/>
        </w:rPr>
        <w:t>Şikayet</w:t>
      </w:r>
      <w:proofErr w:type="gramEnd"/>
      <w:r>
        <w:rPr>
          <w:rFonts w:ascii="Times New Roman" w:eastAsia="Times New Roman" w:hAnsi="Times New Roman"/>
          <w:b/>
          <w:sz w:val="24"/>
          <w:szCs w:val="24"/>
          <w:lang w:eastAsia="tr-TR"/>
        </w:rPr>
        <w:t xml:space="preserve"> Edilen:</w:t>
      </w:r>
      <w:r w:rsidRPr="00A60DD0">
        <w:rPr>
          <w:rFonts w:ascii="Times New Roman" w:eastAsia="Times New Roman" w:hAnsi="Times New Roman"/>
          <w:b/>
          <w:sz w:val="24"/>
          <w:szCs w:val="24"/>
          <w:lang w:eastAsia="ar-SA"/>
        </w:rPr>
        <w:t xml:space="preserve"> Taşar Yapı Tur. Sağ. </w:t>
      </w:r>
      <w:proofErr w:type="gramStart"/>
      <w:r w:rsidRPr="00A60DD0">
        <w:rPr>
          <w:rFonts w:ascii="Times New Roman" w:eastAsia="Times New Roman" w:hAnsi="Times New Roman"/>
          <w:b/>
          <w:sz w:val="24"/>
          <w:szCs w:val="24"/>
          <w:lang w:eastAsia="ar-SA"/>
        </w:rPr>
        <w:t>ve</w:t>
      </w:r>
      <w:proofErr w:type="gramEnd"/>
      <w:r w:rsidRPr="00A60DD0">
        <w:rPr>
          <w:rFonts w:ascii="Times New Roman" w:eastAsia="Times New Roman" w:hAnsi="Times New Roman"/>
          <w:b/>
          <w:sz w:val="24"/>
          <w:szCs w:val="24"/>
          <w:lang w:eastAsia="ar-SA"/>
        </w:rPr>
        <w:t xml:space="preserve"> Eğitim San. Tic. Ltd. Şti. (Taşar Otel)</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w:t>
      </w:r>
      <w:r w:rsidRPr="00A60DD0">
        <w:rPr>
          <w:rFonts w:ascii="Times New Roman" w:eastAsia="Times New Roman" w:hAnsi="Times New Roman"/>
          <w:b/>
          <w:sz w:val="24"/>
          <w:szCs w:val="24"/>
          <w:lang w:eastAsia="ar-SA"/>
        </w:rPr>
        <w:t xml:space="preserve"> </w:t>
      </w:r>
      <w:r w:rsidRPr="002924EB">
        <w:rPr>
          <w:rFonts w:ascii="Times New Roman" w:eastAsia="Times New Roman" w:hAnsi="Times New Roman"/>
          <w:b/>
          <w:i/>
          <w:sz w:val="24"/>
          <w:szCs w:val="24"/>
          <w:lang w:eastAsia="tr-TR"/>
        </w:rPr>
        <w:t>“Taşar Otel”</w:t>
      </w:r>
      <w:r w:rsidRPr="00A60DD0">
        <w:rPr>
          <w:rFonts w:ascii="Times New Roman" w:eastAsia="Times New Roman" w:hAnsi="Times New Roman"/>
          <w:sz w:val="24"/>
          <w:szCs w:val="24"/>
          <w:lang w:eastAsia="tr-TR"/>
        </w:rPr>
        <w:t xml:space="preserve"> isimli turizm işletmesinin tanıtımına ilişkin olarak tesise ait tabela, broşür ve diğer basılı materyallerde yayınlanan reklamlar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03.02.2015</w:t>
      </w:r>
    </w:p>
    <w:p w:rsidR="000B260C" w:rsidRPr="00A60DD0" w:rsidRDefault="000B260C" w:rsidP="000B260C">
      <w:pPr>
        <w:spacing w:after="0" w:line="240" w:lineRule="auto"/>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sz w:val="24"/>
          <w:szCs w:val="24"/>
          <w:lang w:eastAsia="ar-SA"/>
        </w:rPr>
        <w:t>İnternet</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tabs>
          <w:tab w:val="left" w:pos="0"/>
        </w:tabs>
        <w:spacing w:after="0" w:line="240" w:lineRule="auto"/>
        <w:jc w:val="both"/>
        <w:rPr>
          <w:rFonts w:ascii="Times New Roman" w:eastAsia="Andale Sans UI" w:hAnsi="Times New Roman"/>
          <w:kern w:val="2"/>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sz w:val="24"/>
          <w:szCs w:val="24"/>
          <w:lang w:eastAsia="tr-TR"/>
        </w:rPr>
        <w:t xml:space="preserve">“Taşar Otel” isimli turizm işletmesinin Kültür ve Turizm </w:t>
      </w:r>
      <w:r w:rsidRPr="00A60DD0">
        <w:rPr>
          <w:rFonts w:ascii="Times New Roman" w:eastAsia="Andale Sans UI" w:hAnsi="Times New Roman"/>
          <w:kern w:val="2"/>
          <w:sz w:val="24"/>
          <w:szCs w:val="24"/>
          <w:lang w:eastAsia="tr-TR"/>
        </w:rPr>
        <w:t xml:space="preserve">Bakanlığınca tescilli isminin “Taşar Otel” olmasına karşın, </w:t>
      </w:r>
      <w:r w:rsidRPr="00A60DD0">
        <w:rPr>
          <w:rFonts w:ascii="Times New Roman" w:eastAsia="Times New Roman" w:hAnsi="Times New Roman"/>
          <w:sz w:val="24"/>
          <w:szCs w:val="24"/>
          <w:lang w:eastAsia="tr-TR"/>
        </w:rPr>
        <w:t xml:space="preserve">tesise ait tabela, broşür ve diğer basılı materyallerde </w:t>
      </w:r>
      <w:r w:rsidRPr="00A60DD0">
        <w:rPr>
          <w:rFonts w:ascii="Times New Roman" w:eastAsia="Andale Sans UI" w:hAnsi="Times New Roman"/>
          <w:kern w:val="2"/>
          <w:sz w:val="24"/>
          <w:szCs w:val="24"/>
          <w:lang w:eastAsia="tr-TR"/>
        </w:rPr>
        <w:t xml:space="preserve">“Taşar Deluxe Hotel” olarak tanıtımının yapıldığı </w:t>
      </w:r>
      <w:r w:rsidRPr="00A60DD0">
        <w:rPr>
          <w:rFonts w:ascii="Times New Roman" w:eastAsia="Times New Roman" w:hAnsi="Times New Roman"/>
          <w:sz w:val="24"/>
          <w:szCs w:val="24"/>
          <w:lang w:eastAsia="ar-SA"/>
        </w:rPr>
        <w:t>tespit edilmiştir.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outlineLvl w:val="3"/>
        <w:rPr>
          <w:rFonts w:ascii="Times New Roman" w:eastAsia="Andale Sans UI" w:hAnsi="Times New Roman"/>
          <w:kern w:val="1"/>
          <w:sz w:val="24"/>
          <w:szCs w:val="24"/>
          <w:lang w:eastAsia="tr-TR"/>
        </w:rPr>
      </w:pPr>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sz w:val="24"/>
          <w:szCs w:val="24"/>
          <w:lang w:eastAsia="ar-SA"/>
        </w:rPr>
        <w:t xml:space="preserve">Taşar Yapı Tur. Sağ. Eğitim San. </w:t>
      </w:r>
      <w:proofErr w:type="gramStart"/>
      <w:r w:rsidRPr="00A60DD0">
        <w:rPr>
          <w:rFonts w:ascii="Times New Roman" w:eastAsia="Times New Roman" w:hAnsi="Times New Roman"/>
          <w:sz w:val="24"/>
          <w:szCs w:val="24"/>
          <w:lang w:eastAsia="ar-SA"/>
        </w:rPr>
        <w:t>Tic. Ltd. Şti.’ ye ait olup, Kültür</w:t>
      </w:r>
      <w:r w:rsidRPr="00A60DD0">
        <w:rPr>
          <w:rFonts w:ascii="Times New Roman" w:eastAsia="Times New Roman" w:hAnsi="Times New Roman"/>
          <w:sz w:val="24"/>
          <w:szCs w:val="24"/>
          <w:lang w:eastAsia="tr-TR"/>
        </w:rPr>
        <w:t xml:space="preserve"> ve Turizm Bakanlığı tarafından “4 Yıldızlı Otel Turizm Yatırımı Belgesi” ile belgelendirilmiş turizm işletmesinin tescilli isminin </w:t>
      </w:r>
      <w:r w:rsidRPr="00A60DD0">
        <w:rPr>
          <w:rFonts w:ascii="Times New Roman" w:eastAsia="Times New Roman" w:hAnsi="Times New Roman"/>
          <w:i/>
          <w:sz w:val="24"/>
          <w:szCs w:val="24"/>
          <w:lang w:eastAsia="tr-TR"/>
        </w:rPr>
        <w:t xml:space="preserve">“Taşar Otel” </w:t>
      </w:r>
      <w:r w:rsidRPr="00A60DD0">
        <w:rPr>
          <w:rFonts w:ascii="Times New Roman" w:eastAsia="Times New Roman" w:hAnsi="Times New Roman"/>
          <w:bCs/>
          <w:sz w:val="24"/>
          <w:szCs w:val="24"/>
          <w:lang w:eastAsia="tr-TR"/>
        </w:rPr>
        <w:t xml:space="preserve">olmasına karşın, </w:t>
      </w:r>
      <w:r w:rsidRPr="00A60DD0">
        <w:rPr>
          <w:rFonts w:ascii="Times New Roman" w:eastAsia="Times New Roman" w:hAnsi="Times New Roman"/>
          <w:sz w:val="24"/>
          <w:szCs w:val="24"/>
          <w:lang w:eastAsia="tr-TR"/>
        </w:rPr>
        <w:t xml:space="preserve">tesise ait tabela, broşür ve diğer basılı materyallerde </w:t>
      </w:r>
      <w:r w:rsidRPr="00A60DD0">
        <w:rPr>
          <w:rFonts w:ascii="Times New Roman" w:eastAsia="Times New Roman" w:hAnsi="Times New Roman"/>
          <w:bCs/>
          <w:i/>
          <w:sz w:val="24"/>
          <w:szCs w:val="24"/>
          <w:lang w:eastAsia="tr-TR"/>
        </w:rPr>
        <w:t>“Taşar Deluxe Hotel”</w:t>
      </w:r>
      <w:r w:rsidRPr="00A60DD0">
        <w:rPr>
          <w:rFonts w:ascii="Times New Roman" w:eastAsia="Times New Roman" w:hAnsi="Times New Roman"/>
          <w:kern w:val="1"/>
          <w:sz w:val="24"/>
          <w:szCs w:val="24"/>
          <w:lang w:eastAsia="tr-TR"/>
        </w:rPr>
        <w:t xml:space="preserve"> olarak reklamının yapılmasının tüketiciyi aldatıcı ve yanıltıcı nitelikte olduğu, bu durumun da;</w:t>
      </w:r>
      <w:proofErr w:type="gramEnd"/>
    </w:p>
    <w:p w:rsidR="000B260C" w:rsidRPr="00A60DD0" w:rsidRDefault="000B260C" w:rsidP="000B260C">
      <w:pPr>
        <w:spacing w:after="0" w:line="240" w:lineRule="auto"/>
        <w:jc w:val="both"/>
        <w:rPr>
          <w:rFonts w:ascii="Times New Roman" w:eastAsia="Times New Roman" w:hAnsi="Times New Roman"/>
          <w:kern w:val="1"/>
          <w:sz w:val="24"/>
          <w:szCs w:val="24"/>
          <w:lang w:eastAsia="tr-TR"/>
        </w:rPr>
      </w:pPr>
    </w:p>
    <w:p w:rsidR="000B260C" w:rsidRPr="00A60DD0" w:rsidRDefault="000B260C" w:rsidP="000B260C">
      <w:pPr>
        <w:shd w:val="clear" w:color="auto" w:fill="FFFFFF"/>
        <w:tabs>
          <w:tab w:val="left" w:pos="0"/>
        </w:tabs>
        <w:suppressAutoHyphens/>
        <w:spacing w:after="0" w:line="240" w:lineRule="auto"/>
        <w:rPr>
          <w:rFonts w:ascii="Times New Roman" w:eastAsia="Times New Roman" w:hAnsi="Times New Roman"/>
          <w:sz w:val="24"/>
          <w:szCs w:val="24"/>
          <w:lang w:eastAsia="ar-SA"/>
        </w:rPr>
      </w:pPr>
      <w:r w:rsidRPr="00A60DD0">
        <w:rPr>
          <w:rFonts w:ascii="Times New Roman" w:eastAsia="Times New Roman" w:hAnsi="Times New Roman"/>
          <w:sz w:val="24"/>
          <w:szCs w:val="24"/>
          <w:lang w:eastAsia="ar-SA"/>
        </w:rPr>
        <w:t>- Turizmi Teşvik Kanunu’nun 5/a maddesi;</w:t>
      </w:r>
    </w:p>
    <w:p w:rsidR="000B260C" w:rsidRPr="00A60DD0" w:rsidRDefault="000B260C" w:rsidP="000B260C">
      <w:pPr>
        <w:shd w:val="clear" w:color="auto" w:fill="FFFFFF"/>
        <w:tabs>
          <w:tab w:val="left" w:pos="0"/>
        </w:tabs>
        <w:suppressAutoHyphens/>
        <w:spacing w:after="0" w:line="240" w:lineRule="auto"/>
        <w:rPr>
          <w:rFonts w:ascii="Times New Roman" w:eastAsia="Times New Roman" w:hAnsi="Times New Roman"/>
          <w:sz w:val="24"/>
          <w:szCs w:val="24"/>
          <w:lang w:eastAsia="ar-SA"/>
        </w:rPr>
      </w:pPr>
    </w:p>
    <w:p w:rsidR="000B260C" w:rsidRPr="00A60DD0" w:rsidRDefault="000B260C" w:rsidP="000B260C">
      <w:pPr>
        <w:shd w:val="clear" w:color="auto" w:fill="FFFFFF"/>
        <w:tabs>
          <w:tab w:val="left" w:pos="0"/>
        </w:tabs>
        <w:suppressAutoHyphens/>
        <w:spacing w:after="0" w:line="240" w:lineRule="auto"/>
        <w:rPr>
          <w:rFonts w:ascii="Times New Roman" w:eastAsia="Times New Roman" w:hAnsi="Times New Roman"/>
          <w:sz w:val="24"/>
          <w:szCs w:val="24"/>
          <w:lang w:eastAsia="ar-SA"/>
        </w:rPr>
      </w:pPr>
      <w:r w:rsidRPr="00A60DD0">
        <w:rPr>
          <w:rFonts w:ascii="Times New Roman" w:eastAsia="Times New Roman" w:hAnsi="Times New Roman"/>
          <w:sz w:val="24"/>
          <w:szCs w:val="24"/>
          <w:lang w:eastAsia="ar-SA"/>
        </w:rPr>
        <w:t>- Turizm Tesislerinin Belgelendirilmesine ve Niteliklerine İlişkin Yönetmeliğin 16 ncı maddesi;</w:t>
      </w:r>
    </w:p>
    <w:p w:rsidR="000B260C" w:rsidRPr="00A60DD0" w:rsidRDefault="000B260C" w:rsidP="000B260C">
      <w:pPr>
        <w:shd w:val="clear" w:color="auto" w:fill="FFFFFF"/>
        <w:tabs>
          <w:tab w:val="left" w:pos="0"/>
        </w:tabs>
        <w:suppressAutoHyphens/>
        <w:spacing w:after="0" w:line="240" w:lineRule="auto"/>
        <w:rPr>
          <w:rFonts w:ascii="Times New Roman" w:eastAsia="Times New Roman" w:hAnsi="Times New Roman"/>
          <w:sz w:val="24"/>
          <w:szCs w:val="24"/>
          <w:lang w:eastAsia="ar-SA"/>
        </w:rPr>
      </w:pPr>
    </w:p>
    <w:p w:rsidR="000B260C" w:rsidRPr="00A60DD0" w:rsidRDefault="000B260C" w:rsidP="000B260C">
      <w:pPr>
        <w:widowControl w:val="0"/>
        <w:tabs>
          <w:tab w:val="left" w:pos="0"/>
        </w:tabs>
        <w:spacing w:after="0" w:line="240" w:lineRule="auto"/>
        <w:jc w:val="both"/>
        <w:rPr>
          <w:rFonts w:ascii="Times New Roman" w:eastAsia="Times New Roman" w:hAnsi="Times New Roman"/>
          <w:sz w:val="24"/>
          <w:szCs w:val="24"/>
          <w:lang w:eastAsia="ar-SA"/>
        </w:rPr>
      </w:pPr>
      <w:r w:rsidRPr="00A60DD0">
        <w:rPr>
          <w:rFonts w:ascii="Times New Roman" w:eastAsia="Times New Roman" w:hAnsi="Times New Roman"/>
          <w:sz w:val="24"/>
          <w:szCs w:val="24"/>
          <w:lang w:eastAsia="ar-SA"/>
        </w:rPr>
        <w:t>-Ticari Reklam ve Haksız Ticari Uygulamalar Yönetmeliği’nin 5/1, 7/1, 7/2, 7/3, 7/4, 7/5-b, 7/5-g, 9/1, 9/4 ve 32/1 inci maddeleri,</w:t>
      </w:r>
    </w:p>
    <w:p w:rsidR="000B260C" w:rsidRPr="00A60DD0" w:rsidRDefault="000B260C" w:rsidP="000B260C">
      <w:pPr>
        <w:widowControl w:val="0"/>
        <w:tabs>
          <w:tab w:val="left" w:pos="0"/>
        </w:tabs>
        <w:spacing w:after="0" w:line="240" w:lineRule="auto"/>
        <w:jc w:val="both"/>
        <w:rPr>
          <w:rFonts w:ascii="Times New Roman" w:eastAsia="Times New Roman" w:hAnsi="Times New Roman"/>
          <w:sz w:val="24"/>
          <w:szCs w:val="24"/>
          <w:lang w:eastAsia="ar-SA"/>
        </w:rPr>
      </w:pPr>
    </w:p>
    <w:p w:rsidR="000B260C" w:rsidRPr="00A60DD0" w:rsidRDefault="000B260C" w:rsidP="000B260C">
      <w:pPr>
        <w:widowControl w:val="0"/>
        <w:tabs>
          <w:tab w:val="left" w:pos="0"/>
        </w:tabs>
        <w:spacing w:after="0" w:line="240" w:lineRule="auto"/>
        <w:jc w:val="both"/>
        <w:rPr>
          <w:rFonts w:ascii="Times New Roman" w:eastAsia="Times New Roman" w:hAnsi="Times New Roman"/>
          <w:sz w:val="24"/>
          <w:szCs w:val="24"/>
          <w:lang w:eastAsia="ar-SA"/>
        </w:rPr>
      </w:pPr>
      <w:r w:rsidRPr="00A60DD0">
        <w:rPr>
          <w:rFonts w:ascii="Times New Roman" w:eastAsia="Times New Roman" w:hAnsi="Times New Roman"/>
          <w:sz w:val="24"/>
          <w:szCs w:val="24"/>
          <w:lang w:eastAsia="ar-SA"/>
        </w:rPr>
        <w:t>- 6502 sayılı Tüketicinin Korunması Hakkında Kanun'un 61 inci maddesi</w:t>
      </w:r>
    </w:p>
    <w:p w:rsidR="000B260C" w:rsidRPr="002924EB" w:rsidRDefault="000B260C" w:rsidP="000B260C">
      <w:pPr>
        <w:shd w:val="clear" w:color="auto" w:fill="FFFFFF"/>
        <w:spacing w:after="0" w:line="240" w:lineRule="auto"/>
        <w:ind w:firstLine="709"/>
        <w:jc w:val="both"/>
        <w:rPr>
          <w:rFonts w:ascii="Times New Roman" w:eastAsia="Times New Roman" w:hAnsi="Times New Roman"/>
          <w:b/>
          <w:sz w:val="24"/>
          <w:szCs w:val="24"/>
          <w:lang w:eastAsia="tr-TR"/>
        </w:rPr>
      </w:pPr>
    </w:p>
    <w:p w:rsidR="000B260C" w:rsidRPr="002924EB" w:rsidRDefault="000B260C" w:rsidP="000B260C">
      <w:pPr>
        <w:spacing w:after="0" w:line="240" w:lineRule="auto"/>
        <w:jc w:val="both"/>
        <w:rPr>
          <w:rFonts w:ascii="Times New Roman" w:eastAsia="Times New Roman" w:hAnsi="Times New Roman"/>
          <w:sz w:val="24"/>
          <w:szCs w:val="24"/>
          <w:lang w:eastAsia="tr-TR"/>
        </w:rPr>
      </w:pPr>
      <w:proofErr w:type="gramStart"/>
      <w:r w:rsidRPr="002924EB">
        <w:rPr>
          <w:rFonts w:ascii="Times New Roman" w:eastAsia="Times New Roman" w:hAnsi="Times New Roman"/>
          <w:sz w:val="24"/>
          <w:szCs w:val="24"/>
          <w:lang w:eastAsia="tr-TR"/>
        </w:rPr>
        <w:t>hükümlerine</w:t>
      </w:r>
      <w:proofErr w:type="gramEnd"/>
      <w:r w:rsidRPr="002924EB">
        <w:rPr>
          <w:rFonts w:ascii="Times New Roman" w:eastAsia="Times New Roman" w:hAnsi="Times New Roman"/>
          <w:sz w:val="24"/>
          <w:szCs w:val="24"/>
          <w:lang w:eastAsia="tr-TR"/>
        </w:rPr>
        <w:t xml:space="preserve"> aykırı olduğuna,</w:t>
      </w:r>
    </w:p>
    <w:p w:rsidR="000B260C" w:rsidRPr="002924EB" w:rsidRDefault="000B260C" w:rsidP="000B260C">
      <w:pPr>
        <w:spacing w:after="0" w:line="240" w:lineRule="auto"/>
        <w:jc w:val="both"/>
        <w:rPr>
          <w:rFonts w:ascii="Times New Roman" w:eastAsia="Times New Roman" w:hAnsi="Times New Roman"/>
          <w:sz w:val="24"/>
          <w:szCs w:val="24"/>
          <w:lang w:eastAsia="tr-TR"/>
        </w:rPr>
      </w:pPr>
    </w:p>
    <w:p w:rsidR="000B260C" w:rsidRPr="002924EB" w:rsidRDefault="000B260C" w:rsidP="000B260C">
      <w:pPr>
        <w:widowControl w:val="0"/>
        <w:suppressAutoHyphens/>
        <w:spacing w:after="0" w:line="240" w:lineRule="auto"/>
        <w:jc w:val="both"/>
        <w:rPr>
          <w:rFonts w:ascii="Times New Roman" w:eastAsia="Times New Roman" w:hAnsi="Times New Roman"/>
          <w:sz w:val="24"/>
          <w:szCs w:val="24"/>
          <w:lang w:eastAsia="tr-TR"/>
        </w:rPr>
      </w:pPr>
      <w:r w:rsidRPr="002924EB">
        <w:rPr>
          <w:rFonts w:ascii="Times New Roman" w:eastAsia="Times New Roman" w:hAnsi="Times New Roman"/>
          <w:sz w:val="24"/>
          <w:szCs w:val="24"/>
          <w:lang w:eastAsia="tr-TR"/>
        </w:rPr>
        <w:t>Buna göre, reklam veren</w:t>
      </w:r>
      <w:r w:rsidRPr="002924EB">
        <w:rPr>
          <w:rFonts w:ascii="Times New Roman" w:eastAsia="Times New Roman" w:hAnsi="Times New Roman"/>
          <w:b/>
          <w:sz w:val="24"/>
          <w:szCs w:val="24"/>
          <w:lang w:eastAsia="ar-SA"/>
        </w:rPr>
        <w:t xml:space="preserve"> Taşar Yapı Tur. Sağ. Eğitim San. Tic. Ltd. Şti. </w:t>
      </w:r>
      <w:r w:rsidRPr="002924EB">
        <w:rPr>
          <w:rFonts w:ascii="Times New Roman" w:eastAsia="Times New Roman" w:hAnsi="Times New Roman"/>
          <w:sz w:val="24"/>
          <w:szCs w:val="24"/>
          <w:lang w:eastAsia="tr-TR"/>
        </w:rPr>
        <w:t xml:space="preserve">hakkında, </w:t>
      </w:r>
      <w:r w:rsidRPr="002924EB">
        <w:rPr>
          <w:rFonts w:ascii="Times New Roman" w:eastAsia="Times New Roman" w:hAnsi="Times New Roman"/>
          <w:color w:val="000000"/>
          <w:sz w:val="24"/>
          <w:szCs w:val="24"/>
          <w:lang w:eastAsia="tr-TR"/>
        </w:rPr>
        <w:t>6502 sayılı Kanun’un 63 üncü ve 77/12 nci maddeleri uyarınca</w:t>
      </w:r>
      <w:r w:rsidRPr="002924EB">
        <w:rPr>
          <w:rFonts w:ascii="Times New Roman" w:eastAsia="Times New Roman" w:hAnsi="Times New Roman"/>
          <w:sz w:val="24"/>
          <w:szCs w:val="24"/>
          <w:lang w:eastAsia="tr-TR"/>
        </w:rPr>
        <w:t xml:space="preserve"> </w:t>
      </w:r>
      <w:r w:rsidRPr="002924EB">
        <w:rPr>
          <w:rFonts w:ascii="Times New Roman" w:eastAsia="Times New Roman" w:hAnsi="Times New Roman"/>
          <w:b/>
          <w:bCs/>
          <w:sz w:val="24"/>
          <w:szCs w:val="24"/>
          <w:lang w:eastAsia="tr-TR"/>
        </w:rPr>
        <w:t>anılan reklamları durdurma cezası</w:t>
      </w:r>
      <w:r w:rsidRPr="002924EB">
        <w:rPr>
          <w:rFonts w:ascii="Times New Roman" w:eastAsia="Times New Roman" w:hAnsi="Times New Roman"/>
          <w:sz w:val="24"/>
          <w:szCs w:val="24"/>
          <w:lang w:eastAsia="tr-TR"/>
        </w:rPr>
        <w:t xml:space="preserve"> verilmesine karar verilmiştir.</w:t>
      </w:r>
    </w:p>
    <w:p w:rsidR="000B260C" w:rsidRPr="002924EB" w:rsidRDefault="000B260C" w:rsidP="000B260C">
      <w:pPr>
        <w:widowControl w:val="0"/>
        <w:suppressAutoHyphens/>
        <w:spacing w:after="0" w:line="240" w:lineRule="auto"/>
        <w:jc w:val="both"/>
        <w:rPr>
          <w:rFonts w:ascii="Times New Roman" w:eastAsia="Andale Sans UI" w:hAnsi="Times New Roman"/>
          <w:b/>
          <w:kern w:val="1"/>
          <w:sz w:val="24"/>
          <w:szCs w:val="24"/>
          <w:u w:val="single"/>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83)</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Dosya No:2015/346</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ar-SA"/>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w:t>
      </w:r>
      <w:r w:rsidRPr="00A60DD0">
        <w:rPr>
          <w:rFonts w:ascii="Times New Roman" w:eastAsia="Times New Roman" w:hAnsi="Times New Roman"/>
          <w:b/>
          <w:sz w:val="24"/>
          <w:szCs w:val="24"/>
          <w:lang w:eastAsia="ar-SA"/>
        </w:rPr>
        <w:t xml:space="preserve">Çamtur Tur. İnş. </w:t>
      </w:r>
      <w:proofErr w:type="gramStart"/>
      <w:r w:rsidRPr="00A60DD0">
        <w:rPr>
          <w:rFonts w:ascii="Times New Roman" w:eastAsia="Times New Roman" w:hAnsi="Times New Roman"/>
          <w:b/>
          <w:sz w:val="24"/>
          <w:szCs w:val="24"/>
          <w:lang w:eastAsia="ar-SA"/>
        </w:rPr>
        <w:t>ve</w:t>
      </w:r>
      <w:proofErr w:type="gramEnd"/>
      <w:r w:rsidRPr="00A60DD0">
        <w:rPr>
          <w:rFonts w:ascii="Times New Roman" w:eastAsia="Times New Roman" w:hAnsi="Times New Roman"/>
          <w:b/>
          <w:sz w:val="24"/>
          <w:szCs w:val="24"/>
          <w:lang w:eastAsia="ar-SA"/>
        </w:rPr>
        <w:t xml:space="preserve"> Tic. A.Ş. (Club Justiniano Park Conti Otel &amp; Justiniano Moonlight Otel )</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r w:rsidRPr="002924EB">
        <w:rPr>
          <w:rFonts w:ascii="Times New Roman" w:eastAsia="Times New Roman" w:hAnsi="Times New Roman"/>
          <w:b/>
          <w:i/>
          <w:sz w:val="24"/>
          <w:szCs w:val="24"/>
          <w:lang w:eastAsia="ar-SA"/>
        </w:rPr>
        <w:t>“Club Justiniano Park Conti Otel”</w:t>
      </w:r>
      <w:r w:rsidRPr="00A60DD0">
        <w:rPr>
          <w:rFonts w:ascii="Times New Roman" w:eastAsia="Times New Roman" w:hAnsi="Times New Roman"/>
          <w:i/>
          <w:sz w:val="24"/>
          <w:szCs w:val="24"/>
          <w:lang w:eastAsia="ar-SA"/>
        </w:rPr>
        <w:t xml:space="preserve"> </w:t>
      </w:r>
      <w:r w:rsidRPr="00A60DD0">
        <w:rPr>
          <w:rFonts w:ascii="Times New Roman" w:eastAsia="Times New Roman" w:hAnsi="Times New Roman"/>
          <w:sz w:val="24"/>
          <w:szCs w:val="24"/>
          <w:lang w:eastAsia="ar-SA"/>
        </w:rPr>
        <w:t>ve</w:t>
      </w:r>
      <w:r w:rsidRPr="00A60DD0">
        <w:rPr>
          <w:rFonts w:ascii="Times New Roman" w:eastAsia="Times New Roman" w:hAnsi="Times New Roman"/>
          <w:i/>
          <w:sz w:val="24"/>
          <w:szCs w:val="24"/>
          <w:lang w:eastAsia="ar-SA"/>
        </w:rPr>
        <w:t xml:space="preserve"> </w:t>
      </w:r>
      <w:r w:rsidRPr="002924EB">
        <w:rPr>
          <w:rFonts w:ascii="Times New Roman" w:eastAsia="Times New Roman" w:hAnsi="Times New Roman"/>
          <w:b/>
          <w:i/>
          <w:sz w:val="24"/>
          <w:szCs w:val="24"/>
          <w:lang w:eastAsia="ar-SA"/>
        </w:rPr>
        <w:t>“Justiniano Moonlight Otel"</w:t>
      </w:r>
      <w:r w:rsidRPr="002924EB">
        <w:rPr>
          <w:rFonts w:ascii="Times New Roman" w:eastAsia="Times New Roman" w:hAnsi="Times New Roman"/>
          <w:b/>
          <w:sz w:val="24"/>
          <w:szCs w:val="24"/>
          <w:lang w:eastAsia="ar-SA"/>
        </w:rPr>
        <w:t xml:space="preserve"> </w:t>
      </w:r>
      <w:r w:rsidRPr="00A60DD0">
        <w:rPr>
          <w:rFonts w:ascii="Times New Roman" w:eastAsia="Times New Roman" w:hAnsi="Times New Roman"/>
          <w:sz w:val="24"/>
          <w:szCs w:val="24"/>
          <w:lang w:eastAsia="ar-SA"/>
        </w:rPr>
        <w:t xml:space="preserve">isimli turizm işletmelerinin tanıtımına ilişkin olarak </w:t>
      </w:r>
      <w:hyperlink r:id="rId149" w:history="1">
        <w:r w:rsidRPr="00A60DD0">
          <w:rPr>
            <w:rFonts w:ascii="Times New Roman" w:eastAsia="Times New Roman" w:hAnsi="Times New Roman"/>
            <w:color w:val="0000FF" w:themeColor="hyperlink"/>
            <w:sz w:val="24"/>
            <w:szCs w:val="24"/>
            <w:u w:val="single"/>
            <w:lang w:eastAsia="ar-SA"/>
          </w:rPr>
          <w:t>www.justinianohotels.com</w:t>
        </w:r>
      </w:hyperlink>
      <w:r w:rsidRPr="00A60DD0">
        <w:rPr>
          <w:rFonts w:ascii="Times New Roman" w:eastAsia="Times New Roman" w:hAnsi="Times New Roman"/>
          <w:sz w:val="24"/>
          <w:szCs w:val="24"/>
          <w:lang w:eastAsia="ar-SA"/>
        </w:rPr>
        <w:t xml:space="preserve"> adresli internet sitesinde yayınlanan reklamlar.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ar-SA"/>
        </w:rPr>
        <w:t>24.12.</w:t>
      </w:r>
      <w:r w:rsidRPr="00A60DD0">
        <w:rPr>
          <w:rFonts w:ascii="Times New Roman" w:eastAsia="Times New Roman" w:hAnsi="Times New Roman"/>
          <w:sz w:val="24"/>
          <w:szCs w:val="24"/>
          <w:lang w:eastAsia="tr-TR"/>
        </w:rPr>
        <w:t>2014</w:t>
      </w:r>
    </w:p>
    <w:p w:rsidR="000B260C" w:rsidRPr="00A60DD0" w:rsidRDefault="000B260C" w:rsidP="000B260C">
      <w:pPr>
        <w:spacing w:after="0" w:line="240" w:lineRule="auto"/>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sz w:val="24"/>
          <w:szCs w:val="24"/>
          <w:lang w:eastAsia="ar-SA"/>
        </w:rPr>
        <w:t>İnternet</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tabs>
          <w:tab w:val="left" w:pos="0"/>
        </w:tabs>
        <w:spacing w:after="0" w:line="240" w:lineRule="auto"/>
        <w:jc w:val="both"/>
        <w:rPr>
          <w:rFonts w:ascii="Times New Roman" w:eastAsia="Andale Sans UI" w:hAnsi="Times New Roman"/>
          <w:kern w:val="2"/>
          <w:sz w:val="24"/>
          <w:szCs w:val="24"/>
          <w:lang w:eastAsia="tr-TR"/>
        </w:rPr>
      </w:pPr>
      <w:proofErr w:type="gramStart"/>
      <w:r w:rsidRPr="00A60DD0">
        <w:rPr>
          <w:rFonts w:ascii="Times New Roman" w:eastAsia="Times New Roman" w:hAnsi="Times New Roman"/>
          <w:b/>
          <w:sz w:val="24"/>
          <w:szCs w:val="24"/>
          <w:lang w:eastAsia="tr-TR"/>
        </w:rPr>
        <w:t xml:space="preserve">Tespitler: </w:t>
      </w:r>
      <w:hyperlink r:id="rId150" w:history="1">
        <w:r w:rsidRPr="00A60DD0">
          <w:rPr>
            <w:rFonts w:ascii="Times New Roman" w:eastAsia="Times New Roman" w:hAnsi="Times New Roman"/>
            <w:color w:val="0000FF"/>
            <w:sz w:val="24"/>
            <w:szCs w:val="24"/>
            <w:u w:val="single"/>
            <w:lang w:eastAsia="tr-TR"/>
          </w:rPr>
          <w:t>www.justinianohotels.com</w:t>
        </w:r>
      </w:hyperlink>
      <w:r w:rsidRPr="00A60DD0">
        <w:rPr>
          <w:rFonts w:ascii="Times New Roman" w:eastAsia="Times New Roman" w:hAnsi="Times New Roman"/>
          <w:sz w:val="24"/>
          <w:szCs w:val="24"/>
          <w:lang w:eastAsia="tr-TR"/>
        </w:rPr>
        <w:t xml:space="preserve"> adresli internet sitesinin </w:t>
      </w:r>
      <w:r w:rsidRPr="00A60DD0">
        <w:rPr>
          <w:rFonts w:ascii="Times New Roman" w:eastAsia="Times New Roman" w:hAnsi="Times New Roman"/>
          <w:sz w:val="24"/>
          <w:szCs w:val="24"/>
          <w:lang w:eastAsia="ar-SA"/>
        </w:rPr>
        <w:t>24.12.</w:t>
      </w:r>
      <w:r w:rsidRPr="00A60DD0">
        <w:rPr>
          <w:rFonts w:ascii="Times New Roman" w:eastAsia="Times New Roman" w:hAnsi="Times New Roman"/>
          <w:sz w:val="24"/>
          <w:szCs w:val="24"/>
          <w:lang w:eastAsia="tr-TR"/>
        </w:rPr>
        <w:t xml:space="preserve">2014 tarihli görünümünde yayınlanan reklamlarda </w:t>
      </w:r>
      <w:r w:rsidRPr="00A60DD0">
        <w:rPr>
          <w:rFonts w:ascii="Times New Roman" w:eastAsia="Times New Roman" w:hAnsi="Times New Roman"/>
          <w:b/>
          <w:i/>
          <w:sz w:val="24"/>
          <w:szCs w:val="24"/>
          <w:lang w:eastAsia="tr-TR"/>
        </w:rPr>
        <w:t>“7 katlı Deluxe bina olan Moonlight blok Köprü üst geçit ile Justiniano Park Conti’ye direkt olarak bağlantılıdır ve tüm yiyecek, içecek ve plaj üniteleri ortak olarak kullanılır.”</w:t>
      </w:r>
      <w:r w:rsidRPr="00A60DD0">
        <w:rPr>
          <w:rFonts w:ascii="Times New Roman" w:eastAsia="Times New Roman" w:hAnsi="Times New Roman"/>
          <w:sz w:val="24"/>
          <w:szCs w:val="24"/>
          <w:lang w:eastAsia="tr-TR"/>
        </w:rPr>
        <w:t xml:space="preserve"> ifadelerinin kullanıldığı, </w:t>
      </w:r>
      <w:r w:rsidRPr="00A60DD0">
        <w:rPr>
          <w:rFonts w:ascii="Times New Roman" w:eastAsia="Andale Sans UI" w:hAnsi="Times New Roman"/>
          <w:kern w:val="2"/>
          <w:sz w:val="24"/>
          <w:szCs w:val="24"/>
          <w:lang w:eastAsia="tr-TR"/>
        </w:rPr>
        <w:t>bununla birlikte söz konusu internet sitesinde</w:t>
      </w:r>
      <w:r w:rsidRPr="00A60DD0">
        <w:rPr>
          <w:rFonts w:ascii="Times New Roman" w:eastAsia="Times New Roman" w:hAnsi="Times New Roman"/>
          <w:i/>
          <w:sz w:val="24"/>
          <w:szCs w:val="24"/>
          <w:lang w:eastAsia="tr-TR"/>
        </w:rPr>
        <w:t xml:space="preserve"> “Club Justiniano Park Conti Otel” </w:t>
      </w:r>
      <w:r w:rsidRPr="00A60DD0">
        <w:rPr>
          <w:rFonts w:ascii="Times New Roman" w:eastAsia="Times New Roman" w:hAnsi="Times New Roman"/>
          <w:sz w:val="24"/>
          <w:szCs w:val="24"/>
          <w:lang w:eastAsia="tr-TR"/>
        </w:rPr>
        <w:t xml:space="preserve">ve </w:t>
      </w:r>
      <w:r w:rsidRPr="00A60DD0">
        <w:rPr>
          <w:rFonts w:ascii="Times New Roman" w:eastAsia="Times New Roman" w:hAnsi="Times New Roman"/>
          <w:i/>
          <w:sz w:val="24"/>
          <w:szCs w:val="24"/>
          <w:lang w:eastAsia="tr-TR"/>
        </w:rPr>
        <w:t xml:space="preserve">“Justiniano Moonlight Otel” </w:t>
      </w:r>
      <w:r w:rsidRPr="00A60DD0">
        <w:rPr>
          <w:rFonts w:ascii="Times New Roman" w:eastAsia="Times New Roman" w:hAnsi="Times New Roman"/>
          <w:sz w:val="24"/>
          <w:szCs w:val="24"/>
          <w:lang w:eastAsia="tr-TR"/>
        </w:rPr>
        <w:t>isimli turizm işletmelerinin tanıtımının birbirinden bağımsız olarak yapıldığı tespit edilmiştir.</w:t>
      </w:r>
      <w:proofErr w:type="gramEnd"/>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color w:val="000000"/>
          <w:sz w:val="24"/>
          <w:szCs w:val="24"/>
          <w:lang w:eastAsia="tr-TR"/>
        </w:rPr>
        <w:t xml:space="preserve">Söz konusu </w:t>
      </w:r>
      <w:r w:rsidRPr="00A60DD0">
        <w:rPr>
          <w:rFonts w:ascii="Times New Roman" w:eastAsia="Times New Roman" w:hAnsi="Times New Roman"/>
          <w:sz w:val="24"/>
          <w:szCs w:val="24"/>
          <w:lang w:eastAsia="tr-TR"/>
        </w:rPr>
        <w:t xml:space="preserve">firma </w:t>
      </w:r>
      <w:r w:rsidRPr="00A60DD0">
        <w:rPr>
          <w:rFonts w:ascii="Times New Roman" w:eastAsia="Times New Roman" w:hAnsi="Times New Roman"/>
          <w:color w:val="000000"/>
          <w:sz w:val="24"/>
          <w:szCs w:val="24"/>
          <w:lang w:eastAsia="tr-TR"/>
        </w:rPr>
        <w:t xml:space="preserve">tarafından </w:t>
      </w:r>
      <w:hyperlink r:id="rId151" w:history="1">
        <w:r w:rsidRPr="00A60DD0">
          <w:rPr>
            <w:rFonts w:ascii="Times New Roman" w:eastAsia="Times New Roman" w:hAnsi="Times New Roman"/>
            <w:color w:val="0000FF"/>
            <w:sz w:val="24"/>
            <w:szCs w:val="24"/>
            <w:u w:val="single"/>
            <w:lang w:eastAsia="tr-TR"/>
          </w:rPr>
          <w:t>www.justinianohotels.com</w:t>
        </w:r>
      </w:hyperlink>
      <w:r w:rsidRPr="00A60DD0">
        <w:rPr>
          <w:rFonts w:ascii="Times New Roman" w:eastAsia="Times New Roman" w:hAnsi="Times New Roman"/>
          <w:sz w:val="24"/>
          <w:szCs w:val="24"/>
          <w:lang w:eastAsia="tr-TR"/>
        </w:rPr>
        <w:t xml:space="preserve"> adresli internet sitesinde </w:t>
      </w:r>
      <w:r w:rsidRPr="00A60DD0">
        <w:rPr>
          <w:rFonts w:ascii="Times New Roman" w:eastAsia="Times New Roman" w:hAnsi="Times New Roman"/>
          <w:color w:val="000000"/>
          <w:sz w:val="24"/>
          <w:szCs w:val="24"/>
          <w:lang w:eastAsia="tr-TR"/>
        </w:rPr>
        <w:t xml:space="preserve">yayınlanan reklamlarda, </w:t>
      </w:r>
      <w:r w:rsidRPr="00A60DD0">
        <w:rPr>
          <w:rFonts w:ascii="Times New Roman" w:eastAsia="Times New Roman" w:hAnsi="Times New Roman"/>
          <w:i/>
          <w:sz w:val="24"/>
          <w:szCs w:val="24"/>
          <w:lang w:eastAsia="tr-TR"/>
        </w:rPr>
        <w:t xml:space="preserve">“Club Justiniano Park Conti Otel” </w:t>
      </w:r>
      <w:r w:rsidRPr="00A60DD0">
        <w:rPr>
          <w:rFonts w:ascii="Times New Roman" w:eastAsia="Times New Roman" w:hAnsi="Times New Roman"/>
          <w:sz w:val="24"/>
          <w:szCs w:val="24"/>
          <w:lang w:eastAsia="tr-TR"/>
        </w:rPr>
        <w:t xml:space="preserve">ve </w:t>
      </w:r>
      <w:r w:rsidRPr="00A60DD0">
        <w:rPr>
          <w:rFonts w:ascii="Times New Roman" w:eastAsia="Times New Roman" w:hAnsi="Times New Roman"/>
          <w:i/>
          <w:sz w:val="24"/>
          <w:szCs w:val="24"/>
          <w:lang w:eastAsia="tr-TR"/>
        </w:rPr>
        <w:t xml:space="preserve">“Justiniano Moonlight Otel” </w:t>
      </w:r>
      <w:r w:rsidRPr="00A60DD0">
        <w:rPr>
          <w:rFonts w:ascii="Times New Roman" w:eastAsia="Times New Roman" w:hAnsi="Times New Roman"/>
          <w:sz w:val="24"/>
          <w:szCs w:val="24"/>
          <w:lang w:eastAsia="tr-TR"/>
        </w:rPr>
        <w:t>isimli turizm işletmelerinin tanıtımının</w:t>
      </w:r>
      <w:r w:rsidRPr="00A60DD0">
        <w:rPr>
          <w:rFonts w:ascii="Times New Roman" w:eastAsia="Times New Roman" w:hAnsi="Times New Roman"/>
          <w:color w:val="000000"/>
          <w:sz w:val="24"/>
          <w:szCs w:val="24"/>
          <w:lang w:eastAsia="tr-TR"/>
        </w:rPr>
        <w:t xml:space="preserve"> </w:t>
      </w:r>
      <w:r w:rsidRPr="00A60DD0">
        <w:rPr>
          <w:rFonts w:ascii="Times New Roman" w:eastAsia="Times New Roman" w:hAnsi="Times New Roman"/>
          <w:sz w:val="24"/>
          <w:szCs w:val="24"/>
          <w:lang w:eastAsia="tr-TR"/>
        </w:rPr>
        <w:t>birbirinden</w:t>
      </w:r>
      <w:r w:rsidRPr="00A60DD0">
        <w:rPr>
          <w:rFonts w:ascii="Times New Roman" w:eastAsia="Times New Roman" w:hAnsi="Times New Roman"/>
          <w:color w:val="000000"/>
          <w:sz w:val="24"/>
          <w:szCs w:val="24"/>
          <w:lang w:eastAsia="tr-TR"/>
        </w:rPr>
        <w:t xml:space="preserve"> bağımsız olarak yapıldığı ve söz konusu tanıtımlarda tüketiciyi </w:t>
      </w:r>
      <w:r w:rsidRPr="00A60DD0">
        <w:rPr>
          <w:rFonts w:ascii="Times New Roman" w:eastAsia="Times New Roman" w:hAnsi="Times New Roman"/>
          <w:iCs/>
          <w:color w:val="000000"/>
          <w:sz w:val="24"/>
          <w:szCs w:val="24"/>
          <w:lang w:eastAsia="tr-TR"/>
        </w:rPr>
        <w:t>aldatıcı ve yanıltıcı</w:t>
      </w:r>
      <w:r w:rsidRPr="00A60DD0">
        <w:rPr>
          <w:rFonts w:ascii="Times New Roman" w:eastAsia="Times New Roman" w:hAnsi="Times New Roman"/>
          <w:color w:val="000000"/>
          <w:sz w:val="24"/>
          <w:szCs w:val="24"/>
          <w:lang w:eastAsia="tr-TR"/>
        </w:rPr>
        <w:t xml:space="preserve"> herhangi bir ifadeye yer verilmediği </w:t>
      </w:r>
      <w:r w:rsidRPr="00A60DD0">
        <w:rPr>
          <w:rFonts w:ascii="Times New Roman" w:eastAsia="Times New Roman" w:hAnsi="Times New Roman"/>
          <w:sz w:val="24"/>
          <w:szCs w:val="24"/>
          <w:lang w:eastAsia="tr-TR"/>
        </w:rPr>
        <w:t>anlaşıldığından,</w:t>
      </w:r>
      <w:r w:rsidRPr="00A60DD0">
        <w:rPr>
          <w:rFonts w:ascii="Times New Roman" w:eastAsia="Andale Sans UI" w:hAnsi="Times New Roman"/>
          <w:kern w:val="1"/>
          <w:sz w:val="24"/>
          <w:szCs w:val="24"/>
          <w:lang w:eastAsia="tr-TR"/>
        </w:rPr>
        <w:t xml:space="preserve"> anılan reklamların </w:t>
      </w:r>
      <w:r w:rsidRPr="00A60DD0">
        <w:rPr>
          <w:rFonts w:ascii="Times New Roman" w:eastAsia="Times New Roman" w:hAnsi="Times New Roman"/>
          <w:sz w:val="24"/>
          <w:szCs w:val="24"/>
          <w:lang w:eastAsia="tr-TR"/>
        </w:rPr>
        <w:t xml:space="preserve">6502 sayılı Tüketicinin Korunması Hakkında Kanun'un 61 inci maddesine </w:t>
      </w:r>
      <w:r w:rsidRPr="00E33EFA">
        <w:rPr>
          <w:rFonts w:ascii="Times New Roman" w:eastAsia="Times New Roman" w:hAnsi="Times New Roman"/>
          <w:b/>
          <w:sz w:val="24"/>
          <w:szCs w:val="24"/>
          <w:lang w:eastAsia="tr-TR"/>
        </w:rPr>
        <w:t>aykırı olmadığına</w:t>
      </w:r>
      <w:r w:rsidRPr="00A60DD0">
        <w:rPr>
          <w:rFonts w:ascii="Times New Roman" w:eastAsia="Times New Roman" w:hAnsi="Times New Roman"/>
          <w:sz w:val="24"/>
          <w:szCs w:val="24"/>
          <w:lang w:eastAsia="tr-TR"/>
        </w:rPr>
        <w:t xml:space="preserve"> karar verilmiştir.</w:t>
      </w:r>
      <w:proofErr w:type="gramEnd"/>
    </w:p>
    <w:p w:rsidR="000B260C"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E33EFA" w:rsidRDefault="00E33EFA"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84)</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Dosya No: </w:t>
      </w:r>
      <w:r w:rsidRPr="00A60DD0">
        <w:rPr>
          <w:rFonts w:ascii="Times New Roman" w:eastAsia="Times New Roman" w:hAnsi="Times New Roman"/>
          <w:b/>
          <w:sz w:val="24"/>
          <w:szCs w:val="24"/>
          <w:lang w:eastAsia="ar-SA"/>
        </w:rPr>
        <w:t>2013/961</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w:t>
      </w:r>
      <w:r w:rsidRPr="00A60DD0">
        <w:rPr>
          <w:rFonts w:ascii="Times New Roman" w:hAnsi="Times New Roman"/>
          <w:b/>
          <w:bCs/>
          <w:sz w:val="24"/>
          <w:szCs w:val="24"/>
        </w:rPr>
        <w:t>Batı İnşaat Sanayi ve Ticaret A.Ş. (Susesi Premium Termal Rezidans &amp; Spa Center)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Andale Sans UI" w:hAnsi="Times New Roman"/>
          <w:kern w:val="2"/>
          <w:sz w:val="24"/>
          <w:szCs w:val="24"/>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w:t>
      </w:r>
      <w:r w:rsidRPr="00A60DD0">
        <w:rPr>
          <w:rFonts w:ascii="Times New Roman" w:eastAsia="Times New Roman" w:hAnsi="Times New Roman"/>
          <w:bCs/>
          <w:sz w:val="24"/>
          <w:szCs w:val="24"/>
          <w:lang w:eastAsia="tr-TR"/>
        </w:rPr>
        <w:t xml:space="preserve"> </w:t>
      </w:r>
      <w:r w:rsidRPr="00A60DD0">
        <w:rPr>
          <w:rFonts w:ascii="Times New Roman" w:hAnsi="Times New Roman"/>
          <w:b/>
          <w:i/>
          <w:sz w:val="24"/>
          <w:szCs w:val="24"/>
        </w:rPr>
        <w:t>“S</w:t>
      </w:r>
      <w:r w:rsidRPr="00A60DD0">
        <w:rPr>
          <w:rFonts w:ascii="Times New Roman" w:hAnsi="Times New Roman"/>
          <w:b/>
          <w:bCs/>
          <w:i/>
          <w:sz w:val="24"/>
          <w:szCs w:val="24"/>
        </w:rPr>
        <w:t>usesi Premium Termal Rezidans &amp; Spa Center</w:t>
      </w:r>
      <w:r w:rsidRPr="00A60DD0">
        <w:rPr>
          <w:rFonts w:ascii="Times New Roman" w:hAnsi="Times New Roman"/>
          <w:b/>
          <w:i/>
          <w:sz w:val="24"/>
          <w:szCs w:val="24"/>
        </w:rPr>
        <w:t xml:space="preserve">” </w:t>
      </w:r>
      <w:r w:rsidRPr="00A60DD0">
        <w:rPr>
          <w:rFonts w:ascii="Times New Roman" w:hAnsi="Times New Roman"/>
          <w:sz w:val="24"/>
          <w:szCs w:val="24"/>
        </w:rPr>
        <w:t xml:space="preserve">isimli tesisin tanıtımına yönelik olarak </w:t>
      </w:r>
      <w:hyperlink r:id="rId152" w:history="1">
        <w:r w:rsidRPr="00A60DD0">
          <w:rPr>
            <w:rFonts w:ascii="Times New Roman" w:hAnsi="Times New Roman"/>
            <w:color w:val="0000FF"/>
            <w:sz w:val="24"/>
            <w:szCs w:val="24"/>
            <w:u w:val="single"/>
          </w:rPr>
          <w:t>www.susesitermal.com</w:t>
        </w:r>
      </w:hyperlink>
      <w:r w:rsidRPr="00A60DD0">
        <w:rPr>
          <w:rFonts w:ascii="Times New Roman" w:hAnsi="Times New Roman"/>
          <w:sz w:val="24"/>
          <w:szCs w:val="24"/>
        </w:rPr>
        <w:t xml:space="preserve"> adresli internet sitesinde ve tesise ait</w:t>
      </w:r>
      <w:r w:rsidRPr="00A60DD0">
        <w:rPr>
          <w:rFonts w:ascii="Times New Roman" w:eastAsia="Andale Sans UI" w:hAnsi="Times New Roman"/>
          <w:kern w:val="2"/>
          <w:sz w:val="24"/>
          <w:szCs w:val="24"/>
        </w:rPr>
        <w:t xml:space="preserve"> broşürlerde yayınlanan reklamlar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hAnsi="Times New Roman"/>
          <w:sz w:val="24"/>
          <w:szCs w:val="24"/>
        </w:rPr>
        <w:t>20.05.2013</w:t>
      </w:r>
    </w:p>
    <w:p w:rsidR="000B260C" w:rsidRPr="00A60DD0" w:rsidRDefault="000B260C" w:rsidP="000B260C">
      <w:pPr>
        <w:spacing w:after="0" w:line="240" w:lineRule="auto"/>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sz w:val="24"/>
          <w:szCs w:val="24"/>
          <w:lang w:eastAsia="ar-SA"/>
        </w:rPr>
        <w:t xml:space="preserve">İnternet, </w:t>
      </w:r>
      <w:r w:rsidRPr="00A60DD0">
        <w:rPr>
          <w:rFonts w:ascii="Times New Roman" w:eastAsia="Times New Roman" w:hAnsi="Times New Roman"/>
          <w:sz w:val="24"/>
          <w:szCs w:val="24"/>
          <w:lang w:eastAsia="tr-TR"/>
        </w:rPr>
        <w:t>broşür</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hAnsi="Times New Roman"/>
          <w:b/>
          <w:i/>
          <w:sz w:val="24"/>
          <w:szCs w:val="24"/>
        </w:rPr>
        <w:t>“S</w:t>
      </w:r>
      <w:r w:rsidRPr="00A60DD0">
        <w:rPr>
          <w:rFonts w:ascii="Times New Roman" w:hAnsi="Times New Roman"/>
          <w:b/>
          <w:bCs/>
          <w:i/>
          <w:sz w:val="24"/>
          <w:szCs w:val="24"/>
        </w:rPr>
        <w:t>usesi Premium Termal Rezidans &amp; Spa Center</w:t>
      </w:r>
      <w:r w:rsidRPr="00A60DD0">
        <w:rPr>
          <w:rFonts w:ascii="Times New Roman" w:hAnsi="Times New Roman"/>
          <w:b/>
          <w:i/>
          <w:sz w:val="24"/>
          <w:szCs w:val="24"/>
        </w:rPr>
        <w:t>”</w:t>
      </w:r>
      <w:r w:rsidRPr="00A60DD0">
        <w:rPr>
          <w:rFonts w:ascii="Times New Roman" w:hAnsi="Times New Roman"/>
          <w:sz w:val="24"/>
          <w:szCs w:val="24"/>
        </w:rPr>
        <w:t xml:space="preserve"> isimli tesisin tanıtımına yönelik olarak </w:t>
      </w:r>
      <w:hyperlink r:id="rId153" w:history="1">
        <w:r w:rsidRPr="00A60DD0">
          <w:rPr>
            <w:rFonts w:ascii="Times New Roman" w:hAnsi="Times New Roman"/>
            <w:color w:val="0000FF" w:themeColor="hyperlink"/>
            <w:sz w:val="24"/>
            <w:szCs w:val="24"/>
            <w:u w:val="single"/>
          </w:rPr>
          <w:t>www.susesitermal.com</w:t>
        </w:r>
      </w:hyperlink>
      <w:r w:rsidRPr="00A60DD0">
        <w:rPr>
          <w:rFonts w:ascii="Times New Roman" w:hAnsi="Times New Roman"/>
          <w:sz w:val="24"/>
          <w:szCs w:val="24"/>
        </w:rPr>
        <w:t xml:space="preserve"> adresli internet sitesinin 20.05.2013 tarihli görünümünde yayınlanan reklamlarda, </w:t>
      </w:r>
      <w:r w:rsidRPr="00A60DD0">
        <w:rPr>
          <w:rFonts w:ascii="Times New Roman" w:hAnsi="Times New Roman"/>
          <w:b/>
          <w:i/>
          <w:sz w:val="24"/>
          <w:szCs w:val="24"/>
        </w:rPr>
        <w:t xml:space="preserve">“Rezidans konutunuzda hem tatil yapın, hem de dünyanın en ünlü 3000 yıldır şifa dağıtan kaplıca suyundan yararlanarak sağlığınızı koruyun (…) Beş yıldızlı otel konforunda yaşayın, tüm sağlık hizmetleri, diş, göz, diyetisyen, fizik tedavi, estetik ve güzellik merkezi S.P.A. Fitness Merkezi ile genç ve dinç kalın (…) Türkiye’nin en büyük kapalı termal havuzları da bu sitede (…) 7 yıldızlı otel konforunda (…)” </w:t>
      </w:r>
      <w:r w:rsidRPr="00A60DD0">
        <w:rPr>
          <w:rFonts w:ascii="Times New Roman" w:hAnsi="Times New Roman"/>
          <w:sz w:val="24"/>
          <w:szCs w:val="24"/>
        </w:rPr>
        <w:t>ifadelerine; tesise ait</w:t>
      </w:r>
      <w:r w:rsidRPr="00A60DD0">
        <w:rPr>
          <w:rFonts w:ascii="Times New Roman" w:eastAsia="Andale Sans UI" w:hAnsi="Times New Roman"/>
          <w:kern w:val="2"/>
          <w:sz w:val="24"/>
          <w:szCs w:val="24"/>
        </w:rPr>
        <w:t xml:space="preserve"> broşürlerde</w:t>
      </w:r>
      <w:r w:rsidRPr="00A60DD0">
        <w:rPr>
          <w:rFonts w:ascii="Times New Roman" w:hAnsi="Times New Roman"/>
          <w:sz w:val="24"/>
          <w:szCs w:val="24"/>
        </w:rPr>
        <w:t xml:space="preserve"> yer alan tanıtımlarda ise, </w:t>
      </w:r>
      <w:r w:rsidRPr="00A60DD0">
        <w:rPr>
          <w:rFonts w:ascii="Times New Roman" w:hAnsi="Times New Roman"/>
          <w:b/>
          <w:i/>
          <w:sz w:val="24"/>
          <w:szCs w:val="24"/>
        </w:rPr>
        <w:t xml:space="preserve">“Aydın’ın termal cenneti Germencik Mursallı’da SUSESİ PREMIUM Spa Center &amp; Termal Rezidans konutlarımız sizleri bekliyor. Termal havuzları, yüzme havuzları, Türk hamamları, saunalar, </w:t>
      </w:r>
      <w:proofErr w:type="gramStart"/>
      <w:r w:rsidRPr="00A60DD0">
        <w:rPr>
          <w:rFonts w:ascii="Times New Roman" w:hAnsi="Times New Roman"/>
          <w:b/>
          <w:i/>
          <w:sz w:val="24"/>
          <w:szCs w:val="24"/>
        </w:rPr>
        <w:t>jakuziler</w:t>
      </w:r>
      <w:proofErr w:type="gramEnd"/>
      <w:r w:rsidRPr="00A60DD0">
        <w:rPr>
          <w:rFonts w:ascii="Times New Roman" w:hAnsi="Times New Roman"/>
          <w:b/>
          <w:i/>
          <w:sz w:val="24"/>
          <w:szCs w:val="24"/>
        </w:rPr>
        <w:t xml:space="preserve">, buhar banyoları, kuaför salonları, cilt ve bakım üniteleri, çamur banyosu, bowling salonu, restaurantlar, sinema, balo salonu, süpermarket, internet cafe, pastane, eczane, mescit, fitness salonu, kuyumcu, butik, spor alanları ve fizik tedavi üniteleri ile birlikte birçok hizmeti sizlere 5 yıldızlı otel konseptine uygun ve ŞOK FİYATA sunuyor.” </w:t>
      </w:r>
      <w:r w:rsidRPr="00A60DD0">
        <w:rPr>
          <w:rFonts w:ascii="Times New Roman" w:hAnsi="Times New Roman"/>
          <w:sz w:val="24"/>
          <w:szCs w:val="24"/>
        </w:rPr>
        <w:t>ifadelerine yer verildiği</w:t>
      </w:r>
      <w:r w:rsidRPr="00A60DD0">
        <w:rPr>
          <w:rFonts w:ascii="Times New Roman" w:hAnsi="Times New Roman"/>
          <w:kern w:val="1"/>
          <w:sz w:val="24"/>
          <w:szCs w:val="24"/>
        </w:rPr>
        <w:t xml:space="preserve"> tespit edilmiştir.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hAnsi="Times New Roman"/>
          <w:kern w:val="1"/>
          <w:sz w:val="24"/>
          <w:szCs w:val="24"/>
        </w:rPr>
      </w:pPr>
      <w:r w:rsidRPr="00A60DD0">
        <w:rPr>
          <w:rFonts w:ascii="Times New Roman" w:eastAsia="Times New Roman" w:hAnsi="Times New Roman"/>
          <w:b/>
          <w:sz w:val="24"/>
          <w:szCs w:val="24"/>
          <w:lang w:eastAsia="tr-TR"/>
        </w:rPr>
        <w:t xml:space="preserve">Değerlendirme/Karar: </w:t>
      </w:r>
      <w:r w:rsidRPr="00A60DD0">
        <w:rPr>
          <w:rFonts w:ascii="Times New Roman" w:hAnsi="Times New Roman"/>
          <w:b/>
          <w:i/>
          <w:sz w:val="24"/>
          <w:szCs w:val="24"/>
        </w:rPr>
        <w:t>“S</w:t>
      </w:r>
      <w:r w:rsidRPr="00A60DD0">
        <w:rPr>
          <w:rFonts w:ascii="Times New Roman" w:hAnsi="Times New Roman"/>
          <w:b/>
          <w:bCs/>
          <w:i/>
          <w:sz w:val="24"/>
          <w:szCs w:val="24"/>
        </w:rPr>
        <w:t>usesi Premium Termal Rezidans &amp; Spa Center</w:t>
      </w:r>
      <w:r w:rsidRPr="00A60DD0">
        <w:rPr>
          <w:rFonts w:ascii="Times New Roman" w:hAnsi="Times New Roman"/>
          <w:b/>
          <w:i/>
          <w:sz w:val="24"/>
          <w:szCs w:val="24"/>
        </w:rPr>
        <w:t>”</w:t>
      </w:r>
      <w:r w:rsidRPr="00A60DD0">
        <w:rPr>
          <w:rFonts w:ascii="Times New Roman" w:hAnsi="Times New Roman"/>
          <w:sz w:val="24"/>
          <w:szCs w:val="24"/>
        </w:rPr>
        <w:t xml:space="preserve"> isimli tesisin tanıtımına yönelik olarak </w:t>
      </w:r>
      <w:hyperlink r:id="rId154" w:history="1">
        <w:r w:rsidRPr="00A60DD0">
          <w:rPr>
            <w:rFonts w:ascii="Times New Roman" w:hAnsi="Times New Roman"/>
            <w:color w:val="0000FF" w:themeColor="hyperlink"/>
            <w:sz w:val="24"/>
            <w:szCs w:val="24"/>
            <w:u w:val="single"/>
          </w:rPr>
          <w:t>www.susesitermal.com</w:t>
        </w:r>
      </w:hyperlink>
      <w:r w:rsidRPr="00A60DD0">
        <w:rPr>
          <w:rFonts w:ascii="Times New Roman" w:hAnsi="Times New Roman"/>
          <w:sz w:val="24"/>
          <w:szCs w:val="24"/>
        </w:rPr>
        <w:t xml:space="preserve"> adresli internet sitesinde yayınlanan reklamlarda, </w:t>
      </w:r>
      <w:r w:rsidRPr="00A60DD0">
        <w:rPr>
          <w:rFonts w:ascii="Times New Roman" w:hAnsi="Times New Roman"/>
          <w:b/>
          <w:i/>
          <w:sz w:val="24"/>
          <w:szCs w:val="24"/>
        </w:rPr>
        <w:t xml:space="preserve">“Rezidans konutunuzda hem tatil yapın, hem de dünyanın en ünlü 3000 yıldır şifa dağıtan kaplıca suyundan yararlanarak sağlığınızı koruyun (…) Beş yıldızlı otel konforunda yaşayın, tüm sağlık hizmetleri, diş, göz, diyetisyen, fizik tedavi, estetik ve güzellik merkezi S.P.A. Fitness Merkezi ile genç ve dinç kalın (…) Türkiye’nin en büyük kapalı termal havuzları da bu sitede (…) 7 yıldızlı otel konforunda (…)” </w:t>
      </w:r>
      <w:r w:rsidRPr="00A60DD0">
        <w:rPr>
          <w:rFonts w:ascii="Times New Roman" w:hAnsi="Times New Roman"/>
          <w:sz w:val="24"/>
          <w:szCs w:val="24"/>
        </w:rPr>
        <w:t>ifadelerine; tesise ait</w:t>
      </w:r>
      <w:r w:rsidRPr="00A60DD0">
        <w:rPr>
          <w:rFonts w:ascii="Times New Roman" w:eastAsia="Andale Sans UI" w:hAnsi="Times New Roman"/>
          <w:kern w:val="2"/>
          <w:sz w:val="24"/>
          <w:szCs w:val="24"/>
        </w:rPr>
        <w:t xml:space="preserve"> broşürlerde</w:t>
      </w:r>
      <w:r w:rsidRPr="00A60DD0">
        <w:rPr>
          <w:rFonts w:ascii="Times New Roman" w:hAnsi="Times New Roman"/>
          <w:sz w:val="24"/>
          <w:szCs w:val="24"/>
        </w:rPr>
        <w:t xml:space="preserve"> yer alan tanıtımlarda ise, </w:t>
      </w:r>
      <w:r w:rsidRPr="00A60DD0">
        <w:rPr>
          <w:rFonts w:ascii="Times New Roman" w:hAnsi="Times New Roman"/>
          <w:b/>
          <w:i/>
          <w:sz w:val="24"/>
          <w:szCs w:val="24"/>
        </w:rPr>
        <w:t xml:space="preserve">“Aydın’ın termal cenneti Germencik Mursallı’da SUSESİ PREMIUM Spa Center &amp; Termal Rezidans konutlarımız sizleri bekliyor. Termal havuzları, yüzme havuzları, Türk hamamları, saunalar, </w:t>
      </w:r>
      <w:proofErr w:type="gramStart"/>
      <w:r w:rsidRPr="00A60DD0">
        <w:rPr>
          <w:rFonts w:ascii="Times New Roman" w:hAnsi="Times New Roman"/>
          <w:b/>
          <w:i/>
          <w:sz w:val="24"/>
          <w:szCs w:val="24"/>
        </w:rPr>
        <w:t>jakuziler</w:t>
      </w:r>
      <w:proofErr w:type="gramEnd"/>
      <w:r w:rsidRPr="00A60DD0">
        <w:rPr>
          <w:rFonts w:ascii="Times New Roman" w:hAnsi="Times New Roman"/>
          <w:b/>
          <w:i/>
          <w:sz w:val="24"/>
          <w:szCs w:val="24"/>
        </w:rPr>
        <w:t xml:space="preserve">, buhar banyoları, kuaför salonları, cilt ve bakım üniteleri, çamur banyosu, bowling salonu, restaurantlar, sinema, balo salonu, süpermarket, internet cafe, pastane, eczane, mescit, fitness salonu, kuyumcu, butik, spor alanları ve fizik tedavi üniteleri ile birlikte birçok hizmeti sizlere 5 yıldızlı otel konseptine uygun ve ŞOK FİYATA sunuyor.” </w:t>
      </w:r>
      <w:r w:rsidRPr="00A60DD0">
        <w:rPr>
          <w:rFonts w:ascii="Times New Roman" w:hAnsi="Times New Roman"/>
          <w:sz w:val="24"/>
          <w:szCs w:val="24"/>
        </w:rPr>
        <w:t xml:space="preserve">ifadelerine yer verildiği; ancak </w:t>
      </w:r>
      <w:r w:rsidRPr="00A60DD0">
        <w:rPr>
          <w:rFonts w:ascii="Times New Roman" w:hAnsi="Times New Roman"/>
          <w:bCs/>
          <w:sz w:val="24"/>
          <w:szCs w:val="24"/>
        </w:rPr>
        <w:t xml:space="preserve">Sağlık Bakanlığı Türkiye Halk Sağlığı Kurumu Başkanlığı’nın, söz konusu projeye ilişkin olarak kaplıca tesisi başvurusunun bulunmadığı, anılan tesiste kullanılacağı bildirilen suyun Sağlık Bakanlığınca onaylanmadığı, </w:t>
      </w:r>
      <w:r w:rsidRPr="00A60DD0">
        <w:rPr>
          <w:rFonts w:ascii="Times New Roman" w:hAnsi="Times New Roman"/>
          <w:b/>
          <w:bCs/>
          <w:i/>
          <w:sz w:val="24"/>
          <w:szCs w:val="24"/>
        </w:rPr>
        <w:t>“</w:t>
      </w:r>
      <w:r w:rsidRPr="00A60DD0">
        <w:rPr>
          <w:rFonts w:ascii="Times New Roman" w:hAnsi="Times New Roman"/>
          <w:b/>
          <w:i/>
          <w:sz w:val="24"/>
          <w:szCs w:val="24"/>
        </w:rPr>
        <w:t>şifa dağıtan kaplıca suyu” , “fizik tedavi” , “termal havuz”</w:t>
      </w:r>
      <w:r w:rsidRPr="00A60DD0">
        <w:rPr>
          <w:rFonts w:ascii="Times New Roman" w:hAnsi="Times New Roman"/>
          <w:bCs/>
          <w:sz w:val="24"/>
          <w:szCs w:val="24"/>
        </w:rPr>
        <w:t xml:space="preserve"> şeklinde tanıtım yapılabilmesi için Kaplıca İşletme izni alınmış olması gerektiği; ayrıca tanıtımlarda yer alan “</w:t>
      </w:r>
      <w:r w:rsidRPr="00A60DD0">
        <w:rPr>
          <w:rFonts w:ascii="Times New Roman" w:hAnsi="Times New Roman"/>
          <w:b/>
          <w:i/>
          <w:sz w:val="24"/>
          <w:szCs w:val="24"/>
        </w:rPr>
        <w:t xml:space="preserve">Beş yıldızlı otel konforunda yaşayın, tüm sağlık hizmetleri, diş, göz, diyetisyen, fizik tedavi, estetik ve güzellik merkezi (…) </w:t>
      </w:r>
      <w:proofErr w:type="gramStart"/>
      <w:r w:rsidRPr="00A60DD0">
        <w:rPr>
          <w:rFonts w:ascii="Times New Roman" w:hAnsi="Times New Roman"/>
          <w:b/>
          <w:i/>
          <w:sz w:val="24"/>
          <w:szCs w:val="24"/>
        </w:rPr>
        <w:t>Türkiye’nin en büyük kapalı termal havuzları da bu sitede</w:t>
      </w:r>
      <w:r w:rsidRPr="00A60DD0">
        <w:rPr>
          <w:rFonts w:ascii="Times New Roman" w:hAnsi="Times New Roman"/>
          <w:b/>
          <w:bCs/>
          <w:sz w:val="24"/>
          <w:szCs w:val="24"/>
        </w:rPr>
        <w:t xml:space="preserve">” </w:t>
      </w:r>
      <w:r w:rsidRPr="00A60DD0">
        <w:rPr>
          <w:rFonts w:ascii="Times New Roman" w:hAnsi="Times New Roman"/>
          <w:bCs/>
          <w:sz w:val="24"/>
          <w:szCs w:val="24"/>
        </w:rPr>
        <w:t xml:space="preserve">şeklindeki ifadeler nedeni ile tesisin yalnızca konut olarak planlanmadığının anlaşıldığı görüşü de dikkate alınarak, söz konusu tesiste kullanılacağı bildirilen suyun Sağlık Bakanlığınca onaylanmamasına ve firma tarafından Valilikten Kaplıca İşletme izni alınmamasına karşın, inceleme konusu internet sitesi ve broşürlerde söz konusu tesise ilişkin olarak </w:t>
      </w:r>
      <w:r w:rsidRPr="00A60DD0">
        <w:rPr>
          <w:rFonts w:ascii="Times New Roman" w:hAnsi="Times New Roman"/>
          <w:b/>
          <w:bCs/>
          <w:i/>
          <w:sz w:val="24"/>
          <w:szCs w:val="24"/>
        </w:rPr>
        <w:t>“</w:t>
      </w:r>
      <w:r w:rsidRPr="00A60DD0">
        <w:rPr>
          <w:rFonts w:ascii="Times New Roman" w:hAnsi="Times New Roman"/>
          <w:b/>
          <w:i/>
          <w:sz w:val="24"/>
          <w:szCs w:val="24"/>
        </w:rPr>
        <w:t xml:space="preserve">şifa dağıtan kaplıca suyu” , “fizik tedavi” , “termal havuz” </w:t>
      </w:r>
      <w:r w:rsidRPr="00A60DD0">
        <w:rPr>
          <w:rFonts w:ascii="Times New Roman" w:hAnsi="Times New Roman"/>
          <w:sz w:val="24"/>
          <w:szCs w:val="24"/>
        </w:rPr>
        <w:t xml:space="preserve">şeklinde </w:t>
      </w:r>
      <w:r w:rsidRPr="00A60DD0">
        <w:rPr>
          <w:rFonts w:ascii="Times New Roman" w:hAnsi="Times New Roman"/>
          <w:kern w:val="1"/>
          <w:sz w:val="24"/>
          <w:szCs w:val="24"/>
        </w:rPr>
        <w:t>tanıtım yapılmasının tüketiciyi aldatıcı ve yanıltıcı nitelikte olduğu, bu durumun da;</w:t>
      </w:r>
      <w:proofErr w:type="gramEnd"/>
    </w:p>
    <w:p w:rsidR="000B260C" w:rsidRPr="00A60DD0" w:rsidRDefault="000B260C" w:rsidP="000B260C">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Turizm Tesislerinin Belgelendirilmesine ve Niteliklerine İlişkin Yönetmeliğin 16 ncı ve 29 uncu maddeleri;</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kern w:val="1"/>
          <w:sz w:val="24"/>
          <w:szCs w:val="24"/>
          <w:lang w:eastAsia="tr-TR"/>
        </w:rPr>
        <w:t>- Kaplıcalar Yönetmeliğinin 17 nci maddesi;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hd w:val="clear" w:color="auto" w:fill="FFFFFF"/>
        <w:spacing w:after="0" w:line="240" w:lineRule="auto"/>
        <w:jc w:val="both"/>
        <w:rPr>
          <w:rFonts w:ascii="Times New Roman" w:eastAsia="Times New Roman" w:hAnsi="Times New Roman"/>
          <w:spacing w:val="1"/>
          <w:sz w:val="24"/>
          <w:szCs w:val="24"/>
          <w:lang w:eastAsia="tr-TR"/>
        </w:rPr>
      </w:pPr>
      <w:r w:rsidRPr="00A60DD0">
        <w:rPr>
          <w:rFonts w:ascii="Times New Roman" w:eastAsia="Times New Roman" w:hAnsi="Times New Roman"/>
          <w:spacing w:val="-1"/>
          <w:sz w:val="24"/>
          <w:szCs w:val="24"/>
          <w:lang w:eastAsia="tr-TR"/>
        </w:rPr>
        <w:t xml:space="preserve">- </w:t>
      </w:r>
      <w:r w:rsidRPr="00A60DD0">
        <w:rPr>
          <w:rFonts w:ascii="Times New Roman" w:eastAsia="Times New Roman" w:hAnsi="Times New Roman"/>
          <w:sz w:val="24"/>
          <w:szCs w:val="24"/>
          <w:lang w:eastAsia="tr-TR"/>
        </w:rPr>
        <w:t>İnceleme konusu reklamların yayınlandığı dönemde yürürlükte bulunan mülga</w:t>
      </w:r>
      <w:r w:rsidRPr="00A60DD0">
        <w:rPr>
          <w:rFonts w:ascii="Times New Roman" w:eastAsia="Times New Roman" w:hAnsi="Times New Roman"/>
          <w:spacing w:val="-1"/>
          <w:sz w:val="24"/>
          <w:szCs w:val="24"/>
          <w:lang w:eastAsia="tr-TR"/>
        </w:rPr>
        <w:t xml:space="preserve"> Ticari Reklam ve İlanlara İlişkin İlkeler ve Uygulama Esaslarına Dair Yönetmelik’in </w:t>
      </w:r>
      <w:r w:rsidRPr="00A60DD0">
        <w:rPr>
          <w:rFonts w:ascii="Times New Roman" w:eastAsia="Times New Roman" w:hAnsi="Times New Roman"/>
          <w:spacing w:val="1"/>
          <w:sz w:val="24"/>
          <w:szCs w:val="24"/>
          <w:lang w:eastAsia="tr-TR"/>
        </w:rPr>
        <w:t xml:space="preserve">5/a, 5/b, 5/e, 7/a, 7/c, 13 ve </w:t>
      </w:r>
      <w:r w:rsidRPr="00A60DD0">
        <w:rPr>
          <w:rFonts w:ascii="Times New Roman" w:eastAsia="Times New Roman" w:hAnsi="Times New Roman"/>
          <w:bCs/>
          <w:sz w:val="24"/>
          <w:szCs w:val="24"/>
          <w:lang w:eastAsia="tr-TR"/>
        </w:rPr>
        <w:t>21 inci</w:t>
      </w:r>
      <w:r w:rsidRPr="00A60DD0">
        <w:rPr>
          <w:rFonts w:ascii="Times New Roman" w:eastAsia="Times New Roman" w:hAnsi="Times New Roman"/>
          <w:spacing w:val="1"/>
          <w:sz w:val="24"/>
          <w:szCs w:val="24"/>
          <w:lang w:eastAsia="tr-TR"/>
        </w:rPr>
        <w:t xml:space="preserve"> maddeleri,</w:t>
      </w:r>
    </w:p>
    <w:p w:rsidR="000B260C" w:rsidRPr="00A60DD0" w:rsidRDefault="000B260C" w:rsidP="000B260C">
      <w:pPr>
        <w:shd w:val="clear" w:color="auto" w:fill="FFFFFF"/>
        <w:spacing w:after="0" w:line="240" w:lineRule="auto"/>
        <w:jc w:val="both"/>
        <w:rPr>
          <w:rFonts w:ascii="Times New Roman" w:eastAsia="Times New Roman" w:hAnsi="Times New Roman"/>
          <w:spacing w:val="1"/>
          <w:sz w:val="24"/>
          <w:szCs w:val="24"/>
          <w:lang w:eastAsia="tr-TR"/>
        </w:rPr>
      </w:pPr>
    </w:p>
    <w:p w:rsidR="000B260C" w:rsidRPr="00A60DD0" w:rsidRDefault="000B260C" w:rsidP="000B260C">
      <w:pPr>
        <w:shd w:val="clear" w:color="auto" w:fill="FFFFFF"/>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pacing w:val="-1"/>
          <w:sz w:val="24"/>
          <w:szCs w:val="24"/>
          <w:lang w:eastAsia="tr-TR"/>
        </w:rPr>
        <w:t xml:space="preserve">- </w:t>
      </w:r>
      <w:r w:rsidRPr="00A60DD0">
        <w:rPr>
          <w:rFonts w:ascii="Times New Roman" w:hAnsi="Times New Roman"/>
          <w:sz w:val="24"/>
          <w:szCs w:val="24"/>
        </w:rPr>
        <w:t>10.01.2015 tarihli ve 29232 saylı Resmi Gazete’de yayınlanarak yürürlüğe giren Ticari Reklam ve Haksız Ticari Uygulamalar Yönetmeliği’nin 5/1-a, 7/1, 7/2, 7/3, 7/4, 7/5-b, 7/5-g, 9/1, 9/4 ve 32 nci maddeleri,</w:t>
      </w:r>
    </w:p>
    <w:p w:rsidR="000B260C" w:rsidRPr="00A60DD0" w:rsidRDefault="000B260C" w:rsidP="000B260C">
      <w:pPr>
        <w:shd w:val="clear" w:color="auto" w:fill="FFFFFF"/>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İnceleme konusu reklamların yayınlandığı dönemde yürürlükte bulunan mülga 4077 Sayılı Tüketicinin Korunması Hakkında Kanun'un 16 ncı maddesi,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6502 sayılı Tüketicinin Korunması Hakkında Kanun'un 61 inci maddesi</w:t>
      </w:r>
    </w:p>
    <w:p w:rsidR="000B260C" w:rsidRPr="00A60DD0" w:rsidRDefault="000B260C" w:rsidP="000B260C">
      <w:pPr>
        <w:shd w:val="clear" w:color="auto" w:fill="FFFFFF"/>
        <w:spacing w:after="0" w:line="240" w:lineRule="auto"/>
        <w:ind w:firstLine="709"/>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sz w:val="24"/>
          <w:szCs w:val="24"/>
          <w:lang w:eastAsia="tr-TR"/>
        </w:rPr>
        <w:t>hükümlerine</w:t>
      </w:r>
      <w:proofErr w:type="gramEnd"/>
      <w:r w:rsidRPr="00A60DD0">
        <w:rPr>
          <w:rFonts w:ascii="Times New Roman" w:eastAsia="Times New Roman" w:hAnsi="Times New Roman"/>
          <w:sz w:val="24"/>
          <w:szCs w:val="24"/>
          <w:lang w:eastAsia="tr-TR"/>
        </w:rPr>
        <w:t xml:space="preserve"> aykırı olduğuna,</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Times New Roman" w:hAnsi="Times New Roman"/>
          <w:sz w:val="24"/>
          <w:szCs w:val="24"/>
          <w:lang w:eastAsia="tr-TR"/>
        </w:rPr>
        <w:t xml:space="preserve">Buna göre, reklam veren </w:t>
      </w:r>
      <w:r w:rsidRPr="00A60DD0">
        <w:rPr>
          <w:rFonts w:ascii="Times New Roman" w:hAnsi="Times New Roman"/>
          <w:b/>
          <w:sz w:val="24"/>
          <w:szCs w:val="24"/>
        </w:rPr>
        <w:t>Batı İnşaat Sanayi ve Ticaret A.Ş.</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 xml:space="preserve"> hakkında, </w:t>
      </w:r>
      <w:r w:rsidRPr="00A60DD0">
        <w:rPr>
          <w:rFonts w:ascii="Times New Roman" w:eastAsia="Times New Roman" w:hAnsi="Times New Roman"/>
          <w:color w:val="000000"/>
          <w:sz w:val="24"/>
          <w:szCs w:val="24"/>
          <w:lang w:eastAsia="tr-TR"/>
        </w:rPr>
        <w:t>6502 sayılı Kanun’un 63 üncü ve 77/12 inci maddeleri ile mülga 4077 sayılı Kanun’un 17 nci ve 25/8 inci maddeleri uyarınca</w:t>
      </w: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b/>
          <w:bCs/>
          <w:sz w:val="24"/>
          <w:szCs w:val="24"/>
          <w:lang w:eastAsia="tr-TR"/>
        </w:rPr>
        <w:t>anılan reklamları durdurma cezası</w:t>
      </w:r>
      <w:r w:rsidRPr="00A60DD0">
        <w:rPr>
          <w:rFonts w:ascii="Times New Roman" w:eastAsia="Times New Roman" w:hAnsi="Times New Roman"/>
          <w:sz w:val="24"/>
          <w:szCs w:val="24"/>
          <w:lang w:eastAsia="tr-TR"/>
        </w:rPr>
        <w:t xml:space="preserve"> verilmesine 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85)</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Dosya No: 2014/1440</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color w:val="000000"/>
          <w:sz w:val="24"/>
          <w:szCs w:val="24"/>
          <w:lang w:eastAsia="tr-TR"/>
        </w:rPr>
      </w:pPr>
      <w:r w:rsidRPr="00A60DD0">
        <w:rPr>
          <w:rFonts w:ascii="Times New Roman" w:eastAsia="Times New Roman" w:hAnsi="Times New Roman"/>
          <w:b/>
          <w:sz w:val="24"/>
          <w:szCs w:val="24"/>
          <w:lang w:eastAsia="tr-TR"/>
        </w:rPr>
        <w:t xml:space="preserve">Şikâyet Edilen: </w:t>
      </w:r>
      <w:r w:rsidRPr="00A60DD0">
        <w:rPr>
          <w:rFonts w:ascii="Times New Roman" w:eastAsia="Times New Roman" w:hAnsi="Times New Roman"/>
          <w:b/>
          <w:bCs/>
          <w:color w:val="000000"/>
          <w:sz w:val="24"/>
          <w:szCs w:val="24"/>
          <w:lang w:eastAsia="tr-TR"/>
        </w:rPr>
        <w:t>Bertiz Turizm ve Otelcilik Ltd. Şti.</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Şikâyet Edilen Reklam: </w:t>
      </w:r>
      <w:hyperlink r:id="rId155" w:history="1">
        <w:r w:rsidRPr="00A60DD0">
          <w:rPr>
            <w:rFonts w:ascii="Times New Roman" w:eastAsia="Times New Roman" w:hAnsi="Times New Roman"/>
            <w:color w:val="0000FF"/>
            <w:sz w:val="24"/>
            <w:szCs w:val="24"/>
            <w:u w:val="single"/>
            <w:lang w:eastAsia="tr-TR"/>
          </w:rPr>
          <w:t>www.bertizhotel.com</w:t>
        </w:r>
      </w:hyperlink>
      <w:r w:rsidRPr="00A60DD0">
        <w:rPr>
          <w:rFonts w:ascii="Times New Roman" w:eastAsia="Times New Roman" w:hAnsi="Times New Roman"/>
          <w:bCs/>
          <w:sz w:val="24"/>
          <w:szCs w:val="24"/>
          <w:lang w:eastAsia="tr-TR"/>
        </w:rPr>
        <w:t xml:space="preserve"> </w:t>
      </w:r>
      <w:r w:rsidRPr="00A60DD0">
        <w:rPr>
          <w:rFonts w:ascii="Times New Roman" w:eastAsia="Times New Roman" w:hAnsi="Times New Roman"/>
          <w:sz w:val="24"/>
          <w:szCs w:val="24"/>
          <w:lang w:eastAsia="tr-TR"/>
        </w:rPr>
        <w:t>adresli internet sitesinde yer alan tanıtımlar.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10.10.2014-04.03.2015</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İnternet</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sz w:val="24"/>
          <w:szCs w:val="24"/>
          <w:lang w:eastAsia="tr-TR"/>
        </w:rPr>
        <w:t xml:space="preserve">İnceleme konusu </w:t>
      </w:r>
      <w:r w:rsidRPr="00A60DD0">
        <w:rPr>
          <w:rFonts w:ascii="Times New Roman" w:eastAsia="Times New Roman" w:hAnsi="Times New Roman"/>
          <w:b/>
          <w:bCs/>
          <w:sz w:val="24"/>
          <w:szCs w:val="24"/>
          <w:lang w:eastAsia="tr-TR"/>
        </w:rPr>
        <w:t xml:space="preserve">Bertiz Hotel </w:t>
      </w:r>
      <w:r w:rsidRPr="00A60DD0">
        <w:rPr>
          <w:rFonts w:ascii="Times New Roman" w:eastAsia="Times New Roman" w:hAnsi="Times New Roman"/>
          <w:bCs/>
          <w:sz w:val="24"/>
          <w:szCs w:val="24"/>
          <w:lang w:eastAsia="tr-TR"/>
        </w:rPr>
        <w:t xml:space="preserve">adlı turizm işletmesine ait </w:t>
      </w:r>
      <w:hyperlink r:id="rId156" w:history="1">
        <w:r w:rsidRPr="00A60DD0">
          <w:rPr>
            <w:rFonts w:ascii="Times New Roman" w:eastAsia="Times New Roman" w:hAnsi="Times New Roman"/>
            <w:color w:val="0000FF"/>
            <w:sz w:val="24"/>
            <w:szCs w:val="24"/>
            <w:u w:val="single"/>
            <w:lang w:eastAsia="tr-TR"/>
          </w:rPr>
          <w:t>www.bertizhotel.com</w:t>
        </w:r>
      </w:hyperlink>
      <w:r w:rsidRPr="00A60DD0">
        <w:rPr>
          <w:rFonts w:ascii="Times New Roman" w:eastAsia="Times New Roman" w:hAnsi="Times New Roman"/>
          <w:bCs/>
          <w:sz w:val="24"/>
          <w:szCs w:val="24"/>
          <w:lang w:eastAsia="tr-TR"/>
        </w:rPr>
        <w:t xml:space="preserve"> </w:t>
      </w:r>
      <w:r w:rsidRPr="00A60DD0">
        <w:rPr>
          <w:rFonts w:ascii="Times New Roman" w:eastAsia="Times New Roman" w:hAnsi="Times New Roman"/>
          <w:sz w:val="24"/>
          <w:szCs w:val="24"/>
          <w:lang w:eastAsia="tr-TR"/>
        </w:rPr>
        <w:t>adresli internet sitesinin 10.10.2014 ve 04.03.2015 tarihli görünümlerinde “</w:t>
      </w:r>
      <w:r w:rsidRPr="00A60DD0">
        <w:rPr>
          <w:rFonts w:ascii="Times New Roman" w:eastAsia="Times New Roman" w:hAnsi="Times New Roman"/>
          <w:b/>
          <w:sz w:val="24"/>
          <w:szCs w:val="24"/>
          <w:lang w:eastAsia="tr-TR"/>
        </w:rPr>
        <w:t>butik otel”</w:t>
      </w:r>
      <w:r w:rsidRPr="00A60DD0">
        <w:rPr>
          <w:rFonts w:ascii="Times New Roman" w:eastAsia="Times New Roman" w:hAnsi="Times New Roman"/>
          <w:sz w:val="24"/>
          <w:szCs w:val="24"/>
          <w:lang w:eastAsia="tr-TR"/>
        </w:rPr>
        <w:t xml:space="preserve"> olarak tanıtımının yapıldığı tespit edilmiştir.</w:t>
      </w:r>
    </w:p>
    <w:p w:rsidR="000B260C" w:rsidRPr="00A60DD0" w:rsidRDefault="000B260C" w:rsidP="000B260C">
      <w:pPr>
        <w:shd w:val="clear" w:color="auto" w:fill="FFFFFF"/>
        <w:spacing w:after="0" w:line="240" w:lineRule="auto"/>
        <w:jc w:val="both"/>
        <w:rPr>
          <w:rFonts w:ascii="Times New Roman" w:eastAsia="Times New Roman" w:hAnsi="Times New Roman"/>
          <w:sz w:val="24"/>
          <w:szCs w:val="24"/>
          <w:lang w:eastAsia="tr-TR"/>
        </w:rPr>
      </w:pPr>
    </w:p>
    <w:p w:rsidR="000B260C" w:rsidRPr="00A60DD0" w:rsidRDefault="000B260C" w:rsidP="000B260C">
      <w:pPr>
        <w:tabs>
          <w:tab w:val="left" w:pos="567"/>
        </w:tab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sz w:val="24"/>
          <w:szCs w:val="24"/>
          <w:lang w:eastAsia="tr-TR"/>
        </w:rPr>
        <w:t xml:space="preserve">İnceleme konusu </w:t>
      </w:r>
      <w:r w:rsidRPr="00A60DD0">
        <w:rPr>
          <w:rFonts w:ascii="Times New Roman" w:eastAsia="Times New Roman" w:hAnsi="Times New Roman"/>
          <w:b/>
          <w:bCs/>
          <w:sz w:val="24"/>
          <w:szCs w:val="24"/>
          <w:lang w:eastAsia="tr-TR"/>
        </w:rPr>
        <w:t xml:space="preserve">Bertiz Hotel </w:t>
      </w:r>
      <w:r w:rsidRPr="00A60DD0">
        <w:rPr>
          <w:rFonts w:ascii="Times New Roman" w:eastAsia="Times New Roman" w:hAnsi="Times New Roman"/>
          <w:bCs/>
          <w:sz w:val="24"/>
          <w:szCs w:val="24"/>
          <w:lang w:eastAsia="tr-TR"/>
        </w:rPr>
        <w:t>adlı turizm işletmesinin Kültür</w:t>
      </w:r>
      <w:r w:rsidRPr="00A60DD0">
        <w:rPr>
          <w:rFonts w:ascii="Times New Roman" w:eastAsia="Times New Roman" w:hAnsi="Times New Roman"/>
          <w:sz w:val="24"/>
          <w:szCs w:val="24"/>
          <w:lang w:eastAsia="tr-TR"/>
        </w:rPr>
        <w:t xml:space="preserve"> ve Turizm Bakanlığı tarafından verilmiş turizm belgesi bulunmamasına rağmen,</w:t>
      </w:r>
      <w:r w:rsidRPr="00A60DD0">
        <w:rPr>
          <w:rFonts w:ascii="Times New Roman" w:eastAsia="Times New Roman" w:hAnsi="Times New Roman"/>
          <w:b/>
          <w:bCs/>
          <w:sz w:val="24"/>
          <w:szCs w:val="24"/>
          <w:lang w:eastAsia="tr-TR"/>
        </w:rPr>
        <w:t xml:space="preserve"> </w:t>
      </w:r>
      <w:hyperlink r:id="rId157" w:history="1">
        <w:r w:rsidRPr="00A60DD0">
          <w:rPr>
            <w:rFonts w:ascii="Times New Roman" w:eastAsia="Times New Roman" w:hAnsi="Times New Roman"/>
            <w:bCs/>
            <w:color w:val="0000FF"/>
            <w:sz w:val="24"/>
            <w:szCs w:val="24"/>
            <w:u w:val="single"/>
            <w:lang w:eastAsia="tr-TR"/>
          </w:rPr>
          <w:t>www.bertizhotel.com</w:t>
        </w:r>
      </w:hyperlink>
      <w:r w:rsidRPr="00A60DD0">
        <w:rPr>
          <w:rFonts w:ascii="Times New Roman" w:eastAsia="Times New Roman" w:hAnsi="Times New Roman"/>
          <w:bCs/>
          <w:sz w:val="24"/>
          <w:szCs w:val="24"/>
          <w:lang w:eastAsia="tr-TR"/>
        </w:rPr>
        <w:t xml:space="preserve"> </w:t>
      </w:r>
      <w:r w:rsidRPr="00A60DD0">
        <w:rPr>
          <w:rFonts w:ascii="Times New Roman" w:eastAsia="Times New Roman" w:hAnsi="Times New Roman"/>
          <w:sz w:val="24"/>
          <w:szCs w:val="24"/>
          <w:lang w:eastAsia="tr-TR"/>
        </w:rPr>
        <w:t>adresli internet sitesinin 10.10.2014 ve 04.03.2015 tarihli görünümlerinde “</w:t>
      </w:r>
      <w:r w:rsidRPr="00A60DD0">
        <w:rPr>
          <w:rFonts w:ascii="Times New Roman" w:eastAsia="Times New Roman" w:hAnsi="Times New Roman"/>
          <w:b/>
          <w:sz w:val="24"/>
          <w:szCs w:val="24"/>
          <w:lang w:eastAsia="tr-TR"/>
        </w:rPr>
        <w:t>butik otel”</w:t>
      </w:r>
      <w:r w:rsidRPr="00A60DD0">
        <w:rPr>
          <w:rFonts w:ascii="Times New Roman" w:eastAsia="Times New Roman" w:hAnsi="Times New Roman"/>
          <w:sz w:val="24"/>
          <w:szCs w:val="24"/>
          <w:lang w:eastAsia="tr-TR"/>
        </w:rPr>
        <w:t xml:space="preserve"> olarak tanıtımının yapıldığı, böylelikle tüketicilerin yanıltıldığı, bu durumun;</w:t>
      </w:r>
    </w:p>
    <w:p w:rsidR="000B260C" w:rsidRPr="00A60DD0" w:rsidRDefault="000B260C" w:rsidP="000B260C">
      <w:pPr>
        <w:tabs>
          <w:tab w:val="left" w:pos="567"/>
        </w:tabs>
        <w:spacing w:after="0" w:line="240" w:lineRule="auto"/>
        <w:jc w:val="both"/>
        <w:rPr>
          <w:rFonts w:ascii="Times New Roman" w:eastAsia="Times New Roman" w:hAnsi="Times New Roman"/>
          <w:sz w:val="24"/>
          <w:szCs w:val="24"/>
          <w:lang w:eastAsia="tr-TR"/>
        </w:rPr>
      </w:pPr>
    </w:p>
    <w:p w:rsidR="000B260C" w:rsidRPr="00A60DD0" w:rsidRDefault="000B260C" w:rsidP="000B260C">
      <w:pPr>
        <w:tabs>
          <w:tab w:val="left" w:pos="567"/>
        </w:tab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Turizm Tesislerinin Belgelendirilmesine ve Niteliklerine İlişkin Yönetmeliğin “Tanıtım, Bilgilendirme ve Fiyat Tarifeleri” başlıklı 16 ncı maddesine,</w:t>
      </w:r>
    </w:p>
    <w:p w:rsidR="000B260C" w:rsidRPr="00A60DD0" w:rsidRDefault="000B260C" w:rsidP="000B260C">
      <w:pPr>
        <w:tabs>
          <w:tab w:val="left" w:pos="567"/>
        </w:tabs>
        <w:spacing w:after="0" w:line="240" w:lineRule="auto"/>
        <w:jc w:val="both"/>
        <w:rPr>
          <w:rFonts w:ascii="Times New Roman" w:eastAsia="Times New Roman" w:hAnsi="Times New Roman"/>
          <w:spacing w:val="-1"/>
          <w:sz w:val="24"/>
          <w:szCs w:val="24"/>
          <w:lang w:eastAsia="tr-TR"/>
        </w:rPr>
      </w:pPr>
      <w:r w:rsidRPr="00A60DD0">
        <w:rPr>
          <w:rFonts w:ascii="Times New Roman" w:eastAsia="Times New Roman" w:hAnsi="Times New Roman"/>
          <w:sz w:val="24"/>
          <w:szCs w:val="24"/>
          <w:lang w:eastAsia="tr-TR"/>
        </w:rPr>
        <w:tab/>
      </w: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İnceleme konusu reklamların yayınlandığı tarihte yürürlükte bulunan mülga Ticari Reklam ve İlanlara İlişkin İlkeler ve Uygulama Esaslarına Dair Yönetmeliğin 5/a, 5/b, 7/a maddelerine,</w:t>
      </w:r>
    </w:p>
    <w:p w:rsidR="000B260C" w:rsidRPr="00A60DD0" w:rsidRDefault="000B260C" w:rsidP="000B260C">
      <w:pPr>
        <w:spacing w:after="0" w:line="240" w:lineRule="auto"/>
        <w:rPr>
          <w:rFonts w:ascii="Times New Roman" w:eastAsia="Times New Roman" w:hAnsi="Times New Roman"/>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Ticari Reklam ve Haksız Ticari Uygulamalar Yönetmeliğinin 7. maddesine,</w:t>
      </w:r>
    </w:p>
    <w:p w:rsidR="000B260C" w:rsidRPr="00A60DD0" w:rsidRDefault="000B260C" w:rsidP="000B260C">
      <w:pPr>
        <w:spacing w:after="0" w:line="240" w:lineRule="auto"/>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bCs/>
          <w:sz w:val="24"/>
          <w:szCs w:val="24"/>
          <w:lang w:eastAsia="tr-TR"/>
        </w:rPr>
        <w:t xml:space="preserve">- </w:t>
      </w:r>
      <w:r w:rsidRPr="00A60DD0">
        <w:rPr>
          <w:rFonts w:ascii="Times New Roman" w:eastAsia="Times New Roman" w:hAnsi="Times New Roman"/>
          <w:bCs/>
          <w:sz w:val="24"/>
          <w:szCs w:val="24"/>
          <w:lang w:eastAsia="tr-TR"/>
        </w:rPr>
        <w:t xml:space="preserve">6502 sayılı Tüketicinin Korunması Hakkında Kanun'un </w:t>
      </w:r>
      <w:r w:rsidRPr="00A60DD0">
        <w:rPr>
          <w:rFonts w:ascii="Times New Roman" w:eastAsia="Times New Roman" w:hAnsi="Times New Roman"/>
          <w:sz w:val="24"/>
          <w:szCs w:val="24"/>
          <w:lang w:eastAsia="tr-TR"/>
        </w:rPr>
        <w:t xml:space="preserve">61. maddesi hükümlerine aykırı olduğuna </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Buna göre, </w:t>
      </w:r>
      <w:r>
        <w:rPr>
          <w:rFonts w:ascii="Times New Roman" w:eastAsia="Times New Roman" w:hAnsi="Times New Roman"/>
          <w:sz w:val="24"/>
          <w:szCs w:val="24"/>
          <w:lang w:eastAsia="tr-TR"/>
        </w:rPr>
        <w:t xml:space="preserve">reklam veren </w:t>
      </w:r>
      <w:r w:rsidRPr="00A60DD0">
        <w:rPr>
          <w:rFonts w:ascii="Times New Roman" w:eastAsia="Times New Roman" w:hAnsi="Times New Roman"/>
          <w:b/>
          <w:bCs/>
          <w:color w:val="000000"/>
          <w:sz w:val="24"/>
          <w:szCs w:val="24"/>
          <w:lang w:eastAsia="tr-TR"/>
        </w:rPr>
        <w:t>Bertiz Turizm ve Otelcilik Ltd. Şti.</w:t>
      </w:r>
      <w:r w:rsidRPr="00A60DD0">
        <w:rPr>
          <w:rFonts w:ascii="Times New Roman" w:eastAsia="Times New Roman" w:hAnsi="Times New Roman"/>
          <w:b/>
          <w:color w:val="000000"/>
          <w:sz w:val="24"/>
          <w:szCs w:val="24"/>
          <w:lang w:eastAsia="tr-TR"/>
        </w:rPr>
        <w:t xml:space="preserve"> </w:t>
      </w:r>
      <w:r w:rsidRPr="00A60DD0">
        <w:rPr>
          <w:rFonts w:ascii="Times New Roman" w:eastAsia="Times New Roman" w:hAnsi="Times New Roman"/>
          <w:sz w:val="24"/>
          <w:szCs w:val="24"/>
          <w:lang w:eastAsia="tr-TR"/>
        </w:rPr>
        <w:t xml:space="preserve">hakkında, </w:t>
      </w:r>
      <w:r w:rsidRPr="00A60DD0">
        <w:rPr>
          <w:rFonts w:ascii="Times New Roman" w:eastAsia="Times New Roman" w:hAnsi="Times New Roman"/>
          <w:color w:val="000000"/>
          <w:sz w:val="24"/>
          <w:szCs w:val="24"/>
          <w:lang w:eastAsia="tr-TR"/>
        </w:rPr>
        <w:t xml:space="preserve">6502 sayılı Kanun’un 63 üncü ve 77/12 inci maddeleri </w:t>
      </w:r>
      <w:r>
        <w:rPr>
          <w:rFonts w:ascii="Times New Roman" w:eastAsia="Times New Roman" w:hAnsi="Times New Roman"/>
          <w:color w:val="000000"/>
          <w:sz w:val="24"/>
          <w:szCs w:val="24"/>
          <w:lang w:eastAsia="tr-TR"/>
        </w:rPr>
        <w:t>uyarınca</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b/>
          <w:bCs/>
          <w:color w:val="000000"/>
          <w:sz w:val="24"/>
          <w:szCs w:val="24"/>
          <w:lang w:eastAsia="tr-TR"/>
        </w:rPr>
        <w:t>anılan reklamları durdurma cezası</w:t>
      </w:r>
      <w:r w:rsidRPr="00A60DD0">
        <w:rPr>
          <w:rFonts w:ascii="Times New Roman" w:eastAsia="Times New Roman" w:hAnsi="Times New Roman"/>
          <w:bCs/>
          <w:color w:val="000000"/>
          <w:sz w:val="24"/>
          <w:szCs w:val="24"/>
          <w:lang w:eastAsia="tr-TR"/>
        </w:rPr>
        <w:t xml:space="preserve"> </w:t>
      </w:r>
      <w:r w:rsidRPr="00A60DD0">
        <w:rPr>
          <w:rFonts w:ascii="Times New Roman" w:eastAsia="Times New Roman" w:hAnsi="Times New Roman"/>
          <w:sz w:val="24"/>
          <w:szCs w:val="24"/>
          <w:lang w:eastAsia="tr-TR"/>
        </w:rPr>
        <w:t>verilmesine</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karar verilmiştir.</w:t>
      </w: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86)</w:t>
      </w:r>
    </w:p>
    <w:p w:rsidR="000B260C" w:rsidRPr="00A60DD0" w:rsidRDefault="000B260C" w:rsidP="000B260C">
      <w:pPr>
        <w:widowControl w:val="0"/>
        <w:suppressAutoHyphens/>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Dosya No: 2014/1583</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color w:val="000000"/>
          <w:sz w:val="24"/>
          <w:szCs w:val="24"/>
          <w:lang w:eastAsia="tr-TR"/>
        </w:rPr>
      </w:pPr>
      <w:proofErr w:type="gramStart"/>
      <w:r w:rsidRPr="00A60DD0">
        <w:rPr>
          <w:rFonts w:ascii="Times New Roman" w:eastAsia="Times New Roman" w:hAnsi="Times New Roman"/>
          <w:b/>
          <w:sz w:val="24"/>
          <w:szCs w:val="24"/>
          <w:lang w:eastAsia="tr-TR"/>
        </w:rPr>
        <w:t xml:space="preserve">Şikâyet Edilen: </w:t>
      </w:r>
      <w:r w:rsidRPr="00A60DD0">
        <w:rPr>
          <w:rFonts w:ascii="Times New Roman" w:eastAsia="Times New Roman" w:hAnsi="Times New Roman"/>
          <w:b/>
          <w:bCs/>
          <w:color w:val="000000"/>
          <w:sz w:val="24"/>
          <w:szCs w:val="24"/>
          <w:lang w:eastAsia="tr-TR"/>
        </w:rPr>
        <w:t xml:space="preserve">Şanlı Oto. </w:t>
      </w:r>
      <w:proofErr w:type="gramEnd"/>
      <w:r w:rsidRPr="00A60DD0">
        <w:rPr>
          <w:rFonts w:ascii="Times New Roman" w:eastAsia="Times New Roman" w:hAnsi="Times New Roman"/>
          <w:b/>
          <w:bCs/>
          <w:color w:val="000000"/>
          <w:sz w:val="24"/>
          <w:szCs w:val="24"/>
          <w:lang w:eastAsia="tr-TR"/>
        </w:rPr>
        <w:t xml:space="preserve">San. İnş. Tur. </w:t>
      </w:r>
      <w:proofErr w:type="gramStart"/>
      <w:r w:rsidRPr="00A60DD0">
        <w:rPr>
          <w:rFonts w:ascii="Times New Roman" w:eastAsia="Times New Roman" w:hAnsi="Times New Roman"/>
          <w:b/>
          <w:bCs/>
          <w:color w:val="000000"/>
          <w:sz w:val="24"/>
          <w:szCs w:val="24"/>
          <w:lang w:eastAsia="tr-TR"/>
        </w:rPr>
        <w:t>ve</w:t>
      </w:r>
      <w:proofErr w:type="gramEnd"/>
      <w:r w:rsidRPr="00A60DD0">
        <w:rPr>
          <w:rFonts w:ascii="Times New Roman" w:eastAsia="Times New Roman" w:hAnsi="Times New Roman"/>
          <w:b/>
          <w:bCs/>
          <w:color w:val="000000"/>
          <w:sz w:val="24"/>
          <w:szCs w:val="24"/>
          <w:lang w:eastAsia="tr-TR"/>
        </w:rPr>
        <w:t xml:space="preserve"> Tic. Ltd. Şti.</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Şikâyet Edilen Reklam </w:t>
      </w:r>
      <w:r w:rsidRPr="00A60DD0">
        <w:rPr>
          <w:rFonts w:ascii="Times New Roman" w:eastAsia="Times New Roman" w:hAnsi="Times New Roman"/>
          <w:b/>
          <w:i/>
          <w:sz w:val="24"/>
          <w:szCs w:val="24"/>
          <w:lang w:eastAsia="tr-TR"/>
        </w:rPr>
        <w:t>“</w:t>
      </w:r>
      <w:r w:rsidRPr="00A60DD0">
        <w:rPr>
          <w:rFonts w:ascii="Times New Roman" w:eastAsia="Times New Roman" w:hAnsi="Times New Roman"/>
          <w:b/>
          <w:bCs/>
          <w:i/>
          <w:sz w:val="24"/>
          <w:szCs w:val="24"/>
          <w:lang w:eastAsia="tr-TR"/>
        </w:rPr>
        <w:t xml:space="preserve">Bahir Resort &amp; SPA – Nilbahir Hotel” </w:t>
      </w:r>
      <w:r w:rsidRPr="00A60DD0">
        <w:rPr>
          <w:rFonts w:ascii="Times New Roman" w:eastAsia="Times New Roman" w:hAnsi="Times New Roman"/>
          <w:bCs/>
          <w:sz w:val="24"/>
          <w:szCs w:val="24"/>
          <w:lang w:eastAsia="tr-TR"/>
        </w:rPr>
        <w:t>isimli</w:t>
      </w:r>
      <w:r w:rsidRPr="00A60DD0">
        <w:rPr>
          <w:rFonts w:ascii="Times New Roman" w:eastAsia="Times New Roman" w:hAnsi="Times New Roman"/>
          <w:sz w:val="24"/>
          <w:szCs w:val="24"/>
          <w:lang w:eastAsia="tr-TR"/>
        </w:rPr>
        <w:t xml:space="preserve"> turizm işletmesine ilişkin olarak, </w:t>
      </w:r>
      <w:hyperlink r:id="rId158" w:history="1">
        <w:r w:rsidRPr="00A60DD0">
          <w:rPr>
            <w:rFonts w:ascii="Times New Roman" w:eastAsia="Times New Roman" w:hAnsi="Times New Roman"/>
            <w:color w:val="0000FF"/>
            <w:sz w:val="24"/>
            <w:szCs w:val="24"/>
            <w:u w:val="single"/>
            <w:lang w:eastAsia="tr-TR"/>
          </w:rPr>
          <w:t>www.hotelnilbahir.com</w:t>
        </w:r>
      </w:hyperlink>
      <w:r w:rsidRPr="00A60DD0">
        <w:rPr>
          <w:rFonts w:ascii="Times New Roman" w:eastAsia="Times New Roman" w:hAnsi="Times New Roman"/>
          <w:sz w:val="24"/>
          <w:szCs w:val="24"/>
          <w:lang w:eastAsia="tr-TR"/>
        </w:rPr>
        <w:t xml:space="preserve"> adresli internet sitesinde ve tanıtım broşüründe yer alan reklam ve tanıtımlar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10.09.2014</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İnternet, Broşür.</w:t>
      </w:r>
      <w:proofErr w:type="gramEnd"/>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b/>
          <w:i/>
          <w:sz w:val="24"/>
          <w:szCs w:val="24"/>
          <w:lang w:eastAsia="tr-TR"/>
        </w:rPr>
        <w:t>“</w:t>
      </w:r>
      <w:r w:rsidRPr="00A60DD0">
        <w:rPr>
          <w:rFonts w:ascii="Times New Roman" w:eastAsia="Times New Roman" w:hAnsi="Times New Roman"/>
          <w:b/>
          <w:bCs/>
          <w:i/>
          <w:sz w:val="24"/>
          <w:szCs w:val="24"/>
          <w:lang w:eastAsia="tr-TR"/>
        </w:rPr>
        <w:t xml:space="preserve">Bahir Resort &amp; SPA – Nilbahir Hotel” </w:t>
      </w:r>
      <w:r w:rsidRPr="00A60DD0">
        <w:rPr>
          <w:rFonts w:ascii="Times New Roman" w:eastAsia="Times New Roman" w:hAnsi="Times New Roman"/>
          <w:bCs/>
          <w:sz w:val="24"/>
          <w:szCs w:val="24"/>
          <w:lang w:eastAsia="tr-TR"/>
        </w:rPr>
        <w:t>isimli</w:t>
      </w:r>
      <w:r w:rsidRPr="00A60DD0">
        <w:rPr>
          <w:rFonts w:ascii="Times New Roman" w:eastAsia="Times New Roman" w:hAnsi="Times New Roman"/>
          <w:sz w:val="24"/>
          <w:szCs w:val="24"/>
          <w:lang w:eastAsia="tr-TR"/>
        </w:rPr>
        <w:t xml:space="preserve"> turizm işletmesine ilişkin olarak, </w:t>
      </w:r>
      <w:hyperlink r:id="rId159" w:history="1">
        <w:r w:rsidRPr="00A60DD0">
          <w:rPr>
            <w:rFonts w:ascii="Times New Roman" w:eastAsia="Times New Roman" w:hAnsi="Times New Roman"/>
            <w:color w:val="0000FF"/>
            <w:sz w:val="24"/>
            <w:szCs w:val="24"/>
            <w:u w:val="single"/>
            <w:lang w:eastAsia="tr-TR"/>
          </w:rPr>
          <w:t>www.hotelnilbahir.com</w:t>
        </w:r>
      </w:hyperlink>
      <w:r w:rsidRPr="00A60DD0">
        <w:rPr>
          <w:rFonts w:ascii="Times New Roman" w:eastAsia="Times New Roman" w:hAnsi="Times New Roman"/>
          <w:sz w:val="24"/>
          <w:szCs w:val="24"/>
          <w:lang w:eastAsia="tr-TR"/>
        </w:rPr>
        <w:t xml:space="preserve"> adresli internet sitesinde ve tanıtım broşüründe </w:t>
      </w:r>
      <w:r w:rsidRPr="00A60DD0">
        <w:rPr>
          <w:rFonts w:ascii="Times New Roman" w:eastAsia="Times New Roman" w:hAnsi="Times New Roman"/>
          <w:b/>
          <w:i/>
          <w:sz w:val="24"/>
          <w:szCs w:val="24"/>
          <w:lang w:eastAsia="tr-TR"/>
        </w:rPr>
        <w:t>“5 Yıldızlı Otel”</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olarak reklamının yapıldığı, ayrıca tesis denize sıfır olmamasına rağmen tanıtım broşüründe denize sıfır olduğu algısı yaratacak şekilde tanıtım yapıldığı tespit edilmiştir.</w:t>
      </w:r>
    </w:p>
    <w:p w:rsidR="000B260C" w:rsidRPr="00A60DD0" w:rsidRDefault="000B260C" w:rsidP="000B260C">
      <w:pPr>
        <w:shd w:val="clear" w:color="auto" w:fill="FFFFFF"/>
        <w:spacing w:after="0" w:line="240" w:lineRule="auto"/>
        <w:jc w:val="both"/>
        <w:rPr>
          <w:rFonts w:ascii="Times New Roman" w:eastAsia="Times New Roman" w:hAnsi="Times New Roman"/>
          <w:sz w:val="24"/>
          <w:szCs w:val="24"/>
          <w:lang w:eastAsia="tr-TR"/>
        </w:rPr>
      </w:pPr>
    </w:p>
    <w:p w:rsidR="000B260C" w:rsidRPr="00A60DD0" w:rsidRDefault="000B260C" w:rsidP="000B260C">
      <w:pPr>
        <w:tabs>
          <w:tab w:val="left" w:pos="567"/>
        </w:tabs>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sz w:val="24"/>
          <w:szCs w:val="24"/>
          <w:lang w:eastAsia="tr-TR"/>
        </w:rPr>
        <w:t xml:space="preserve">İnceleme konusu </w:t>
      </w:r>
      <w:r w:rsidRPr="00A60DD0">
        <w:rPr>
          <w:rFonts w:ascii="Times New Roman" w:eastAsia="Times New Roman" w:hAnsi="Times New Roman"/>
          <w:b/>
          <w:i/>
          <w:sz w:val="24"/>
          <w:szCs w:val="24"/>
          <w:lang w:eastAsia="tr-TR"/>
        </w:rPr>
        <w:t>“</w:t>
      </w:r>
      <w:r w:rsidRPr="00A60DD0">
        <w:rPr>
          <w:rFonts w:ascii="Times New Roman" w:eastAsia="Times New Roman" w:hAnsi="Times New Roman"/>
          <w:b/>
          <w:bCs/>
          <w:i/>
          <w:sz w:val="24"/>
          <w:szCs w:val="24"/>
          <w:lang w:eastAsia="tr-TR"/>
        </w:rPr>
        <w:t xml:space="preserve">Bahir Resort &amp; SPA – Nilbahir Hotel” </w:t>
      </w:r>
      <w:r w:rsidRPr="00A60DD0">
        <w:rPr>
          <w:rFonts w:ascii="Times New Roman" w:eastAsia="Times New Roman" w:hAnsi="Times New Roman"/>
          <w:bCs/>
          <w:sz w:val="24"/>
          <w:szCs w:val="24"/>
          <w:lang w:eastAsia="tr-TR"/>
        </w:rPr>
        <w:t>isimli</w:t>
      </w:r>
      <w:r w:rsidRPr="00A60DD0">
        <w:rPr>
          <w:rFonts w:ascii="Times New Roman" w:eastAsia="Times New Roman" w:hAnsi="Times New Roman"/>
          <w:sz w:val="24"/>
          <w:szCs w:val="24"/>
          <w:lang w:eastAsia="tr-TR"/>
        </w:rPr>
        <w:t xml:space="preserve"> turizm</w:t>
      </w:r>
      <w:r w:rsidRPr="00A60DD0">
        <w:rPr>
          <w:rFonts w:ascii="Times New Roman" w:eastAsia="Times New Roman" w:hAnsi="Times New Roman"/>
          <w:b/>
          <w:i/>
          <w:sz w:val="24"/>
          <w:szCs w:val="24"/>
          <w:lang w:eastAsia="tr-TR"/>
        </w:rPr>
        <w:t xml:space="preserve"> </w:t>
      </w:r>
      <w:r w:rsidRPr="00A60DD0">
        <w:rPr>
          <w:rFonts w:ascii="Times New Roman" w:eastAsia="Times New Roman" w:hAnsi="Times New Roman"/>
          <w:sz w:val="24"/>
          <w:szCs w:val="24"/>
          <w:lang w:eastAsia="tr-TR"/>
        </w:rPr>
        <w:t xml:space="preserve">işletmesinin, Kültür ve Turizm Bakanlığı tarafından “4 Yıldızlı Otel” olarak belgelendirilmiş olmasına rağmen, anılan internet sitesinin 10.09.2014 tarihli görünümünde </w:t>
      </w:r>
      <w:r w:rsidRPr="00A60DD0">
        <w:rPr>
          <w:rFonts w:ascii="Times New Roman" w:eastAsia="Times New Roman" w:hAnsi="Times New Roman"/>
          <w:b/>
          <w:i/>
          <w:sz w:val="24"/>
          <w:szCs w:val="24"/>
          <w:lang w:eastAsia="tr-TR"/>
        </w:rPr>
        <w:t>“5 Yıldızlı Otel”</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olarak reklamının yapıldığı, ayrıca tesis denize sıfır olmamasına rağmen tanıtım broşüründe denize sıfır olduğu algısı yaratacak şekilde tanıtım yapıldığı, bu durumun;</w:t>
      </w:r>
      <w:proofErr w:type="gramEnd"/>
    </w:p>
    <w:p w:rsidR="000B260C" w:rsidRPr="00A60DD0" w:rsidRDefault="000B260C" w:rsidP="000B260C">
      <w:pPr>
        <w:tabs>
          <w:tab w:val="left" w:pos="567"/>
        </w:tabs>
        <w:spacing w:after="0" w:line="240" w:lineRule="auto"/>
        <w:jc w:val="both"/>
        <w:rPr>
          <w:rFonts w:ascii="Times New Roman" w:eastAsia="Times New Roman" w:hAnsi="Times New Roman"/>
          <w:sz w:val="24"/>
          <w:szCs w:val="24"/>
          <w:lang w:eastAsia="tr-TR"/>
        </w:rPr>
      </w:pPr>
    </w:p>
    <w:p w:rsidR="000B260C" w:rsidRPr="00A60DD0" w:rsidRDefault="000B260C" w:rsidP="000B260C">
      <w:pPr>
        <w:tabs>
          <w:tab w:val="left" w:pos="567"/>
        </w:tab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Turizm Tesislerinin Belgelendirilmesine ve Niteliklerine İlişkin Yönetmeliğin “Tanıtım, Bilgilendirme ve Fiyat Tarifeleri” başlıklı 16 ncı maddesine,</w:t>
      </w:r>
    </w:p>
    <w:p w:rsidR="000B260C" w:rsidRPr="00A60DD0" w:rsidRDefault="000B260C" w:rsidP="000B260C">
      <w:pPr>
        <w:tabs>
          <w:tab w:val="left" w:pos="567"/>
        </w:tabs>
        <w:spacing w:after="0" w:line="240" w:lineRule="auto"/>
        <w:jc w:val="both"/>
        <w:rPr>
          <w:rFonts w:ascii="Times New Roman" w:eastAsia="Times New Roman" w:hAnsi="Times New Roman"/>
          <w:spacing w:val="-1"/>
          <w:sz w:val="24"/>
          <w:szCs w:val="24"/>
          <w:lang w:eastAsia="tr-TR"/>
        </w:rPr>
      </w:pPr>
      <w:r w:rsidRPr="00A60DD0">
        <w:rPr>
          <w:rFonts w:ascii="Times New Roman" w:eastAsia="Times New Roman" w:hAnsi="Times New Roman"/>
          <w:sz w:val="24"/>
          <w:szCs w:val="24"/>
          <w:lang w:eastAsia="tr-TR"/>
        </w:rPr>
        <w:tab/>
      </w: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İnceleme konusu reklamların yayınlandığı tarihte yürürlükte bulunan mülga Ticari Reklam ve İlanlara İlişkin İlkeler ve Uygulama Esaslarına Dair Yönetmeliğin 5/a, 5/b, 7/a maddelerine,</w:t>
      </w:r>
    </w:p>
    <w:p w:rsidR="00E33EFA" w:rsidRDefault="00E33EFA" w:rsidP="000B260C">
      <w:pPr>
        <w:spacing w:after="0" w:line="240" w:lineRule="auto"/>
        <w:jc w:val="both"/>
        <w:rPr>
          <w:rFonts w:ascii="Times New Roman" w:eastAsia="Times New Roman" w:hAnsi="Times New Roman"/>
          <w:b/>
          <w:bCs/>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bCs/>
          <w:sz w:val="24"/>
          <w:szCs w:val="24"/>
          <w:lang w:eastAsia="tr-TR"/>
        </w:rPr>
        <w:t xml:space="preserve">- </w:t>
      </w:r>
      <w:r w:rsidRPr="00A60DD0">
        <w:rPr>
          <w:rFonts w:ascii="Times New Roman" w:eastAsia="Times New Roman" w:hAnsi="Times New Roman"/>
          <w:bCs/>
          <w:sz w:val="24"/>
          <w:szCs w:val="24"/>
          <w:lang w:eastAsia="tr-TR"/>
        </w:rPr>
        <w:t xml:space="preserve">6502 sayılı Tüketicinin Korunması Hakkında Kanun'un </w:t>
      </w:r>
      <w:r w:rsidRPr="00A60DD0">
        <w:rPr>
          <w:rFonts w:ascii="Times New Roman" w:eastAsia="Times New Roman" w:hAnsi="Times New Roman"/>
          <w:sz w:val="24"/>
          <w:szCs w:val="24"/>
          <w:lang w:eastAsia="tr-TR"/>
        </w:rPr>
        <w:t xml:space="preserve">61. maddesi </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sz w:val="24"/>
          <w:szCs w:val="24"/>
          <w:lang w:eastAsia="tr-TR"/>
        </w:rPr>
        <w:t>hükümlerine</w:t>
      </w:r>
      <w:proofErr w:type="gramEnd"/>
      <w:r w:rsidRPr="00A60DD0">
        <w:rPr>
          <w:rFonts w:ascii="Times New Roman" w:eastAsia="Times New Roman" w:hAnsi="Times New Roman"/>
          <w:sz w:val="24"/>
          <w:szCs w:val="24"/>
          <w:lang w:eastAsia="tr-TR"/>
        </w:rPr>
        <w:t xml:space="preserve"> aykırı olduğuna </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Times New Roman" w:hAnsi="Times New Roman"/>
          <w:sz w:val="24"/>
          <w:szCs w:val="24"/>
          <w:lang w:eastAsia="tr-TR"/>
        </w:rPr>
        <w:t xml:space="preserve">Buna göre, </w:t>
      </w:r>
      <w:r>
        <w:rPr>
          <w:rFonts w:ascii="Times New Roman" w:eastAsia="Times New Roman" w:hAnsi="Times New Roman"/>
          <w:sz w:val="24"/>
          <w:szCs w:val="24"/>
          <w:lang w:eastAsia="tr-TR"/>
        </w:rPr>
        <w:t xml:space="preserve">reklam veren </w:t>
      </w:r>
      <w:r w:rsidRPr="00A60DD0">
        <w:rPr>
          <w:rFonts w:ascii="Times New Roman" w:eastAsia="Times New Roman" w:hAnsi="Times New Roman"/>
          <w:b/>
          <w:bCs/>
          <w:color w:val="000000"/>
          <w:sz w:val="24"/>
          <w:szCs w:val="24"/>
          <w:lang w:eastAsia="tr-TR"/>
        </w:rPr>
        <w:t xml:space="preserve">Şanlı Oto. San. İnş. Tur. </w:t>
      </w:r>
      <w:proofErr w:type="gramStart"/>
      <w:r w:rsidRPr="00A60DD0">
        <w:rPr>
          <w:rFonts w:ascii="Times New Roman" w:eastAsia="Times New Roman" w:hAnsi="Times New Roman"/>
          <w:b/>
          <w:bCs/>
          <w:color w:val="000000"/>
          <w:sz w:val="24"/>
          <w:szCs w:val="24"/>
          <w:lang w:eastAsia="tr-TR"/>
        </w:rPr>
        <w:t>ve</w:t>
      </w:r>
      <w:proofErr w:type="gramEnd"/>
      <w:r w:rsidRPr="00A60DD0">
        <w:rPr>
          <w:rFonts w:ascii="Times New Roman" w:eastAsia="Times New Roman" w:hAnsi="Times New Roman"/>
          <w:b/>
          <w:bCs/>
          <w:color w:val="000000"/>
          <w:sz w:val="24"/>
          <w:szCs w:val="24"/>
          <w:lang w:eastAsia="tr-TR"/>
        </w:rPr>
        <w:t xml:space="preserve"> Tic. Ltd. Şti.</w:t>
      </w:r>
      <w:r w:rsidRPr="00A60DD0">
        <w:rPr>
          <w:rFonts w:ascii="Times New Roman" w:eastAsia="Times New Roman" w:hAnsi="Times New Roman"/>
          <w:b/>
          <w:color w:val="000000"/>
          <w:sz w:val="24"/>
          <w:szCs w:val="24"/>
          <w:lang w:eastAsia="tr-TR"/>
        </w:rPr>
        <w:t xml:space="preserve"> </w:t>
      </w:r>
      <w:r w:rsidRPr="00A60DD0">
        <w:rPr>
          <w:rFonts w:ascii="Times New Roman" w:eastAsia="Times New Roman" w:hAnsi="Times New Roman"/>
          <w:sz w:val="24"/>
          <w:szCs w:val="24"/>
          <w:lang w:eastAsia="tr-TR"/>
        </w:rPr>
        <w:t xml:space="preserve">hakkında, </w:t>
      </w:r>
      <w:r w:rsidRPr="00A60DD0">
        <w:rPr>
          <w:rFonts w:ascii="Times New Roman" w:eastAsia="Times New Roman" w:hAnsi="Times New Roman"/>
          <w:color w:val="000000"/>
          <w:sz w:val="24"/>
          <w:szCs w:val="24"/>
          <w:lang w:eastAsia="tr-TR"/>
        </w:rPr>
        <w:t xml:space="preserve">6502 sayılı Kanun’un 63 üncü ve 77/12 inci maddeleri </w:t>
      </w:r>
      <w:r>
        <w:rPr>
          <w:rFonts w:ascii="Times New Roman" w:eastAsia="Times New Roman" w:hAnsi="Times New Roman"/>
          <w:color w:val="000000"/>
          <w:sz w:val="24"/>
          <w:szCs w:val="24"/>
          <w:lang w:eastAsia="tr-TR"/>
        </w:rPr>
        <w:t>uyarınca</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b/>
          <w:bCs/>
          <w:color w:val="000000"/>
          <w:sz w:val="24"/>
          <w:szCs w:val="24"/>
          <w:lang w:eastAsia="tr-TR"/>
        </w:rPr>
        <w:t>anılan reklamları durdurma cezası</w:t>
      </w:r>
      <w:r w:rsidRPr="00A60DD0">
        <w:rPr>
          <w:rFonts w:ascii="Times New Roman" w:eastAsia="Times New Roman" w:hAnsi="Times New Roman"/>
          <w:bCs/>
          <w:color w:val="000000"/>
          <w:sz w:val="24"/>
          <w:szCs w:val="24"/>
          <w:lang w:eastAsia="tr-TR"/>
        </w:rPr>
        <w:t xml:space="preserve"> </w:t>
      </w:r>
      <w:r w:rsidRPr="00A60DD0">
        <w:rPr>
          <w:rFonts w:ascii="Times New Roman" w:eastAsia="Times New Roman" w:hAnsi="Times New Roman"/>
          <w:sz w:val="24"/>
          <w:szCs w:val="24"/>
          <w:lang w:eastAsia="tr-TR"/>
        </w:rPr>
        <w:t>verilmesine</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r w:rsidRPr="00A60DD0">
        <w:rPr>
          <w:rFonts w:ascii="Times New Roman" w:eastAsia="Andale Sans UI" w:hAnsi="Times New Roman"/>
          <w:b/>
          <w:kern w:val="2"/>
          <w:sz w:val="24"/>
          <w:szCs w:val="24"/>
          <w:lang w:eastAsia="tr-TR"/>
        </w:rPr>
        <w:t>87)</w:t>
      </w: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Dosya No: 2014/1533</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tabs>
          <w:tab w:val="left" w:pos="0"/>
        </w:tabs>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w:t>
      </w:r>
      <w:r w:rsidRPr="00A60DD0">
        <w:rPr>
          <w:rFonts w:ascii="Times New Roman" w:eastAsia="Andale Sans UI" w:hAnsi="Times New Roman"/>
          <w:kern w:val="1"/>
          <w:sz w:val="24"/>
          <w:szCs w:val="24"/>
          <w:lang w:eastAsia="tr-TR"/>
        </w:rPr>
        <w:t xml:space="preserve"> </w:t>
      </w:r>
      <w:r w:rsidRPr="00A60DD0">
        <w:rPr>
          <w:rFonts w:ascii="Times New Roman" w:eastAsia="Andale Sans UI" w:hAnsi="Times New Roman"/>
          <w:b/>
          <w:kern w:val="1"/>
          <w:sz w:val="24"/>
          <w:szCs w:val="24"/>
          <w:lang w:eastAsia="tr-TR"/>
        </w:rPr>
        <w:t>Marinem Karaca Hotel (AK-GÜL Bodrum De Luxe Otel)</w:t>
      </w:r>
    </w:p>
    <w:p w:rsidR="000B260C" w:rsidRPr="00A60DD0" w:rsidRDefault="000B260C" w:rsidP="000B260C">
      <w:pPr>
        <w:tabs>
          <w:tab w:val="left" w:pos="0"/>
        </w:tabs>
        <w:spacing w:after="0" w:line="240" w:lineRule="auto"/>
        <w:jc w:val="both"/>
        <w:rPr>
          <w:rFonts w:ascii="Times New Roman" w:eastAsia="Times New Roman" w:hAnsi="Times New Roman"/>
          <w:b/>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color w:val="000000"/>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hyperlink r:id="rId160" w:history="1">
        <w:r w:rsidRPr="00A60DD0">
          <w:rPr>
            <w:rFonts w:ascii="Times New Roman" w:eastAsia="Times New Roman" w:hAnsi="Times New Roman"/>
            <w:color w:val="0000FF" w:themeColor="hyperlink"/>
            <w:sz w:val="24"/>
            <w:szCs w:val="24"/>
            <w:u w:val="single"/>
            <w:lang w:eastAsia="tr-TR"/>
          </w:rPr>
          <w:t>www.akgruphotel.com</w:t>
        </w:r>
      </w:hyperlink>
      <w:r w:rsidRPr="00A60DD0">
        <w:rPr>
          <w:rFonts w:ascii="Times New Roman" w:eastAsia="Times New Roman" w:hAnsi="Times New Roman"/>
          <w:sz w:val="24"/>
          <w:szCs w:val="24"/>
          <w:lang w:eastAsia="tr-TR"/>
        </w:rPr>
        <w:t xml:space="preserve"> ve </w:t>
      </w:r>
      <w:hyperlink r:id="rId161" w:history="1">
        <w:r w:rsidRPr="00A60DD0">
          <w:rPr>
            <w:rFonts w:ascii="Times New Roman" w:eastAsia="Times New Roman" w:hAnsi="Times New Roman"/>
            <w:color w:val="0000FF" w:themeColor="hyperlink"/>
            <w:sz w:val="24"/>
            <w:szCs w:val="24"/>
            <w:u w:val="single"/>
            <w:lang w:eastAsia="tr-TR"/>
          </w:rPr>
          <w:t>www.akgulbodrumdeluxehotel.com</w:t>
        </w:r>
      </w:hyperlink>
      <w:r w:rsidRPr="00A60DD0">
        <w:rPr>
          <w:rFonts w:ascii="Times New Roman" w:eastAsia="Times New Roman" w:hAnsi="Times New Roman"/>
          <w:sz w:val="24"/>
          <w:szCs w:val="24"/>
          <w:lang w:eastAsia="tr-TR"/>
        </w:rPr>
        <w:t xml:space="preserve"> adresli internet sitelerinde yer alan ifade ve görseller.</w:t>
      </w:r>
    </w:p>
    <w:p w:rsidR="000B260C" w:rsidRPr="00A60DD0" w:rsidRDefault="000B260C" w:rsidP="000B260C">
      <w:pPr>
        <w:autoSpaceDE w:val="0"/>
        <w:autoSpaceDN w:val="0"/>
        <w:adjustRightInd w:val="0"/>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tabs>
          <w:tab w:val="left" w:pos="0"/>
        </w:tabs>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Reklam Yayın Tarihi:</w:t>
      </w:r>
      <w:r w:rsidRPr="00A60DD0">
        <w:rPr>
          <w:rFonts w:ascii="Times New Roman" w:eastAsia="Times New Roman" w:hAnsi="Times New Roman"/>
          <w:sz w:val="24"/>
          <w:szCs w:val="24"/>
          <w:lang w:eastAsia="tr-TR"/>
        </w:rPr>
        <w:t xml:space="preserve"> 20.11.2014 ve 05.09.2014</w:t>
      </w:r>
    </w:p>
    <w:p w:rsidR="000B260C" w:rsidRPr="00A60DD0" w:rsidRDefault="000B260C" w:rsidP="000B260C">
      <w:pPr>
        <w:tabs>
          <w:tab w:val="left" w:pos="0"/>
        </w:tabs>
        <w:spacing w:after="0" w:line="240" w:lineRule="auto"/>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Reklamın Yayınlandığı Mecra:</w:t>
      </w:r>
      <w:r w:rsidRPr="00A60DD0">
        <w:rPr>
          <w:rFonts w:ascii="Times New Roman" w:eastAsia="Times New Roman" w:hAnsi="Times New Roman"/>
          <w:sz w:val="24"/>
          <w:szCs w:val="24"/>
          <w:lang w:eastAsia="tr-TR"/>
        </w:rPr>
        <w:t xml:space="preserve"> İnternet</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tabs>
          <w:tab w:val="left" w:pos="-180"/>
          <w:tab w:val="left" w:pos="720"/>
        </w:tabs>
        <w:spacing w:after="0" w:line="240" w:lineRule="auto"/>
        <w:jc w:val="both"/>
        <w:rPr>
          <w:rFonts w:ascii="Times New Roman" w:eastAsia="Times New Roman" w:hAnsi="Times New Roman"/>
          <w:color w:val="000000"/>
          <w:sz w:val="24"/>
          <w:szCs w:val="24"/>
          <w:lang w:eastAsia="tr-TR"/>
        </w:rPr>
      </w:pPr>
      <w:r w:rsidRPr="00A60DD0">
        <w:rPr>
          <w:rFonts w:ascii="Times New Roman" w:eastAsia="Times New Roman" w:hAnsi="Times New Roman"/>
          <w:b/>
          <w:sz w:val="24"/>
          <w:szCs w:val="24"/>
          <w:lang w:eastAsia="tr-TR"/>
        </w:rPr>
        <w:t>Tespitler:</w:t>
      </w:r>
      <w:r w:rsidRPr="00A60DD0">
        <w:rPr>
          <w:rFonts w:ascii="Times New Roman" w:eastAsia="Times New Roman" w:hAnsi="Times New Roman"/>
          <w:color w:val="000000"/>
          <w:sz w:val="24"/>
          <w:szCs w:val="24"/>
          <w:lang w:eastAsia="tr-TR"/>
        </w:rPr>
        <w:t xml:space="preserve"> </w:t>
      </w:r>
      <w:hyperlink r:id="rId162" w:history="1">
        <w:r w:rsidRPr="00A60DD0">
          <w:rPr>
            <w:rFonts w:ascii="Times New Roman" w:eastAsia="Times New Roman" w:hAnsi="Times New Roman"/>
            <w:color w:val="0000FF" w:themeColor="hyperlink"/>
            <w:sz w:val="24"/>
            <w:szCs w:val="24"/>
            <w:u w:val="single"/>
            <w:lang w:eastAsia="tr-TR"/>
          </w:rPr>
          <w:t>www.akgruphotel.com</w:t>
        </w:r>
      </w:hyperlink>
      <w:r w:rsidRPr="00A60DD0">
        <w:rPr>
          <w:rFonts w:ascii="Times New Roman" w:eastAsia="Times New Roman" w:hAnsi="Times New Roman"/>
          <w:color w:val="000000"/>
          <w:sz w:val="24"/>
          <w:szCs w:val="24"/>
          <w:lang w:eastAsia="tr-TR"/>
        </w:rPr>
        <w:t xml:space="preserve"> adresli internet sitesinin 20.11.2014 tarihli görünümünde; otel görselinde "...Karaca Hotel" kısmi olarak görünmesine rağmen, anılan internet sitesinde "Ak-Gül Bodrum De Luxe Otel" ismiyle tanıtım yapıldığı,</w:t>
      </w:r>
    </w:p>
    <w:p w:rsidR="000B260C" w:rsidRPr="00A60DD0" w:rsidRDefault="000B260C" w:rsidP="000B260C">
      <w:pPr>
        <w:tabs>
          <w:tab w:val="left" w:pos="-180"/>
          <w:tab w:val="left" w:pos="720"/>
        </w:tabs>
        <w:spacing w:after="0" w:line="240" w:lineRule="auto"/>
        <w:jc w:val="both"/>
        <w:rPr>
          <w:rFonts w:ascii="Times New Roman" w:eastAsia="Times New Roman" w:hAnsi="Times New Roman"/>
          <w:color w:val="000000"/>
          <w:sz w:val="24"/>
          <w:szCs w:val="24"/>
          <w:lang w:eastAsia="tr-TR"/>
        </w:rPr>
      </w:pPr>
    </w:p>
    <w:p w:rsidR="000B260C" w:rsidRPr="00A60DD0" w:rsidRDefault="000B260C" w:rsidP="000B260C">
      <w:pPr>
        <w:tabs>
          <w:tab w:val="left" w:pos="-180"/>
          <w:tab w:val="left" w:pos="720"/>
        </w:tabs>
        <w:spacing w:after="0" w:line="240" w:lineRule="auto"/>
        <w:jc w:val="both"/>
        <w:rPr>
          <w:rFonts w:ascii="Times New Roman" w:eastAsia="Times New Roman" w:hAnsi="Times New Roman"/>
          <w:color w:val="000000"/>
          <w:sz w:val="24"/>
          <w:szCs w:val="24"/>
          <w:lang w:eastAsia="tr-TR"/>
        </w:rPr>
      </w:pPr>
      <w:r w:rsidRPr="00A60DD0">
        <w:rPr>
          <w:rFonts w:ascii="Times New Roman" w:eastAsia="Times New Roman" w:hAnsi="Times New Roman"/>
          <w:color w:val="000000"/>
          <w:sz w:val="24"/>
          <w:szCs w:val="24"/>
          <w:lang w:eastAsia="tr-TR"/>
        </w:rPr>
        <w:t xml:space="preserve">Diğer yandan </w:t>
      </w:r>
      <w:hyperlink r:id="rId163" w:history="1">
        <w:r w:rsidRPr="00A60DD0">
          <w:rPr>
            <w:rFonts w:ascii="Times New Roman" w:eastAsia="Times New Roman" w:hAnsi="Times New Roman"/>
            <w:color w:val="0000FF" w:themeColor="hyperlink"/>
            <w:sz w:val="24"/>
            <w:szCs w:val="24"/>
            <w:u w:val="single"/>
            <w:lang w:eastAsia="tr-TR"/>
          </w:rPr>
          <w:t>www.akgulbodrumdeluxehotel.com</w:t>
        </w:r>
      </w:hyperlink>
      <w:r w:rsidRPr="00A60DD0">
        <w:rPr>
          <w:rFonts w:ascii="Times New Roman" w:eastAsia="Times New Roman" w:hAnsi="Times New Roman"/>
          <w:color w:val="000000"/>
          <w:sz w:val="24"/>
          <w:szCs w:val="24"/>
          <w:lang w:eastAsia="tr-TR"/>
        </w:rPr>
        <w:t xml:space="preserve"> adresli internet sitesinin 05.09.2014 tarihli görünümünde de yine aynı şekilde "Ak-Gül Bodrum De Luxe Otel" isminin kullanıldığı tespit edilmiştir.</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sz w:val="24"/>
          <w:szCs w:val="24"/>
          <w:lang w:eastAsia="tr-TR"/>
        </w:rPr>
        <w:t>Tüketicileri yanıltıcı söz konusu bu tanıtımların;</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hd w:val="clear" w:color="auto" w:fill="FFFFFF"/>
        <w:tabs>
          <w:tab w:val="left" w:pos="0"/>
        </w:tabs>
        <w:spacing w:after="0" w:line="240" w:lineRule="auto"/>
        <w:jc w:val="both"/>
        <w:rPr>
          <w:rFonts w:ascii="Times New Roman" w:eastAsia="Times New Roman" w:hAnsi="Times New Roman"/>
          <w:b/>
          <w:sz w:val="24"/>
          <w:szCs w:val="24"/>
          <w:lang w:eastAsia="tr-TR"/>
        </w:rPr>
      </w:pPr>
      <w:r w:rsidRPr="00A60DD0">
        <w:rPr>
          <w:rFonts w:ascii="Times New Roman" w:eastAsia="Andale Sans UI" w:hAnsi="Times New Roman"/>
          <w:kern w:val="2"/>
          <w:sz w:val="24"/>
          <w:szCs w:val="24"/>
          <w:lang w:eastAsia="tr-TR"/>
        </w:rPr>
        <w:t>-Turizmi Teşvik Kanununun 5 inci maddesi,</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hd w:val="clear" w:color="auto" w:fill="FFFFFF"/>
        <w:tabs>
          <w:tab w:val="left" w:pos="0"/>
        </w:tab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Turizm Tesislerinin Belgelendirilmesine ve Niteliklerine İlişkin Yönetmeliğin 16 ncı maddesi,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İnceleme konusu reklamların yayınlandığı tarihte yürürlükte bulunan mülga Ticari Reklam ve İlanlara İlişkin İlkeler ve Uygulama Esaslarına Dair Yönetmeliğin 5/a, 5/b,  5/e, 7/a, 7/c, 13 ve 21 inci maddeleri,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tabs>
          <w:tab w:val="left" w:pos="709"/>
        </w:tab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- 6502 sayılı Tüketicinin Korunması Hakkında Kanunun 61 inci maddesi,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sz w:val="24"/>
          <w:szCs w:val="24"/>
          <w:lang w:eastAsia="tr-TR"/>
        </w:rPr>
        <w:t>hükümlerine</w:t>
      </w:r>
      <w:proofErr w:type="gramEnd"/>
      <w:r w:rsidRPr="00A60DD0">
        <w:rPr>
          <w:rFonts w:ascii="Times New Roman" w:eastAsia="Times New Roman" w:hAnsi="Times New Roman"/>
          <w:sz w:val="24"/>
          <w:szCs w:val="24"/>
          <w:lang w:eastAsia="tr-TR"/>
        </w:rPr>
        <w:t xml:space="preserve"> aykırı olduğuna</w:t>
      </w:r>
      <w:r w:rsidRPr="00A60DD0">
        <w:rPr>
          <w:rFonts w:ascii="Times New Roman" w:eastAsia="Times New Roman" w:hAnsi="Times New Roman"/>
          <w:b/>
          <w:sz w:val="24"/>
          <w:szCs w:val="24"/>
          <w:lang w:eastAsia="tr-TR"/>
        </w:rPr>
        <w:t>,</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b/>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Buna göre, reklam veren</w:t>
      </w:r>
      <w:r w:rsidRPr="00A60DD0">
        <w:rPr>
          <w:rFonts w:ascii="Times New Roman" w:eastAsia="Times New Roman" w:hAnsi="Times New Roman"/>
          <w:b/>
          <w:sz w:val="24"/>
          <w:szCs w:val="24"/>
          <w:lang w:eastAsia="tr-TR"/>
        </w:rPr>
        <w:t xml:space="preserve"> </w:t>
      </w:r>
      <w:r w:rsidRPr="00A60DD0">
        <w:rPr>
          <w:rFonts w:ascii="Times New Roman" w:eastAsia="Andale Sans UI" w:hAnsi="Times New Roman"/>
          <w:b/>
          <w:kern w:val="1"/>
          <w:sz w:val="24"/>
          <w:szCs w:val="24"/>
          <w:lang w:eastAsia="tr-TR"/>
        </w:rPr>
        <w:t xml:space="preserve">Marinem Karaca Hotel (AK-GÜL Bodrum De Luxe Otel) </w:t>
      </w:r>
      <w:r w:rsidRPr="00A60DD0">
        <w:rPr>
          <w:rFonts w:ascii="Times New Roman" w:eastAsia="Times New Roman" w:hAnsi="Times New Roman"/>
          <w:sz w:val="24"/>
          <w:szCs w:val="24"/>
          <w:lang w:eastAsia="tr-TR"/>
        </w:rPr>
        <w:t xml:space="preserve">isimli firma hakkında, </w:t>
      </w:r>
      <w:r w:rsidRPr="00A60DD0">
        <w:rPr>
          <w:rFonts w:ascii="Times New Roman" w:hAnsi="Times New Roman"/>
          <w:sz w:val="24"/>
          <w:szCs w:val="24"/>
        </w:rPr>
        <w:t xml:space="preserve">6502 sayılı Tüketicinin Korunması Hakkında Kanun’un 63 üncü ve 77/12 nci maddeleri uyarınca </w:t>
      </w:r>
      <w:r w:rsidRPr="00A60DD0">
        <w:rPr>
          <w:rFonts w:ascii="Times New Roman" w:hAnsi="Times New Roman"/>
          <w:b/>
          <w:sz w:val="24"/>
          <w:szCs w:val="24"/>
        </w:rPr>
        <w:t>anılan</w:t>
      </w:r>
      <w:r w:rsidRPr="00A60DD0">
        <w:rPr>
          <w:rFonts w:ascii="Times New Roman" w:eastAsia="Times New Roman" w:hAnsi="Times New Roman"/>
          <w:b/>
          <w:sz w:val="24"/>
          <w:szCs w:val="24"/>
          <w:lang w:eastAsia="tr-TR"/>
        </w:rPr>
        <w:t xml:space="preserve"> reklamları durdurma cezası </w:t>
      </w:r>
      <w:r w:rsidRPr="00A60DD0">
        <w:rPr>
          <w:rFonts w:ascii="Times New Roman" w:eastAsia="Times New Roman" w:hAnsi="Times New Roman"/>
          <w:sz w:val="24"/>
          <w:szCs w:val="24"/>
          <w:lang w:eastAsia="tr-TR"/>
        </w:rPr>
        <w:t>verilmesine karar verilmiştir.</w:t>
      </w:r>
    </w:p>
    <w:p w:rsidR="000B260C" w:rsidRDefault="000B260C" w:rsidP="000B260C">
      <w:pPr>
        <w:widowControl w:val="0"/>
        <w:suppressAutoHyphens/>
        <w:spacing w:after="0" w:line="240" w:lineRule="auto"/>
        <w:jc w:val="both"/>
        <w:rPr>
          <w:rFonts w:ascii="Times New Roman" w:eastAsia="Times New Roman" w:hAnsi="Times New Roman"/>
          <w:sz w:val="24"/>
          <w:szCs w:val="24"/>
          <w:lang w:eastAsia="tr-TR"/>
        </w:rPr>
      </w:pPr>
    </w:p>
    <w:p w:rsidR="00E33EFA" w:rsidRDefault="00E33EFA" w:rsidP="000B260C">
      <w:pPr>
        <w:widowControl w:val="0"/>
        <w:suppressAutoHyphens/>
        <w:spacing w:after="0" w:line="240" w:lineRule="auto"/>
        <w:jc w:val="both"/>
        <w:rPr>
          <w:rFonts w:ascii="Times New Roman" w:eastAsia="Times New Roman" w:hAnsi="Times New Roman"/>
          <w:sz w:val="24"/>
          <w:szCs w:val="24"/>
          <w:lang w:eastAsia="tr-TR"/>
        </w:rPr>
      </w:pPr>
    </w:p>
    <w:p w:rsidR="00E33EFA" w:rsidRPr="00A60DD0" w:rsidRDefault="00E33EFA" w:rsidP="000B260C">
      <w:pPr>
        <w:widowControl w:val="0"/>
        <w:suppressAutoHyphens/>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88)</w:t>
      </w:r>
    </w:p>
    <w:p w:rsidR="000B260C" w:rsidRPr="00A60DD0" w:rsidRDefault="000B260C" w:rsidP="000B260C">
      <w:pPr>
        <w:widowControl w:val="0"/>
        <w:suppressAutoHyphens/>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Dosya No: 2014/1444</w:t>
      </w:r>
    </w:p>
    <w:p w:rsidR="000B260C" w:rsidRPr="00A60DD0" w:rsidRDefault="000B260C" w:rsidP="000B260C">
      <w:pPr>
        <w:tabs>
          <w:tab w:val="left" w:pos="0"/>
        </w:tabs>
        <w:spacing w:after="0" w:line="240" w:lineRule="auto"/>
        <w:jc w:val="both"/>
        <w:rPr>
          <w:rFonts w:ascii="Times New Roman" w:eastAsia="Times New Roman" w:hAnsi="Times New Roman"/>
          <w:sz w:val="24"/>
          <w:szCs w:val="24"/>
          <w:lang w:eastAsia="tr-TR"/>
        </w:rPr>
      </w:pPr>
    </w:p>
    <w:p w:rsidR="000B260C" w:rsidRPr="00A60DD0" w:rsidRDefault="000B260C" w:rsidP="000B260C">
      <w:pPr>
        <w:tabs>
          <w:tab w:val="left" w:pos="0"/>
        </w:tabs>
        <w:spacing w:after="0" w:line="240" w:lineRule="auto"/>
        <w:jc w:val="both"/>
        <w:rPr>
          <w:rFonts w:ascii="Times New Roman" w:eastAsia="Andale Sans UI" w:hAnsi="Times New Roman"/>
          <w:b/>
          <w:kern w:val="1"/>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w:t>
      </w:r>
      <w:r w:rsidRPr="00A60DD0">
        <w:rPr>
          <w:rFonts w:ascii="Times New Roman" w:eastAsia="Andale Sans UI" w:hAnsi="Times New Roman"/>
          <w:kern w:val="1"/>
          <w:sz w:val="24"/>
          <w:szCs w:val="24"/>
          <w:lang w:eastAsia="tr-TR"/>
        </w:rPr>
        <w:t xml:space="preserve"> </w:t>
      </w:r>
      <w:r w:rsidRPr="00A60DD0">
        <w:rPr>
          <w:rFonts w:ascii="Times New Roman" w:eastAsia="Andale Sans UI" w:hAnsi="Times New Roman"/>
          <w:b/>
          <w:kern w:val="1"/>
          <w:sz w:val="24"/>
          <w:szCs w:val="24"/>
          <w:lang w:eastAsia="tr-TR"/>
        </w:rPr>
        <w:t>Sım- Yapı İnş. Tur. Nak. Yemek. Ve Tem. Hiz. Tic. Ltd. Şti. (Sandal Otel)</w:t>
      </w:r>
    </w:p>
    <w:p w:rsidR="000B260C" w:rsidRPr="00A60DD0" w:rsidRDefault="000B260C" w:rsidP="000B260C">
      <w:pPr>
        <w:tabs>
          <w:tab w:val="left" w:pos="0"/>
        </w:tabs>
        <w:spacing w:after="0" w:line="240" w:lineRule="auto"/>
        <w:jc w:val="both"/>
        <w:rPr>
          <w:rFonts w:ascii="Times New Roman" w:eastAsia="Times New Roman" w:hAnsi="Times New Roman"/>
          <w:b/>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color w:val="000000"/>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r w:rsidRPr="002924EB">
        <w:rPr>
          <w:rFonts w:ascii="Times New Roman" w:eastAsia="Times New Roman" w:hAnsi="Times New Roman"/>
          <w:b/>
          <w:i/>
          <w:sz w:val="24"/>
          <w:szCs w:val="24"/>
          <w:lang w:eastAsia="tr-TR"/>
        </w:rPr>
        <w:t>"Sandal Otel"</w:t>
      </w:r>
      <w:r w:rsidRPr="00A60DD0">
        <w:rPr>
          <w:rFonts w:ascii="Times New Roman" w:eastAsia="Times New Roman" w:hAnsi="Times New Roman"/>
          <w:sz w:val="24"/>
          <w:szCs w:val="24"/>
          <w:lang w:eastAsia="tr-TR"/>
        </w:rPr>
        <w:t xml:space="preserve"> isimli tesisin tanıtım levhalarında ve </w:t>
      </w:r>
      <w:hyperlink r:id="rId164" w:history="1">
        <w:r w:rsidRPr="00A60DD0">
          <w:rPr>
            <w:rFonts w:ascii="Times New Roman" w:eastAsia="Times New Roman" w:hAnsi="Times New Roman"/>
            <w:color w:val="0000FF" w:themeColor="hyperlink"/>
            <w:sz w:val="24"/>
            <w:szCs w:val="24"/>
            <w:u w:val="single"/>
            <w:lang w:eastAsia="tr-TR"/>
          </w:rPr>
          <w:t>www.hotelsandal.com</w:t>
        </w:r>
      </w:hyperlink>
      <w:r w:rsidRPr="00A60DD0">
        <w:rPr>
          <w:rFonts w:ascii="Times New Roman" w:eastAsia="Times New Roman" w:hAnsi="Times New Roman"/>
          <w:sz w:val="24"/>
          <w:szCs w:val="24"/>
          <w:lang w:eastAsia="tr-TR"/>
        </w:rPr>
        <w:t xml:space="preserve"> adresli internet sitesinde yapılan tanıtımlar</w:t>
      </w:r>
    </w:p>
    <w:p w:rsidR="000B260C" w:rsidRPr="00A60DD0" w:rsidRDefault="000B260C" w:rsidP="000B260C">
      <w:pPr>
        <w:autoSpaceDE w:val="0"/>
        <w:autoSpaceDN w:val="0"/>
        <w:adjustRightInd w:val="0"/>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tabs>
          <w:tab w:val="left" w:pos="0"/>
        </w:tabs>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Reklam Yayın Tarihi:</w:t>
      </w:r>
      <w:r w:rsidRPr="00A60DD0">
        <w:rPr>
          <w:rFonts w:ascii="Times New Roman" w:eastAsia="Times New Roman" w:hAnsi="Times New Roman"/>
          <w:sz w:val="24"/>
          <w:szCs w:val="24"/>
          <w:lang w:eastAsia="tr-TR"/>
        </w:rPr>
        <w:t xml:space="preserve"> 04.09.2014</w:t>
      </w:r>
    </w:p>
    <w:p w:rsidR="000B260C" w:rsidRPr="00A60DD0" w:rsidRDefault="000B260C" w:rsidP="000B260C">
      <w:pPr>
        <w:tabs>
          <w:tab w:val="left" w:pos="0"/>
        </w:tabs>
        <w:spacing w:after="0" w:line="240" w:lineRule="auto"/>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Reklamın Yayınlandığı Mecra:</w:t>
      </w:r>
      <w:r w:rsidRPr="00A60DD0">
        <w:rPr>
          <w:rFonts w:ascii="Times New Roman" w:eastAsia="Times New Roman" w:hAnsi="Times New Roman"/>
          <w:sz w:val="24"/>
          <w:szCs w:val="24"/>
          <w:lang w:eastAsia="tr-TR"/>
        </w:rPr>
        <w:t xml:space="preserve"> İnternet</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contextualSpacing/>
        <w:jc w:val="both"/>
        <w:rPr>
          <w:rFonts w:ascii="Times New Roman" w:eastAsia="Times New Roman" w:hAnsi="Times New Roman"/>
          <w:color w:val="000000"/>
          <w:sz w:val="24"/>
          <w:szCs w:val="24"/>
          <w:lang w:eastAsia="tr-TR"/>
        </w:rPr>
      </w:pPr>
      <w:r w:rsidRPr="00A60DD0">
        <w:rPr>
          <w:rFonts w:ascii="Times New Roman" w:eastAsia="Times New Roman" w:hAnsi="Times New Roman"/>
          <w:b/>
          <w:sz w:val="24"/>
          <w:szCs w:val="24"/>
          <w:lang w:eastAsia="tr-TR"/>
        </w:rPr>
        <w:t>Tespitler:</w:t>
      </w:r>
      <w:r w:rsidRPr="00A60DD0">
        <w:rPr>
          <w:rFonts w:ascii="Times New Roman" w:eastAsia="Times New Roman" w:hAnsi="Times New Roman"/>
          <w:color w:val="000000"/>
          <w:sz w:val="24"/>
          <w:szCs w:val="24"/>
          <w:lang w:eastAsia="tr-TR"/>
        </w:rPr>
        <w:t xml:space="preserve"> </w:t>
      </w:r>
      <w:r w:rsidRPr="00A60DD0">
        <w:rPr>
          <w:rFonts w:ascii="Times New Roman" w:eastAsia="Times New Roman" w:hAnsi="Times New Roman"/>
          <w:sz w:val="24"/>
          <w:szCs w:val="24"/>
          <w:lang w:eastAsia="tr-TR"/>
        </w:rPr>
        <w:t>"Sandal Otel" isimli tesisin Kültür ve Turizm Bakanlığından alınmış herhangi bir turizm belgesi olmamasına rağmen otel tanıtım levhalarında ve bahsi geçen internet sitesinin 04.09.2014 tarihli görünümü ile 07.04.2015 tarihli görünümlerinde 3 yıldızlı otel olarak görsel tanıtımlara yer verildiği tespit edilmiştir.</w:t>
      </w:r>
    </w:p>
    <w:p w:rsidR="000B260C" w:rsidRPr="00A60DD0" w:rsidRDefault="000B260C" w:rsidP="000B260C">
      <w:pPr>
        <w:tabs>
          <w:tab w:val="left" w:pos="-180"/>
          <w:tab w:val="left" w:pos="720"/>
        </w:tabs>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sz w:val="24"/>
          <w:szCs w:val="24"/>
          <w:lang w:eastAsia="tr-TR"/>
        </w:rPr>
        <w:t>Tüketicileri yanıltıcı söz konusu bu tanıtımların;</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hd w:val="clear" w:color="auto" w:fill="FFFFFF"/>
        <w:tabs>
          <w:tab w:val="left" w:pos="0"/>
        </w:tabs>
        <w:spacing w:after="0" w:line="240" w:lineRule="auto"/>
        <w:jc w:val="both"/>
        <w:rPr>
          <w:rFonts w:ascii="Times New Roman" w:eastAsia="Times New Roman" w:hAnsi="Times New Roman"/>
          <w:b/>
          <w:sz w:val="24"/>
          <w:szCs w:val="24"/>
          <w:lang w:eastAsia="tr-TR"/>
        </w:rPr>
      </w:pPr>
      <w:r w:rsidRPr="00A60DD0">
        <w:rPr>
          <w:rFonts w:ascii="Times New Roman" w:eastAsia="Andale Sans UI" w:hAnsi="Times New Roman"/>
          <w:kern w:val="2"/>
          <w:sz w:val="24"/>
          <w:szCs w:val="24"/>
          <w:lang w:eastAsia="tr-TR"/>
        </w:rPr>
        <w:t>-Turizmi Teşvik Kanununun 5 inci maddesi,</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hd w:val="clear" w:color="auto" w:fill="FFFFFF"/>
        <w:tabs>
          <w:tab w:val="left" w:pos="0"/>
        </w:tab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Turizm Tesislerinin Belgelendirilmesine ve Niteliklerine İlişkin Yönetmeliğin 16 ncı maddesi,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İnceleme konusu reklamların yayınlandığı tarihte yürürlükte bulunan mülga Ticari Reklam ve İlanlara İlişkin İlkeler ve Uygulama Esaslarına Dair Yönetmeliğin 5/a, 5/b,  5/e, 7/a, 7/c, 13 ve 21 inci maddeleri,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 </w:t>
      </w:r>
      <w:proofErr w:type="gramStart"/>
      <w:r w:rsidRPr="00A60DD0">
        <w:rPr>
          <w:rFonts w:ascii="Times New Roman" w:eastAsia="Times New Roman" w:hAnsi="Times New Roman"/>
          <w:sz w:val="24"/>
          <w:szCs w:val="24"/>
          <w:lang w:eastAsia="tr-TR"/>
        </w:rPr>
        <w:t>10/1/2015</w:t>
      </w:r>
      <w:proofErr w:type="gramEnd"/>
      <w:r w:rsidRPr="00A60DD0">
        <w:rPr>
          <w:rFonts w:ascii="Times New Roman" w:eastAsia="Times New Roman" w:hAnsi="Times New Roman"/>
          <w:sz w:val="24"/>
          <w:szCs w:val="24"/>
          <w:lang w:eastAsia="tr-TR"/>
        </w:rPr>
        <w:t xml:space="preserve"> tarihli ve 29232 sayılı Resmî Gazete’de yayımlanarak yürürlüğe giren Ticari Reklam ve Haksız Ticari Uygulamalar Yönetmeliği’nin 7 nci, 9 uncu ve 32 nci maddeleri,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tabs>
          <w:tab w:val="left" w:pos="709"/>
        </w:tab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- 6502 sayılı Tüketicinin Korunması Hakkında Kanunun 61 inci maddesi,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sz w:val="24"/>
          <w:szCs w:val="24"/>
          <w:lang w:eastAsia="tr-TR"/>
        </w:rPr>
        <w:t>hükümlerine</w:t>
      </w:r>
      <w:proofErr w:type="gramEnd"/>
      <w:r w:rsidRPr="00A60DD0">
        <w:rPr>
          <w:rFonts w:ascii="Times New Roman" w:eastAsia="Times New Roman" w:hAnsi="Times New Roman"/>
          <w:sz w:val="24"/>
          <w:szCs w:val="24"/>
          <w:lang w:eastAsia="tr-TR"/>
        </w:rPr>
        <w:t xml:space="preserve"> aykırı olduğuna</w:t>
      </w:r>
      <w:r w:rsidRPr="00A60DD0">
        <w:rPr>
          <w:rFonts w:ascii="Times New Roman" w:eastAsia="Times New Roman" w:hAnsi="Times New Roman"/>
          <w:b/>
          <w:sz w:val="24"/>
          <w:szCs w:val="24"/>
          <w:lang w:eastAsia="tr-TR"/>
        </w:rPr>
        <w:t>,</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b/>
          <w:sz w:val="24"/>
          <w:szCs w:val="24"/>
          <w:lang w:eastAsia="tr-TR"/>
        </w:rPr>
      </w:pPr>
    </w:p>
    <w:p w:rsidR="000B260C" w:rsidRDefault="000B260C" w:rsidP="000B260C">
      <w:pPr>
        <w:widowControl w:val="0"/>
        <w:suppressAutoHyphen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Buna göre, reklam veren </w:t>
      </w:r>
      <w:r w:rsidRPr="00A60DD0">
        <w:rPr>
          <w:rFonts w:ascii="Times New Roman" w:eastAsia="Andale Sans UI" w:hAnsi="Times New Roman"/>
          <w:b/>
          <w:kern w:val="1"/>
          <w:sz w:val="24"/>
          <w:szCs w:val="24"/>
          <w:lang w:eastAsia="tr-TR"/>
        </w:rPr>
        <w:t xml:space="preserve">Sım- Yapı İnş. Tur. Nak. Yemek. Ve Tem. Hiz. Tic. Ltd. Şti. (Sandal Otel) </w:t>
      </w:r>
      <w:r w:rsidRPr="00A60DD0">
        <w:rPr>
          <w:rFonts w:ascii="Times New Roman" w:eastAsia="Times New Roman" w:hAnsi="Times New Roman"/>
          <w:sz w:val="24"/>
          <w:szCs w:val="24"/>
          <w:lang w:eastAsia="tr-TR"/>
        </w:rPr>
        <w:t xml:space="preserve">isimli firma hakkında, </w:t>
      </w:r>
      <w:r w:rsidRPr="00A60DD0">
        <w:rPr>
          <w:rFonts w:ascii="Times New Roman" w:hAnsi="Times New Roman"/>
          <w:sz w:val="24"/>
          <w:szCs w:val="24"/>
        </w:rPr>
        <w:t xml:space="preserve">6502 sayılı Tüketicinin Korunması Hakkında Kanun’un 63 üncü ve 77/12 nci maddeleri uyarınca </w:t>
      </w:r>
      <w:r w:rsidRPr="00A60DD0">
        <w:rPr>
          <w:rFonts w:ascii="Times New Roman" w:hAnsi="Times New Roman"/>
          <w:b/>
          <w:sz w:val="24"/>
          <w:szCs w:val="24"/>
        </w:rPr>
        <w:t>anılan</w:t>
      </w:r>
      <w:r w:rsidRPr="00A60DD0">
        <w:rPr>
          <w:rFonts w:ascii="Times New Roman" w:eastAsia="Times New Roman" w:hAnsi="Times New Roman"/>
          <w:b/>
          <w:sz w:val="24"/>
          <w:szCs w:val="24"/>
          <w:lang w:eastAsia="tr-TR"/>
        </w:rPr>
        <w:t xml:space="preserve"> reklamları durdurma cezası </w:t>
      </w:r>
      <w:r w:rsidRPr="00A60DD0">
        <w:rPr>
          <w:rFonts w:ascii="Times New Roman" w:eastAsia="Times New Roman" w:hAnsi="Times New Roman"/>
          <w:sz w:val="24"/>
          <w:szCs w:val="24"/>
          <w:lang w:eastAsia="tr-TR"/>
        </w:rPr>
        <w:t>verilmesine karar verilmiştir.</w:t>
      </w: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2"/>
          <w:sz w:val="24"/>
          <w:szCs w:val="24"/>
          <w:u w:val="single"/>
          <w:lang w:eastAsia="tr-TR"/>
        </w:rPr>
      </w:pPr>
      <w:r w:rsidRPr="00A60DD0">
        <w:rPr>
          <w:rFonts w:ascii="Times New Roman" w:eastAsia="Times New Roman" w:hAnsi="Times New Roman"/>
          <w:b/>
          <w:sz w:val="24"/>
          <w:szCs w:val="24"/>
          <w:u w:val="single"/>
          <w:lang w:eastAsia="tr-TR"/>
        </w:rPr>
        <w:t>EĞİTİM</w:t>
      </w:r>
    </w:p>
    <w:p w:rsidR="000B260C" w:rsidRPr="00A60DD0" w:rsidRDefault="000B260C" w:rsidP="000B260C">
      <w:pPr>
        <w:widowControl w:val="0"/>
        <w:suppressAutoHyphen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89)</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Dosya No: 2015/424</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b/>
          <w:sz w:val="24"/>
          <w:szCs w:val="24"/>
          <w:lang w:eastAsia="tr-TR"/>
        </w:rPr>
      </w:pPr>
    </w:p>
    <w:p w:rsidR="000B260C" w:rsidRPr="00A60DD0" w:rsidRDefault="000B260C" w:rsidP="000B260C">
      <w:pPr>
        <w:tabs>
          <w:tab w:val="left" w:pos="0"/>
        </w:tabs>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w:t>
      </w:r>
      <w:r w:rsidRPr="00A60DD0">
        <w:rPr>
          <w:rFonts w:ascii="Times New Roman" w:eastAsia="Andale Sans UI" w:hAnsi="Times New Roman"/>
          <w:kern w:val="1"/>
          <w:sz w:val="24"/>
          <w:szCs w:val="24"/>
          <w:lang w:eastAsia="tr-TR"/>
        </w:rPr>
        <w:t xml:space="preserve"> </w:t>
      </w:r>
      <w:r w:rsidRPr="00A60DD0">
        <w:rPr>
          <w:rFonts w:ascii="Times New Roman" w:eastAsia="Times New Roman" w:hAnsi="Times New Roman"/>
          <w:b/>
          <w:sz w:val="24"/>
          <w:szCs w:val="24"/>
          <w:lang w:eastAsia="tr-TR"/>
        </w:rPr>
        <w:t>Anadolu Yurtdışı Eğitim Danışmanlığı Ltd. Şti.</w:t>
      </w:r>
    </w:p>
    <w:p w:rsidR="000B260C" w:rsidRPr="00A60DD0" w:rsidRDefault="000B260C" w:rsidP="000B260C">
      <w:pPr>
        <w:tabs>
          <w:tab w:val="left" w:pos="0"/>
        </w:tabs>
        <w:spacing w:after="0" w:line="240" w:lineRule="auto"/>
        <w:jc w:val="both"/>
        <w:rPr>
          <w:rFonts w:ascii="Times New Roman" w:eastAsia="Times New Roman" w:hAnsi="Times New Roman"/>
          <w:b/>
          <w:sz w:val="24"/>
          <w:szCs w:val="24"/>
          <w:lang w:eastAsia="tr-TR"/>
        </w:rPr>
      </w:pPr>
    </w:p>
    <w:p w:rsidR="000B260C" w:rsidRPr="00A60DD0" w:rsidRDefault="000B260C" w:rsidP="000B260C">
      <w:pPr>
        <w:tabs>
          <w:tab w:val="left" w:pos="0"/>
        </w:tabs>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hyperlink r:id="rId165" w:history="1">
        <w:r w:rsidRPr="00A60DD0">
          <w:rPr>
            <w:rFonts w:ascii="Times New Roman" w:eastAsia="Times New Roman" w:hAnsi="Times New Roman"/>
            <w:color w:val="0000FF" w:themeColor="hyperlink"/>
            <w:sz w:val="24"/>
            <w:szCs w:val="24"/>
            <w:u w:val="single"/>
            <w:lang w:eastAsia="tr-TR"/>
          </w:rPr>
          <w:t>www.travnikuniversite.org</w:t>
        </w:r>
      </w:hyperlink>
      <w:r w:rsidRPr="00A60DD0">
        <w:rPr>
          <w:rFonts w:ascii="Times New Roman" w:eastAsia="Times New Roman" w:hAnsi="Times New Roman"/>
          <w:color w:val="000000"/>
          <w:sz w:val="24"/>
          <w:szCs w:val="24"/>
          <w:lang w:eastAsia="tr-TR"/>
        </w:rPr>
        <w:t xml:space="preserve">, </w:t>
      </w:r>
      <w:hyperlink r:id="rId166" w:history="1">
        <w:r w:rsidRPr="00A60DD0">
          <w:rPr>
            <w:rFonts w:ascii="Times New Roman" w:eastAsia="Times New Roman" w:hAnsi="Times New Roman"/>
            <w:color w:val="0000FF" w:themeColor="hyperlink"/>
            <w:sz w:val="24"/>
            <w:szCs w:val="24"/>
            <w:u w:val="single"/>
            <w:lang w:eastAsia="tr-TR"/>
          </w:rPr>
          <w:t>www.saraybosnaegitim.com</w:t>
        </w:r>
      </w:hyperlink>
      <w:r w:rsidRPr="00A60DD0">
        <w:rPr>
          <w:rFonts w:ascii="Times New Roman" w:eastAsia="Times New Roman" w:hAnsi="Times New Roman"/>
          <w:color w:val="000000"/>
          <w:sz w:val="24"/>
          <w:szCs w:val="24"/>
          <w:lang w:eastAsia="tr-TR"/>
        </w:rPr>
        <w:t xml:space="preserve">, </w:t>
      </w:r>
      <w:hyperlink r:id="rId167" w:history="1">
        <w:r w:rsidRPr="00A60DD0">
          <w:rPr>
            <w:rFonts w:ascii="Times New Roman" w:eastAsia="Times New Roman" w:hAnsi="Times New Roman"/>
            <w:color w:val="0000FF" w:themeColor="hyperlink"/>
            <w:sz w:val="24"/>
            <w:szCs w:val="24"/>
            <w:u w:val="single"/>
            <w:lang w:eastAsia="tr-TR"/>
          </w:rPr>
          <w:t>www.saraybosnauniversiteleri.org,www.saraybosnadaegitim.org</w:t>
        </w:r>
      </w:hyperlink>
      <w:r w:rsidRPr="00A60DD0">
        <w:rPr>
          <w:rFonts w:ascii="Times New Roman" w:eastAsia="Times New Roman" w:hAnsi="Times New Roman"/>
          <w:color w:val="000000"/>
          <w:sz w:val="24"/>
          <w:szCs w:val="24"/>
          <w:lang w:eastAsia="tr-TR"/>
        </w:rPr>
        <w:t xml:space="preserve"> </w:t>
      </w:r>
      <w:hyperlink w:history="1">
        <w:r w:rsidRPr="00A60DD0">
          <w:rPr>
            <w:rFonts w:ascii="Times New Roman" w:eastAsia="Times New Roman" w:hAnsi="Times New Roman"/>
            <w:color w:val="0000FF" w:themeColor="hyperlink"/>
            <w:sz w:val="24"/>
            <w:szCs w:val="24"/>
            <w:u w:val="single"/>
            <w:lang w:eastAsia="tr-TR"/>
          </w:rPr>
          <w:t>www.saraybosnauniver siteleri.com.tr</w:t>
        </w:r>
      </w:hyperlink>
      <w:r w:rsidRPr="00A60DD0">
        <w:rPr>
          <w:rFonts w:ascii="Times New Roman" w:eastAsia="Times New Roman" w:hAnsi="Times New Roman"/>
          <w:color w:val="000000"/>
          <w:sz w:val="24"/>
          <w:szCs w:val="24"/>
          <w:lang w:eastAsia="tr-TR"/>
        </w:rPr>
        <w:t xml:space="preserve">, </w:t>
      </w:r>
      <w:hyperlink r:id="rId168" w:history="1">
        <w:r w:rsidRPr="00A60DD0">
          <w:rPr>
            <w:rFonts w:ascii="Times New Roman" w:eastAsia="Times New Roman" w:hAnsi="Times New Roman"/>
            <w:color w:val="0000FF" w:themeColor="hyperlink"/>
            <w:sz w:val="24"/>
            <w:szCs w:val="24"/>
            <w:u w:val="single"/>
            <w:lang w:eastAsia="tr-TR"/>
          </w:rPr>
          <w:t>www.ayed.com.tr</w:t>
        </w:r>
      </w:hyperlink>
      <w:r w:rsidRPr="00A60DD0">
        <w:rPr>
          <w:rFonts w:ascii="Times New Roman" w:eastAsia="Times New Roman" w:hAnsi="Times New Roman"/>
          <w:color w:val="000000"/>
          <w:sz w:val="24"/>
          <w:szCs w:val="24"/>
          <w:lang w:eastAsia="tr-TR"/>
        </w:rPr>
        <w:t xml:space="preserve">, </w:t>
      </w:r>
      <w:hyperlink r:id="rId169" w:history="1">
        <w:r w:rsidRPr="00A60DD0">
          <w:rPr>
            <w:rFonts w:ascii="Times New Roman" w:eastAsia="Times New Roman" w:hAnsi="Times New Roman"/>
            <w:color w:val="0000FF" w:themeColor="hyperlink"/>
            <w:sz w:val="24"/>
            <w:szCs w:val="24"/>
            <w:u w:val="single"/>
            <w:lang w:eastAsia="tr-TR"/>
          </w:rPr>
          <w:t>www.bosnahersekegitim.com.tr</w:t>
        </w:r>
      </w:hyperlink>
      <w:r w:rsidRPr="00A60DD0">
        <w:rPr>
          <w:rFonts w:ascii="Times New Roman" w:eastAsia="Times New Roman" w:hAnsi="Times New Roman"/>
          <w:color w:val="000000"/>
          <w:sz w:val="24"/>
          <w:szCs w:val="24"/>
          <w:lang w:eastAsia="tr-TR"/>
        </w:rPr>
        <w:t xml:space="preserve">  </w:t>
      </w:r>
      <w:hyperlink r:id="rId170" w:history="1">
        <w:r w:rsidRPr="00A60DD0">
          <w:rPr>
            <w:rFonts w:ascii="Times New Roman" w:eastAsia="Times New Roman" w:hAnsi="Times New Roman"/>
            <w:color w:val="0000FF" w:themeColor="hyperlink"/>
            <w:sz w:val="24"/>
            <w:szCs w:val="24"/>
            <w:u w:val="single"/>
            <w:lang w:eastAsia="tr-TR"/>
          </w:rPr>
          <w:t>www.saraybosnaegitim.com.tr</w:t>
        </w:r>
      </w:hyperlink>
      <w:r w:rsidRPr="00A60DD0">
        <w:rPr>
          <w:rFonts w:ascii="Times New Roman" w:eastAsia="Times New Roman" w:hAnsi="Times New Roman"/>
          <w:color w:val="000000"/>
          <w:sz w:val="24"/>
          <w:szCs w:val="24"/>
          <w:lang w:eastAsia="tr-TR"/>
        </w:rPr>
        <w:t xml:space="preserve"> adresli internet sitelerinde gerçeğe aykırı beyanlara yer verildiği iddiası.</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u w:color="0000FF"/>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u w:color="0000FF"/>
          <w:lang w:eastAsia="tr-TR"/>
        </w:rPr>
        <w:t>Mart 2015-09.04.2015</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tabs>
          <w:tab w:val="left" w:pos="0"/>
          <w:tab w:val="left" w:pos="709"/>
        </w:tabs>
        <w:spacing w:after="0" w:line="240" w:lineRule="auto"/>
        <w:ind w:left="709" w:hanging="709"/>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Reklamın Yayınlandığı Mecra:</w:t>
      </w:r>
      <w:r w:rsidRPr="00A60DD0">
        <w:rPr>
          <w:rFonts w:ascii="Times New Roman" w:eastAsia="Times New Roman" w:hAnsi="Times New Roman"/>
          <w:sz w:val="24"/>
          <w:szCs w:val="24"/>
          <w:lang w:eastAsia="tr-TR"/>
        </w:rPr>
        <w:t xml:space="preserve"> İnternet</w:t>
      </w:r>
    </w:p>
    <w:p w:rsidR="00DB328C" w:rsidRDefault="00DB328C" w:rsidP="000B260C">
      <w:pPr>
        <w:autoSpaceDE w:val="0"/>
        <w:autoSpaceDN w:val="0"/>
        <w:adjustRightInd w:val="0"/>
        <w:spacing w:after="0" w:line="240" w:lineRule="auto"/>
        <w:jc w:val="both"/>
        <w:rPr>
          <w:rFonts w:ascii="Times New Roman" w:eastAsia="Times New Roman" w:hAnsi="Times New Roman"/>
          <w:b/>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T</w:t>
      </w:r>
      <w:r w:rsidR="00DB328C">
        <w:rPr>
          <w:rFonts w:ascii="Times New Roman" w:eastAsia="Times New Roman" w:hAnsi="Times New Roman"/>
          <w:b/>
          <w:sz w:val="24"/>
          <w:szCs w:val="24"/>
          <w:lang w:eastAsia="tr-TR"/>
        </w:rPr>
        <w:t xml:space="preserve">espitler: </w:t>
      </w:r>
      <w:hyperlink r:id="rId171" w:history="1">
        <w:r w:rsidRPr="00A60DD0">
          <w:rPr>
            <w:rFonts w:ascii="Times New Roman" w:eastAsia="Times New Roman" w:hAnsi="Times New Roman"/>
            <w:color w:val="0000FF" w:themeColor="hyperlink"/>
            <w:sz w:val="24"/>
            <w:szCs w:val="24"/>
            <w:u w:val="single"/>
            <w:lang w:eastAsia="tr-TR"/>
          </w:rPr>
          <w:t>www.travnikuniversite.org</w:t>
        </w:r>
      </w:hyperlink>
      <w:r w:rsidR="00DB328C">
        <w:rPr>
          <w:rFonts w:ascii="Times New Roman" w:eastAsia="Times New Roman" w:hAnsi="Times New Roman"/>
          <w:sz w:val="24"/>
          <w:szCs w:val="24"/>
          <w:lang w:eastAsia="tr-TR"/>
        </w:rPr>
        <w:t xml:space="preserve">, </w:t>
      </w:r>
      <w:hyperlink r:id="rId172" w:history="1">
        <w:r w:rsidRPr="00A60DD0">
          <w:rPr>
            <w:rFonts w:ascii="Times New Roman" w:eastAsia="Times New Roman" w:hAnsi="Times New Roman"/>
            <w:color w:val="0000FF" w:themeColor="hyperlink"/>
            <w:sz w:val="24"/>
            <w:szCs w:val="24"/>
            <w:u w:val="single"/>
            <w:lang w:eastAsia="tr-TR"/>
          </w:rPr>
          <w:t>www.saraybosnaegitim.com.tr</w:t>
        </w:r>
      </w:hyperlink>
      <w:r w:rsidRPr="00A60DD0">
        <w:rPr>
          <w:rFonts w:ascii="Times New Roman" w:eastAsia="Times New Roman" w:hAnsi="Times New Roman"/>
          <w:sz w:val="24"/>
          <w:szCs w:val="24"/>
          <w:lang w:eastAsia="tr-TR"/>
        </w:rPr>
        <w:t>,</w:t>
      </w:r>
      <w:r w:rsidRPr="00A60DD0">
        <w:rPr>
          <w:rFonts w:ascii="Times New Roman" w:eastAsia="Times New Roman" w:hAnsi="Times New Roman"/>
          <w:color w:val="0000FF" w:themeColor="hyperlink"/>
          <w:sz w:val="24"/>
          <w:szCs w:val="24"/>
          <w:u w:val="single"/>
          <w:lang w:eastAsia="tr-TR"/>
        </w:rPr>
        <w:t xml:space="preserve">     </w:t>
      </w:r>
      <w:hyperlink r:id="rId173" w:history="1">
        <w:r w:rsidRPr="00A60DD0">
          <w:rPr>
            <w:rFonts w:ascii="Times New Roman" w:eastAsia="Times New Roman" w:hAnsi="Times New Roman"/>
            <w:color w:val="0000FF" w:themeColor="hyperlink"/>
            <w:sz w:val="24"/>
            <w:szCs w:val="24"/>
            <w:u w:val="single"/>
            <w:lang w:eastAsia="tr-TR"/>
          </w:rPr>
          <w:t>www.saraybosnauniversiteleri.org</w:t>
        </w:r>
      </w:hyperlink>
      <w:r w:rsidRPr="00A60DD0">
        <w:rPr>
          <w:rFonts w:ascii="Times New Roman" w:eastAsia="Times New Roman" w:hAnsi="Times New Roman"/>
          <w:sz w:val="24"/>
          <w:szCs w:val="24"/>
          <w:lang w:eastAsia="tr-TR"/>
        </w:rPr>
        <w:t xml:space="preserve">, </w:t>
      </w:r>
      <w:hyperlink r:id="rId174" w:history="1">
        <w:r w:rsidRPr="00A60DD0">
          <w:rPr>
            <w:rFonts w:ascii="Times New Roman" w:eastAsia="Times New Roman" w:hAnsi="Times New Roman"/>
            <w:color w:val="0000FF" w:themeColor="hyperlink"/>
            <w:sz w:val="24"/>
            <w:szCs w:val="24"/>
            <w:u w:val="single"/>
            <w:lang w:eastAsia="tr-TR"/>
          </w:rPr>
          <w:t>www.saraybosnadaegitim.org</w:t>
        </w:r>
      </w:hyperlink>
      <w:r w:rsidRPr="00A60DD0">
        <w:rPr>
          <w:rFonts w:ascii="Times New Roman" w:eastAsia="Times New Roman" w:hAnsi="Times New Roman"/>
          <w:sz w:val="24"/>
          <w:szCs w:val="24"/>
          <w:lang w:eastAsia="tr-TR"/>
        </w:rPr>
        <w:t xml:space="preserve">,     </w:t>
      </w:r>
      <w:hyperlink r:id="rId175" w:history="1">
        <w:r w:rsidRPr="00A60DD0">
          <w:rPr>
            <w:rFonts w:ascii="Times New Roman" w:eastAsia="Times New Roman" w:hAnsi="Times New Roman"/>
            <w:color w:val="0000FF" w:themeColor="hyperlink"/>
            <w:sz w:val="24"/>
            <w:szCs w:val="24"/>
            <w:u w:val="single"/>
            <w:lang w:eastAsia="tr-TR"/>
          </w:rPr>
          <w:t>www.saraybosnauniversiteleri.com.tr</w:t>
        </w:r>
      </w:hyperlink>
      <w:r w:rsidRPr="00A60DD0">
        <w:rPr>
          <w:rFonts w:ascii="Times New Roman" w:eastAsia="Times New Roman" w:hAnsi="Times New Roman"/>
          <w:sz w:val="24"/>
          <w:szCs w:val="24"/>
          <w:lang w:eastAsia="tr-TR"/>
        </w:rPr>
        <w:t xml:space="preserve"> ve </w:t>
      </w:r>
      <w:hyperlink r:id="rId176" w:history="1">
        <w:r w:rsidRPr="00A60DD0">
          <w:rPr>
            <w:rFonts w:ascii="Times New Roman" w:eastAsia="Times New Roman" w:hAnsi="Times New Roman"/>
            <w:color w:val="0000FF" w:themeColor="hyperlink"/>
            <w:sz w:val="24"/>
            <w:szCs w:val="24"/>
            <w:u w:val="single"/>
            <w:lang w:eastAsia="tr-TR"/>
          </w:rPr>
          <w:t>www.ayed.com.tr/ucretler/35-bosna-hersek-universiteleri-ucretleri</w:t>
        </w:r>
      </w:hyperlink>
      <w:r w:rsidRPr="00A60DD0">
        <w:rPr>
          <w:rFonts w:ascii="Times New Roman" w:eastAsia="Times New Roman" w:hAnsi="Times New Roman"/>
          <w:sz w:val="24"/>
          <w:szCs w:val="24"/>
          <w:lang w:eastAsia="tr-TR"/>
        </w:rPr>
        <w:t xml:space="preserve"> adresli internet sitelerinde; </w:t>
      </w:r>
      <w:r w:rsidRPr="00A60DD0">
        <w:rPr>
          <w:rFonts w:ascii="Times New Roman" w:eastAsia="Times New Roman" w:hAnsi="Times New Roman"/>
          <w:i/>
          <w:sz w:val="24"/>
          <w:szCs w:val="24"/>
          <w:lang w:eastAsia="tr-TR"/>
        </w:rPr>
        <w:t xml:space="preserve">“Uluslararası Travnik Üniversitesi ile yaptığımız tarihi anlaşmaya göre; Üniversite’de bulunan lisans bölümlerinin tamamı Türkçe olarak eğitim verecektir. Anadolu Yurtdışı Eğitim Danışmanlığı, Uluslararası Travnik Üniversitesi adına Türkçe dilinde eğitim için öğrenci kaydetme </w:t>
      </w:r>
      <w:r w:rsidRPr="00A60DD0">
        <w:rPr>
          <w:rFonts w:ascii="Times New Roman" w:eastAsia="Times New Roman" w:hAnsi="Times New Roman"/>
          <w:i/>
          <w:sz w:val="24"/>
          <w:szCs w:val="24"/>
          <w:u w:val="single"/>
          <w:lang w:eastAsia="tr-TR"/>
        </w:rPr>
        <w:t>yetkisi olan tek firmadır</w:t>
      </w:r>
      <w:r w:rsidRPr="00A60DD0">
        <w:rPr>
          <w:rFonts w:ascii="Times New Roman" w:eastAsia="Times New Roman" w:hAnsi="Times New Roman"/>
          <w:i/>
          <w:sz w:val="24"/>
          <w:szCs w:val="24"/>
          <w:lang w:eastAsia="tr-TR"/>
        </w:rPr>
        <w:t>.”</w:t>
      </w:r>
      <w:r w:rsidRPr="00A60DD0">
        <w:rPr>
          <w:rFonts w:ascii="Times New Roman" w:eastAsia="Times New Roman" w:hAnsi="Times New Roman"/>
          <w:sz w:val="24"/>
          <w:szCs w:val="24"/>
          <w:lang w:eastAsia="tr-TR"/>
        </w:rPr>
        <w:t xml:space="preserve"> şeklinde ifadelere yer verildiği tespit edilmiştir.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sz w:val="24"/>
          <w:szCs w:val="24"/>
          <w:lang w:eastAsia="tr-TR"/>
        </w:rPr>
        <w:t>Söz konusu tanıtımlar aracılığı ile gerçeğe aykırı beyanlara yer verildiği,</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210A1A" w:rsidP="000B260C">
      <w:pPr>
        <w:autoSpaceDE w:val="0"/>
        <w:autoSpaceDN w:val="0"/>
        <w:adjustRightInd w:val="0"/>
        <w:spacing w:after="0" w:line="240" w:lineRule="auto"/>
        <w:jc w:val="both"/>
        <w:rPr>
          <w:rFonts w:ascii="Times New Roman" w:eastAsia="Times New Roman" w:hAnsi="Times New Roman"/>
          <w:sz w:val="24"/>
          <w:szCs w:val="24"/>
          <w:lang w:eastAsia="tr-TR"/>
        </w:rPr>
      </w:pPr>
      <w:hyperlink r:id="rId177" w:history="1">
        <w:r w:rsidR="000B260C" w:rsidRPr="00A60DD0">
          <w:rPr>
            <w:rFonts w:ascii="Times New Roman" w:eastAsia="Times New Roman" w:hAnsi="Times New Roman"/>
            <w:color w:val="0000FF" w:themeColor="hyperlink"/>
            <w:sz w:val="24"/>
            <w:szCs w:val="24"/>
            <w:u w:val="single"/>
            <w:lang w:eastAsia="tr-TR"/>
          </w:rPr>
          <w:t>www.travnikuniversite.org</w:t>
        </w:r>
      </w:hyperlink>
      <w:r w:rsidR="000B260C" w:rsidRPr="00A60DD0">
        <w:rPr>
          <w:rFonts w:ascii="Times New Roman" w:eastAsia="Times New Roman" w:hAnsi="Times New Roman"/>
          <w:sz w:val="24"/>
          <w:szCs w:val="24"/>
          <w:lang w:eastAsia="tr-TR"/>
        </w:rPr>
        <w:t xml:space="preserve"> adresli internet sitesinde anılan üniversiteye öğrenci kaydetmeye </w:t>
      </w:r>
      <w:r w:rsidR="000B260C" w:rsidRPr="00A60DD0">
        <w:rPr>
          <w:rFonts w:ascii="Times New Roman" w:eastAsia="Times New Roman" w:hAnsi="Times New Roman"/>
          <w:sz w:val="24"/>
          <w:szCs w:val="24"/>
          <w:u w:val="single"/>
          <w:lang w:eastAsia="tr-TR"/>
        </w:rPr>
        <w:t>yetkili firma olduğu izlenimi</w:t>
      </w:r>
      <w:r w:rsidR="000B260C" w:rsidRPr="00A60DD0">
        <w:rPr>
          <w:rFonts w:ascii="Times New Roman" w:eastAsia="Times New Roman" w:hAnsi="Times New Roman"/>
          <w:sz w:val="24"/>
          <w:szCs w:val="24"/>
          <w:lang w:eastAsia="tr-TR"/>
        </w:rPr>
        <w:t xml:space="preserve"> yaratıldığı,</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Ve fakat “öğrenci kaydı” hakkında bahsi geçen üniversite ile yapılan aracılık sözleşmesinin </w:t>
      </w:r>
      <w:r w:rsidRPr="00A60DD0">
        <w:rPr>
          <w:rFonts w:ascii="Times New Roman" w:eastAsia="Times New Roman" w:hAnsi="Times New Roman"/>
          <w:sz w:val="24"/>
          <w:szCs w:val="24"/>
          <w:u w:val="single"/>
          <w:lang w:eastAsia="tr-TR"/>
        </w:rPr>
        <w:t>noter kanalıyla feshedildiği</w:t>
      </w:r>
      <w:r w:rsidRPr="00A60DD0">
        <w:rPr>
          <w:rFonts w:ascii="Times New Roman" w:eastAsia="Times New Roman" w:hAnsi="Times New Roman"/>
          <w:sz w:val="24"/>
          <w:szCs w:val="24"/>
          <w:lang w:eastAsia="tr-TR"/>
        </w:rPr>
        <w:t>, şuanda tek yetkili firmanın Europointstar Yurtdışı Eğitim Hizmetleri Ltd. Şti. olduğu değerlendirilmekte olup; bahsi geçen tüm bu durumların;</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Ticari Reklam ve Haksız Ticari Uygulamalar Yönetmeliği’nin 7 nci, 9 uncu ve 32 nci maddeleri,</w:t>
      </w:r>
    </w:p>
    <w:p w:rsidR="000B260C" w:rsidRPr="00A60DD0" w:rsidRDefault="000B260C" w:rsidP="000B260C">
      <w:pPr>
        <w:shd w:val="clear" w:color="auto" w:fill="FFFFFF"/>
        <w:tabs>
          <w:tab w:val="left" w:pos="0"/>
        </w:tabs>
        <w:spacing w:after="0" w:line="240" w:lineRule="auto"/>
        <w:jc w:val="both"/>
        <w:rPr>
          <w:rFonts w:ascii="Times New Roman" w:eastAsia="Andale Sans UI" w:hAnsi="Times New Roman"/>
          <w:kern w:val="2"/>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Andale Sans UI" w:hAnsi="Times New Roman"/>
          <w:kern w:val="2"/>
          <w:sz w:val="24"/>
          <w:szCs w:val="24"/>
          <w:lang w:eastAsia="tr-TR"/>
        </w:rPr>
      </w:pPr>
      <w:r w:rsidRPr="00A60DD0">
        <w:rPr>
          <w:rFonts w:ascii="Times New Roman" w:eastAsia="Andale Sans UI" w:hAnsi="Times New Roman"/>
          <w:kern w:val="2"/>
          <w:sz w:val="24"/>
          <w:szCs w:val="24"/>
          <w:lang w:eastAsia="tr-TR"/>
        </w:rPr>
        <w:t>- 6502 sayılı Tüketicinin Korunması Hakkında Kanun'un 61 inci maddesi,</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sz w:val="24"/>
          <w:szCs w:val="24"/>
          <w:lang w:eastAsia="tr-TR"/>
        </w:rPr>
        <w:t>hükümlerine</w:t>
      </w:r>
      <w:proofErr w:type="gramEnd"/>
      <w:r w:rsidRPr="00A60DD0">
        <w:rPr>
          <w:rFonts w:ascii="Times New Roman" w:eastAsia="Times New Roman" w:hAnsi="Times New Roman"/>
          <w:sz w:val="24"/>
          <w:szCs w:val="24"/>
          <w:lang w:eastAsia="tr-TR"/>
        </w:rPr>
        <w:t xml:space="preserve"> aykırı olduğuna</w:t>
      </w:r>
      <w:r w:rsidRPr="00A60DD0">
        <w:rPr>
          <w:rFonts w:ascii="Times New Roman" w:eastAsia="Times New Roman" w:hAnsi="Times New Roman"/>
          <w:b/>
          <w:sz w:val="24"/>
          <w:szCs w:val="24"/>
          <w:lang w:eastAsia="tr-TR"/>
        </w:rPr>
        <w:t>,</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b/>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Buna göre, reklam veren</w:t>
      </w:r>
      <w:r w:rsidRPr="00A60DD0">
        <w:rPr>
          <w:rFonts w:ascii="Times New Roman" w:eastAsia="Times New Roman" w:hAnsi="Times New Roman"/>
          <w:b/>
          <w:sz w:val="24"/>
          <w:szCs w:val="24"/>
          <w:lang w:eastAsia="tr-TR"/>
        </w:rPr>
        <w:t xml:space="preserve"> Anadolu Yurtdışı Eğitim Danışmanlığı Ltd. Şti. </w:t>
      </w:r>
      <w:r w:rsidRPr="00A60DD0">
        <w:rPr>
          <w:rFonts w:ascii="Times New Roman" w:eastAsia="Times New Roman" w:hAnsi="Times New Roman"/>
          <w:sz w:val="24"/>
          <w:szCs w:val="24"/>
          <w:lang w:eastAsia="tr-TR"/>
        </w:rPr>
        <w:t xml:space="preserve">isimli firma hakkında, </w:t>
      </w:r>
      <w:r w:rsidRPr="00A60DD0">
        <w:rPr>
          <w:rFonts w:ascii="Times New Roman" w:hAnsi="Times New Roman"/>
          <w:sz w:val="24"/>
          <w:szCs w:val="24"/>
        </w:rPr>
        <w:t xml:space="preserve">6502 sayılı Tüketicinin Korunması Hakkında Kanun’un 63 üncü ve 77/12 nci maddeleri uyarınca </w:t>
      </w:r>
      <w:r w:rsidRPr="00A60DD0">
        <w:rPr>
          <w:rFonts w:ascii="Times New Roman" w:hAnsi="Times New Roman"/>
          <w:b/>
          <w:sz w:val="24"/>
          <w:szCs w:val="24"/>
        </w:rPr>
        <w:t>anılan</w:t>
      </w:r>
      <w:r w:rsidRPr="00A60DD0">
        <w:rPr>
          <w:rFonts w:ascii="Times New Roman" w:eastAsia="Times New Roman" w:hAnsi="Times New Roman"/>
          <w:b/>
          <w:sz w:val="24"/>
          <w:szCs w:val="24"/>
          <w:lang w:eastAsia="tr-TR"/>
        </w:rPr>
        <w:t xml:space="preserve"> reklamları durdurma cezası </w:t>
      </w:r>
      <w:r w:rsidRPr="00A60DD0">
        <w:rPr>
          <w:rFonts w:ascii="Times New Roman" w:eastAsia="Times New Roman" w:hAnsi="Times New Roman"/>
          <w:sz w:val="24"/>
          <w:szCs w:val="24"/>
          <w:lang w:eastAsia="tr-TR"/>
        </w:rPr>
        <w:t>verilmesine karar verilmiştir.</w:t>
      </w: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90)</w:t>
      </w:r>
    </w:p>
    <w:p w:rsidR="000B260C" w:rsidRPr="00A60DD0" w:rsidRDefault="000B260C" w:rsidP="000B260C">
      <w:pPr>
        <w:widowControl w:val="0"/>
        <w:suppressAutoHyphens/>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Dosya No: 2015/405</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w:t>
      </w:r>
      <w:r w:rsidRPr="00A60DD0">
        <w:rPr>
          <w:rFonts w:ascii="Times New Roman" w:eastAsia="Times New Roman" w:hAnsi="Times New Roman"/>
          <w:color w:val="000000"/>
          <w:sz w:val="24"/>
          <w:szCs w:val="24"/>
          <w:lang w:eastAsia="tr-TR"/>
        </w:rPr>
        <w:t xml:space="preserve">İhtiyaç Yayıncılık Dershanecilik Uzaktan Eğitim Bilişim Hizm. Tur. Rekl. Otomotiv İnş. Org. San. </w:t>
      </w:r>
      <w:proofErr w:type="gramStart"/>
      <w:r w:rsidRPr="00A60DD0">
        <w:rPr>
          <w:rFonts w:ascii="Times New Roman" w:eastAsia="Times New Roman" w:hAnsi="Times New Roman"/>
          <w:color w:val="000000"/>
          <w:sz w:val="24"/>
          <w:szCs w:val="24"/>
          <w:lang w:eastAsia="tr-TR"/>
        </w:rPr>
        <w:t>ve</w:t>
      </w:r>
      <w:proofErr w:type="gramEnd"/>
      <w:r w:rsidRPr="00A60DD0">
        <w:rPr>
          <w:rFonts w:ascii="Times New Roman" w:eastAsia="Times New Roman" w:hAnsi="Times New Roman"/>
          <w:color w:val="000000"/>
          <w:sz w:val="24"/>
          <w:szCs w:val="24"/>
          <w:lang w:eastAsia="tr-TR"/>
        </w:rPr>
        <w:t xml:space="preserve"> Tic. A.Ş.</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r w:rsidRPr="00A60DD0">
        <w:rPr>
          <w:rFonts w:ascii="Times New Roman" w:eastAsia="Times New Roman" w:hAnsi="Times New Roman"/>
          <w:b/>
          <w:i/>
          <w:sz w:val="24"/>
          <w:szCs w:val="24"/>
          <w:lang w:eastAsia="tr-TR"/>
        </w:rPr>
        <w:t>“Sır-Sınav sorularını gören ‘SIR KOMİSYON’ tarafından hazırlanmıştır</w:t>
      </w:r>
      <w:r w:rsidRPr="00A60DD0">
        <w:rPr>
          <w:rFonts w:ascii="Times New Roman" w:eastAsia="Times New Roman" w:hAnsi="Times New Roman"/>
          <w:b/>
          <w:i/>
          <w:color w:val="000000"/>
          <w:sz w:val="24"/>
          <w:szCs w:val="24"/>
          <w:lang w:eastAsia="tr-TR"/>
        </w:rPr>
        <w:t>”</w:t>
      </w:r>
      <w:r w:rsidRPr="00A60DD0">
        <w:rPr>
          <w:rFonts w:ascii="Times New Roman" w:eastAsia="Times New Roman" w:hAnsi="Times New Roman"/>
          <w:color w:val="000000"/>
          <w:sz w:val="24"/>
          <w:szCs w:val="24"/>
          <w:lang w:eastAsia="tr-TR"/>
        </w:rPr>
        <w:t xml:space="preserve"> ifadelerini içeren</w:t>
      </w:r>
      <w:r w:rsidRPr="00A60DD0">
        <w:rPr>
          <w:rFonts w:ascii="Times New Roman" w:eastAsia="Times New Roman" w:hAnsi="Times New Roman"/>
          <w:bCs/>
          <w:sz w:val="24"/>
          <w:szCs w:val="24"/>
          <w:lang w:eastAsia="tr-TR"/>
        </w:rPr>
        <w:t xml:space="preserve"> reklamlar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proofErr w:type="gramStart"/>
      <w:r w:rsidRPr="00A60DD0">
        <w:rPr>
          <w:rFonts w:ascii="Times New Roman" w:eastAsia="Times New Roman" w:hAnsi="Times New Roman"/>
          <w:sz w:val="24"/>
          <w:szCs w:val="24"/>
          <w:lang w:eastAsia="tr-TR"/>
        </w:rPr>
        <w:t>17/03/2015</w:t>
      </w:r>
      <w:proofErr w:type="gramEnd"/>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Fuar standı</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sz w:val="24"/>
          <w:szCs w:val="24"/>
          <w:lang w:eastAsia="tr-TR"/>
        </w:rPr>
        <w:t xml:space="preserve">Bursa Ticaret İl Müdürlüğü tarafından düzenlenen </w:t>
      </w:r>
      <w:proofErr w:type="gramStart"/>
      <w:r w:rsidRPr="00A60DD0">
        <w:rPr>
          <w:rFonts w:ascii="Times New Roman" w:eastAsia="Times New Roman" w:hAnsi="Times New Roman"/>
          <w:sz w:val="24"/>
          <w:szCs w:val="24"/>
          <w:lang w:eastAsia="tr-TR"/>
        </w:rPr>
        <w:t>17/03/2015</w:t>
      </w:r>
      <w:proofErr w:type="gramEnd"/>
      <w:r w:rsidRPr="00A60DD0">
        <w:rPr>
          <w:rFonts w:ascii="Times New Roman" w:eastAsia="Times New Roman" w:hAnsi="Times New Roman"/>
          <w:sz w:val="24"/>
          <w:szCs w:val="24"/>
          <w:lang w:eastAsia="tr-TR"/>
        </w:rPr>
        <w:t xml:space="preserve"> tarihli tutanak ile Osmangazi/BURSA adresindeki fuar alanında yer alan </w:t>
      </w:r>
      <w:r w:rsidRPr="00A60DD0">
        <w:rPr>
          <w:rFonts w:ascii="Times New Roman" w:eastAsia="Times New Roman" w:hAnsi="Times New Roman"/>
          <w:i/>
          <w:sz w:val="24"/>
          <w:szCs w:val="24"/>
          <w:lang w:eastAsia="tr-TR"/>
        </w:rPr>
        <w:t>“İhtiyaç Yayınevi”</w:t>
      </w:r>
      <w:r w:rsidRPr="00A60DD0">
        <w:rPr>
          <w:rFonts w:ascii="Times New Roman" w:eastAsia="Times New Roman" w:hAnsi="Times New Roman"/>
          <w:sz w:val="24"/>
          <w:szCs w:val="24"/>
          <w:lang w:eastAsia="tr-TR"/>
        </w:rPr>
        <w:t xml:space="preserve"> standında </w:t>
      </w:r>
      <w:r w:rsidRPr="00A60DD0">
        <w:rPr>
          <w:rFonts w:ascii="Times New Roman" w:eastAsia="Times New Roman" w:hAnsi="Times New Roman"/>
          <w:b/>
          <w:i/>
          <w:sz w:val="24"/>
          <w:szCs w:val="24"/>
          <w:lang w:eastAsia="tr-TR"/>
        </w:rPr>
        <w:t>“Sır-Sınav sorularını gören sır komisyon tarafından hazırlanmıştır”</w:t>
      </w:r>
      <w:r w:rsidRPr="00A60DD0">
        <w:rPr>
          <w:rFonts w:ascii="Times New Roman" w:eastAsia="Times New Roman" w:hAnsi="Times New Roman"/>
          <w:sz w:val="24"/>
          <w:szCs w:val="24"/>
          <w:lang w:eastAsia="tr-TR"/>
        </w:rPr>
        <w:t xml:space="preserve"> ifadelerine yer verildiği tespit edilmiştir.</w:t>
      </w:r>
    </w:p>
    <w:p w:rsidR="000B260C" w:rsidRPr="00A60DD0" w:rsidRDefault="000B260C" w:rsidP="000B260C">
      <w:pPr>
        <w:shd w:val="clear" w:color="auto" w:fill="FFFFFF"/>
        <w:tabs>
          <w:tab w:val="left" w:pos="709"/>
          <w:tab w:val="left" w:pos="1276"/>
        </w:tabs>
        <w:spacing w:after="0" w:line="240" w:lineRule="auto"/>
        <w:jc w:val="both"/>
        <w:rPr>
          <w:rFonts w:ascii="Times New Roman" w:eastAsia="Times New Roman" w:hAnsi="Times New Roman"/>
          <w:sz w:val="24"/>
          <w:szCs w:val="24"/>
          <w:lang w:eastAsia="tr-TR"/>
        </w:rPr>
      </w:pPr>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sz w:val="24"/>
          <w:szCs w:val="24"/>
          <w:lang w:eastAsia="tr-TR"/>
        </w:rPr>
        <w:t>Reklam Kurulu tarafından 13.01.2015 tarih ve 232 sayılı toplantısında; firmanıya ait “</w:t>
      </w:r>
      <w:r w:rsidRPr="00A60DD0">
        <w:rPr>
          <w:rFonts w:ascii="Times New Roman" w:eastAsia="Times New Roman" w:hAnsi="Times New Roman"/>
          <w:b/>
          <w:sz w:val="24"/>
          <w:szCs w:val="24"/>
          <w:lang w:eastAsia="tr-TR"/>
        </w:rPr>
        <w:t>Sır”</w:t>
      </w:r>
      <w:r w:rsidRPr="00A60DD0">
        <w:rPr>
          <w:rFonts w:ascii="Times New Roman" w:eastAsia="Times New Roman" w:hAnsi="Times New Roman"/>
          <w:sz w:val="24"/>
          <w:szCs w:val="24"/>
          <w:lang w:eastAsia="tr-TR"/>
        </w:rPr>
        <w:t xml:space="preserve"> adlı kitapların kapaklarında ve </w:t>
      </w:r>
      <w:hyperlink r:id="rId178" w:history="1">
        <w:r w:rsidRPr="00A60DD0">
          <w:rPr>
            <w:rFonts w:ascii="Times New Roman" w:eastAsia="Times New Roman" w:hAnsi="Times New Roman"/>
            <w:color w:val="0000FF"/>
            <w:sz w:val="24"/>
            <w:szCs w:val="24"/>
            <w:u w:val="single"/>
            <w:lang w:eastAsia="tr-TR"/>
          </w:rPr>
          <w:t>www.ihtiyacinne.com</w:t>
        </w:r>
      </w:hyperlink>
      <w:r w:rsidRPr="00A60DD0">
        <w:rPr>
          <w:rFonts w:ascii="Times New Roman" w:eastAsia="Times New Roman" w:hAnsi="Times New Roman"/>
          <w:sz w:val="24"/>
          <w:szCs w:val="24"/>
          <w:lang w:eastAsia="tr-TR"/>
        </w:rPr>
        <w:t xml:space="preserve"> adresli internet sitesinin 05.12.2014 tarihli görünümünde; </w:t>
      </w:r>
      <w:r w:rsidRPr="00A60DD0">
        <w:rPr>
          <w:rFonts w:ascii="Times New Roman" w:eastAsia="Times New Roman" w:hAnsi="Times New Roman"/>
          <w:b/>
          <w:i/>
          <w:sz w:val="24"/>
          <w:szCs w:val="24"/>
          <w:lang w:eastAsia="tr-TR"/>
        </w:rPr>
        <w:t>“Sır-Sınav sorularını gören</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lang w:eastAsia="tr-TR"/>
        </w:rPr>
        <w:t>‘SIR KOMİSYON’</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lang w:eastAsia="tr-TR"/>
        </w:rPr>
        <w:t>tarafından hazırlanmıştır. Çıkacak soru :) veya çıkmış soru ile konuların sınavda size nasıl sorulacağını göreceksiniz”</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 xml:space="preserve">ifadelerine yer verilerek gerek sınav sorularını hazırlayan komisyonun, gerekse sınav sorularının gizli olduğu Kamu Personeli Seçme Sınavında çıkacak soruların, tanıtımı yapılan kitap setinde bulunduğunun belirtildiği, ayrıca kitabı hazırlayan komisyonla ilgili </w:t>
      </w:r>
      <w:r w:rsidRPr="00A60DD0">
        <w:rPr>
          <w:rFonts w:ascii="Times New Roman" w:eastAsia="Times New Roman" w:hAnsi="Times New Roman"/>
          <w:b/>
          <w:sz w:val="24"/>
          <w:szCs w:val="24"/>
          <w:lang w:eastAsia="tr-TR"/>
        </w:rPr>
        <w:t>“Sır Komisyon”</w:t>
      </w:r>
      <w:r w:rsidRPr="00A60DD0">
        <w:rPr>
          <w:rFonts w:ascii="Times New Roman" w:eastAsia="Times New Roman" w:hAnsi="Times New Roman"/>
          <w:sz w:val="24"/>
          <w:szCs w:val="24"/>
          <w:lang w:eastAsia="tr-TR"/>
        </w:rPr>
        <w:t xml:space="preserve"> ifadesi kullanılarak kitapta yer alan soruların Kamu Personeli Seçme Sınav sorularını hazırlayan komisyon tarafından hazırlandığı izlenimi verildiği, bu durumun tüketicileri yanıltıcı nitelikte olduğu ve dürüst rekabet ilkelerine aykırılık teşkil ettiği, gerekçeleriyle firmanız hakkında </w:t>
      </w:r>
      <w:r w:rsidRPr="00A60DD0">
        <w:rPr>
          <w:rFonts w:ascii="Times New Roman" w:eastAsia="Times New Roman" w:hAnsi="Times New Roman"/>
          <w:b/>
          <w:sz w:val="24"/>
          <w:szCs w:val="24"/>
          <w:lang w:eastAsia="tr-TR"/>
        </w:rPr>
        <w:t xml:space="preserve">50.000-TL (Ellibin Türk Lirası) idari para ve anılan reklamları durdurma cezaları uygulanmasına karar verilmiş olmasına karşın, </w:t>
      </w:r>
      <w:r w:rsidRPr="00A60DD0">
        <w:rPr>
          <w:rFonts w:ascii="Times New Roman" w:eastAsia="Times New Roman" w:hAnsi="Times New Roman"/>
          <w:sz w:val="24"/>
          <w:szCs w:val="24"/>
          <w:lang w:eastAsia="tr-TR"/>
        </w:rPr>
        <w:t xml:space="preserve">Bursa Ticaret İl Müdürlüğü tarafından düzenlenen </w:t>
      </w:r>
      <w:proofErr w:type="gramStart"/>
      <w:r w:rsidRPr="00A60DD0">
        <w:rPr>
          <w:rFonts w:ascii="Times New Roman" w:eastAsia="Times New Roman" w:hAnsi="Times New Roman"/>
          <w:sz w:val="24"/>
          <w:szCs w:val="24"/>
          <w:lang w:eastAsia="tr-TR"/>
        </w:rPr>
        <w:t>17/03/2015</w:t>
      </w:r>
      <w:proofErr w:type="gramEnd"/>
      <w:r w:rsidRPr="00A60DD0">
        <w:rPr>
          <w:rFonts w:ascii="Times New Roman" w:eastAsia="Times New Roman" w:hAnsi="Times New Roman"/>
          <w:sz w:val="24"/>
          <w:szCs w:val="24"/>
          <w:lang w:eastAsia="tr-TR"/>
        </w:rPr>
        <w:t xml:space="preserve"> tarihli tutanak ile Osmangazi/BURSA adresindeki fuar alanında yer alan </w:t>
      </w:r>
      <w:r w:rsidRPr="00A60DD0">
        <w:rPr>
          <w:rFonts w:ascii="Times New Roman" w:eastAsia="Times New Roman" w:hAnsi="Times New Roman"/>
          <w:i/>
          <w:sz w:val="24"/>
          <w:szCs w:val="24"/>
          <w:lang w:eastAsia="tr-TR"/>
        </w:rPr>
        <w:t>“İhtiyaç Yayınevi”</w:t>
      </w:r>
      <w:r w:rsidRPr="00A60DD0">
        <w:rPr>
          <w:rFonts w:ascii="Times New Roman" w:eastAsia="Times New Roman" w:hAnsi="Times New Roman"/>
          <w:sz w:val="24"/>
          <w:szCs w:val="24"/>
          <w:lang w:eastAsia="tr-TR"/>
        </w:rPr>
        <w:t xml:space="preserve"> standında </w:t>
      </w:r>
      <w:r w:rsidRPr="00A60DD0">
        <w:rPr>
          <w:rFonts w:ascii="Times New Roman" w:eastAsia="Times New Roman" w:hAnsi="Times New Roman"/>
          <w:b/>
          <w:i/>
          <w:sz w:val="24"/>
          <w:szCs w:val="24"/>
          <w:lang w:eastAsia="tr-TR"/>
        </w:rPr>
        <w:t>“Sır-Sınav sorularını gören sır komisyon tarafından hazırlanmıştır”</w:t>
      </w:r>
      <w:r w:rsidRPr="00A60DD0">
        <w:rPr>
          <w:rFonts w:ascii="Times New Roman" w:eastAsia="Times New Roman" w:hAnsi="Times New Roman"/>
          <w:sz w:val="24"/>
          <w:szCs w:val="24"/>
          <w:lang w:eastAsia="tr-TR"/>
        </w:rPr>
        <w:t xml:space="preserve"> ifadelerine yer verildiğinin tespit edildiği,</w:t>
      </w:r>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Dolayısıyla, inceleme konusu reklamların;</w:t>
      </w:r>
    </w:p>
    <w:p w:rsidR="000B260C" w:rsidRPr="00A60DD0" w:rsidRDefault="000B260C" w:rsidP="000B260C">
      <w:pPr>
        <w:shd w:val="clear" w:color="auto" w:fill="FFFFFF"/>
        <w:tabs>
          <w:tab w:val="left" w:pos="709"/>
        </w:tabs>
        <w:spacing w:after="0" w:line="240" w:lineRule="auto"/>
        <w:jc w:val="both"/>
        <w:rPr>
          <w:rFonts w:ascii="Times New Roman" w:eastAsia="Times New Roman" w:hAnsi="Times New Roman"/>
          <w:spacing w:val="-1"/>
          <w:sz w:val="24"/>
          <w:szCs w:val="24"/>
          <w:lang w:eastAsia="tr-TR"/>
        </w:rPr>
      </w:pPr>
    </w:p>
    <w:p w:rsidR="000B260C" w:rsidRPr="00A60DD0" w:rsidRDefault="000B260C" w:rsidP="000B260C">
      <w:pPr>
        <w:shd w:val="clear" w:color="auto" w:fill="FFFFFF"/>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pacing w:val="-1"/>
          <w:sz w:val="24"/>
          <w:szCs w:val="24"/>
          <w:lang w:eastAsia="tr-TR"/>
        </w:rPr>
        <w:t xml:space="preserve">- 10.01.2015 tarihli ve 29232 saylı Resmi Gazete’de yayınlanarak yürürlüğe giren Ticari Reklam ve Haksız Ticari Uygulamalar Yönetmeliğinin </w:t>
      </w:r>
      <w:r w:rsidRPr="00A60DD0">
        <w:rPr>
          <w:rFonts w:ascii="Times New Roman" w:eastAsia="Times New Roman" w:hAnsi="Times New Roman"/>
          <w:spacing w:val="1"/>
          <w:sz w:val="24"/>
          <w:szCs w:val="24"/>
          <w:lang w:eastAsia="tr-TR"/>
        </w:rPr>
        <w:t xml:space="preserve">5/1-a, 7/1, 7/2, 7/3, 7/4, 7/5-a, 7/5-b, 9 uncu ve 32 nci maddeleri, </w:t>
      </w:r>
      <w:r w:rsidRPr="00A60DD0">
        <w:rPr>
          <w:rFonts w:ascii="Times New Roman" w:eastAsia="Times New Roman" w:hAnsi="Times New Roman"/>
          <w:sz w:val="24"/>
          <w:szCs w:val="24"/>
          <w:lang w:eastAsia="tr-TR"/>
        </w:rPr>
        <w:t xml:space="preserve"> </w:t>
      </w:r>
    </w:p>
    <w:p w:rsidR="000B260C" w:rsidRPr="00A60DD0" w:rsidRDefault="000B260C" w:rsidP="000B260C">
      <w:pPr>
        <w:shd w:val="clear" w:color="auto" w:fill="FFFFFF"/>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- 6502 sayılı Tüketicinin Korunması Hakkında Kanunun 61 inci maddesi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sz w:val="24"/>
          <w:szCs w:val="24"/>
          <w:lang w:eastAsia="tr-TR"/>
        </w:rPr>
        <w:t>hükümlerine</w:t>
      </w:r>
      <w:proofErr w:type="gramEnd"/>
      <w:r w:rsidRPr="00A60DD0">
        <w:rPr>
          <w:rFonts w:ascii="Times New Roman" w:eastAsia="Times New Roman" w:hAnsi="Times New Roman"/>
          <w:sz w:val="24"/>
          <w:szCs w:val="24"/>
          <w:lang w:eastAsia="tr-TR"/>
        </w:rPr>
        <w:t xml:space="preserve"> aykırı olduğuna, </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widowControl w:val="0"/>
        <w:suppressAutoHyphen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Buna göre, reklam veren </w:t>
      </w:r>
      <w:r w:rsidRPr="00A60DD0">
        <w:rPr>
          <w:rFonts w:ascii="Times New Roman" w:eastAsia="Times New Roman" w:hAnsi="Times New Roman"/>
          <w:b/>
          <w:bCs/>
          <w:iCs/>
          <w:color w:val="000000"/>
          <w:sz w:val="24"/>
          <w:szCs w:val="24"/>
          <w:lang w:eastAsia="tr-TR"/>
        </w:rPr>
        <w:t xml:space="preserve">İhtiyaç Yayıncılık Dershanecilik Uzaktan Eğitim Bilişim Hizm. Tur. Rekl. Otomotiv İnş. Org. San. </w:t>
      </w:r>
      <w:proofErr w:type="gramStart"/>
      <w:r w:rsidRPr="00A60DD0">
        <w:rPr>
          <w:rFonts w:ascii="Times New Roman" w:eastAsia="Times New Roman" w:hAnsi="Times New Roman"/>
          <w:b/>
          <w:bCs/>
          <w:iCs/>
          <w:color w:val="000000"/>
          <w:sz w:val="24"/>
          <w:szCs w:val="24"/>
          <w:lang w:eastAsia="tr-TR"/>
        </w:rPr>
        <w:t>ve</w:t>
      </w:r>
      <w:proofErr w:type="gramEnd"/>
      <w:r w:rsidRPr="00A60DD0">
        <w:rPr>
          <w:rFonts w:ascii="Times New Roman" w:eastAsia="Times New Roman" w:hAnsi="Times New Roman"/>
          <w:b/>
          <w:bCs/>
          <w:iCs/>
          <w:color w:val="000000"/>
          <w:sz w:val="24"/>
          <w:szCs w:val="24"/>
          <w:lang w:eastAsia="tr-TR"/>
        </w:rPr>
        <w:t xml:space="preserve"> Tic. A.Ş.</w:t>
      </w:r>
      <w:r w:rsidRPr="00A60DD0">
        <w:rPr>
          <w:rFonts w:ascii="Times New Roman" w:eastAsia="Times New Roman" w:hAnsi="Times New Roman"/>
          <w:sz w:val="24"/>
          <w:szCs w:val="24"/>
          <w:lang w:eastAsia="tr-TR"/>
        </w:rPr>
        <w:t xml:space="preserve"> hakkında, 6502 sayılı Kanun’un 63 üncü ve 77/12 nci maddeleri uyarınca </w:t>
      </w:r>
      <w:r>
        <w:rPr>
          <w:rFonts w:ascii="Times New Roman" w:eastAsia="Times New Roman" w:hAnsi="Times New Roman"/>
          <w:b/>
          <w:sz w:val="24"/>
          <w:szCs w:val="24"/>
          <w:lang w:eastAsia="tr-TR"/>
        </w:rPr>
        <w:t>5.505</w:t>
      </w:r>
      <w:r w:rsidRPr="00A60DD0">
        <w:rPr>
          <w:rFonts w:ascii="Times New Roman" w:eastAsia="Times New Roman" w:hAnsi="Times New Roman"/>
          <w:b/>
          <w:sz w:val="24"/>
          <w:szCs w:val="24"/>
          <w:lang w:eastAsia="tr-TR"/>
        </w:rPr>
        <w:t>-TL (Beşbin</w:t>
      </w:r>
      <w:r>
        <w:rPr>
          <w:rFonts w:ascii="Times New Roman" w:eastAsia="Times New Roman" w:hAnsi="Times New Roman"/>
          <w:b/>
          <w:sz w:val="24"/>
          <w:szCs w:val="24"/>
          <w:lang w:eastAsia="tr-TR"/>
        </w:rPr>
        <w:t>beşyüzbeş</w:t>
      </w:r>
      <w:r w:rsidRPr="00A60DD0">
        <w:rPr>
          <w:rFonts w:ascii="Times New Roman" w:eastAsia="Times New Roman" w:hAnsi="Times New Roman"/>
          <w:b/>
          <w:sz w:val="24"/>
          <w:szCs w:val="24"/>
          <w:lang w:eastAsia="tr-TR"/>
        </w:rPr>
        <w:t xml:space="preserve"> Türk Lirası) idari para ve</w:t>
      </w: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b/>
          <w:bCs/>
          <w:sz w:val="24"/>
          <w:szCs w:val="24"/>
          <w:lang w:eastAsia="tr-TR"/>
        </w:rPr>
        <w:t>anılan reklamları durdurma cezaları</w:t>
      </w:r>
      <w:r w:rsidRPr="00A60DD0">
        <w:rPr>
          <w:rFonts w:ascii="Times New Roman" w:eastAsia="Times New Roman" w:hAnsi="Times New Roman"/>
          <w:sz w:val="24"/>
          <w:szCs w:val="24"/>
          <w:lang w:eastAsia="tr-TR"/>
        </w:rPr>
        <w:t xml:space="preserve"> verilmesine</w:t>
      </w:r>
      <w:r w:rsidRPr="00A60DD0">
        <w:rPr>
          <w:rFonts w:ascii="Times New Roman" w:eastAsia="Times New Roman" w:hAnsi="Times New Roman"/>
          <w:b/>
          <w:bCs/>
          <w:sz w:val="24"/>
          <w:szCs w:val="24"/>
          <w:lang w:eastAsia="tr-TR"/>
        </w:rPr>
        <w:t xml:space="preserve"> </w:t>
      </w:r>
      <w:r w:rsidRPr="00A60DD0">
        <w:rPr>
          <w:rFonts w:ascii="Times New Roman" w:eastAsia="Times New Roman" w:hAnsi="Times New Roman"/>
          <w:sz w:val="24"/>
          <w:szCs w:val="24"/>
          <w:lang w:eastAsia="tr-TR"/>
        </w:rPr>
        <w:t>karar verilmiştir.</w:t>
      </w: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sz w:val="24"/>
          <w:szCs w:val="24"/>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b/>
          <w:sz w:val="24"/>
          <w:szCs w:val="24"/>
          <w:u w:val="single"/>
          <w:lang w:eastAsia="tr-TR"/>
        </w:rPr>
      </w:pPr>
      <w:r w:rsidRPr="00A60DD0">
        <w:rPr>
          <w:rFonts w:ascii="Times New Roman" w:eastAsia="Times New Roman" w:hAnsi="Times New Roman"/>
          <w:b/>
          <w:sz w:val="24"/>
          <w:szCs w:val="24"/>
          <w:u w:val="single"/>
          <w:lang w:eastAsia="tr-TR"/>
        </w:rPr>
        <w:t>ENERJİ</w:t>
      </w:r>
    </w:p>
    <w:p w:rsidR="000B260C" w:rsidRPr="00A60DD0" w:rsidRDefault="000B260C" w:rsidP="000B260C">
      <w:pPr>
        <w:widowControl w:val="0"/>
        <w:suppressAutoHyphens/>
        <w:spacing w:after="0" w:line="240" w:lineRule="auto"/>
        <w:jc w:val="both"/>
        <w:rPr>
          <w:rFonts w:ascii="Times New Roman" w:eastAsia="Times New Roman" w:hAnsi="Times New Roman"/>
          <w:b/>
          <w:sz w:val="24"/>
          <w:szCs w:val="24"/>
          <w:u w:val="single"/>
          <w:lang w:eastAsia="tr-TR"/>
        </w:rPr>
      </w:pPr>
    </w:p>
    <w:p w:rsidR="000B260C" w:rsidRPr="00A60DD0" w:rsidRDefault="000B260C" w:rsidP="000B260C">
      <w:pPr>
        <w:widowControl w:val="0"/>
        <w:suppressAutoHyphens/>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91)</w:t>
      </w:r>
    </w:p>
    <w:p w:rsidR="000B260C" w:rsidRPr="00A60DD0" w:rsidRDefault="000B260C" w:rsidP="000B260C">
      <w:pPr>
        <w:widowControl w:val="0"/>
        <w:suppressAutoHyphens/>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ar-SA"/>
        </w:rPr>
      </w:pPr>
      <w:r w:rsidRPr="00A60DD0">
        <w:rPr>
          <w:rFonts w:ascii="Times New Roman" w:eastAsia="Times New Roman" w:hAnsi="Times New Roman"/>
          <w:b/>
          <w:sz w:val="24"/>
          <w:szCs w:val="24"/>
          <w:lang w:eastAsia="tr-TR"/>
        </w:rPr>
        <w:t xml:space="preserve">Dosya No: </w:t>
      </w:r>
      <w:r w:rsidRPr="00A60DD0">
        <w:rPr>
          <w:rFonts w:ascii="Times New Roman" w:eastAsia="Times New Roman" w:hAnsi="Times New Roman"/>
          <w:b/>
          <w:sz w:val="24"/>
          <w:szCs w:val="24"/>
          <w:lang w:eastAsia="ar-SA"/>
        </w:rPr>
        <w:t>2013/775</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w:t>
      </w:r>
      <w:r w:rsidRPr="00A60DD0">
        <w:rPr>
          <w:rFonts w:ascii="Times New Roman" w:hAnsi="Times New Roman"/>
          <w:b/>
          <w:sz w:val="24"/>
          <w:szCs w:val="24"/>
        </w:rPr>
        <w:t>Leyla SAVCI</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w:t>
      </w:r>
      <w:r w:rsidRPr="00A60DD0">
        <w:rPr>
          <w:rFonts w:ascii="Times New Roman" w:eastAsia="Times New Roman" w:hAnsi="Times New Roman"/>
          <w:bCs/>
          <w:sz w:val="24"/>
          <w:szCs w:val="24"/>
          <w:lang w:eastAsia="tr-TR"/>
        </w:rPr>
        <w:t xml:space="preserve"> </w:t>
      </w:r>
      <w:r w:rsidRPr="00A60DD0">
        <w:rPr>
          <w:rFonts w:ascii="Times New Roman" w:hAnsi="Times New Roman"/>
          <w:b/>
          <w:i/>
          <w:sz w:val="24"/>
          <w:szCs w:val="24"/>
        </w:rPr>
        <w:t xml:space="preserve">“GPX Energy Plus” </w:t>
      </w:r>
      <w:r w:rsidRPr="00A60DD0">
        <w:rPr>
          <w:rFonts w:ascii="Times New Roman" w:hAnsi="Times New Roman"/>
          <w:sz w:val="24"/>
          <w:szCs w:val="24"/>
        </w:rPr>
        <w:t xml:space="preserve">isimli ürünün tanıtımına yönelik olarak </w:t>
      </w:r>
      <w:hyperlink r:id="rId179" w:history="1">
        <w:r w:rsidRPr="00A60DD0">
          <w:rPr>
            <w:rFonts w:ascii="Times New Roman" w:hAnsi="Times New Roman"/>
            <w:color w:val="0000FF"/>
            <w:sz w:val="24"/>
            <w:szCs w:val="24"/>
            <w:u w:val="single"/>
          </w:rPr>
          <w:t>www.bugununkampanyasi.com</w:t>
        </w:r>
      </w:hyperlink>
      <w:r w:rsidRPr="00A60DD0">
        <w:rPr>
          <w:rFonts w:ascii="Times New Roman" w:hAnsi="Times New Roman"/>
          <w:sz w:val="24"/>
          <w:szCs w:val="24"/>
        </w:rPr>
        <w:t xml:space="preserve"> adresli internet sitesinde yayınlanan reklamlar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hAnsi="Times New Roman"/>
          <w:sz w:val="24"/>
          <w:szCs w:val="24"/>
        </w:rPr>
        <w:t>16.01.2014</w:t>
      </w:r>
    </w:p>
    <w:p w:rsidR="000B260C" w:rsidRPr="00A60DD0" w:rsidRDefault="000B260C" w:rsidP="000B260C">
      <w:pPr>
        <w:spacing w:after="0" w:line="240" w:lineRule="auto"/>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İ</w:t>
      </w:r>
      <w:r w:rsidRPr="00A60DD0">
        <w:rPr>
          <w:rFonts w:ascii="Times New Roman" w:hAnsi="Times New Roman"/>
          <w:sz w:val="24"/>
          <w:szCs w:val="24"/>
        </w:rPr>
        <w:t>nternet</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hAnsi="Times New Roman"/>
          <w:b/>
          <w:i/>
          <w:sz w:val="24"/>
          <w:szCs w:val="24"/>
        </w:rPr>
        <w:t xml:space="preserve">“GPX Energy Plus” </w:t>
      </w:r>
      <w:r w:rsidRPr="00A60DD0">
        <w:rPr>
          <w:rFonts w:ascii="Times New Roman" w:hAnsi="Times New Roman"/>
          <w:sz w:val="24"/>
          <w:szCs w:val="24"/>
        </w:rPr>
        <w:t xml:space="preserve">isimli ürünün tanıtımına yönelik olarak </w:t>
      </w:r>
      <w:hyperlink r:id="rId180" w:history="1">
        <w:r w:rsidRPr="00A60DD0">
          <w:rPr>
            <w:rFonts w:ascii="Times New Roman" w:hAnsi="Times New Roman"/>
            <w:color w:val="0000FF"/>
            <w:sz w:val="24"/>
            <w:szCs w:val="24"/>
            <w:u w:val="single"/>
          </w:rPr>
          <w:t>www.bugununkampanyasi.com</w:t>
        </w:r>
      </w:hyperlink>
      <w:r w:rsidRPr="00A60DD0">
        <w:rPr>
          <w:rFonts w:ascii="Times New Roman" w:hAnsi="Times New Roman"/>
          <w:sz w:val="24"/>
          <w:szCs w:val="24"/>
        </w:rPr>
        <w:t xml:space="preserve"> adresli internet sitesinin 16.01.2014 tarihli görünümünde yayınlanan reklamlarda, </w:t>
      </w:r>
      <w:r w:rsidRPr="00A60DD0">
        <w:rPr>
          <w:rFonts w:ascii="Times New Roman" w:hAnsi="Times New Roman"/>
          <w:b/>
          <w:i/>
          <w:sz w:val="24"/>
          <w:szCs w:val="24"/>
        </w:rPr>
        <w:t xml:space="preserve">“Kısa Sürede Etkili Tasarruf Daha Düşük Tüketim” , “%12 enerji tasarruf garantili” , “Benzine harcadığınız para cebinizde kalsın sevdiklerinizle harcayın, bu büyük fırsatı kaçırmayın, devir tasarruf devri! Tasarrufun 1 NUMARALI markası GPX ENERGY PLUS’ı hemen deneyin.” , “Sadece 1 sene içinde en az 2000 TL Para Cebinizde kalsın. Ödediğiniz parayı maksimum 6 ay içinde geri alırsınız, arabanızın ömrü yettiğince kullanırsınız. Sanayi Bakanlığı’ndan onaylıdır. Manyetik Yakıt Tasarruf Cihazına yaptığınız yatırım 3 ile 9 ay içerisinde geri dönme garantisi veriyoruz.” , “Devir hesap devri! Sadece Manyetik Kelepçe Ekoplus ile Yıllık Harcamanızın %12’si Cebinizde Kalsın” , “Uygulandığı yakıt hattı üzerinde çok güçlü bir manyetik alan yaratarak yakıt içerisindeki hidrojen ve karbon moleküllerini birbirlerinden ayrıştırarak düzenler ve yanma noktasında daha fazla oksijen ile buluşmalarını sağlar. Çiğ yanma oranını azaltır, yakıtta </w:t>
      </w:r>
      <w:proofErr w:type="gramStart"/>
      <w:r w:rsidRPr="00A60DD0">
        <w:rPr>
          <w:rFonts w:ascii="Times New Roman" w:hAnsi="Times New Roman"/>
          <w:b/>
          <w:i/>
          <w:sz w:val="24"/>
          <w:szCs w:val="24"/>
        </w:rPr>
        <w:t>emisyon</w:t>
      </w:r>
      <w:proofErr w:type="gramEnd"/>
      <w:r w:rsidRPr="00A60DD0">
        <w:rPr>
          <w:rFonts w:ascii="Times New Roman" w:hAnsi="Times New Roman"/>
          <w:b/>
          <w:i/>
          <w:sz w:val="24"/>
          <w:szCs w:val="24"/>
        </w:rPr>
        <w:t xml:space="preserve"> değerlerini düşürmeye yardımcıdır. EKO ENERJİ sayesinde kullanılan yakıtta verimlilik artar. Hem Evinizde, Hem de Aracınızda Yüksek Yakıt Maliyetine Son! Gpx Energy Plus araçlarda, ev ve mutfaklarda, işletmelerde %25' e varan yakıt tasarrufu sağlamanıza yardım eder. Araçlarda Tasarruf: Yakıt verimliliğini arttırır, düşük yakıt maliyeti sağlar. Aracınızın motor ömrünü arttırır, motorunuzun yakıt ve karbon kirliliğini azaltmaya yardımcı olur. Ev ve Mutfaklarda Tasarruf: Kombi ısıtma sistemlerinde tasarruf sağladığı teknik raporlarla kanıtlanmıştır. Gpx Energy Plus Evinizdeki tüp borusuna bağladığınızda kullanılan gazda yüksek oranda tasarruf sağlar. İşletmelerde Tasarruf: İşletmenizin aylık yakıt tüketiminden tasarruf yapmanızı sağlar. Ürün Özellikleri: Araçlarınız artık daha az yakıtla daha uzun yol yapmasına, Araçlarınızın yakıtında yüksek oranda tasarruf sağlamasına, Hız ve performansında artış sağlamaya destek verir.” </w:t>
      </w:r>
      <w:r w:rsidRPr="00A60DD0">
        <w:rPr>
          <w:rFonts w:ascii="Times New Roman" w:hAnsi="Times New Roman"/>
          <w:sz w:val="24"/>
          <w:szCs w:val="24"/>
        </w:rPr>
        <w:t>şeklinde ifadelere yer verildiği, ancak söz konusu iddiaların doğruluğunu kanıtlayacak nitelikte herhangi bir bilgi ya da belgenin tarafımıza gönderilmediği</w:t>
      </w:r>
      <w:r w:rsidRPr="00A60DD0">
        <w:rPr>
          <w:rFonts w:ascii="Times New Roman" w:eastAsia="Times New Roman" w:hAnsi="Times New Roman"/>
          <w:sz w:val="24"/>
          <w:szCs w:val="24"/>
          <w:lang w:eastAsia="tr-TR"/>
        </w:rPr>
        <w:t xml:space="preserve"> tespit edilmiştir.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Değerlendirme/Karar:</w:t>
      </w:r>
      <w:r w:rsidRPr="00A60DD0">
        <w:rPr>
          <w:rFonts w:ascii="Times New Roman" w:eastAsia="Times New Roman" w:hAnsi="Times New Roman"/>
          <w:sz w:val="24"/>
          <w:szCs w:val="24"/>
          <w:lang w:eastAsia="tr-TR"/>
        </w:rPr>
        <w:t xml:space="preserve"> İnceleme konusu reklamlarda,</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lang w:eastAsia="tr-TR"/>
        </w:rPr>
        <w:t xml:space="preserve">“Kısa Sürede Etkili Tasarruf Daha Düşük Tüketim” , “%12 enerji tasarruf garantili” , “Benzine harcadığınız para cebinizde kalsın sevdiklerinizle harcayın, bu büyük fırsatı kaçırmayın, devir tasarruf devri! Tasarrufun 1 NUMARALI markası GPX ENERGY PLUS’ı hemen deneyin.” , “Sadece 1 sene içinde en az 2000 TL Para Cebinizde kalsın. Ödediğiniz parayı maksimum 6 ay içinde geri alırsınız, arabanızın ömrü yettiğince kullanırsınız. Sanayi Bakanlığı’ndan onaylıdır. Manyetik Yakıt Tasarruf Cihazına yaptığınız yatırım 3 ile 9 ay içerisinde geri dönme garantisi veriyoruz.” , “Devir hesap devri! Sadece Manyetik Kelepçe Ekoplus ile Yıllık Harcamanızın %12’si Cebinizde Kalsın” , “Uygulandığı yakıt hattı üzerinde çok güçlü bir manyetik alan yaratarak yakıt içerisindeki hidrojen ve karbon moleküllerini birbirlerinden ayrıştırarak düzenler ve yanma noktasında daha fazla oksijen ile buluşmalarını sağlar. Çiğ yanma oranını azaltır, yakıtta </w:t>
      </w:r>
      <w:proofErr w:type="gramStart"/>
      <w:r w:rsidRPr="00A60DD0">
        <w:rPr>
          <w:rFonts w:ascii="Times New Roman" w:eastAsia="Times New Roman" w:hAnsi="Times New Roman"/>
          <w:b/>
          <w:i/>
          <w:sz w:val="24"/>
          <w:szCs w:val="24"/>
          <w:lang w:eastAsia="tr-TR"/>
        </w:rPr>
        <w:t>emisyon</w:t>
      </w:r>
      <w:proofErr w:type="gramEnd"/>
      <w:r w:rsidRPr="00A60DD0">
        <w:rPr>
          <w:rFonts w:ascii="Times New Roman" w:eastAsia="Times New Roman" w:hAnsi="Times New Roman"/>
          <w:b/>
          <w:i/>
          <w:sz w:val="24"/>
          <w:szCs w:val="24"/>
          <w:lang w:eastAsia="tr-TR"/>
        </w:rPr>
        <w:t xml:space="preserve"> değerlerini düşürmeye yardımcıdır. EKO ENERJİ sayesinde kullanılan yakıtta verimlilik artar. Hem Evinizde, Hem de Aracınızda Yüksek Yakıt Maliyetine Son! Gpx Energy Plus araçlarda, ev ve mutfaklarda, işletmelerde %25' e varan yakıt tasarrufu sağlamanıza yardım eder. Araçlarda Tasarruf: Yakıt verimliliğini arttırır, düşük yakıt maliyeti sağlar. Aracınızın motor ömrünü arttırır, motorunuzun yakıt ve karbon kirliliğini azaltmaya yardımcı olur. Ev ve Mutfaklarda Tasarruf: Kombi ısıtma sistemlerinde tasarruf sağladığı teknik raporlarla kanıtlanmıştır. Gpx Energy Plus Evinizdeki tüp borusuna bağladığınızda kullanılan gazda yüksek oranda tasarruf sağlar. İşletmelerde Tasarruf: İşletmenizin aylık yakıt tüketiminden tasarruf yapmanızı sağlar. </w:t>
      </w:r>
      <w:proofErr w:type="gramStart"/>
      <w:r w:rsidRPr="00A60DD0">
        <w:rPr>
          <w:rFonts w:ascii="Times New Roman" w:eastAsia="Times New Roman" w:hAnsi="Times New Roman"/>
          <w:b/>
          <w:i/>
          <w:sz w:val="24"/>
          <w:szCs w:val="24"/>
          <w:lang w:eastAsia="tr-TR"/>
        </w:rPr>
        <w:t xml:space="preserve">Ürün Özellikleri: Araçlarınız artık daha az yakıtla daha uzun yol yapmasına, Araçlarınızın yakıtında yüksek oranda tasarruf sağlamasına, Hız ve performansında artış sağlamaya destek verir.” </w:t>
      </w:r>
      <w:r w:rsidRPr="00A60DD0">
        <w:rPr>
          <w:rFonts w:ascii="Times New Roman" w:eastAsia="Times New Roman" w:hAnsi="Times New Roman"/>
          <w:sz w:val="24"/>
          <w:szCs w:val="24"/>
          <w:lang w:eastAsia="tr-TR"/>
        </w:rPr>
        <w:t>şeklinde ifadelere yer verilmesine karşın, söz konusu iddiaların doğruluğunu kanıtlayacak nitelikte herhangi bir bilgi ya da belgenin tarafımıza gönderilmediği, dolayısıyla inceleme konusu reklamlarda doğruluğu ispat edilemeyen,</w:t>
      </w:r>
      <w:r w:rsidRPr="00A60DD0">
        <w:rPr>
          <w:rFonts w:ascii="Times New Roman" w:eastAsia="Times New Roman" w:hAnsi="Times New Roman"/>
          <w:bCs/>
          <w:sz w:val="24"/>
          <w:szCs w:val="24"/>
          <w:lang w:eastAsia="tr-TR"/>
        </w:rPr>
        <w:t xml:space="preserve"> tüketicilerin bilgi ve tecrübe eksikliklerini istismar edici </w:t>
      </w:r>
      <w:r w:rsidRPr="00A60DD0">
        <w:rPr>
          <w:rFonts w:ascii="Times New Roman" w:eastAsia="Times New Roman" w:hAnsi="Times New Roman"/>
          <w:sz w:val="24"/>
          <w:szCs w:val="24"/>
          <w:lang w:eastAsia="tr-TR"/>
        </w:rPr>
        <w:t>nitelikte ifadelere yer verilmek suretiyle tüketicilerin yanıltıldığı ve tüketici mağduriyetine yol açıldığı, bu durumun da;</w:t>
      </w:r>
      <w:proofErr w:type="gramEnd"/>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hd w:val="clear" w:color="auto" w:fill="FFFFFF"/>
        <w:spacing w:after="0" w:line="240" w:lineRule="auto"/>
        <w:jc w:val="both"/>
        <w:rPr>
          <w:rFonts w:ascii="Times New Roman" w:eastAsia="Times New Roman" w:hAnsi="Times New Roman"/>
          <w:spacing w:val="1"/>
          <w:sz w:val="24"/>
          <w:szCs w:val="24"/>
          <w:lang w:eastAsia="tr-TR"/>
        </w:rPr>
      </w:pPr>
      <w:r w:rsidRPr="00A60DD0">
        <w:rPr>
          <w:rFonts w:ascii="Times New Roman" w:eastAsia="Times New Roman" w:hAnsi="Times New Roman"/>
          <w:spacing w:val="-1"/>
          <w:sz w:val="24"/>
          <w:szCs w:val="24"/>
          <w:lang w:eastAsia="tr-TR"/>
        </w:rPr>
        <w:t xml:space="preserve">- </w:t>
      </w:r>
      <w:r w:rsidRPr="00A60DD0">
        <w:rPr>
          <w:rFonts w:ascii="Times New Roman" w:eastAsia="Times New Roman" w:hAnsi="Times New Roman"/>
          <w:sz w:val="24"/>
          <w:szCs w:val="24"/>
          <w:lang w:eastAsia="tr-TR"/>
        </w:rPr>
        <w:t xml:space="preserve">İnceleme konusu reklamların yayınlandığı dönemde yürürlükte bulunan mülga </w:t>
      </w:r>
      <w:r w:rsidRPr="00A60DD0">
        <w:rPr>
          <w:rFonts w:ascii="Times New Roman" w:eastAsia="Times New Roman" w:hAnsi="Times New Roman"/>
          <w:spacing w:val="-1"/>
          <w:sz w:val="24"/>
          <w:szCs w:val="24"/>
          <w:lang w:eastAsia="tr-TR"/>
        </w:rPr>
        <w:t xml:space="preserve">Ticari Reklam ve İlanlara İlişkin İlkeler ve Uygulama Esaslarına Dair Yönetmelik’in </w:t>
      </w:r>
      <w:r w:rsidRPr="00A60DD0">
        <w:rPr>
          <w:rFonts w:ascii="Times New Roman" w:eastAsia="Times New Roman" w:hAnsi="Times New Roman"/>
          <w:spacing w:val="1"/>
          <w:sz w:val="24"/>
          <w:szCs w:val="24"/>
          <w:lang w:eastAsia="tr-TR"/>
        </w:rPr>
        <w:t xml:space="preserve">5/a, 5/b, 5/e, 7/a, 7/c, 7/g, 13 ve </w:t>
      </w:r>
      <w:r w:rsidRPr="00A60DD0">
        <w:rPr>
          <w:rFonts w:ascii="Times New Roman" w:eastAsia="Times New Roman" w:hAnsi="Times New Roman"/>
          <w:bCs/>
          <w:sz w:val="24"/>
          <w:szCs w:val="24"/>
          <w:lang w:eastAsia="tr-TR"/>
        </w:rPr>
        <w:t>21 inci</w:t>
      </w:r>
      <w:r w:rsidRPr="00A60DD0">
        <w:rPr>
          <w:rFonts w:ascii="Times New Roman" w:eastAsia="Times New Roman" w:hAnsi="Times New Roman"/>
          <w:spacing w:val="1"/>
          <w:sz w:val="24"/>
          <w:szCs w:val="24"/>
          <w:lang w:eastAsia="tr-TR"/>
        </w:rPr>
        <w:t xml:space="preserve"> maddeleri,</w:t>
      </w:r>
    </w:p>
    <w:p w:rsidR="000B260C" w:rsidRPr="00A60DD0" w:rsidRDefault="000B260C" w:rsidP="000B260C">
      <w:pPr>
        <w:shd w:val="clear" w:color="auto" w:fill="FFFFFF"/>
        <w:spacing w:after="0" w:line="240" w:lineRule="auto"/>
        <w:jc w:val="both"/>
        <w:rPr>
          <w:rFonts w:ascii="Times New Roman" w:eastAsia="Times New Roman" w:hAnsi="Times New Roman"/>
          <w:spacing w:val="1"/>
          <w:sz w:val="24"/>
          <w:szCs w:val="24"/>
          <w:lang w:eastAsia="tr-TR"/>
        </w:rPr>
      </w:pPr>
    </w:p>
    <w:p w:rsidR="000B260C" w:rsidRPr="00A60DD0" w:rsidRDefault="000B260C" w:rsidP="000B260C">
      <w:pPr>
        <w:shd w:val="clear" w:color="auto" w:fill="FFFFFF"/>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pacing w:val="-1"/>
          <w:sz w:val="24"/>
          <w:szCs w:val="24"/>
          <w:lang w:eastAsia="tr-TR"/>
        </w:rPr>
        <w:t xml:space="preserve">- </w:t>
      </w:r>
      <w:r w:rsidRPr="00A60DD0">
        <w:rPr>
          <w:rFonts w:ascii="Times New Roman" w:eastAsia="Times New Roman" w:hAnsi="Times New Roman"/>
          <w:sz w:val="24"/>
          <w:szCs w:val="24"/>
          <w:lang w:eastAsia="tr-TR"/>
        </w:rPr>
        <w:t>10.01.2015 tarihli ve 29232 saylı Resmi Gazete’de yayınlanarak yürürlüğe giren Ticari Reklam ve Haksız Ticari Uygulamalar Yönetmeliği’nin 5/1-a, 7/1, 7/2, 7/3, 7/4, 7/5-a, 7/8, 9/1, 9/4 ve 32 nci maddeleri,</w:t>
      </w:r>
    </w:p>
    <w:p w:rsidR="000B260C" w:rsidRPr="00A60DD0" w:rsidRDefault="000B260C" w:rsidP="000B260C">
      <w:pPr>
        <w:shd w:val="clear" w:color="auto" w:fill="FFFFFF"/>
        <w:spacing w:after="0" w:line="240" w:lineRule="auto"/>
        <w:jc w:val="both"/>
        <w:rPr>
          <w:rFonts w:ascii="Times New Roman" w:eastAsia="Times New Roman" w:hAnsi="Times New Roman"/>
          <w:spacing w:val="1"/>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İnceleme konusu reklamların yayınlandığı dönemde yürürlükte bulunan mülga 4077 Sayılı Tüketicinin Korunması Hakkında Kanun'un 16 ncı maddesi,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6502 sayılı Tüketicinin Korunması Hakkında Kanun'un 61 inci maddesi</w:t>
      </w:r>
    </w:p>
    <w:p w:rsidR="000B260C" w:rsidRPr="00A60DD0" w:rsidRDefault="000B260C" w:rsidP="000B260C">
      <w:pPr>
        <w:shd w:val="clear" w:color="auto" w:fill="FFFFFF"/>
        <w:spacing w:after="0" w:line="240" w:lineRule="auto"/>
        <w:ind w:firstLine="709"/>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sz w:val="24"/>
          <w:szCs w:val="24"/>
          <w:lang w:eastAsia="tr-TR"/>
        </w:rPr>
        <w:t>hükümlerine</w:t>
      </w:r>
      <w:proofErr w:type="gramEnd"/>
      <w:r w:rsidRPr="00A60DD0">
        <w:rPr>
          <w:rFonts w:ascii="Times New Roman" w:eastAsia="Times New Roman" w:hAnsi="Times New Roman"/>
          <w:sz w:val="24"/>
          <w:szCs w:val="24"/>
          <w:lang w:eastAsia="tr-TR"/>
        </w:rPr>
        <w:t xml:space="preserve"> aykırı olduğuna,</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Default="000B260C" w:rsidP="000B260C">
      <w:pPr>
        <w:widowControl w:val="0"/>
        <w:suppressAutoHyphen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Buna göre, reklam veren </w:t>
      </w:r>
      <w:r w:rsidRPr="00A60DD0">
        <w:rPr>
          <w:rFonts w:ascii="Times New Roman" w:hAnsi="Times New Roman"/>
          <w:b/>
          <w:sz w:val="24"/>
          <w:szCs w:val="24"/>
        </w:rPr>
        <w:t xml:space="preserve">Leyla SAVCI </w:t>
      </w:r>
      <w:r w:rsidRPr="00A60DD0">
        <w:rPr>
          <w:rFonts w:ascii="Times New Roman" w:eastAsia="Times New Roman" w:hAnsi="Times New Roman"/>
          <w:sz w:val="24"/>
          <w:szCs w:val="24"/>
          <w:lang w:eastAsia="tr-TR"/>
        </w:rPr>
        <w:t xml:space="preserve">hakkında, </w:t>
      </w:r>
      <w:r w:rsidRPr="00A60DD0">
        <w:rPr>
          <w:rFonts w:ascii="Times New Roman" w:eastAsia="Times New Roman" w:hAnsi="Times New Roman"/>
          <w:color w:val="000000"/>
          <w:sz w:val="24"/>
          <w:szCs w:val="24"/>
          <w:lang w:eastAsia="tr-TR"/>
        </w:rPr>
        <w:t xml:space="preserve">6502 sayılı Kanun’un 63 üncü ve 77/12 inci maddeleri ile mülga 4077 sayılı Kanun’un 17 nci ve 25/8 inci maddeleri uyarınca </w:t>
      </w:r>
      <w:r w:rsidRPr="00A60DD0">
        <w:rPr>
          <w:rFonts w:ascii="Times New Roman" w:eastAsia="Times New Roman" w:hAnsi="Times New Roman"/>
          <w:b/>
          <w:bCs/>
          <w:sz w:val="24"/>
          <w:szCs w:val="24"/>
          <w:lang w:eastAsia="tr-TR"/>
        </w:rPr>
        <w:t>anılan reklamları durdurma cezası</w:t>
      </w:r>
      <w:r w:rsidRPr="00A60DD0">
        <w:rPr>
          <w:rFonts w:ascii="Times New Roman" w:eastAsia="Times New Roman" w:hAnsi="Times New Roman"/>
          <w:sz w:val="24"/>
          <w:szCs w:val="24"/>
          <w:lang w:eastAsia="tr-TR"/>
        </w:rPr>
        <w:t xml:space="preserve"> verilmesine karar verilmiştir.</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u w:val="single"/>
          <w:lang w:eastAsia="tr-TR"/>
        </w:rPr>
      </w:pPr>
      <w:r w:rsidRPr="00A60DD0">
        <w:rPr>
          <w:rFonts w:ascii="Times New Roman" w:eastAsia="Andale Sans UI" w:hAnsi="Times New Roman"/>
          <w:b/>
          <w:kern w:val="1"/>
          <w:sz w:val="24"/>
          <w:szCs w:val="24"/>
          <w:u w:val="single"/>
          <w:lang w:eastAsia="tr-TR"/>
        </w:rPr>
        <w:t>TEKNOLOJİ VE DAYANIKLI TÜKETİM MALLARI</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u w:val="single"/>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eastAsia="Andale Sans UI" w:hAnsi="Times New Roman"/>
          <w:b/>
          <w:kern w:val="1"/>
          <w:sz w:val="24"/>
          <w:szCs w:val="24"/>
          <w:lang w:eastAsia="tr-TR"/>
        </w:rPr>
        <w:t>92)</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Dosya No: 2015/98</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bCs/>
          <w:color w:val="000000"/>
          <w:sz w:val="24"/>
          <w:szCs w:val="24"/>
          <w:lang w:eastAsia="tr-TR"/>
        </w:rPr>
      </w:pPr>
      <w:r w:rsidRPr="00A60DD0">
        <w:rPr>
          <w:rFonts w:ascii="Times New Roman" w:eastAsia="Times New Roman" w:hAnsi="Times New Roman"/>
          <w:b/>
          <w:sz w:val="24"/>
          <w:szCs w:val="24"/>
          <w:lang w:eastAsia="tr-TR"/>
        </w:rPr>
        <w:t xml:space="preserve">Şikâyet Edilen: </w:t>
      </w:r>
      <w:r w:rsidRPr="00A60DD0">
        <w:rPr>
          <w:rFonts w:ascii="Times New Roman" w:eastAsia="Times New Roman" w:hAnsi="Times New Roman"/>
          <w:b/>
          <w:bCs/>
          <w:color w:val="000000"/>
          <w:sz w:val="24"/>
          <w:szCs w:val="24"/>
          <w:lang w:eastAsia="tr-TR"/>
        </w:rPr>
        <w:t>Teknosa İç ve Dış Ticaret A.Ş.</w:t>
      </w:r>
    </w:p>
    <w:p w:rsidR="000B260C" w:rsidRPr="00A60DD0" w:rsidRDefault="000B260C" w:rsidP="000B260C">
      <w:pPr>
        <w:spacing w:after="0" w:line="240" w:lineRule="auto"/>
        <w:jc w:val="both"/>
        <w:rPr>
          <w:rFonts w:ascii="Times New Roman" w:eastAsia="Times New Roman" w:hAnsi="Times New Roman"/>
          <w:b/>
          <w:color w:val="000000"/>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Şikâyet Edilen Reklam:</w:t>
      </w:r>
      <w:r w:rsidRPr="00A60DD0">
        <w:rPr>
          <w:rFonts w:ascii="Times New Roman" w:eastAsia="Times New Roman" w:hAnsi="Times New Roman"/>
          <w:sz w:val="24"/>
          <w:szCs w:val="24"/>
          <w:lang w:eastAsia="tr-TR"/>
        </w:rPr>
        <w:t xml:space="preserve"> </w:t>
      </w:r>
      <w:hyperlink r:id="rId181" w:history="1">
        <w:r w:rsidRPr="00A60DD0">
          <w:rPr>
            <w:rFonts w:ascii="Times New Roman" w:eastAsia="Times New Roman" w:hAnsi="Times New Roman"/>
            <w:color w:val="0000FF"/>
            <w:sz w:val="24"/>
            <w:szCs w:val="24"/>
            <w:u w:val="single"/>
            <w:lang w:eastAsia="tr-TR"/>
          </w:rPr>
          <w:t>www.teknosa.com.tr</w:t>
        </w:r>
      </w:hyperlink>
      <w:r w:rsidRPr="00A60DD0">
        <w:rPr>
          <w:rFonts w:ascii="Times New Roman" w:eastAsia="Times New Roman" w:hAnsi="Times New Roman"/>
          <w:sz w:val="24"/>
          <w:szCs w:val="24"/>
          <w:lang w:eastAsia="tr-TR"/>
        </w:rPr>
        <w:t xml:space="preserve"> adresli internet sitesinin 13.02.2015 tarihli görünümünde yer alan </w:t>
      </w:r>
      <w:r w:rsidRPr="00FA199A">
        <w:rPr>
          <w:rFonts w:ascii="Times New Roman" w:eastAsia="Times New Roman" w:hAnsi="Times New Roman"/>
          <w:b/>
          <w:i/>
          <w:sz w:val="24"/>
          <w:szCs w:val="24"/>
          <w:lang w:eastAsia="tr-TR"/>
        </w:rPr>
        <w:t xml:space="preserve">“Samsung Galaxy Note 4” </w:t>
      </w:r>
      <w:r w:rsidRPr="00A60DD0">
        <w:rPr>
          <w:rFonts w:ascii="Times New Roman" w:eastAsia="Times New Roman" w:hAnsi="Times New Roman"/>
          <w:sz w:val="24"/>
          <w:szCs w:val="24"/>
          <w:lang w:eastAsia="tr-TR"/>
        </w:rPr>
        <w:t>markalı ürünün fiyat bilgisine ilişkin tanıtımlar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13.02.2015</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İnternet</w:t>
      </w:r>
    </w:p>
    <w:p w:rsidR="00E33EFA" w:rsidRPr="00A60DD0" w:rsidRDefault="00E33EFA" w:rsidP="000B260C">
      <w:pPr>
        <w:spacing w:after="0" w:line="240" w:lineRule="auto"/>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Tespitler: </w:t>
      </w:r>
      <w:hyperlink r:id="rId182" w:history="1">
        <w:r w:rsidRPr="00A60DD0">
          <w:rPr>
            <w:rFonts w:ascii="Times New Roman" w:eastAsia="Times New Roman" w:hAnsi="Times New Roman"/>
            <w:color w:val="0000FF"/>
            <w:sz w:val="24"/>
            <w:szCs w:val="24"/>
            <w:u w:val="single"/>
            <w:lang w:eastAsia="tr-TR"/>
          </w:rPr>
          <w:t>www.teknosa.com.tr</w:t>
        </w:r>
      </w:hyperlink>
      <w:r w:rsidRPr="00A60DD0">
        <w:rPr>
          <w:rFonts w:ascii="Times New Roman" w:eastAsia="Times New Roman" w:hAnsi="Times New Roman"/>
          <w:sz w:val="24"/>
          <w:szCs w:val="24"/>
          <w:lang w:eastAsia="tr-TR"/>
        </w:rPr>
        <w:t xml:space="preserve"> adresli internet sitesinde yer alan Samsung Galaxy Note 4 markalı ürünün 2,20 TL fiyattan satışa sunulduğu tespit edilmiştir.</w:t>
      </w: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sz w:val="24"/>
          <w:szCs w:val="24"/>
          <w:lang w:eastAsia="tr-TR"/>
        </w:rPr>
        <w:t xml:space="preserve">Firmaya ait </w:t>
      </w:r>
      <w:hyperlink r:id="rId183" w:history="1">
        <w:r w:rsidRPr="00A60DD0">
          <w:rPr>
            <w:rFonts w:ascii="Times New Roman" w:eastAsia="Times New Roman" w:hAnsi="Times New Roman"/>
            <w:color w:val="0000FF"/>
            <w:sz w:val="24"/>
            <w:szCs w:val="24"/>
            <w:u w:val="single"/>
            <w:lang w:eastAsia="tr-TR"/>
          </w:rPr>
          <w:t>www.teknosa.com.tr</w:t>
        </w:r>
      </w:hyperlink>
      <w:r w:rsidRPr="00A60DD0">
        <w:rPr>
          <w:rFonts w:ascii="Times New Roman" w:eastAsia="Times New Roman" w:hAnsi="Times New Roman"/>
          <w:sz w:val="24"/>
          <w:szCs w:val="24"/>
          <w:lang w:eastAsia="tr-TR"/>
        </w:rPr>
        <w:t xml:space="preserve"> adresli internet sitesinin 13.02.2015 tarihli görünümünde yer alan Samsung Galaxy Note 4 markalı ürünün piyasadaki ortalama fiyatı göz önüne alındığında, reklamda yer verilen 2,20 TL’lik fiyatın bir hatadan kaynaklandığının açık olduğu ve firma tarafından hatanın derhal düzeltildiği, bu nedenle söz konusu reklamın 6502 sayılı Tüketicinin Korunması Hakkında Kanun'un 61 inci maddesi hükmüne </w:t>
      </w:r>
      <w:r w:rsidRPr="00A60DD0">
        <w:rPr>
          <w:rFonts w:ascii="Times New Roman" w:eastAsia="Times New Roman" w:hAnsi="Times New Roman"/>
          <w:b/>
          <w:sz w:val="24"/>
          <w:szCs w:val="24"/>
          <w:lang w:eastAsia="tr-TR"/>
        </w:rPr>
        <w:t xml:space="preserve">aykırı olmadığına </w:t>
      </w:r>
      <w:r w:rsidRPr="00A60DD0">
        <w:rPr>
          <w:rFonts w:ascii="Times New Roman" w:eastAsia="Times New Roman" w:hAnsi="Times New Roman"/>
          <w:sz w:val="24"/>
          <w:szCs w:val="24"/>
          <w:lang w:eastAsia="tr-TR"/>
        </w:rPr>
        <w:t>karar verilmiştir.</w:t>
      </w:r>
      <w:proofErr w:type="gramEnd"/>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93)</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Dosya No: 2015/13</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color w:val="000000"/>
          <w:sz w:val="24"/>
          <w:szCs w:val="24"/>
          <w:lang w:eastAsia="tr-TR"/>
        </w:rPr>
      </w:pPr>
      <w:r w:rsidRPr="00A60DD0">
        <w:rPr>
          <w:rFonts w:ascii="Times New Roman" w:eastAsia="Times New Roman" w:hAnsi="Times New Roman"/>
          <w:b/>
          <w:sz w:val="24"/>
          <w:szCs w:val="24"/>
          <w:lang w:eastAsia="tr-TR"/>
        </w:rPr>
        <w:t xml:space="preserve">Şikâyet Edilen: </w:t>
      </w:r>
      <w:r w:rsidRPr="00A60DD0">
        <w:rPr>
          <w:rFonts w:ascii="Times New Roman" w:eastAsia="Times New Roman" w:hAnsi="Times New Roman"/>
          <w:b/>
          <w:color w:val="000000"/>
          <w:sz w:val="24"/>
          <w:szCs w:val="24"/>
          <w:lang w:eastAsia="tr-TR"/>
        </w:rPr>
        <w:t xml:space="preserve">Vatan Bilgisayar San. </w:t>
      </w:r>
      <w:proofErr w:type="gramStart"/>
      <w:r w:rsidRPr="00A60DD0">
        <w:rPr>
          <w:rFonts w:ascii="Times New Roman" w:eastAsia="Times New Roman" w:hAnsi="Times New Roman"/>
          <w:b/>
          <w:color w:val="000000"/>
          <w:sz w:val="24"/>
          <w:szCs w:val="24"/>
          <w:lang w:eastAsia="tr-TR"/>
        </w:rPr>
        <w:t>ve</w:t>
      </w:r>
      <w:proofErr w:type="gramEnd"/>
      <w:r w:rsidRPr="00A60DD0">
        <w:rPr>
          <w:rFonts w:ascii="Times New Roman" w:eastAsia="Times New Roman" w:hAnsi="Times New Roman"/>
          <w:b/>
          <w:color w:val="000000"/>
          <w:sz w:val="24"/>
          <w:szCs w:val="24"/>
          <w:lang w:eastAsia="tr-TR"/>
        </w:rPr>
        <w:t xml:space="preserve"> Tic. A.Ş.</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Şikâyet Edilen Reklam: </w:t>
      </w:r>
      <w:r w:rsidRPr="00A60DD0">
        <w:rPr>
          <w:rFonts w:ascii="Times New Roman" w:eastAsia="Times New Roman" w:hAnsi="Times New Roman"/>
          <w:b/>
          <w:i/>
          <w:sz w:val="24"/>
          <w:szCs w:val="24"/>
          <w:lang w:eastAsia="tr-TR"/>
        </w:rPr>
        <w:t xml:space="preserve">“Vatan Nasıl Ucuza Satıyor” </w:t>
      </w:r>
      <w:r w:rsidRPr="00A60DD0">
        <w:rPr>
          <w:rFonts w:ascii="Times New Roman" w:eastAsia="Times New Roman" w:hAnsi="Times New Roman"/>
          <w:sz w:val="24"/>
          <w:szCs w:val="24"/>
          <w:lang w:eastAsia="tr-TR"/>
        </w:rPr>
        <w:t>başlıklı reklam</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30.12.2014</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Gazete</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sz w:val="24"/>
          <w:szCs w:val="24"/>
          <w:lang w:eastAsia="tr-TR"/>
        </w:rPr>
        <w:t>İnceleme konusu reklamda;</w:t>
      </w:r>
      <w:r w:rsidRPr="00A60DD0">
        <w:rPr>
          <w:rFonts w:ascii="Times New Roman" w:eastAsia="Times New Roman" w:hAnsi="Times New Roman"/>
          <w:i/>
          <w:sz w:val="24"/>
          <w:szCs w:val="24"/>
          <w:lang w:eastAsia="tr-TR"/>
        </w:rPr>
        <w:t xml:space="preserve"> “GFK aylık raporlarına göre ilk 11 ay toplamında 2013’e göre yüzde 30 büyümüşüz. Bizim dışımızdaki teknoloji marketleri ise yüzde 0,3 küçülmüşler… Halka açık olmayan yabancı rakibimiz ise halka açık rakiplerin brüt kar </w:t>
      </w:r>
      <w:proofErr w:type="gramStart"/>
      <w:r w:rsidRPr="00A60DD0">
        <w:rPr>
          <w:rFonts w:ascii="Times New Roman" w:eastAsia="Times New Roman" w:hAnsi="Times New Roman"/>
          <w:i/>
          <w:sz w:val="24"/>
          <w:szCs w:val="24"/>
          <w:lang w:eastAsia="tr-TR"/>
        </w:rPr>
        <w:t>marjından</w:t>
      </w:r>
      <w:proofErr w:type="gramEnd"/>
      <w:r w:rsidRPr="00A60DD0">
        <w:rPr>
          <w:rFonts w:ascii="Times New Roman" w:eastAsia="Times New Roman" w:hAnsi="Times New Roman"/>
          <w:i/>
          <w:sz w:val="24"/>
          <w:szCs w:val="24"/>
          <w:lang w:eastAsia="tr-TR"/>
        </w:rPr>
        <w:t xml:space="preserve"> daha fazla genel gidere sahip ve çok yüksek miktarda zarar ediyor. Aklı başında bir dostun onlara pazardan çekilmelerini söylemesi gerek.”</w:t>
      </w:r>
      <w:r w:rsidRPr="00A60DD0">
        <w:rPr>
          <w:rFonts w:ascii="Times New Roman" w:eastAsia="Times New Roman" w:hAnsi="Times New Roman"/>
          <w:sz w:val="24"/>
          <w:szCs w:val="24"/>
          <w:lang w:eastAsia="tr-TR"/>
        </w:rPr>
        <w:t xml:space="preserve"> şeklinde ifadelere yer verildiği tespit edilmiştir. Diğer taraftan söz konusu reklamda Philips 55PUS7809 markalı ürünün menşeinin “Güney Kore” olduğunun ve Android TV özelliğine sahip olduğunun belirtildiği ancak bu ifadelerin gerçeği yansıtmadığı tespit edilmiştir.</w:t>
      </w:r>
    </w:p>
    <w:p w:rsidR="000B260C" w:rsidRPr="00A60DD0" w:rsidRDefault="000B260C" w:rsidP="000B260C">
      <w:pPr>
        <w:shd w:val="clear" w:color="auto" w:fill="FFFFFF"/>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sz w:val="24"/>
          <w:szCs w:val="24"/>
          <w:lang w:eastAsia="tr-TR"/>
        </w:rPr>
        <w:t xml:space="preserve">İnceleme konusu reklamda yer alan; </w:t>
      </w:r>
      <w:r w:rsidRPr="00A60DD0">
        <w:rPr>
          <w:rFonts w:ascii="Times New Roman" w:eastAsia="Times New Roman" w:hAnsi="Times New Roman"/>
          <w:i/>
          <w:sz w:val="24"/>
          <w:szCs w:val="24"/>
          <w:lang w:eastAsia="tr-TR"/>
        </w:rPr>
        <w:t xml:space="preserve">“GFK aylık raporlarına göre ilk 11 ay toplamında 2013’e göre yüzde 30 büyümüşüz. Bizim dışımızdaki teknoloji marketleri ise yüzde 0,3 küçülmüşler…” </w:t>
      </w:r>
      <w:r w:rsidRPr="00A60DD0">
        <w:rPr>
          <w:rFonts w:ascii="Times New Roman" w:eastAsia="Times New Roman" w:hAnsi="Times New Roman"/>
          <w:sz w:val="24"/>
          <w:szCs w:val="24"/>
          <w:lang w:eastAsia="tr-TR"/>
        </w:rPr>
        <w:t xml:space="preserve">ifadeleri ile Vatan Bilgisayar dışındaki firmaların küçüldüğü izlenimi yaratıldığı ancak aynı dönemde bazı rakip firmaların büyüme kaydettiği, bu şekilde diğer firmaların büyüme rakamlarının ortalaması alınarak hesap yapılmasının tüm rakiplerin küçüldüğü algısı yarattığı, böylelikle tüketicilerin yanıltıldığı, ayrıca, </w:t>
      </w:r>
      <w:r w:rsidRPr="00A60DD0">
        <w:rPr>
          <w:rFonts w:ascii="Times New Roman" w:eastAsia="Times New Roman" w:hAnsi="Times New Roman"/>
          <w:i/>
          <w:sz w:val="24"/>
          <w:szCs w:val="24"/>
          <w:lang w:eastAsia="tr-TR"/>
        </w:rPr>
        <w:t xml:space="preserve">“Halka açık olmayan yabancı rakibimiz ise halka açık rakiplerin brüt kar </w:t>
      </w:r>
      <w:proofErr w:type="gramStart"/>
      <w:r w:rsidRPr="00A60DD0">
        <w:rPr>
          <w:rFonts w:ascii="Times New Roman" w:eastAsia="Times New Roman" w:hAnsi="Times New Roman"/>
          <w:i/>
          <w:sz w:val="24"/>
          <w:szCs w:val="24"/>
          <w:lang w:eastAsia="tr-TR"/>
        </w:rPr>
        <w:t>marjından</w:t>
      </w:r>
      <w:proofErr w:type="gramEnd"/>
      <w:r w:rsidRPr="00A60DD0">
        <w:rPr>
          <w:rFonts w:ascii="Times New Roman" w:eastAsia="Times New Roman" w:hAnsi="Times New Roman"/>
          <w:i/>
          <w:sz w:val="24"/>
          <w:szCs w:val="24"/>
          <w:lang w:eastAsia="tr-TR"/>
        </w:rPr>
        <w:t xml:space="preserve"> daha fazla genel gidere sahip ve çok yüksek miktarda zarar ediyor. </w:t>
      </w:r>
      <w:proofErr w:type="gramStart"/>
      <w:r w:rsidRPr="00A60DD0">
        <w:rPr>
          <w:rFonts w:ascii="Times New Roman" w:eastAsia="Times New Roman" w:hAnsi="Times New Roman"/>
          <w:i/>
          <w:sz w:val="24"/>
          <w:szCs w:val="24"/>
          <w:lang w:eastAsia="tr-TR"/>
        </w:rPr>
        <w:t>Aklı başında bir dostun onlara pazardan çekilmelerini söylemesi gerek.”</w:t>
      </w:r>
      <w:r w:rsidRPr="00A60DD0">
        <w:rPr>
          <w:rFonts w:ascii="Times New Roman" w:eastAsia="Times New Roman" w:hAnsi="Times New Roman"/>
          <w:sz w:val="24"/>
          <w:szCs w:val="24"/>
          <w:lang w:eastAsia="tr-TR"/>
        </w:rPr>
        <w:t xml:space="preserve"> ifadesi kullanılmak suretiyle rakip firma üzerinde dürüst rekabet ilkelerine uyulmayarak haksız bir şekilde kötü imaj oluşturulduğu ve rakip firmanın kötülendiği, diğer taraftan söz konusu reklamda Philips 55PUS7809 markalı ürünün menşeinin “Güney Kore” olduğunun ve Android TV özelliğine sahip olduğunun belirtildiği ancak bu ifadelerin gerçeği yansıtmadığı, bu durumun;</w:t>
      </w:r>
      <w:proofErr w:type="gramEnd"/>
    </w:p>
    <w:p w:rsidR="000B260C" w:rsidRPr="00A60DD0" w:rsidRDefault="000B260C" w:rsidP="000B260C">
      <w:pPr>
        <w:spacing w:after="0" w:line="240" w:lineRule="auto"/>
        <w:jc w:val="both"/>
        <w:rPr>
          <w:rFonts w:ascii="Times New Roman" w:eastAsia="Times New Roman" w:hAnsi="Times New Roman"/>
          <w:spacing w:val="-1"/>
          <w:sz w:val="24"/>
          <w:szCs w:val="24"/>
          <w:lang w:eastAsia="tr-TR"/>
        </w:rPr>
      </w:pPr>
      <w:r w:rsidRPr="00A60DD0">
        <w:rPr>
          <w:rFonts w:ascii="Times New Roman" w:eastAsia="Times New Roman" w:hAnsi="Times New Roman"/>
          <w:sz w:val="24"/>
          <w:szCs w:val="24"/>
          <w:lang w:eastAsia="tr-TR"/>
        </w:rPr>
        <w:tab/>
      </w: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spacing w:val="-1"/>
          <w:sz w:val="24"/>
          <w:szCs w:val="24"/>
          <w:lang w:eastAsia="tr-TR"/>
        </w:rPr>
        <w:t>İnceleme konusu reklamların yayınlandığı tarihte yürürlükte bulunan mülga</w:t>
      </w:r>
      <w:r w:rsidRPr="00A60DD0">
        <w:rPr>
          <w:rFonts w:ascii="Times New Roman" w:eastAsia="Times New Roman" w:hAnsi="Times New Roman"/>
          <w:sz w:val="24"/>
          <w:szCs w:val="24"/>
          <w:lang w:eastAsia="tr-TR"/>
        </w:rPr>
        <w:t xml:space="preserve"> Ticari Reklam ve İlanlara İlişkin İlkeler ve Uygulama Esaslarına Dair Yönetmelik’in 5/a, 5/b, 7/a ve 7/c ve 14. maddeleri,</w:t>
      </w:r>
    </w:p>
    <w:p w:rsidR="000B260C" w:rsidRPr="00A60DD0" w:rsidRDefault="000B260C" w:rsidP="000B260C">
      <w:pPr>
        <w:spacing w:after="0" w:line="240" w:lineRule="auto"/>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bCs/>
          <w:sz w:val="24"/>
          <w:szCs w:val="24"/>
          <w:lang w:eastAsia="tr-TR"/>
        </w:rPr>
        <w:t xml:space="preserve">- </w:t>
      </w:r>
      <w:r w:rsidRPr="00A60DD0">
        <w:rPr>
          <w:rFonts w:ascii="Times New Roman" w:eastAsia="Times New Roman" w:hAnsi="Times New Roman"/>
          <w:bCs/>
          <w:sz w:val="24"/>
          <w:szCs w:val="24"/>
          <w:lang w:eastAsia="tr-TR"/>
        </w:rPr>
        <w:t xml:space="preserve">6502 sayılı Tüketicinin Korunması Hakkında Kanun'un </w:t>
      </w:r>
      <w:r w:rsidRPr="00A60DD0">
        <w:rPr>
          <w:rFonts w:ascii="Times New Roman" w:eastAsia="Times New Roman" w:hAnsi="Times New Roman"/>
          <w:sz w:val="24"/>
          <w:szCs w:val="24"/>
          <w:lang w:eastAsia="tr-TR"/>
        </w:rPr>
        <w:t xml:space="preserve">61. Maddesi hükümlerine aykırı olduğuna </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sz w:val="24"/>
          <w:szCs w:val="24"/>
          <w:lang w:eastAsia="tr-TR"/>
        </w:rPr>
        <w:t xml:space="preserve">Buna göre, </w:t>
      </w:r>
      <w:r>
        <w:rPr>
          <w:rFonts w:ascii="Times New Roman" w:eastAsia="Times New Roman" w:hAnsi="Times New Roman"/>
          <w:sz w:val="24"/>
          <w:szCs w:val="24"/>
          <w:lang w:eastAsia="tr-TR"/>
        </w:rPr>
        <w:t xml:space="preserve">reklam veren </w:t>
      </w:r>
      <w:r w:rsidRPr="00A60DD0">
        <w:rPr>
          <w:rFonts w:ascii="Times New Roman" w:eastAsia="Times New Roman" w:hAnsi="Times New Roman"/>
          <w:b/>
          <w:color w:val="000000"/>
          <w:sz w:val="24"/>
          <w:szCs w:val="24"/>
          <w:lang w:eastAsia="tr-TR"/>
        </w:rPr>
        <w:t xml:space="preserve">Vatan Bilgisayar San. </w:t>
      </w:r>
      <w:proofErr w:type="gramStart"/>
      <w:r w:rsidRPr="00A60DD0">
        <w:rPr>
          <w:rFonts w:ascii="Times New Roman" w:eastAsia="Times New Roman" w:hAnsi="Times New Roman"/>
          <w:b/>
          <w:color w:val="000000"/>
          <w:sz w:val="24"/>
          <w:szCs w:val="24"/>
          <w:lang w:eastAsia="tr-TR"/>
        </w:rPr>
        <w:t>ve</w:t>
      </w:r>
      <w:proofErr w:type="gramEnd"/>
      <w:r w:rsidRPr="00A60DD0">
        <w:rPr>
          <w:rFonts w:ascii="Times New Roman" w:eastAsia="Times New Roman" w:hAnsi="Times New Roman"/>
          <w:b/>
          <w:color w:val="000000"/>
          <w:sz w:val="24"/>
          <w:szCs w:val="24"/>
          <w:lang w:eastAsia="tr-TR"/>
        </w:rPr>
        <w:t xml:space="preserve"> Tic. A.Ş. </w:t>
      </w:r>
      <w:r w:rsidRPr="00A60DD0">
        <w:rPr>
          <w:rFonts w:ascii="Times New Roman" w:eastAsia="Times New Roman" w:hAnsi="Times New Roman"/>
          <w:sz w:val="24"/>
          <w:szCs w:val="24"/>
          <w:lang w:eastAsia="tr-TR"/>
        </w:rPr>
        <w:t xml:space="preserve">hakkında, </w:t>
      </w:r>
      <w:r w:rsidRPr="00A60DD0">
        <w:rPr>
          <w:rFonts w:ascii="Times New Roman" w:eastAsia="Times New Roman" w:hAnsi="Times New Roman"/>
          <w:color w:val="000000"/>
          <w:sz w:val="24"/>
          <w:szCs w:val="24"/>
          <w:lang w:eastAsia="tr-TR"/>
        </w:rPr>
        <w:t>6502 sa</w:t>
      </w:r>
      <w:r>
        <w:rPr>
          <w:rFonts w:ascii="Times New Roman" w:eastAsia="Times New Roman" w:hAnsi="Times New Roman"/>
          <w:color w:val="000000"/>
          <w:sz w:val="24"/>
          <w:szCs w:val="24"/>
          <w:lang w:eastAsia="tr-TR"/>
        </w:rPr>
        <w:t xml:space="preserve">yılı Kanun’un 63 üncü ve 77/12 </w:t>
      </w:r>
      <w:r w:rsidRPr="00A60DD0">
        <w:rPr>
          <w:rFonts w:ascii="Times New Roman" w:eastAsia="Times New Roman" w:hAnsi="Times New Roman"/>
          <w:color w:val="000000"/>
          <w:sz w:val="24"/>
          <w:szCs w:val="24"/>
          <w:lang w:eastAsia="tr-TR"/>
        </w:rPr>
        <w:t xml:space="preserve">nci maddeleri </w:t>
      </w:r>
      <w:r>
        <w:rPr>
          <w:rFonts w:ascii="Times New Roman" w:eastAsia="Times New Roman" w:hAnsi="Times New Roman"/>
          <w:color w:val="000000"/>
          <w:sz w:val="24"/>
          <w:szCs w:val="24"/>
          <w:lang w:eastAsia="tr-TR"/>
        </w:rPr>
        <w:t>uyarınca</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b/>
          <w:bCs/>
          <w:color w:val="000000"/>
          <w:sz w:val="24"/>
          <w:szCs w:val="24"/>
          <w:lang w:eastAsia="tr-TR"/>
        </w:rPr>
        <w:t>anılan reklamları durdurma cezası</w:t>
      </w:r>
      <w:r w:rsidRPr="00A60DD0">
        <w:rPr>
          <w:rFonts w:ascii="Times New Roman" w:eastAsia="Times New Roman" w:hAnsi="Times New Roman"/>
          <w:bCs/>
          <w:color w:val="000000"/>
          <w:sz w:val="24"/>
          <w:szCs w:val="24"/>
          <w:lang w:eastAsia="tr-TR"/>
        </w:rPr>
        <w:t xml:space="preserve"> </w:t>
      </w:r>
      <w:r w:rsidRPr="00A60DD0">
        <w:rPr>
          <w:rFonts w:ascii="Times New Roman" w:eastAsia="Times New Roman" w:hAnsi="Times New Roman"/>
          <w:sz w:val="24"/>
          <w:szCs w:val="24"/>
          <w:lang w:eastAsia="tr-TR"/>
        </w:rPr>
        <w:t>verilmesine</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karar verilmiştir.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94)</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Dosya No: 2014/418</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hAnsi="Times New Roman"/>
          <w:sz w:val="24"/>
          <w:szCs w:val="24"/>
        </w:rPr>
        <w:t xml:space="preserve"> </w:t>
      </w:r>
      <w:r w:rsidRPr="00A60DD0">
        <w:rPr>
          <w:rFonts w:ascii="Times New Roman" w:eastAsia="Times New Roman" w:hAnsi="Times New Roman"/>
          <w:b/>
          <w:sz w:val="24"/>
          <w:szCs w:val="24"/>
          <w:lang w:eastAsia="tr-TR"/>
        </w:rPr>
        <w:t xml:space="preserve">İndirimci Alışveriş Hiz. Biliş. İnş. San. </w:t>
      </w:r>
      <w:proofErr w:type="gramStart"/>
      <w:r w:rsidRPr="00A60DD0">
        <w:rPr>
          <w:rFonts w:ascii="Times New Roman" w:eastAsia="Times New Roman" w:hAnsi="Times New Roman"/>
          <w:b/>
          <w:sz w:val="24"/>
          <w:szCs w:val="24"/>
          <w:lang w:eastAsia="tr-TR"/>
        </w:rPr>
        <w:t>ve</w:t>
      </w:r>
      <w:proofErr w:type="gramEnd"/>
      <w:r w:rsidRPr="00A60DD0">
        <w:rPr>
          <w:rFonts w:ascii="Times New Roman" w:eastAsia="Times New Roman" w:hAnsi="Times New Roman"/>
          <w:b/>
          <w:sz w:val="24"/>
          <w:szCs w:val="24"/>
          <w:lang w:eastAsia="tr-TR"/>
        </w:rPr>
        <w:t xml:space="preserve"> Tic. Ltd. Şti.</w:t>
      </w:r>
    </w:p>
    <w:p w:rsidR="000B260C" w:rsidRPr="00A60DD0" w:rsidRDefault="000B260C" w:rsidP="000B260C">
      <w:pPr>
        <w:numPr>
          <w:ilvl w:val="8"/>
          <w:numId w:val="24"/>
        </w:numPr>
        <w:spacing w:after="0" w:line="240" w:lineRule="auto"/>
        <w:rPr>
          <w:rFonts w:ascii="Times New Roman" w:hAnsi="Times New Roman"/>
          <w:b/>
          <w:sz w:val="24"/>
          <w:szCs w:val="24"/>
          <w:highlight w:val="yellow"/>
          <w:lang w:val="x-none"/>
        </w:rPr>
      </w:pPr>
    </w:p>
    <w:p w:rsidR="000B260C" w:rsidRPr="00A60DD0" w:rsidRDefault="000B260C" w:rsidP="000B260C">
      <w:pPr>
        <w:autoSpaceDE w:val="0"/>
        <w:autoSpaceDN w:val="0"/>
        <w:adjustRightInd w:val="0"/>
        <w:spacing w:after="0" w:line="240" w:lineRule="auto"/>
        <w:rPr>
          <w:rFonts w:ascii="Times New Roman" w:hAnsi="Times New Roman"/>
          <w:b/>
          <w:bCs/>
          <w:i/>
          <w:iCs/>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b/>
          <w:bCs/>
          <w:i/>
          <w:iCs/>
          <w:sz w:val="24"/>
          <w:szCs w:val="24"/>
        </w:rPr>
        <w:t xml:space="preserve"> </w:t>
      </w:r>
      <w:r w:rsidRPr="00A60DD0">
        <w:rPr>
          <w:rFonts w:ascii="Times New Roman" w:eastAsia="Times New Roman" w:hAnsi="Times New Roman"/>
          <w:b/>
          <w:i/>
          <w:sz w:val="24"/>
          <w:szCs w:val="24"/>
          <w:lang w:eastAsia="tr-TR"/>
        </w:rPr>
        <w:t>“</w:t>
      </w:r>
      <w:r w:rsidRPr="00A60DD0">
        <w:rPr>
          <w:rFonts w:ascii="Times New Roman" w:eastAsia="Times New Roman" w:hAnsi="Times New Roman"/>
          <w:b/>
          <w:i/>
          <w:color w:val="000000"/>
          <w:sz w:val="24"/>
          <w:szCs w:val="24"/>
          <w:lang w:eastAsia="tr-TR"/>
        </w:rPr>
        <w:t>Trident”</w:t>
      </w:r>
      <w:r w:rsidRPr="00A60DD0">
        <w:rPr>
          <w:rFonts w:ascii="Times New Roman" w:eastAsia="Times New Roman" w:hAnsi="Times New Roman"/>
          <w:b/>
          <w:color w:val="000000"/>
          <w:sz w:val="24"/>
          <w:szCs w:val="24"/>
          <w:lang w:eastAsia="tr-TR"/>
        </w:rPr>
        <w:t xml:space="preserve"> </w:t>
      </w:r>
      <w:r w:rsidRPr="00A60DD0">
        <w:rPr>
          <w:rFonts w:ascii="Times New Roman" w:eastAsia="Times New Roman" w:hAnsi="Times New Roman"/>
          <w:color w:val="000000"/>
          <w:sz w:val="24"/>
          <w:szCs w:val="24"/>
          <w:lang w:eastAsia="tr-TR"/>
        </w:rPr>
        <w:t>markalı cep telefonunun tanıtımı amacıyla yayınlanan televizyon reklamları</w:t>
      </w:r>
    </w:p>
    <w:p w:rsidR="000B260C" w:rsidRPr="00A60DD0" w:rsidRDefault="000B260C" w:rsidP="000B260C">
      <w:pPr>
        <w:autoSpaceDE w:val="0"/>
        <w:autoSpaceDN w:val="0"/>
        <w:adjustRightInd w:val="0"/>
        <w:spacing w:after="0" w:line="240" w:lineRule="auto"/>
        <w:rPr>
          <w:rFonts w:ascii="Times New Roman" w:hAnsi="Times New Roman"/>
          <w:b/>
          <w:bCs/>
          <w:i/>
          <w:iCs/>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hAnsi="Times New Roman"/>
          <w:b/>
          <w:sz w:val="24"/>
          <w:szCs w:val="24"/>
        </w:rPr>
        <w:t>Reklam Yayın Tarihi:</w:t>
      </w:r>
      <w:r w:rsidRPr="00A60DD0">
        <w:rPr>
          <w:rFonts w:ascii="Times New Roman" w:hAnsi="Times New Roman"/>
          <w:sz w:val="24"/>
          <w:szCs w:val="24"/>
        </w:rPr>
        <w:t xml:space="preserve">  0</w:t>
      </w:r>
      <w:r w:rsidRPr="00A60DD0">
        <w:rPr>
          <w:rFonts w:ascii="Times New Roman" w:eastAsia="Times New Roman" w:hAnsi="Times New Roman"/>
          <w:sz w:val="24"/>
          <w:szCs w:val="24"/>
          <w:lang w:eastAsia="tr-TR"/>
        </w:rPr>
        <w:t>7.12.2013</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Yayınlandığı Mecra: </w:t>
      </w:r>
      <w:r w:rsidRPr="00A60DD0">
        <w:rPr>
          <w:rFonts w:ascii="Times New Roman" w:hAnsi="Times New Roman"/>
          <w:sz w:val="24"/>
          <w:szCs w:val="24"/>
        </w:rPr>
        <w:t>Televizyon</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hAnsi="Times New Roman"/>
          <w:sz w:val="24"/>
          <w:szCs w:val="24"/>
        </w:rPr>
        <w:t xml:space="preserve">Firma tarafından </w:t>
      </w:r>
      <w:r w:rsidRPr="00A60DD0">
        <w:rPr>
          <w:rFonts w:ascii="Times New Roman" w:eastAsia="Times New Roman" w:hAnsi="Times New Roman"/>
          <w:sz w:val="24"/>
          <w:szCs w:val="24"/>
          <w:lang w:eastAsia="tr-TR"/>
        </w:rPr>
        <w:t xml:space="preserve">7.12.2013 </w:t>
      </w:r>
      <w:r w:rsidRPr="00A60DD0">
        <w:rPr>
          <w:rFonts w:ascii="Times New Roman" w:hAnsi="Times New Roman"/>
          <w:sz w:val="24"/>
          <w:szCs w:val="24"/>
        </w:rPr>
        <w:t xml:space="preserve">tarihinde Flash TV’de </w:t>
      </w:r>
      <w:r w:rsidRPr="00A60DD0">
        <w:rPr>
          <w:rFonts w:ascii="Times New Roman" w:hAnsi="Times New Roman"/>
          <w:b/>
          <w:bCs/>
          <w:i/>
          <w:iCs/>
          <w:sz w:val="24"/>
          <w:szCs w:val="24"/>
        </w:rPr>
        <w:t xml:space="preserve">“Trident” </w:t>
      </w:r>
      <w:r w:rsidRPr="00A60DD0">
        <w:rPr>
          <w:rFonts w:ascii="Times New Roman" w:hAnsi="Times New Roman"/>
          <w:sz w:val="24"/>
          <w:szCs w:val="24"/>
        </w:rPr>
        <w:t xml:space="preserve">markalı cep telefonunun tanıtımı amacıyla yayınlanan televizyon reklamlarında söz konusu ürün tanıtılırken; </w:t>
      </w:r>
      <w:r w:rsidRPr="00A60DD0">
        <w:rPr>
          <w:rFonts w:ascii="Times New Roman" w:hAnsi="Times New Roman"/>
          <w:i/>
          <w:sz w:val="24"/>
          <w:szCs w:val="24"/>
        </w:rPr>
        <w:t xml:space="preserve">“Full dokunmatik ekranlı akıllı telefonu 1200 Liraya değil kısa bir süreliğine sınırlı sayıda olmak üzere sadece 159 TL’ye sunuyoruz.” </w:t>
      </w:r>
      <w:r w:rsidRPr="00A60DD0">
        <w:rPr>
          <w:rFonts w:ascii="Times New Roman" w:hAnsi="Times New Roman"/>
          <w:sz w:val="24"/>
          <w:szCs w:val="24"/>
        </w:rPr>
        <w:t xml:space="preserve">ifadelerine yer verildiği, ancak indirimli olarak satışa sunulacağı belirtilen ürünün stok miktarı, indirim süresi gibi kampanya koşullarına ilişkin bilgilere yer verilmediği; ayrıca, söz konusu reklamlarda “Trident” markalı cep telefonunun tanıtımı yapılmasına rağmen, satışa sunulan telefonun ekran görüntüsünün “Samsung Galaxy Note 2” ve “Samsung Galaxy S3” markalı cep telefonlarının ekran görüntülerine benzetilmeye çalışıldığı; diğer taraftan, tüketicilerin bilgilendirilmesine yönelik ilave açıklamaları içeren </w:t>
      </w:r>
      <w:r w:rsidRPr="00A60DD0">
        <w:rPr>
          <w:rFonts w:ascii="Times New Roman" w:hAnsi="Times New Roman"/>
          <w:i/>
          <w:sz w:val="24"/>
          <w:szCs w:val="24"/>
        </w:rPr>
        <w:t xml:space="preserve">“Tüketici satın aldığı ürünü teslim aldığı tarihten itibaren 7 gün içerisinde hiçbir hukuki ve cezai sorumluluk üstlenmeksizin ve hiçbir gerekçe göstermeksizin malı reddederek sözleşmeden cayma hakkına </w:t>
      </w:r>
      <w:proofErr w:type="gramStart"/>
      <w:r w:rsidRPr="00A60DD0">
        <w:rPr>
          <w:rFonts w:ascii="Times New Roman" w:hAnsi="Times New Roman"/>
          <w:i/>
          <w:sz w:val="24"/>
          <w:szCs w:val="24"/>
        </w:rPr>
        <w:t>sahiptir.Satıcı</w:t>
      </w:r>
      <w:proofErr w:type="gramEnd"/>
      <w:r w:rsidRPr="00A60DD0">
        <w:rPr>
          <w:rFonts w:ascii="Times New Roman" w:hAnsi="Times New Roman"/>
          <w:i/>
          <w:sz w:val="24"/>
          <w:szCs w:val="24"/>
        </w:rPr>
        <w:t xml:space="preserve"> firma:İdeal Dağıtım San. Tic. Ltd. Şti. </w:t>
      </w:r>
      <w:proofErr w:type="gramStart"/>
      <w:r w:rsidRPr="00A60DD0">
        <w:rPr>
          <w:rFonts w:ascii="Times New Roman" w:hAnsi="Times New Roman"/>
          <w:i/>
          <w:sz w:val="24"/>
          <w:szCs w:val="24"/>
        </w:rPr>
        <w:t>Adres:Talatpaşa</w:t>
      </w:r>
      <w:proofErr w:type="gramEnd"/>
      <w:r w:rsidRPr="00A60DD0">
        <w:rPr>
          <w:rFonts w:ascii="Times New Roman" w:hAnsi="Times New Roman"/>
          <w:i/>
          <w:sz w:val="24"/>
          <w:szCs w:val="24"/>
        </w:rPr>
        <w:t xml:space="preserve"> Mah. Kağıthane- İSTANBUL İade No:0212 705 25 25” </w:t>
      </w:r>
      <w:r w:rsidRPr="00A60DD0">
        <w:rPr>
          <w:rFonts w:ascii="Times New Roman" w:hAnsi="Times New Roman"/>
          <w:sz w:val="24"/>
          <w:szCs w:val="24"/>
        </w:rPr>
        <w:t xml:space="preserve">şeklindeki altyazı metin boyutunun ve </w:t>
      </w:r>
      <w:r w:rsidRPr="00A60DD0">
        <w:rPr>
          <w:rFonts w:ascii="Times New Roman" w:hAnsi="Times New Roman"/>
          <w:i/>
          <w:sz w:val="24"/>
          <w:szCs w:val="24"/>
        </w:rPr>
        <w:t>“Kargo bedeli 10 TL’dir.”</w:t>
      </w:r>
      <w:r w:rsidRPr="00A60DD0">
        <w:rPr>
          <w:rFonts w:ascii="Times New Roman" w:hAnsi="Times New Roman"/>
          <w:sz w:val="24"/>
          <w:szCs w:val="24"/>
        </w:rPr>
        <w:t xml:space="preserve"> şeklindeki durağan yazı boyutunun ilgili mevzuat hükümlerine uygun olmadığı; bu nedenle altyazı ve durağan yazının okunabilirlikten uzak olduğu tespit edilmiştir.</w:t>
      </w:r>
    </w:p>
    <w:p w:rsidR="000B260C" w:rsidRPr="00A60DD0" w:rsidRDefault="000B260C" w:rsidP="000B260C">
      <w:pPr>
        <w:autoSpaceDE w:val="0"/>
        <w:autoSpaceDN w:val="0"/>
        <w:adjustRightInd w:val="0"/>
        <w:spacing w:after="0" w:line="240" w:lineRule="auto"/>
        <w:rPr>
          <w:rFonts w:ascii="Times New Roman" w:hAnsi="Times New Roman"/>
          <w:sz w:val="24"/>
          <w:szCs w:val="24"/>
        </w:rPr>
      </w:pPr>
    </w:p>
    <w:p w:rsidR="000B260C" w:rsidRDefault="000B260C" w:rsidP="000B260C">
      <w:pPr>
        <w:tabs>
          <w:tab w:val="left" w:pos="-284"/>
          <w:tab w:val="left" w:pos="709"/>
        </w:tabs>
        <w:spacing w:after="0" w:line="240" w:lineRule="auto"/>
        <w:jc w:val="both"/>
        <w:rPr>
          <w:rFonts w:ascii="Times New Roman" w:hAnsi="Times New Roman"/>
          <w:sz w:val="24"/>
          <w:szCs w:val="24"/>
        </w:rPr>
      </w:pPr>
      <w:r w:rsidRPr="00A60DD0">
        <w:rPr>
          <w:rFonts w:ascii="Times New Roman" w:hAnsi="Times New Roman"/>
          <w:b/>
          <w:sz w:val="24"/>
          <w:szCs w:val="24"/>
        </w:rPr>
        <w:t>Değerlendirme/Karar:</w:t>
      </w:r>
      <w:r w:rsidRPr="00A60DD0">
        <w:rPr>
          <w:rFonts w:ascii="Times New Roman" w:hAnsi="Times New Roman"/>
          <w:sz w:val="24"/>
          <w:szCs w:val="24"/>
        </w:rPr>
        <w:t xml:space="preserve"> Söz konusu kuruluşa ait televizyon reklamlarında tespit edilen hususların, tüketiciyi yanıltıcı ve aldatıcı nitelikte olduğu, diğer ticari işletmeler arasında haksız rekabete yol açtığı, bu durumun da;</w:t>
      </w:r>
    </w:p>
    <w:p w:rsidR="000B260C" w:rsidRPr="00A60DD0" w:rsidRDefault="000B260C" w:rsidP="000B260C">
      <w:pPr>
        <w:tabs>
          <w:tab w:val="left" w:pos="-284"/>
          <w:tab w:val="left" w:pos="709"/>
        </w:tabs>
        <w:spacing w:after="0" w:line="240" w:lineRule="auto"/>
        <w:jc w:val="both"/>
        <w:rPr>
          <w:rFonts w:ascii="Times New Roman" w:hAnsi="Times New Roman"/>
          <w:sz w:val="24"/>
          <w:szCs w:val="24"/>
        </w:rPr>
      </w:pPr>
    </w:p>
    <w:p w:rsidR="000B260C" w:rsidRDefault="000B260C" w:rsidP="000B260C">
      <w:pPr>
        <w:tabs>
          <w:tab w:val="left" w:pos="-284"/>
          <w:tab w:val="left" w:pos="709"/>
        </w:tabs>
        <w:spacing w:after="0" w:line="240" w:lineRule="auto"/>
        <w:jc w:val="both"/>
        <w:rPr>
          <w:rFonts w:ascii="Times New Roman" w:hAnsi="Times New Roman"/>
          <w:b/>
          <w:sz w:val="24"/>
          <w:szCs w:val="24"/>
        </w:rPr>
      </w:pPr>
      <w:r w:rsidRPr="00A60DD0">
        <w:rPr>
          <w:rFonts w:ascii="Times New Roman" w:hAnsi="Times New Roman"/>
          <w:bCs/>
          <w:sz w:val="24"/>
          <w:szCs w:val="24"/>
        </w:rPr>
        <w:t>- İnceleme konusu reklamların yayınlandığı dönemde yürürlükte bulunan mülga Ticari Reklam ve İlanlarda Altyazı ve Dipnotların Kullanılmasına İlişkin Usul ve Esaslara Dair Tebliğin</w:t>
      </w:r>
      <w:r w:rsidRPr="00A60DD0">
        <w:rPr>
          <w:rFonts w:ascii="Times New Roman" w:hAnsi="Times New Roman"/>
          <w:bCs/>
          <w:sz w:val="24"/>
          <w:szCs w:val="24"/>
          <w:lang w:val="x-none"/>
        </w:rPr>
        <w:t xml:space="preserve"> </w:t>
      </w:r>
      <w:r w:rsidRPr="00A60DD0">
        <w:rPr>
          <w:rFonts w:ascii="Times New Roman" w:hAnsi="Times New Roman"/>
          <w:bCs/>
          <w:sz w:val="24"/>
          <w:szCs w:val="24"/>
        </w:rPr>
        <w:t xml:space="preserve">5/1, </w:t>
      </w:r>
      <w:r w:rsidRPr="00A60DD0">
        <w:rPr>
          <w:rFonts w:ascii="Times New Roman" w:hAnsi="Times New Roman"/>
          <w:bCs/>
          <w:sz w:val="24"/>
          <w:szCs w:val="24"/>
          <w:lang w:val="x-none"/>
        </w:rPr>
        <w:t>5/2,</w:t>
      </w:r>
      <w:r w:rsidRPr="00A60DD0">
        <w:rPr>
          <w:rFonts w:ascii="Times New Roman" w:hAnsi="Times New Roman"/>
          <w:bCs/>
          <w:sz w:val="24"/>
          <w:szCs w:val="24"/>
        </w:rPr>
        <w:t xml:space="preserve"> 5/3, 5/4, 6/1, 6/2, 6/3 ve 6/4 üncü maddeleri</w:t>
      </w:r>
      <w:r w:rsidRPr="00A60DD0">
        <w:rPr>
          <w:rFonts w:ascii="Times New Roman" w:hAnsi="Times New Roman"/>
          <w:b/>
          <w:sz w:val="24"/>
          <w:szCs w:val="24"/>
        </w:rPr>
        <w:t>,</w:t>
      </w:r>
    </w:p>
    <w:p w:rsidR="000B260C" w:rsidRPr="00A60DD0" w:rsidRDefault="000B260C" w:rsidP="000B260C">
      <w:pPr>
        <w:tabs>
          <w:tab w:val="left" w:pos="-284"/>
          <w:tab w:val="left" w:pos="709"/>
        </w:tabs>
        <w:spacing w:after="0" w:line="240" w:lineRule="auto"/>
        <w:jc w:val="both"/>
        <w:rPr>
          <w:rFonts w:ascii="Times New Roman" w:hAnsi="Times New Roman"/>
          <w:b/>
          <w:sz w:val="24"/>
          <w:szCs w:val="24"/>
        </w:rPr>
      </w:pPr>
    </w:p>
    <w:p w:rsidR="000B260C" w:rsidRDefault="000B260C" w:rsidP="000B260C">
      <w:pPr>
        <w:tabs>
          <w:tab w:val="left" w:pos="-284"/>
          <w:tab w:val="left" w:pos="709"/>
        </w:tabs>
        <w:spacing w:after="0" w:line="240" w:lineRule="auto"/>
        <w:jc w:val="both"/>
        <w:rPr>
          <w:rFonts w:ascii="Times New Roman" w:hAnsi="Times New Roman"/>
          <w:sz w:val="24"/>
          <w:szCs w:val="24"/>
        </w:rPr>
      </w:pPr>
      <w:r w:rsidRPr="00A60DD0">
        <w:rPr>
          <w:rFonts w:ascii="Times New Roman" w:hAnsi="Times New Roman"/>
          <w:sz w:val="24"/>
          <w:szCs w:val="24"/>
        </w:rPr>
        <w:t xml:space="preserve">- </w:t>
      </w:r>
      <w:r w:rsidRPr="00A60DD0">
        <w:rPr>
          <w:rFonts w:ascii="Times New Roman" w:hAnsi="Times New Roman"/>
          <w:bCs/>
          <w:sz w:val="24"/>
          <w:szCs w:val="24"/>
        </w:rPr>
        <w:t xml:space="preserve">İnceleme konusu reklamların yayınlandığı dönemde yürürlükte bulunan mülga </w:t>
      </w:r>
      <w:r w:rsidRPr="00A60DD0">
        <w:rPr>
          <w:rFonts w:ascii="Times New Roman" w:hAnsi="Times New Roman"/>
          <w:sz w:val="24"/>
          <w:szCs w:val="24"/>
        </w:rPr>
        <w:t xml:space="preserve">Ticari Reklam ve İlanlara İlişkin İlkeler ve Uygulama Esaslarına Dair Yönetmeliğin </w:t>
      </w:r>
      <w:r w:rsidRPr="00A60DD0">
        <w:rPr>
          <w:rFonts w:ascii="Times New Roman" w:eastAsia="Times New Roman" w:hAnsi="Times New Roman"/>
          <w:sz w:val="24"/>
          <w:szCs w:val="24"/>
          <w:lang w:eastAsia="tr-TR"/>
        </w:rPr>
        <w:t xml:space="preserve">5/a, 5/b, 5/e, 7/a,  7/c, 12, 15/a, 15/b, 16 ve 21 </w:t>
      </w:r>
      <w:r w:rsidRPr="00A60DD0">
        <w:rPr>
          <w:rFonts w:ascii="Times New Roman" w:hAnsi="Times New Roman"/>
          <w:sz w:val="24"/>
          <w:szCs w:val="24"/>
        </w:rPr>
        <w:t xml:space="preserve">inci maddeleri, </w:t>
      </w:r>
    </w:p>
    <w:p w:rsidR="000B260C" w:rsidRPr="00A60DD0" w:rsidRDefault="000B260C" w:rsidP="000B260C">
      <w:pPr>
        <w:tabs>
          <w:tab w:val="left" w:pos="-284"/>
          <w:tab w:val="left" w:pos="709"/>
        </w:tabs>
        <w:spacing w:after="0" w:line="240" w:lineRule="auto"/>
        <w:jc w:val="both"/>
        <w:rPr>
          <w:rFonts w:ascii="Times New Roman" w:hAnsi="Times New Roman"/>
          <w:b/>
          <w:sz w:val="24"/>
          <w:szCs w:val="24"/>
        </w:rPr>
      </w:pPr>
    </w:p>
    <w:p w:rsidR="000B260C" w:rsidRDefault="000B260C" w:rsidP="000B260C">
      <w:pPr>
        <w:tabs>
          <w:tab w:val="left" w:pos="-284"/>
          <w:tab w:val="left" w:pos="709"/>
        </w:tabs>
        <w:spacing w:after="0" w:line="240" w:lineRule="auto"/>
        <w:jc w:val="both"/>
        <w:rPr>
          <w:rFonts w:ascii="Times New Roman" w:hAnsi="Times New Roman"/>
          <w:sz w:val="24"/>
          <w:szCs w:val="24"/>
        </w:rPr>
      </w:pPr>
      <w:r w:rsidRPr="00A60DD0">
        <w:rPr>
          <w:rFonts w:ascii="Times New Roman" w:hAnsi="Times New Roman"/>
          <w:sz w:val="24"/>
          <w:szCs w:val="24"/>
        </w:rPr>
        <w:t xml:space="preserve">- </w:t>
      </w:r>
      <w:r w:rsidRPr="00A60DD0">
        <w:rPr>
          <w:rFonts w:ascii="Times New Roman" w:hAnsi="Times New Roman"/>
          <w:bCs/>
          <w:sz w:val="24"/>
          <w:szCs w:val="24"/>
        </w:rPr>
        <w:t>İnceleme konusu reklamların yayınlandığı dönemde yürürlükte bulunan mülga</w:t>
      </w:r>
      <w:r w:rsidRPr="00A60DD0">
        <w:rPr>
          <w:rFonts w:ascii="Times New Roman" w:hAnsi="Times New Roman"/>
          <w:sz w:val="24"/>
          <w:szCs w:val="24"/>
        </w:rPr>
        <w:t xml:space="preserve"> 4077 sayılı Tüketicinin Korunması Hakkında Kanun’un 16 ncı maddesi </w:t>
      </w:r>
    </w:p>
    <w:p w:rsidR="000B260C" w:rsidRPr="00A60DD0" w:rsidRDefault="000B260C" w:rsidP="000B260C">
      <w:pPr>
        <w:tabs>
          <w:tab w:val="left" w:pos="-284"/>
          <w:tab w:val="left" w:pos="709"/>
        </w:tabs>
        <w:spacing w:after="0" w:line="240" w:lineRule="auto"/>
        <w:jc w:val="both"/>
        <w:rPr>
          <w:rFonts w:ascii="Times New Roman" w:hAnsi="Times New Roman"/>
          <w:sz w:val="24"/>
          <w:szCs w:val="24"/>
        </w:rPr>
      </w:pPr>
    </w:p>
    <w:p w:rsidR="000B260C" w:rsidRDefault="000B260C" w:rsidP="000B260C">
      <w:pPr>
        <w:tabs>
          <w:tab w:val="left" w:pos="-284"/>
          <w:tab w:val="left" w:pos="709"/>
        </w:tabs>
        <w:spacing w:after="0" w:line="240" w:lineRule="auto"/>
        <w:jc w:val="both"/>
        <w:rPr>
          <w:rFonts w:ascii="Times New Roman" w:hAnsi="Times New Roman"/>
          <w:sz w:val="24"/>
          <w:szCs w:val="24"/>
        </w:rPr>
      </w:pPr>
      <w:r w:rsidRPr="00A60DD0">
        <w:rPr>
          <w:rFonts w:ascii="Times New Roman" w:hAnsi="Times New Roman"/>
          <w:sz w:val="24"/>
          <w:szCs w:val="24"/>
        </w:rPr>
        <w:t xml:space="preserve">- 6502 sayılı Tüketicinin Korunması Hakkında Kanun’un 61 inci maddesi </w:t>
      </w:r>
    </w:p>
    <w:p w:rsidR="000B260C" w:rsidRDefault="000B260C" w:rsidP="000B260C">
      <w:pPr>
        <w:tabs>
          <w:tab w:val="left" w:pos="-284"/>
          <w:tab w:val="left" w:pos="709"/>
        </w:tabs>
        <w:spacing w:after="0" w:line="240" w:lineRule="auto"/>
        <w:jc w:val="both"/>
        <w:rPr>
          <w:rFonts w:ascii="Times New Roman" w:hAnsi="Times New Roman"/>
          <w:sz w:val="24"/>
          <w:szCs w:val="24"/>
        </w:rPr>
      </w:pPr>
      <w:proofErr w:type="gramStart"/>
      <w:r w:rsidRPr="00A60DD0">
        <w:rPr>
          <w:rFonts w:ascii="Times New Roman" w:hAnsi="Times New Roman"/>
          <w:bCs/>
          <w:sz w:val="24"/>
          <w:szCs w:val="24"/>
        </w:rPr>
        <w:t>hükümlerine</w:t>
      </w:r>
      <w:proofErr w:type="gramEnd"/>
      <w:r w:rsidRPr="00A60DD0">
        <w:rPr>
          <w:rFonts w:ascii="Times New Roman" w:hAnsi="Times New Roman"/>
          <w:bCs/>
          <w:sz w:val="24"/>
          <w:szCs w:val="24"/>
        </w:rPr>
        <w:t xml:space="preserve"> aykırı olduğuna</w:t>
      </w:r>
      <w:r w:rsidRPr="00A60DD0">
        <w:rPr>
          <w:rFonts w:ascii="Times New Roman" w:hAnsi="Times New Roman"/>
          <w:sz w:val="24"/>
          <w:szCs w:val="24"/>
        </w:rPr>
        <w:t xml:space="preserve">, </w:t>
      </w:r>
    </w:p>
    <w:p w:rsidR="000B260C" w:rsidRPr="00A60DD0" w:rsidRDefault="000B260C" w:rsidP="000B260C">
      <w:pPr>
        <w:tabs>
          <w:tab w:val="left" w:pos="-284"/>
          <w:tab w:val="left" w:pos="709"/>
        </w:tabs>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hAnsi="Times New Roman"/>
          <w:sz w:val="24"/>
          <w:szCs w:val="24"/>
        </w:rPr>
        <w:t xml:space="preserve">Buna göre, reklam veren </w:t>
      </w:r>
      <w:r w:rsidRPr="00A60DD0">
        <w:rPr>
          <w:rFonts w:ascii="Times New Roman" w:eastAsia="Times New Roman" w:hAnsi="Times New Roman"/>
          <w:b/>
          <w:sz w:val="24"/>
          <w:szCs w:val="24"/>
          <w:lang w:eastAsia="tr-TR"/>
        </w:rPr>
        <w:t xml:space="preserve">İndirimci Alışveriş Hiz. Biliş. İnş. San. </w:t>
      </w:r>
      <w:proofErr w:type="gramStart"/>
      <w:r w:rsidRPr="00A60DD0">
        <w:rPr>
          <w:rFonts w:ascii="Times New Roman" w:eastAsia="Times New Roman" w:hAnsi="Times New Roman"/>
          <w:b/>
          <w:sz w:val="24"/>
          <w:szCs w:val="24"/>
          <w:lang w:eastAsia="tr-TR"/>
        </w:rPr>
        <w:t>ve</w:t>
      </w:r>
      <w:proofErr w:type="gramEnd"/>
      <w:r w:rsidRPr="00A60DD0">
        <w:rPr>
          <w:rFonts w:ascii="Times New Roman" w:eastAsia="Times New Roman" w:hAnsi="Times New Roman"/>
          <w:b/>
          <w:sz w:val="24"/>
          <w:szCs w:val="24"/>
          <w:lang w:eastAsia="tr-TR"/>
        </w:rPr>
        <w:t xml:space="preserve"> Tic. Ltd. Şti. </w:t>
      </w:r>
      <w:r w:rsidRPr="00A60DD0">
        <w:rPr>
          <w:rFonts w:ascii="Times New Roman" w:hAnsi="Times New Roman"/>
          <w:sz w:val="24"/>
          <w:szCs w:val="24"/>
        </w:rPr>
        <w:t>hakkında, 6502 sa</w:t>
      </w:r>
      <w:r>
        <w:rPr>
          <w:rFonts w:ascii="Times New Roman" w:hAnsi="Times New Roman"/>
          <w:sz w:val="24"/>
          <w:szCs w:val="24"/>
        </w:rPr>
        <w:t xml:space="preserve">yılı Kanun’un 63 üncü ve 77/12 </w:t>
      </w:r>
      <w:r w:rsidRPr="00A60DD0">
        <w:rPr>
          <w:rFonts w:ascii="Times New Roman" w:hAnsi="Times New Roman"/>
          <w:sz w:val="24"/>
          <w:szCs w:val="24"/>
        </w:rPr>
        <w:t xml:space="preserve">nci maddeleri ile mülga 4077 sayılı Kanunun 17 nci ve 25 inci maddeleri uyarınca </w:t>
      </w:r>
      <w:r w:rsidRPr="00A60DD0">
        <w:rPr>
          <w:rFonts w:ascii="Times New Roman" w:hAnsi="Times New Roman"/>
          <w:b/>
          <w:bCs/>
          <w:sz w:val="24"/>
          <w:szCs w:val="24"/>
        </w:rPr>
        <w:t xml:space="preserve">anılan reklamları durdurma cezası </w:t>
      </w:r>
      <w:r w:rsidRPr="00A60DD0">
        <w:rPr>
          <w:rFonts w:ascii="Times New Roman" w:hAnsi="Times New Roman"/>
          <w:sz w:val="24"/>
          <w:szCs w:val="24"/>
        </w:rPr>
        <w:t>verilmesine karar verilmiştir.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Default="000B260C" w:rsidP="000B260C">
      <w:pPr>
        <w:spacing w:after="0" w:line="240" w:lineRule="auto"/>
        <w:jc w:val="both"/>
        <w:rPr>
          <w:rFonts w:ascii="Times New Roman" w:eastAsia="Times New Roman" w:hAnsi="Times New Roman"/>
          <w:b/>
          <w:sz w:val="24"/>
          <w:szCs w:val="24"/>
          <w:u w:val="single"/>
          <w:lang w:eastAsia="tr-TR"/>
        </w:rPr>
      </w:pPr>
    </w:p>
    <w:p w:rsidR="000B260C" w:rsidRPr="00A60DD0" w:rsidRDefault="000B260C" w:rsidP="000B260C">
      <w:pPr>
        <w:spacing w:after="0" w:line="240" w:lineRule="auto"/>
        <w:jc w:val="both"/>
        <w:rPr>
          <w:rFonts w:ascii="Times New Roman" w:eastAsia="Times New Roman" w:hAnsi="Times New Roman"/>
          <w:b/>
          <w:sz w:val="24"/>
          <w:szCs w:val="24"/>
          <w:u w:val="single"/>
          <w:lang w:eastAsia="tr-TR"/>
        </w:rPr>
      </w:pPr>
      <w:r w:rsidRPr="00A60DD0">
        <w:rPr>
          <w:rFonts w:ascii="Times New Roman" w:eastAsia="Times New Roman" w:hAnsi="Times New Roman"/>
          <w:b/>
          <w:sz w:val="24"/>
          <w:szCs w:val="24"/>
          <w:u w:val="single"/>
          <w:lang w:eastAsia="tr-TR"/>
        </w:rPr>
        <w:t>DİĞER</w:t>
      </w:r>
    </w:p>
    <w:p w:rsidR="000B260C" w:rsidRPr="00A60DD0" w:rsidRDefault="000B260C" w:rsidP="000B260C">
      <w:pPr>
        <w:spacing w:after="0" w:line="240" w:lineRule="auto"/>
        <w:jc w:val="both"/>
        <w:rPr>
          <w:rFonts w:ascii="Times New Roman" w:eastAsia="Times New Roman" w:hAnsi="Times New Roman"/>
          <w:b/>
          <w:sz w:val="24"/>
          <w:szCs w:val="24"/>
          <w:u w:val="single"/>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95)</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hAnsi="Times New Roman"/>
          <w:b/>
          <w:sz w:val="24"/>
          <w:szCs w:val="24"/>
        </w:rPr>
        <w:t xml:space="preserve">Dosya No: </w:t>
      </w:r>
      <w:r w:rsidRPr="00A60DD0">
        <w:rPr>
          <w:rFonts w:ascii="Times New Roman" w:eastAsia="Times New Roman" w:hAnsi="Times New Roman"/>
          <w:b/>
          <w:sz w:val="24"/>
          <w:szCs w:val="24"/>
          <w:lang w:eastAsia="tr-TR"/>
        </w:rPr>
        <w:t>2014/411</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numPr>
          <w:ilvl w:val="8"/>
          <w:numId w:val="24"/>
        </w:numPr>
        <w:spacing w:after="0" w:line="240" w:lineRule="auto"/>
        <w:jc w:val="both"/>
        <w:rPr>
          <w:rFonts w:ascii="Times New Roman" w:eastAsia="Times New Roman" w:hAnsi="Times New Roman"/>
          <w:b/>
          <w:sz w:val="24"/>
          <w:szCs w:val="24"/>
          <w:lang w:eastAsia="tr-TR"/>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w:t>
      </w:r>
      <w:r w:rsidRPr="00A60DD0">
        <w:rPr>
          <w:rFonts w:ascii="Times New Roman" w:hAnsi="Times New Roman"/>
          <w:sz w:val="24"/>
          <w:szCs w:val="24"/>
        </w:rPr>
        <w:t xml:space="preserve"> </w:t>
      </w:r>
      <w:r w:rsidRPr="00A60DD0">
        <w:rPr>
          <w:rFonts w:ascii="Times New Roman" w:eastAsia="Times New Roman" w:hAnsi="Times New Roman"/>
          <w:b/>
          <w:sz w:val="24"/>
          <w:szCs w:val="24"/>
          <w:lang w:eastAsia="tr-TR"/>
        </w:rPr>
        <w:t xml:space="preserve">Pazarsan İç ve Dış Ticaret Anonim Şirketi </w:t>
      </w:r>
    </w:p>
    <w:p w:rsidR="000B260C" w:rsidRPr="00A60DD0" w:rsidRDefault="000B260C" w:rsidP="000B260C">
      <w:pPr>
        <w:numPr>
          <w:ilvl w:val="8"/>
          <w:numId w:val="24"/>
        </w:numPr>
        <w:spacing w:after="0" w:line="240" w:lineRule="auto"/>
        <w:jc w:val="both"/>
        <w:rPr>
          <w:rFonts w:ascii="Times New Roman" w:hAnsi="Times New Roman"/>
          <w:b/>
          <w:sz w:val="24"/>
          <w:szCs w:val="24"/>
          <w:highlight w:val="yellow"/>
          <w:lang w:val="x-none"/>
        </w:rPr>
      </w:pPr>
    </w:p>
    <w:p w:rsidR="000B260C" w:rsidRPr="00A60DD0" w:rsidRDefault="000B260C" w:rsidP="000B260C">
      <w:pPr>
        <w:autoSpaceDE w:val="0"/>
        <w:autoSpaceDN w:val="0"/>
        <w:adjustRightInd w:val="0"/>
        <w:spacing w:after="0" w:line="240" w:lineRule="auto"/>
        <w:jc w:val="both"/>
        <w:rPr>
          <w:rFonts w:ascii="Times New Roman" w:hAnsi="Times New Roman"/>
          <w:b/>
          <w:bCs/>
          <w:i/>
          <w:iCs/>
          <w:sz w:val="24"/>
          <w:szCs w:val="24"/>
        </w:rPr>
      </w:pPr>
      <w:proofErr w:type="gramStart"/>
      <w:r w:rsidRPr="00A60DD0">
        <w:rPr>
          <w:rFonts w:ascii="Times New Roman" w:hAnsi="Times New Roman"/>
          <w:b/>
          <w:sz w:val="24"/>
          <w:szCs w:val="24"/>
        </w:rPr>
        <w:t>Şikayet</w:t>
      </w:r>
      <w:proofErr w:type="gramEnd"/>
      <w:r w:rsidRPr="00A60DD0">
        <w:rPr>
          <w:rFonts w:ascii="Times New Roman" w:hAnsi="Times New Roman"/>
          <w:b/>
          <w:sz w:val="24"/>
          <w:szCs w:val="24"/>
        </w:rPr>
        <w:t xml:space="preserve"> Edilen Reklam:</w:t>
      </w:r>
      <w:r w:rsidRPr="00A60DD0">
        <w:rPr>
          <w:rFonts w:ascii="Times New Roman" w:hAnsi="Times New Roman"/>
          <w:b/>
          <w:bCs/>
          <w:i/>
          <w:iCs/>
          <w:sz w:val="24"/>
          <w:szCs w:val="24"/>
        </w:rPr>
        <w:t xml:space="preserve"> </w:t>
      </w:r>
      <w:r w:rsidRPr="00FA199A">
        <w:rPr>
          <w:rFonts w:ascii="Times New Roman" w:eastAsia="Times New Roman" w:hAnsi="Times New Roman"/>
          <w:b/>
          <w:i/>
          <w:sz w:val="24"/>
          <w:szCs w:val="24"/>
          <w:lang w:eastAsia="tr-TR"/>
        </w:rPr>
        <w:t>“</w:t>
      </w:r>
      <w:r w:rsidRPr="00FA199A">
        <w:rPr>
          <w:rFonts w:ascii="Times New Roman" w:eastAsia="Times New Roman" w:hAnsi="Times New Roman"/>
          <w:b/>
          <w:i/>
          <w:color w:val="000000"/>
          <w:sz w:val="24"/>
          <w:szCs w:val="24"/>
          <w:lang w:eastAsia="tr-TR"/>
        </w:rPr>
        <w:t>Kulak Temizleyici Wax Vac”</w:t>
      </w:r>
      <w:r w:rsidRPr="00A60DD0">
        <w:rPr>
          <w:rFonts w:ascii="Times New Roman" w:eastAsia="Times New Roman" w:hAnsi="Times New Roman"/>
          <w:color w:val="000000"/>
          <w:sz w:val="24"/>
          <w:szCs w:val="24"/>
          <w:lang w:eastAsia="tr-TR"/>
        </w:rPr>
        <w:t xml:space="preserve"> ürününün tanıtımı amacıyla yayınlanan televizyon reklamları</w:t>
      </w:r>
    </w:p>
    <w:p w:rsidR="000B260C" w:rsidRPr="00A60DD0" w:rsidRDefault="000B260C" w:rsidP="000B260C">
      <w:pPr>
        <w:autoSpaceDE w:val="0"/>
        <w:autoSpaceDN w:val="0"/>
        <w:adjustRightInd w:val="0"/>
        <w:spacing w:after="0" w:line="240" w:lineRule="auto"/>
        <w:jc w:val="both"/>
        <w:rPr>
          <w:rFonts w:ascii="Times New Roman" w:hAnsi="Times New Roman"/>
          <w:b/>
          <w:bCs/>
          <w:i/>
          <w:iCs/>
          <w:sz w:val="24"/>
          <w:szCs w:val="24"/>
        </w:rPr>
      </w:pPr>
    </w:p>
    <w:p w:rsidR="000B260C"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hAnsi="Times New Roman"/>
          <w:b/>
          <w:sz w:val="24"/>
          <w:szCs w:val="24"/>
        </w:rPr>
        <w:t>Reklam Yayın Tarihi:</w:t>
      </w:r>
      <w:r w:rsidRPr="00A60DD0">
        <w:rPr>
          <w:rFonts w:ascii="Times New Roman" w:hAnsi="Times New Roman"/>
          <w:sz w:val="24"/>
          <w:szCs w:val="24"/>
        </w:rPr>
        <w:t xml:space="preserve">  0</w:t>
      </w:r>
      <w:r w:rsidRPr="00A60DD0">
        <w:rPr>
          <w:rFonts w:ascii="Times New Roman" w:eastAsia="Times New Roman" w:hAnsi="Times New Roman"/>
          <w:sz w:val="24"/>
          <w:szCs w:val="24"/>
          <w:lang w:eastAsia="tr-TR"/>
        </w:rPr>
        <w:t>2.12.2013</w:t>
      </w: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rPr>
        <w:t xml:space="preserve">Yayınlandığı Mecra: </w:t>
      </w:r>
      <w:r w:rsidRPr="00A60DD0">
        <w:rPr>
          <w:rFonts w:ascii="Times New Roman" w:hAnsi="Times New Roman"/>
          <w:sz w:val="24"/>
          <w:szCs w:val="24"/>
        </w:rPr>
        <w:t>Televizyon</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r w:rsidRPr="00A60DD0">
        <w:rPr>
          <w:rFonts w:ascii="Times New Roman" w:hAnsi="Times New Roman"/>
          <w:b/>
          <w:sz w:val="24"/>
          <w:szCs w:val="24"/>
        </w:rPr>
        <w:t xml:space="preserve">Tespitler: </w:t>
      </w:r>
      <w:r w:rsidRPr="00A60DD0">
        <w:rPr>
          <w:rFonts w:ascii="Times New Roman" w:hAnsi="Times New Roman"/>
          <w:sz w:val="24"/>
          <w:szCs w:val="24"/>
        </w:rPr>
        <w:t>Firma tarafından yayınlanan televizyon reklamlarında,</w:t>
      </w:r>
      <w:r w:rsidRPr="00A60DD0">
        <w:rPr>
          <w:rFonts w:ascii="Times New Roman" w:hAnsi="Times New Roman"/>
          <w:b/>
          <w:sz w:val="24"/>
          <w:szCs w:val="24"/>
        </w:rPr>
        <w:t xml:space="preserve"> </w:t>
      </w:r>
      <w:r w:rsidRPr="00A60DD0">
        <w:rPr>
          <w:rFonts w:ascii="Times New Roman" w:hAnsi="Times New Roman"/>
          <w:sz w:val="24"/>
          <w:szCs w:val="24"/>
        </w:rPr>
        <w:t xml:space="preserve">tüketicilerin bilgilendirilmesine yönelik ilave açıklamalar içeren altyazı metninde </w:t>
      </w:r>
      <w:r w:rsidRPr="00A60DD0">
        <w:rPr>
          <w:rFonts w:ascii="Times New Roman" w:hAnsi="Times New Roman"/>
          <w:i/>
          <w:sz w:val="24"/>
          <w:szCs w:val="24"/>
        </w:rPr>
        <w:t xml:space="preserve">“Vakumlu Kulak Temizleyici. Garanti süresi 2 yıldır. Tüketici satın aldığı ürünü teslim aldığı tarihten itibaren 7 gün içerisinde hiçbir hukuki ve cezai sorumluluk üstlenmeksizin ve hiçbir gerekçe göstermeksizin malı reddederek sözleşmeden cayma hakkına sahiptir. Adres İleti İç ve Dış Ticaret LTD. ŞTİ. Tel: 0212 208 90 92 Üsküdar Mahallesi Eyüp Sultan Bulvarı No:10 Eyüp/İstanbul. Adres İleti İç ve Dış Ticaret LTD. ŞTİ. Güvencesi altındadır.” </w:t>
      </w:r>
      <w:r w:rsidRPr="00A60DD0">
        <w:rPr>
          <w:rFonts w:ascii="Times New Roman" w:hAnsi="Times New Roman"/>
          <w:sz w:val="24"/>
          <w:szCs w:val="24"/>
        </w:rPr>
        <w:t>şeklinde ifadelere yer verildiği, söz konusu altyazı metin boyutunun ilgili mevzuat hükümlerine uygun olmadığı, bu nedenle altyazı metninin okunabilirlikten uzak olduğu tespit edilmiştir.</w:t>
      </w:r>
    </w:p>
    <w:p w:rsidR="000B260C" w:rsidRPr="00A60DD0" w:rsidRDefault="000B260C" w:rsidP="000B260C">
      <w:pPr>
        <w:autoSpaceDE w:val="0"/>
        <w:autoSpaceDN w:val="0"/>
        <w:adjustRightInd w:val="0"/>
        <w:spacing w:after="0" w:line="240" w:lineRule="auto"/>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p>
    <w:p w:rsidR="000B260C" w:rsidRDefault="000B260C" w:rsidP="000B260C">
      <w:pPr>
        <w:tabs>
          <w:tab w:val="left" w:pos="-284"/>
          <w:tab w:val="left" w:pos="709"/>
        </w:tabs>
        <w:spacing w:after="0" w:line="240" w:lineRule="auto"/>
        <w:jc w:val="both"/>
        <w:rPr>
          <w:rFonts w:ascii="Times New Roman" w:hAnsi="Times New Roman"/>
          <w:sz w:val="24"/>
          <w:szCs w:val="24"/>
        </w:rPr>
      </w:pPr>
      <w:r w:rsidRPr="00A60DD0">
        <w:rPr>
          <w:rFonts w:ascii="Times New Roman" w:hAnsi="Times New Roman"/>
          <w:b/>
          <w:sz w:val="24"/>
          <w:szCs w:val="24"/>
        </w:rPr>
        <w:t>Değerlendirme/Karar:</w:t>
      </w:r>
      <w:r w:rsidRPr="00A60DD0">
        <w:rPr>
          <w:rFonts w:ascii="Times New Roman" w:hAnsi="Times New Roman"/>
          <w:sz w:val="24"/>
          <w:szCs w:val="24"/>
        </w:rPr>
        <w:t xml:space="preserve"> Söz konusu kuruluşa ait televizyon reklamlarında tespit edilen hususların, tüketiciyi yanıltıcı ve aldatıcı nitelikte olduğu, diğer ticari işletmeler arasında haksız rekabete yol açtığı, bu durumun da;</w:t>
      </w:r>
    </w:p>
    <w:p w:rsidR="000B260C" w:rsidRPr="00A60DD0" w:rsidRDefault="000B260C" w:rsidP="000B260C">
      <w:pPr>
        <w:tabs>
          <w:tab w:val="left" w:pos="-284"/>
          <w:tab w:val="left" w:pos="709"/>
        </w:tabs>
        <w:spacing w:after="0" w:line="240" w:lineRule="auto"/>
        <w:jc w:val="both"/>
        <w:rPr>
          <w:rFonts w:ascii="Times New Roman" w:hAnsi="Times New Roman"/>
          <w:sz w:val="24"/>
          <w:szCs w:val="24"/>
        </w:rPr>
      </w:pPr>
    </w:p>
    <w:p w:rsidR="000B260C" w:rsidRDefault="000B260C" w:rsidP="000B260C">
      <w:pPr>
        <w:tabs>
          <w:tab w:val="left" w:pos="-284"/>
          <w:tab w:val="left" w:pos="709"/>
        </w:tabs>
        <w:spacing w:after="0" w:line="240" w:lineRule="auto"/>
        <w:jc w:val="both"/>
        <w:rPr>
          <w:rFonts w:ascii="Times New Roman" w:hAnsi="Times New Roman"/>
          <w:b/>
          <w:sz w:val="24"/>
          <w:szCs w:val="24"/>
        </w:rPr>
      </w:pPr>
      <w:r w:rsidRPr="00A60DD0">
        <w:rPr>
          <w:rFonts w:ascii="Times New Roman" w:hAnsi="Times New Roman"/>
          <w:bCs/>
          <w:sz w:val="24"/>
          <w:szCs w:val="24"/>
        </w:rPr>
        <w:t>- İnceleme konusu reklamların yayınlandığı dönemde yürürlükte bulunan mülga Ticari Reklam ve İlanlarda Altyazı ve Dipnotların Kullanılmasına İlişkin Usul ve Esaslara Dair Tebliğin</w:t>
      </w:r>
      <w:r w:rsidRPr="00A60DD0">
        <w:rPr>
          <w:rFonts w:ascii="Times New Roman" w:hAnsi="Times New Roman"/>
          <w:bCs/>
          <w:sz w:val="24"/>
          <w:szCs w:val="24"/>
          <w:lang w:val="x-none"/>
        </w:rPr>
        <w:t xml:space="preserve"> </w:t>
      </w:r>
      <w:r w:rsidRPr="00A60DD0">
        <w:rPr>
          <w:rFonts w:ascii="Times New Roman" w:hAnsi="Times New Roman"/>
          <w:bCs/>
          <w:sz w:val="24"/>
          <w:szCs w:val="24"/>
        </w:rPr>
        <w:t xml:space="preserve">5/1, </w:t>
      </w:r>
      <w:r w:rsidRPr="00A60DD0">
        <w:rPr>
          <w:rFonts w:ascii="Times New Roman" w:hAnsi="Times New Roman"/>
          <w:bCs/>
          <w:sz w:val="24"/>
          <w:szCs w:val="24"/>
          <w:lang w:val="x-none"/>
        </w:rPr>
        <w:t>5/2,</w:t>
      </w:r>
      <w:r w:rsidRPr="00A60DD0">
        <w:rPr>
          <w:rFonts w:ascii="Times New Roman" w:hAnsi="Times New Roman"/>
          <w:bCs/>
          <w:sz w:val="24"/>
          <w:szCs w:val="24"/>
        </w:rPr>
        <w:t xml:space="preserve"> 5/3, 5/4, 6/1, 6/2, 6/3 ve 6/4 üncü maddeleri</w:t>
      </w:r>
      <w:r w:rsidRPr="00A60DD0">
        <w:rPr>
          <w:rFonts w:ascii="Times New Roman" w:hAnsi="Times New Roman"/>
          <w:b/>
          <w:sz w:val="24"/>
          <w:szCs w:val="24"/>
        </w:rPr>
        <w:t>,</w:t>
      </w:r>
    </w:p>
    <w:p w:rsidR="000B260C" w:rsidRPr="00A60DD0" w:rsidRDefault="000B260C" w:rsidP="000B260C">
      <w:pPr>
        <w:tabs>
          <w:tab w:val="left" w:pos="-284"/>
          <w:tab w:val="left" w:pos="709"/>
        </w:tabs>
        <w:spacing w:after="0" w:line="240" w:lineRule="auto"/>
        <w:jc w:val="both"/>
        <w:rPr>
          <w:rFonts w:ascii="Times New Roman" w:hAnsi="Times New Roman"/>
          <w:b/>
          <w:sz w:val="24"/>
          <w:szCs w:val="24"/>
        </w:rPr>
      </w:pPr>
    </w:p>
    <w:p w:rsidR="000B260C" w:rsidRDefault="000B260C" w:rsidP="000B260C">
      <w:pPr>
        <w:tabs>
          <w:tab w:val="left" w:pos="-284"/>
          <w:tab w:val="left" w:pos="709"/>
        </w:tabs>
        <w:spacing w:after="0" w:line="240" w:lineRule="auto"/>
        <w:jc w:val="both"/>
        <w:rPr>
          <w:rFonts w:ascii="Times New Roman" w:hAnsi="Times New Roman"/>
          <w:sz w:val="24"/>
          <w:szCs w:val="24"/>
        </w:rPr>
      </w:pPr>
      <w:r w:rsidRPr="00A60DD0">
        <w:rPr>
          <w:rFonts w:ascii="Times New Roman" w:hAnsi="Times New Roman"/>
          <w:sz w:val="24"/>
          <w:szCs w:val="24"/>
        </w:rPr>
        <w:t xml:space="preserve">- </w:t>
      </w:r>
      <w:r w:rsidRPr="00A60DD0">
        <w:rPr>
          <w:rFonts w:ascii="Times New Roman" w:hAnsi="Times New Roman"/>
          <w:bCs/>
          <w:sz w:val="24"/>
          <w:szCs w:val="24"/>
        </w:rPr>
        <w:t xml:space="preserve">İnceleme konusu reklamların yayınlandığı dönemde yürürlükte bulunan mülga </w:t>
      </w:r>
      <w:r w:rsidRPr="00A60DD0">
        <w:rPr>
          <w:rFonts w:ascii="Times New Roman" w:hAnsi="Times New Roman"/>
          <w:sz w:val="24"/>
          <w:szCs w:val="24"/>
        </w:rPr>
        <w:t xml:space="preserve">Ticari Reklam ve İlanlara İlişkin İlkeler ve Uygulama Esaslarına Dair Yönetmeliğin </w:t>
      </w:r>
      <w:r w:rsidRPr="00A60DD0">
        <w:rPr>
          <w:rFonts w:ascii="Times New Roman" w:eastAsia="Times New Roman" w:hAnsi="Times New Roman"/>
          <w:sz w:val="24"/>
          <w:szCs w:val="24"/>
          <w:lang w:eastAsia="tr-TR"/>
        </w:rPr>
        <w:t xml:space="preserve">5/a, 5/b, 5/e, 7/a,  7/c, 16 ve 21 </w:t>
      </w:r>
      <w:r w:rsidRPr="00A60DD0">
        <w:rPr>
          <w:rFonts w:ascii="Times New Roman" w:hAnsi="Times New Roman"/>
          <w:sz w:val="24"/>
          <w:szCs w:val="24"/>
        </w:rPr>
        <w:t xml:space="preserve">inci maddeleri, </w:t>
      </w:r>
    </w:p>
    <w:p w:rsidR="000B260C" w:rsidRPr="00A60DD0" w:rsidRDefault="000B260C" w:rsidP="000B260C">
      <w:pPr>
        <w:tabs>
          <w:tab w:val="left" w:pos="-284"/>
          <w:tab w:val="left" w:pos="709"/>
        </w:tabs>
        <w:spacing w:after="0" w:line="240" w:lineRule="auto"/>
        <w:jc w:val="both"/>
        <w:rPr>
          <w:rFonts w:ascii="Times New Roman" w:hAnsi="Times New Roman"/>
          <w:b/>
          <w:sz w:val="24"/>
          <w:szCs w:val="24"/>
        </w:rPr>
      </w:pPr>
    </w:p>
    <w:p w:rsidR="000B260C" w:rsidRDefault="000B260C" w:rsidP="000B260C">
      <w:pPr>
        <w:tabs>
          <w:tab w:val="left" w:pos="-284"/>
          <w:tab w:val="left" w:pos="709"/>
        </w:tabs>
        <w:spacing w:after="0" w:line="240" w:lineRule="auto"/>
        <w:jc w:val="both"/>
        <w:rPr>
          <w:rFonts w:ascii="Times New Roman" w:hAnsi="Times New Roman"/>
          <w:sz w:val="24"/>
          <w:szCs w:val="24"/>
        </w:rPr>
      </w:pPr>
      <w:r w:rsidRPr="00A60DD0">
        <w:rPr>
          <w:rFonts w:ascii="Times New Roman" w:hAnsi="Times New Roman"/>
          <w:sz w:val="24"/>
          <w:szCs w:val="24"/>
        </w:rPr>
        <w:t xml:space="preserve">- </w:t>
      </w:r>
      <w:r w:rsidRPr="00A60DD0">
        <w:rPr>
          <w:rFonts w:ascii="Times New Roman" w:hAnsi="Times New Roman"/>
          <w:bCs/>
          <w:sz w:val="24"/>
          <w:szCs w:val="24"/>
        </w:rPr>
        <w:t>İnceleme konusu reklamların yayınlandığı dönemde yürürlükte bulunan mülga</w:t>
      </w:r>
      <w:r w:rsidRPr="00A60DD0">
        <w:rPr>
          <w:rFonts w:ascii="Times New Roman" w:hAnsi="Times New Roman"/>
          <w:sz w:val="24"/>
          <w:szCs w:val="24"/>
        </w:rPr>
        <w:t xml:space="preserve"> 4077 sayılı Tüketicinin Korunması Hakkında Kanun’un 16 ncı maddesi </w:t>
      </w:r>
    </w:p>
    <w:p w:rsidR="000B260C" w:rsidRPr="00A60DD0" w:rsidRDefault="000B260C" w:rsidP="000B260C">
      <w:pPr>
        <w:tabs>
          <w:tab w:val="left" w:pos="-284"/>
          <w:tab w:val="left" w:pos="709"/>
        </w:tabs>
        <w:spacing w:after="0" w:line="240" w:lineRule="auto"/>
        <w:jc w:val="both"/>
        <w:rPr>
          <w:rFonts w:ascii="Times New Roman" w:hAnsi="Times New Roman"/>
          <w:sz w:val="24"/>
          <w:szCs w:val="24"/>
        </w:rPr>
      </w:pPr>
    </w:p>
    <w:p w:rsidR="000B260C" w:rsidRDefault="000B260C" w:rsidP="000B260C">
      <w:pPr>
        <w:tabs>
          <w:tab w:val="left" w:pos="-284"/>
          <w:tab w:val="left" w:pos="709"/>
        </w:tabs>
        <w:spacing w:after="0" w:line="240" w:lineRule="auto"/>
        <w:jc w:val="both"/>
        <w:rPr>
          <w:rFonts w:ascii="Times New Roman" w:hAnsi="Times New Roman"/>
          <w:sz w:val="24"/>
          <w:szCs w:val="24"/>
        </w:rPr>
      </w:pPr>
      <w:r w:rsidRPr="00A60DD0">
        <w:rPr>
          <w:rFonts w:ascii="Times New Roman" w:hAnsi="Times New Roman"/>
          <w:sz w:val="24"/>
          <w:szCs w:val="24"/>
        </w:rPr>
        <w:t xml:space="preserve">- 6502 sayılı Tüketicinin Korunması Hakkında Kanun’un 61 inci maddesi </w:t>
      </w:r>
    </w:p>
    <w:p w:rsidR="000B260C" w:rsidRPr="00A60DD0" w:rsidRDefault="000B260C" w:rsidP="000B260C">
      <w:pPr>
        <w:tabs>
          <w:tab w:val="left" w:pos="-284"/>
          <w:tab w:val="left" w:pos="709"/>
        </w:tabs>
        <w:spacing w:after="0" w:line="240" w:lineRule="auto"/>
        <w:jc w:val="both"/>
        <w:rPr>
          <w:rFonts w:ascii="Times New Roman" w:hAnsi="Times New Roman"/>
          <w:sz w:val="24"/>
          <w:szCs w:val="24"/>
        </w:rPr>
      </w:pPr>
    </w:p>
    <w:p w:rsidR="000B260C" w:rsidRDefault="000B260C" w:rsidP="000B260C">
      <w:pPr>
        <w:tabs>
          <w:tab w:val="left" w:pos="-284"/>
          <w:tab w:val="left" w:pos="709"/>
        </w:tabs>
        <w:spacing w:after="0" w:line="240" w:lineRule="auto"/>
        <w:jc w:val="both"/>
        <w:rPr>
          <w:rFonts w:ascii="Times New Roman" w:hAnsi="Times New Roman"/>
          <w:sz w:val="24"/>
          <w:szCs w:val="24"/>
        </w:rPr>
      </w:pPr>
      <w:proofErr w:type="gramStart"/>
      <w:r w:rsidRPr="00A60DD0">
        <w:rPr>
          <w:rFonts w:ascii="Times New Roman" w:hAnsi="Times New Roman"/>
          <w:bCs/>
          <w:sz w:val="24"/>
          <w:szCs w:val="24"/>
        </w:rPr>
        <w:t>hükümlerine</w:t>
      </w:r>
      <w:proofErr w:type="gramEnd"/>
      <w:r w:rsidRPr="00A60DD0">
        <w:rPr>
          <w:rFonts w:ascii="Times New Roman" w:hAnsi="Times New Roman"/>
          <w:bCs/>
          <w:sz w:val="24"/>
          <w:szCs w:val="24"/>
        </w:rPr>
        <w:t xml:space="preserve"> aykırı olduğuna</w:t>
      </w:r>
      <w:r w:rsidRPr="00A60DD0">
        <w:rPr>
          <w:rFonts w:ascii="Times New Roman" w:hAnsi="Times New Roman"/>
          <w:sz w:val="24"/>
          <w:szCs w:val="24"/>
        </w:rPr>
        <w:t xml:space="preserve">, </w:t>
      </w:r>
    </w:p>
    <w:p w:rsidR="000B260C" w:rsidRPr="00A60DD0" w:rsidRDefault="000B260C" w:rsidP="000B260C">
      <w:pPr>
        <w:tabs>
          <w:tab w:val="left" w:pos="-284"/>
          <w:tab w:val="left" w:pos="709"/>
        </w:tabs>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sz w:val="24"/>
          <w:szCs w:val="24"/>
        </w:rPr>
        <w:t xml:space="preserve">Buna göre, reklam veren </w:t>
      </w:r>
      <w:r w:rsidRPr="00A60DD0">
        <w:rPr>
          <w:rFonts w:ascii="Times New Roman" w:eastAsia="Times New Roman" w:hAnsi="Times New Roman"/>
          <w:b/>
          <w:sz w:val="24"/>
          <w:szCs w:val="24"/>
          <w:lang w:eastAsia="tr-TR"/>
        </w:rPr>
        <w:t xml:space="preserve">Pazarsan İç ve Dış Ticaret Anonim Şirketi </w:t>
      </w:r>
      <w:r w:rsidRPr="00A60DD0">
        <w:rPr>
          <w:rFonts w:ascii="Times New Roman" w:hAnsi="Times New Roman"/>
          <w:sz w:val="24"/>
          <w:szCs w:val="24"/>
        </w:rPr>
        <w:t xml:space="preserve">hakkında, 6502 sayılı Kanun’un 63 üncü ve 77/12 inci maddeleri ile mülga 4077 sayılı Kanunun 17 nci ve 25 inci maddeleri uyarınca </w:t>
      </w:r>
      <w:r w:rsidRPr="00A60DD0">
        <w:rPr>
          <w:rFonts w:ascii="Times New Roman" w:hAnsi="Times New Roman"/>
          <w:b/>
          <w:bCs/>
          <w:sz w:val="24"/>
          <w:szCs w:val="24"/>
        </w:rPr>
        <w:t xml:space="preserve">anılan reklamları durdurma cezası </w:t>
      </w:r>
      <w:r w:rsidRPr="00A60DD0">
        <w:rPr>
          <w:rFonts w:ascii="Times New Roman" w:hAnsi="Times New Roman"/>
          <w:sz w:val="24"/>
          <w:szCs w:val="24"/>
        </w:rPr>
        <w:t>verilmesine karar verilmiştir.</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b/>
          <w:sz w:val="24"/>
          <w:szCs w:val="24"/>
        </w:rPr>
      </w:pPr>
      <w:r w:rsidRPr="00A60DD0">
        <w:rPr>
          <w:rFonts w:ascii="Times New Roman" w:hAnsi="Times New Roman"/>
          <w:b/>
          <w:sz w:val="24"/>
          <w:szCs w:val="24"/>
        </w:rPr>
        <w:t>96)</w:t>
      </w:r>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Dosya No: </w:t>
      </w:r>
      <w:r w:rsidRPr="00A60DD0">
        <w:rPr>
          <w:rFonts w:ascii="Times New Roman" w:eastAsia="Times New Roman" w:hAnsi="Times New Roman"/>
          <w:b/>
          <w:color w:val="000000"/>
          <w:sz w:val="24"/>
          <w:szCs w:val="24"/>
          <w:lang w:eastAsia="tr-TR"/>
        </w:rPr>
        <w:t>2014/577</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w:t>
      </w:r>
      <w:r w:rsidRPr="00A60DD0">
        <w:rPr>
          <w:rFonts w:ascii="Times New Roman" w:hAnsi="Times New Roman"/>
          <w:b/>
          <w:sz w:val="24"/>
          <w:szCs w:val="24"/>
        </w:rPr>
        <w:t>Etkin Doğrudan Satış Pazarlama ve Reklam San. Tic. Ltd. Şti.</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color w:val="000000"/>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w:t>
      </w:r>
      <w:r w:rsidRPr="00A60DD0">
        <w:rPr>
          <w:rFonts w:ascii="Times New Roman" w:eastAsia="Times New Roman" w:hAnsi="Times New Roman"/>
          <w:bCs/>
          <w:sz w:val="24"/>
          <w:szCs w:val="24"/>
          <w:lang w:eastAsia="tr-TR"/>
        </w:rPr>
        <w:t xml:space="preserve"> </w:t>
      </w:r>
      <w:r w:rsidRPr="00A60DD0">
        <w:rPr>
          <w:rFonts w:ascii="Times New Roman" w:hAnsi="Times New Roman"/>
          <w:b/>
          <w:i/>
          <w:sz w:val="24"/>
          <w:szCs w:val="24"/>
        </w:rPr>
        <w:t xml:space="preserve">“Hyundai Turbo 650 Motorlu Testere” </w:t>
      </w:r>
      <w:r w:rsidRPr="00A60DD0">
        <w:rPr>
          <w:rFonts w:ascii="Times New Roman" w:hAnsi="Times New Roman"/>
          <w:sz w:val="24"/>
          <w:szCs w:val="24"/>
        </w:rPr>
        <w:t xml:space="preserve">isimli ürünün tanıtımına yönelik olarak </w:t>
      </w:r>
      <w:hyperlink r:id="rId184" w:history="1">
        <w:r w:rsidRPr="00A60DD0">
          <w:rPr>
            <w:rFonts w:ascii="Times New Roman" w:hAnsi="Times New Roman"/>
            <w:color w:val="0000FF"/>
            <w:sz w:val="24"/>
            <w:szCs w:val="24"/>
            <w:u w:val="single"/>
          </w:rPr>
          <w:t>www.etkinpazarlama.com</w:t>
        </w:r>
      </w:hyperlink>
      <w:r w:rsidRPr="00A60DD0">
        <w:rPr>
          <w:rFonts w:ascii="Times New Roman" w:hAnsi="Times New Roman"/>
          <w:sz w:val="24"/>
          <w:szCs w:val="24"/>
        </w:rPr>
        <w:t xml:space="preserve"> ve </w:t>
      </w:r>
      <w:hyperlink r:id="rId185" w:history="1">
        <w:r w:rsidRPr="00A60DD0">
          <w:rPr>
            <w:rFonts w:ascii="Times New Roman" w:hAnsi="Times New Roman"/>
            <w:color w:val="0000FF"/>
            <w:sz w:val="24"/>
            <w:szCs w:val="24"/>
            <w:u w:val="single"/>
          </w:rPr>
          <w:t>www.youtube.com</w:t>
        </w:r>
      </w:hyperlink>
      <w:r w:rsidRPr="00A60DD0">
        <w:rPr>
          <w:rFonts w:ascii="Times New Roman" w:hAnsi="Times New Roman"/>
          <w:sz w:val="24"/>
          <w:szCs w:val="24"/>
        </w:rPr>
        <w:t xml:space="preserve"> adresli internet siteleri ile televizyon mecrasında yayınlanan reklamlar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hAnsi="Times New Roman"/>
          <w:sz w:val="24"/>
          <w:szCs w:val="24"/>
        </w:rPr>
        <w:t>04.07.2014</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w:t>
      </w:r>
      <w:r w:rsidRPr="00A60DD0">
        <w:rPr>
          <w:rFonts w:ascii="Times New Roman" w:hAnsi="Times New Roman"/>
          <w:sz w:val="24"/>
          <w:szCs w:val="24"/>
        </w:rPr>
        <w:t>İnternet, televizyon</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r w:rsidRPr="00A60DD0">
        <w:rPr>
          <w:rFonts w:ascii="Times New Roman" w:eastAsia="Times New Roman" w:hAnsi="Times New Roman"/>
          <w:b/>
          <w:sz w:val="24"/>
          <w:szCs w:val="24"/>
          <w:lang w:eastAsia="tr-TR"/>
        </w:rPr>
        <w:t xml:space="preserve">Tespitler: </w:t>
      </w:r>
      <w:r w:rsidRPr="00A60DD0">
        <w:rPr>
          <w:rFonts w:ascii="Times New Roman" w:hAnsi="Times New Roman"/>
          <w:i/>
          <w:sz w:val="24"/>
          <w:szCs w:val="24"/>
        </w:rPr>
        <w:t>“Hyundai Turbo 650 Motorlu Testere”</w:t>
      </w:r>
      <w:r w:rsidRPr="00A60DD0">
        <w:rPr>
          <w:rFonts w:ascii="Times New Roman" w:hAnsi="Times New Roman"/>
          <w:sz w:val="24"/>
          <w:szCs w:val="24"/>
        </w:rPr>
        <w:t xml:space="preserve"> isimli ürünün tanıtımına ilişkin olarak farklı </w:t>
      </w:r>
      <w:proofErr w:type="gramStart"/>
      <w:r w:rsidRPr="00A60DD0">
        <w:rPr>
          <w:rFonts w:ascii="Times New Roman" w:hAnsi="Times New Roman"/>
          <w:sz w:val="24"/>
          <w:szCs w:val="24"/>
        </w:rPr>
        <w:t>versiyonlar</w:t>
      </w:r>
      <w:proofErr w:type="gramEnd"/>
      <w:r w:rsidRPr="00A60DD0">
        <w:rPr>
          <w:rFonts w:ascii="Times New Roman" w:hAnsi="Times New Roman"/>
          <w:sz w:val="24"/>
          <w:szCs w:val="24"/>
        </w:rPr>
        <w:t xml:space="preserve"> halinde televizyon mecrasında ve </w:t>
      </w:r>
      <w:hyperlink r:id="rId186" w:history="1">
        <w:r w:rsidRPr="00A60DD0">
          <w:rPr>
            <w:rFonts w:ascii="Times New Roman" w:hAnsi="Times New Roman"/>
            <w:color w:val="0000FF"/>
            <w:sz w:val="24"/>
            <w:szCs w:val="24"/>
            <w:u w:val="single"/>
          </w:rPr>
          <w:t>www.youtube.com</w:t>
        </w:r>
      </w:hyperlink>
      <w:r w:rsidRPr="00A60DD0">
        <w:rPr>
          <w:rFonts w:ascii="Times New Roman" w:hAnsi="Times New Roman"/>
          <w:sz w:val="24"/>
          <w:szCs w:val="24"/>
        </w:rPr>
        <w:t xml:space="preserve"> adresli video paylaşım sitesinde yayınlanan reklamlarda; “</w:t>
      </w:r>
      <w:r w:rsidRPr="00A60DD0">
        <w:rPr>
          <w:rFonts w:ascii="Times New Roman" w:hAnsi="Times New Roman"/>
          <w:i/>
          <w:sz w:val="24"/>
          <w:szCs w:val="24"/>
        </w:rPr>
        <w:t xml:space="preserve">Tarım ve hayvancılığın tele marketi Etkin Pazarlama muhteşem bir kampanyayla karşınızda, Hyundai Turbo 650 Motorlu Testere alan herkese 30 TL değerindeki 13 parça cırcır tornavida setini hediye ediyoruz. </w:t>
      </w:r>
      <w:proofErr w:type="gramStart"/>
      <w:r w:rsidRPr="00A60DD0">
        <w:rPr>
          <w:rFonts w:ascii="Times New Roman" w:hAnsi="Times New Roman"/>
          <w:i/>
          <w:sz w:val="24"/>
          <w:szCs w:val="24"/>
        </w:rPr>
        <w:t>Evet</w:t>
      </w:r>
      <w:proofErr w:type="gramEnd"/>
      <w:r w:rsidRPr="00A60DD0">
        <w:rPr>
          <w:rFonts w:ascii="Times New Roman" w:hAnsi="Times New Roman"/>
          <w:i/>
          <w:sz w:val="24"/>
          <w:szCs w:val="24"/>
        </w:rPr>
        <w:t xml:space="preserve"> yanlış duymadınız her yerde kullanabileceğiniz 13 parça cırcır tornavida setini testere alan herkese gönderiyoruz. Cırcır tornavida setimizin içinde düz bist ucu, yıldız bist ucu ve torx bist uçları bulunmaktadır. Cırcır tornavida setimiz çok maharetlidir. Birçok işinizi kolaylıkla yapabilmenizi sağlar, her yerde kullanabilirsiniz. Artık tornavida kullanırken zorlanmanıza gerek yok. Cırcır tornavida setimiz size pratik çözümler sunar.(</w:t>
      </w:r>
      <w:proofErr w:type="gramStart"/>
      <w:r w:rsidRPr="00A60DD0">
        <w:rPr>
          <w:rFonts w:ascii="Times New Roman" w:hAnsi="Times New Roman"/>
          <w:i/>
          <w:sz w:val="24"/>
          <w:szCs w:val="24"/>
        </w:rPr>
        <w:t>….</w:t>
      </w:r>
      <w:proofErr w:type="gramEnd"/>
      <w:r w:rsidRPr="00A60DD0">
        <w:rPr>
          <w:rFonts w:ascii="Times New Roman" w:hAnsi="Times New Roman"/>
          <w:i/>
          <w:sz w:val="24"/>
          <w:szCs w:val="24"/>
        </w:rPr>
        <w:t xml:space="preserve">) Hyundai motorlu testereyi almak için Türkiye’nin her yerinden hemen sipariş verebilirsiniz. Hyundai Turbo Motorlu Testere 379 TL’ye sizin olabilir. Üstelik Hyundai Turbo 650 Motorlu Testere alan herkese 30 TL değerindeki 13 parça cırcır tornavida setini hediye ediyoruz. Ürünümüzü kapıda peşin ödemeyle alabileceğiniz gibi peşin fiyatına kredi kartlarıyla taksitle de alabilirsiniz. Hyundai Turbo 650 Motorlu Testerenin yanında bıçakları bilemeye yarayan özel eğesini hediye ediyoruz. Ayrıca paket içerisinden yağ karıştırma ölçü kabı, anahtar takımı, Türkçe kullanım klavuzu garanti belgesi ve yetkili servis noktalarını bulabilirsiniz.” </w:t>
      </w:r>
      <w:r w:rsidRPr="00A60DD0">
        <w:rPr>
          <w:rFonts w:ascii="Times New Roman" w:hAnsi="Times New Roman"/>
          <w:sz w:val="24"/>
          <w:szCs w:val="24"/>
        </w:rPr>
        <w:t xml:space="preserve">gibi ifadelere yer verildiği ve </w:t>
      </w:r>
      <w:r w:rsidRPr="00A60DD0">
        <w:rPr>
          <w:rFonts w:ascii="Times New Roman" w:hAnsi="Times New Roman"/>
          <w:i/>
          <w:sz w:val="24"/>
          <w:szCs w:val="24"/>
        </w:rPr>
        <w:t>“Marka: Hyundai, Pala Uzunluğu :46 cm. Motor Hacmi :50 cc Klavuz- Zincir :3.25-36”</w:t>
      </w:r>
      <w:r w:rsidRPr="00A60DD0">
        <w:rPr>
          <w:rFonts w:ascii="Times New Roman" w:hAnsi="Times New Roman"/>
          <w:sz w:val="24"/>
          <w:szCs w:val="24"/>
        </w:rPr>
        <w:t xml:space="preserve"> şeklindeki durağan yazı metni ile modele ait özelliklerin belirtildiği; söz konusu reklamlarda,</w:t>
      </w:r>
      <w:r w:rsidRPr="00A60DD0">
        <w:rPr>
          <w:rFonts w:ascii="Times New Roman" w:hAnsi="Times New Roman"/>
          <w:i/>
          <w:sz w:val="24"/>
          <w:szCs w:val="24"/>
        </w:rPr>
        <w:t>“(</w:t>
      </w:r>
      <w:proofErr w:type="gramStart"/>
      <w:r w:rsidRPr="00A60DD0">
        <w:rPr>
          <w:rFonts w:ascii="Times New Roman" w:hAnsi="Times New Roman"/>
          <w:i/>
          <w:sz w:val="24"/>
          <w:szCs w:val="24"/>
        </w:rPr>
        <w:t>….</w:t>
      </w:r>
      <w:proofErr w:type="gramEnd"/>
      <w:r w:rsidRPr="00A60DD0">
        <w:rPr>
          <w:rFonts w:ascii="Times New Roman" w:hAnsi="Times New Roman"/>
          <w:i/>
          <w:sz w:val="24"/>
          <w:szCs w:val="24"/>
        </w:rPr>
        <w:t>)Dünyanın en iyi markalarından Hyundai sizin için Hyundai motorlu testereyi sizin için yeniden dizayn etti.(….)Dünyanın önde gelen çelik üreticilerinden Hyundai,</w:t>
      </w:r>
      <w:r w:rsidRPr="00A60DD0">
        <w:rPr>
          <w:rFonts w:ascii="Times New Roman" w:hAnsi="Times New Roman"/>
          <w:sz w:val="24"/>
          <w:szCs w:val="24"/>
        </w:rPr>
        <w:t xml:space="preserve"> </w:t>
      </w:r>
      <w:r w:rsidRPr="00A60DD0">
        <w:rPr>
          <w:rFonts w:ascii="Times New Roman" w:hAnsi="Times New Roman"/>
          <w:i/>
          <w:sz w:val="24"/>
          <w:szCs w:val="24"/>
        </w:rPr>
        <w:t>yeni model testeremizi sizin için 46 cm. boyunda Hyundai pala ve Hyundai marka zincir ile donattı(….)Hava filtre kapağında yer alan kabartmalı “Hyundai” logosu ile ürünleri taklitlerinden ayırabilirsiniz.(…)Hyundai’nin yıllara dayanan satış sonrası hizmetleri ayrıcalığıyla testerenizi uzun yıllar sorunsuz şekilde kullanabilirsiniz. Türkiye geneline yayılmış uzman servis ağıyla satış sonrası desteği de en iyi şekilde sağlanmaktadır.(…) 2012-2013 motorlu testere sezonunda satış rekorları kıran Hyundai Motorlu testereyi tasarlayan Hyundai mühendisleri, tüm müşterilerimize ürünümüze gösterdiğiniz ilgiden dolayı teşekkür eder.(…)” ; “Duyduk duymadık demeyin! Tarım ve hayvancılığın tele marketi Etkin Pazarlama herkes testere sahibi olsun diye 2014 yılının son kampanyasını size sunuyor.</w:t>
      </w:r>
      <w:r w:rsidRPr="00A60DD0">
        <w:rPr>
          <w:rFonts w:ascii="Times New Roman" w:hAnsi="Times New Roman"/>
          <w:sz w:val="24"/>
          <w:szCs w:val="24"/>
        </w:rPr>
        <w:t xml:space="preserve"> </w:t>
      </w:r>
      <w:r w:rsidRPr="00A60DD0">
        <w:rPr>
          <w:rFonts w:ascii="Times New Roman" w:hAnsi="Times New Roman"/>
          <w:i/>
          <w:sz w:val="24"/>
          <w:szCs w:val="24"/>
        </w:rPr>
        <w:t>Hyundai Turbo 650 Motorlu Testereyi 379 TL yerine sadece 349 TL’ye kapınıza kadar gönderiyoruz. Evet, sadece 349 TL’ye sizin olabilir, acele edin. 2014’ü en büyük kampanyası stoklarımızla sınırlıdır. Testeremiz sayesinde bahçenizdeki ağaçlarınızı kesebilir, çok aha kolay budama yapabilirsiniz. Hyundai 650 Motorlu Testeremizin pala boyu 46 cm.’dir. En kalın ağaçları rahatlıkla kesmenizi sağlar. Testeremiz Hyundai pala ve Hyundai 3.25 36 diş zincirle donatılmıştır. Etkin Pazarlama’nın 2014 yılı son kampanyasını sakın kaçırmayın. Hyundai Turbo 650 Motorlu Testereyi 379 TL yerine sadece 349 TL’ye kapınıza kadar gönderiyoruz. Acele edin. 2014’ü en büyük kampanyası stoklarımızla sınırlıdır. Hyundai 650 Motorlu Testereyi almak için Türkiye’nin her yerinden arayarak hemen sipariş verebilirsiniz. Ürünümüzü kapıda peşin ödemeyle alabileceğiniz gibi peşin fiyatına kredi kartlarıyla taksitle de sahip olabilirsiniz. Hyundai 650 Motorlu Testereyi Etkin Pazarlama güvencesiyle sizlere sunuyorum.(</w:t>
      </w:r>
      <w:proofErr w:type="gramStart"/>
      <w:r w:rsidRPr="00A60DD0">
        <w:rPr>
          <w:rFonts w:ascii="Times New Roman" w:hAnsi="Times New Roman"/>
          <w:i/>
          <w:sz w:val="24"/>
          <w:szCs w:val="24"/>
        </w:rPr>
        <w:t>….</w:t>
      </w:r>
      <w:proofErr w:type="gramEnd"/>
      <w:r w:rsidRPr="00A60DD0">
        <w:rPr>
          <w:rFonts w:ascii="Times New Roman" w:hAnsi="Times New Roman"/>
          <w:i/>
          <w:sz w:val="24"/>
          <w:szCs w:val="24"/>
        </w:rPr>
        <w:t xml:space="preserve">) Hyundai Turbo 650 Motorlu Testeremizin orijinal olduğunu üzerindeki kabartma yazıdan anlıyoruz. Bu da demek oluyor ki, ürünümüzün sağlam, gerçekten Hyundai olduğunu anlıyoruz. Bundan sonra da Hyundai’nin özelliklerine girelim.(…)Ürünü aldığınız zaman ürünün kutusundan bir de ne çıkacak? Bir kurulum kuponu çıkıyor 10 TL değerinde. Geniş bir servis ağı var Hyundai Turbo 650 Motorlu Testerenin. </w:t>
      </w:r>
      <w:proofErr w:type="gramStart"/>
      <w:r w:rsidRPr="00A60DD0">
        <w:rPr>
          <w:rFonts w:ascii="Times New Roman" w:hAnsi="Times New Roman"/>
          <w:i/>
          <w:sz w:val="24"/>
          <w:szCs w:val="24"/>
        </w:rPr>
        <w:t>Yok</w:t>
      </w:r>
      <w:proofErr w:type="gramEnd"/>
      <w:r w:rsidRPr="00A60DD0">
        <w:rPr>
          <w:rFonts w:ascii="Times New Roman" w:hAnsi="Times New Roman"/>
          <w:i/>
          <w:sz w:val="24"/>
          <w:szCs w:val="24"/>
        </w:rPr>
        <w:t xml:space="preserve"> bunu aldım servisi yok… </w:t>
      </w:r>
      <w:proofErr w:type="gramStart"/>
      <w:r w:rsidRPr="00A60DD0">
        <w:rPr>
          <w:rFonts w:ascii="Times New Roman" w:hAnsi="Times New Roman"/>
          <w:i/>
          <w:sz w:val="24"/>
          <w:szCs w:val="24"/>
        </w:rPr>
        <w:t>sıkıntı</w:t>
      </w:r>
      <w:proofErr w:type="gramEnd"/>
      <w:r w:rsidRPr="00A60DD0">
        <w:rPr>
          <w:rFonts w:ascii="Times New Roman" w:hAnsi="Times New Roman"/>
          <w:i/>
          <w:sz w:val="24"/>
          <w:szCs w:val="24"/>
        </w:rPr>
        <w:t xml:space="preserve"> yok… Tabi bu kurulum kuponunu alıyorsun evine götürmeden önce alıp getiriyorsun motoru servise götürüyorsun. Bu da kurulum kuponu 10 TL değerinde, motoru kurun verin bana. Motorunuzun montajı yapılıyor, evine alıp sağlıklı bir şekilde götürebiliyorsun.(…) Bir hologram var, bu da Etkin Pazarlama güvencesinde olduğunuzun bir delilidir bu, kutumuzun kenarında görebilirsiniz.(…)” </w:t>
      </w:r>
      <w:r w:rsidRPr="00A60DD0">
        <w:rPr>
          <w:rFonts w:ascii="Times New Roman" w:hAnsi="Times New Roman"/>
          <w:sz w:val="24"/>
          <w:szCs w:val="24"/>
        </w:rPr>
        <w:t xml:space="preserve">; </w:t>
      </w:r>
      <w:r w:rsidRPr="00A60DD0">
        <w:rPr>
          <w:rFonts w:ascii="Times New Roman" w:hAnsi="Times New Roman"/>
          <w:i/>
          <w:sz w:val="24"/>
          <w:szCs w:val="24"/>
        </w:rPr>
        <w:t xml:space="preserve">“Hyundai Motorlu testere ile yolunuz her zaman açık. Tarım ve hayvancılığın tele marketi Etkin Pazarlama dünyanın en iyi markalarından biri olan Hyundai Motorlu testereyi size sunmanın haklı gururunu yaşıyor. Hyundai Motorlu testere performansı, dayanıklılığı ve uygun fiyatı ile sizler için özel olarak üretildi. Buraya dikkat edin. Hyundai Motorlu testere en sağlam malzemelerden yapılmıştır. Hatta o kadar sağlam yapılmıştır ki bir buçuk ton ağırlığındaki jeep üzerinde dakikalarca durmasına rağmen en sağlam şekilde kalmış ve çalışmayı başarmıştır. Paranızı çöpe atmayın. Markasız, faturasız ve garantisiz testere almayın. Gelin, markayı, kaliteyi ucuza alın. Hyundai 650 Motorlu Testerenin en önemli özelliklerinden biri 3.25 kalın pala ve kalın zincirle donatılmıştır. Hyundai Motorlu Testereniz 52 cc motor hacmi ile </w:t>
      </w:r>
      <w:proofErr w:type="gramStart"/>
      <w:r w:rsidRPr="00A60DD0">
        <w:rPr>
          <w:rFonts w:ascii="Times New Roman" w:hAnsi="Times New Roman"/>
          <w:i/>
          <w:sz w:val="24"/>
          <w:szCs w:val="24"/>
        </w:rPr>
        <w:t>2.8</w:t>
      </w:r>
      <w:proofErr w:type="gramEnd"/>
      <w:r w:rsidRPr="00A60DD0">
        <w:rPr>
          <w:rFonts w:ascii="Times New Roman" w:hAnsi="Times New Roman"/>
          <w:i/>
          <w:sz w:val="24"/>
          <w:szCs w:val="24"/>
        </w:rPr>
        <w:t xml:space="preserve"> beygir güç üreterek sınıfındaki diğer testerelerden çok farklıdır.(…)Hyundai Motorlu testere alırken yetkili servisi ve teknik desteği dert etmeyin. Ürünümüz 2 yıl garantilidir. Türkiye geneline yayılmış yetkili servis ağıyla satış sonrasında desteği de en iyi şekilde sağlamaktadır.(</w:t>
      </w:r>
      <w:proofErr w:type="gramStart"/>
      <w:r w:rsidRPr="00A60DD0">
        <w:rPr>
          <w:rFonts w:ascii="Times New Roman" w:hAnsi="Times New Roman"/>
          <w:i/>
          <w:sz w:val="24"/>
          <w:szCs w:val="24"/>
        </w:rPr>
        <w:t>….</w:t>
      </w:r>
      <w:proofErr w:type="gramEnd"/>
      <w:r w:rsidRPr="00A60DD0">
        <w:rPr>
          <w:rFonts w:ascii="Times New Roman" w:hAnsi="Times New Roman"/>
          <w:i/>
          <w:sz w:val="24"/>
          <w:szCs w:val="24"/>
        </w:rPr>
        <w:t xml:space="preserve">)Dünyanın en iyi markalarından olan Hyundai Motorlu testereyi almak için Türkiye’nin her yerinden sipariş verebilirsiniz.” </w:t>
      </w:r>
      <w:r w:rsidRPr="00A60DD0">
        <w:rPr>
          <w:rFonts w:ascii="Times New Roman" w:hAnsi="Times New Roman"/>
          <w:sz w:val="24"/>
          <w:szCs w:val="24"/>
        </w:rPr>
        <w:t xml:space="preserve">; </w:t>
      </w:r>
      <w:r w:rsidRPr="00A60DD0">
        <w:rPr>
          <w:rFonts w:ascii="Times New Roman" w:hAnsi="Times New Roman"/>
          <w:i/>
          <w:sz w:val="24"/>
          <w:szCs w:val="24"/>
        </w:rPr>
        <w:t xml:space="preserve">“(…)Tarımsal ürünlerde en iyi fiyatı sunan Etkin Pazarlama dünyanın en iyi markalarından biri olan Hyundai Motorlu testereyi 399 TL yerine 299 TL tanıtım fiyatıyla kapınıza kadar gönderiyor. Evet, yanlış duymadınız 399 TL yerine sadece 299 TL. Üstelik kredi kartlarına taksit </w:t>
      </w:r>
      <w:proofErr w:type="gramStart"/>
      <w:r w:rsidRPr="00A60DD0">
        <w:rPr>
          <w:rFonts w:ascii="Times New Roman" w:hAnsi="Times New Roman"/>
          <w:i/>
          <w:sz w:val="24"/>
          <w:szCs w:val="24"/>
        </w:rPr>
        <w:t>imkanıyla</w:t>
      </w:r>
      <w:proofErr w:type="gramEnd"/>
      <w:r w:rsidRPr="00A60DD0">
        <w:rPr>
          <w:rFonts w:ascii="Times New Roman" w:hAnsi="Times New Roman"/>
          <w:i/>
          <w:sz w:val="24"/>
          <w:szCs w:val="24"/>
        </w:rPr>
        <w:t xml:space="preserve">. Paranızı çöpe atmayın. Markasız, faturasız ve garantisiz testere almayın. Gelin, markayı, kaliteyi ucuza alın. Hyundai 650 Motorlu Testerenin en önemli özelliklerinden biri 3.25 36 diş kalın pala ve kalın zincirle donatılmıştır. Hyundai Motorlu Testereniz 52 cc motor hacmi ile </w:t>
      </w:r>
      <w:proofErr w:type="gramStart"/>
      <w:r w:rsidRPr="00A60DD0">
        <w:rPr>
          <w:rFonts w:ascii="Times New Roman" w:hAnsi="Times New Roman"/>
          <w:i/>
          <w:sz w:val="24"/>
          <w:szCs w:val="24"/>
        </w:rPr>
        <w:t>2.8</w:t>
      </w:r>
      <w:proofErr w:type="gramEnd"/>
      <w:r w:rsidRPr="00A60DD0">
        <w:rPr>
          <w:rFonts w:ascii="Times New Roman" w:hAnsi="Times New Roman"/>
          <w:i/>
          <w:sz w:val="24"/>
          <w:szCs w:val="24"/>
        </w:rPr>
        <w:t xml:space="preserve"> beygir güç üreterek sınıfındaki diğer testerelerden çok farklıdır. Hyundai Motorlu Testere sizin için en sağlam ve son teknolojiyle üretilmiştir.(</w:t>
      </w:r>
      <w:proofErr w:type="gramStart"/>
      <w:r w:rsidRPr="00A60DD0">
        <w:rPr>
          <w:rFonts w:ascii="Times New Roman" w:hAnsi="Times New Roman"/>
          <w:i/>
          <w:sz w:val="24"/>
          <w:szCs w:val="24"/>
        </w:rPr>
        <w:t>….</w:t>
      </w:r>
      <w:proofErr w:type="gramEnd"/>
      <w:r w:rsidRPr="00A60DD0">
        <w:rPr>
          <w:rFonts w:ascii="Times New Roman" w:hAnsi="Times New Roman"/>
          <w:i/>
          <w:sz w:val="24"/>
          <w:szCs w:val="24"/>
        </w:rPr>
        <w:t xml:space="preserve">) Sağlam şasesi, ergonomik tasarımı ve eşsiz performansıyla kendi sınıfının lideri Hyundai Motorlu testere güç ve performansı en üst düzeyde sunuyor.(…) Hyundai Motorlu testere alırken yetkili servisi ve teknik desteği dert etmeyin. Ürünümüz 2 yıl garantilidir. Türkiye geneline yayılmış yetkili servis ağıyla satış sonrasında desteği de en iyi şekilde sağlamaktadır.(…)” </w:t>
      </w:r>
      <w:r w:rsidRPr="00A60DD0">
        <w:rPr>
          <w:rFonts w:ascii="Times New Roman" w:hAnsi="Times New Roman"/>
          <w:sz w:val="24"/>
          <w:szCs w:val="24"/>
        </w:rPr>
        <w:t>; “</w:t>
      </w:r>
      <w:r w:rsidRPr="00A60DD0">
        <w:rPr>
          <w:rFonts w:ascii="Times New Roman" w:hAnsi="Times New Roman"/>
          <w:i/>
          <w:sz w:val="24"/>
          <w:szCs w:val="24"/>
        </w:rPr>
        <w:t xml:space="preserve">Tarım ve hayvancılığın tele marketi Etkin Pazarlama sezonun son kampanyasıyla sizlerle. 2013-2014 yıllarının en çok satan ürünü Hyundai 650 Turboyu sizlere gönderiyoruz.(…)Servis ağı Hyundai’nin, Türkiye’nin her tarafında var(…)Bir de dünyanın en önemli çelik üreticilerinden birisi Hyundai(…)” </w:t>
      </w:r>
      <w:r w:rsidRPr="00A60DD0">
        <w:rPr>
          <w:rFonts w:ascii="Times New Roman" w:hAnsi="Times New Roman"/>
          <w:sz w:val="24"/>
          <w:szCs w:val="24"/>
        </w:rPr>
        <w:t>gibi ifadelere ve</w:t>
      </w:r>
      <w:r w:rsidRPr="00A60DD0">
        <w:rPr>
          <w:rFonts w:ascii="Times New Roman" w:hAnsi="Times New Roman"/>
          <w:i/>
          <w:sz w:val="24"/>
          <w:szCs w:val="24"/>
        </w:rPr>
        <w:t xml:space="preserve"> “2013 yılı motorlu testere sezonunda satış rekoru”</w:t>
      </w:r>
      <w:r w:rsidRPr="00A60DD0">
        <w:rPr>
          <w:rFonts w:ascii="Times New Roman" w:hAnsi="Times New Roman"/>
          <w:sz w:val="24"/>
          <w:szCs w:val="24"/>
        </w:rPr>
        <w:t xml:space="preserve"> şeklinde durağan yazı metnine yer verildiği; ayrıca </w:t>
      </w:r>
      <w:hyperlink r:id="rId187" w:history="1">
        <w:r w:rsidRPr="00A60DD0">
          <w:rPr>
            <w:rFonts w:ascii="Times New Roman" w:hAnsi="Times New Roman"/>
            <w:color w:val="0000FF"/>
            <w:sz w:val="24"/>
            <w:szCs w:val="24"/>
            <w:u w:val="single"/>
          </w:rPr>
          <w:t>www.etkinpazarlama.com</w:t>
        </w:r>
      </w:hyperlink>
      <w:r w:rsidRPr="00A60DD0">
        <w:rPr>
          <w:rFonts w:ascii="Times New Roman" w:hAnsi="Times New Roman"/>
          <w:sz w:val="24"/>
          <w:szCs w:val="24"/>
        </w:rPr>
        <w:t xml:space="preserve"> adresli internet sitesinin 04.07.2014 tarihli görünümünde yapılan tanıtımlarda, “</w:t>
      </w:r>
      <w:r w:rsidRPr="00A60DD0">
        <w:rPr>
          <w:rFonts w:ascii="Times New Roman" w:hAnsi="Times New Roman"/>
          <w:i/>
          <w:sz w:val="24"/>
          <w:szCs w:val="24"/>
        </w:rPr>
        <w:t xml:space="preserve">Tarım ve hayvancılığın tele marketi Etkin Pazarlama 2014 yeni </w:t>
      </w:r>
      <w:proofErr w:type="gramStart"/>
      <w:r w:rsidRPr="00A60DD0">
        <w:rPr>
          <w:rFonts w:ascii="Times New Roman" w:hAnsi="Times New Roman"/>
          <w:i/>
          <w:sz w:val="24"/>
          <w:szCs w:val="24"/>
        </w:rPr>
        <w:t>dizayn</w:t>
      </w:r>
      <w:proofErr w:type="gramEnd"/>
      <w:r w:rsidRPr="00A60DD0">
        <w:rPr>
          <w:rFonts w:ascii="Times New Roman" w:hAnsi="Times New Roman"/>
          <w:i/>
          <w:sz w:val="24"/>
          <w:szCs w:val="24"/>
        </w:rPr>
        <w:t xml:space="preserve"> Hyundai Turbo 650 model motorlu testereyi iftiharla sunar. Dünyanın en iyi markalarından biri olan Hyundai, yeni model Hyundai Turbo motorlu testereyi sizin için yeniden </w:t>
      </w:r>
      <w:proofErr w:type="gramStart"/>
      <w:r w:rsidRPr="00A60DD0">
        <w:rPr>
          <w:rFonts w:ascii="Times New Roman" w:hAnsi="Times New Roman"/>
          <w:i/>
          <w:sz w:val="24"/>
          <w:szCs w:val="24"/>
        </w:rPr>
        <w:t>dizayn</w:t>
      </w:r>
      <w:proofErr w:type="gramEnd"/>
      <w:r w:rsidRPr="00A60DD0">
        <w:rPr>
          <w:rFonts w:ascii="Times New Roman" w:hAnsi="Times New Roman"/>
          <w:i/>
          <w:sz w:val="24"/>
          <w:szCs w:val="24"/>
        </w:rPr>
        <w:t xml:space="preserve"> eti. Dünyanın önde gelen çelik üreticilerinden Hyundai, yeni model testeremizi sizin için 46 cm. boyunda Hyundai pala ve Hyundai marka zincir ile donattı(</w:t>
      </w:r>
      <w:proofErr w:type="gramStart"/>
      <w:r w:rsidRPr="00A60DD0">
        <w:rPr>
          <w:rFonts w:ascii="Times New Roman" w:hAnsi="Times New Roman"/>
          <w:i/>
          <w:sz w:val="24"/>
          <w:szCs w:val="24"/>
        </w:rPr>
        <w:t>….</w:t>
      </w:r>
      <w:proofErr w:type="gramEnd"/>
      <w:r w:rsidRPr="00A60DD0">
        <w:rPr>
          <w:rFonts w:ascii="Times New Roman" w:hAnsi="Times New Roman"/>
          <w:i/>
          <w:sz w:val="24"/>
          <w:szCs w:val="24"/>
        </w:rPr>
        <w:t>) Lütfen garantisiz-faturasız ve markasız ürünleri alarak paranızı sokağa atmayın. Hava filtre kapağında yer alan kabartmalı “Hyundai” logosu ile ürünleri taklitlerinden ayırabilirsiniz.(…)Ürünümüz 2 yıl garantilidir. Türkiye genelinde yayılmış yetkili servis ağı ile satış sonrasında desteği de en iyi şekilde sağlamaktadır.(</w:t>
      </w:r>
      <w:proofErr w:type="gramStart"/>
      <w:r w:rsidRPr="00A60DD0">
        <w:rPr>
          <w:rFonts w:ascii="Times New Roman" w:hAnsi="Times New Roman"/>
          <w:i/>
          <w:sz w:val="24"/>
          <w:szCs w:val="24"/>
        </w:rPr>
        <w:t>….</w:t>
      </w:r>
      <w:proofErr w:type="gramEnd"/>
      <w:r w:rsidRPr="00A60DD0">
        <w:rPr>
          <w:rFonts w:ascii="Times New Roman" w:hAnsi="Times New Roman"/>
          <w:i/>
          <w:sz w:val="24"/>
          <w:szCs w:val="24"/>
        </w:rPr>
        <w:t xml:space="preserve">) 2012-2013 motorlu testere sezonunda satış rekorları kıran Hyundai Motorlu testereyi tasarlayan Hyundai mühendisleri, tüm müşterilerimize ürünümüze gösterdiğiniz ilgiden dolayı teşekkür eder.(…)” </w:t>
      </w:r>
      <w:r w:rsidRPr="00A60DD0">
        <w:rPr>
          <w:rFonts w:ascii="Times New Roman" w:hAnsi="Times New Roman"/>
          <w:sz w:val="24"/>
          <w:szCs w:val="24"/>
        </w:rPr>
        <w:t xml:space="preserve">şeklinde ifadelere yer verildiği ve inceleme konusu reklamlarda kullanılan “Hyundai Turbo 650 Motorlu Testere” model ürün üzerinde </w:t>
      </w:r>
      <w:r w:rsidRPr="00A60DD0">
        <w:rPr>
          <w:rFonts w:ascii="Times New Roman" w:hAnsi="Times New Roman"/>
          <w:i/>
          <w:sz w:val="24"/>
          <w:szCs w:val="24"/>
        </w:rPr>
        <w:t>“Licenced by Hyundai Corporation; Korea”</w:t>
      </w:r>
      <w:r w:rsidRPr="00A60DD0">
        <w:rPr>
          <w:rFonts w:ascii="Times New Roman" w:hAnsi="Times New Roman"/>
          <w:sz w:val="24"/>
          <w:szCs w:val="24"/>
        </w:rPr>
        <w:t xml:space="preserve"> ifadesinin kullanıldığı tespit edilmiştir.</w:t>
      </w:r>
    </w:p>
    <w:p w:rsidR="000B260C" w:rsidRPr="00A60DD0" w:rsidRDefault="000B260C" w:rsidP="000B260C">
      <w:pPr>
        <w:autoSpaceDE w:val="0"/>
        <w:autoSpaceDN w:val="0"/>
        <w:adjustRightInd w:val="0"/>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lang w:eastAsia="tr-TR"/>
        </w:rPr>
        <w:t xml:space="preserve">Değerlendirme/Karar: </w:t>
      </w:r>
      <w:r w:rsidRPr="00A60DD0">
        <w:rPr>
          <w:rFonts w:ascii="Times New Roman" w:hAnsi="Times New Roman"/>
          <w:i/>
          <w:sz w:val="24"/>
          <w:szCs w:val="24"/>
        </w:rPr>
        <w:t>“Hyundai Turbo 650 Motorlu Testere”</w:t>
      </w:r>
      <w:r w:rsidRPr="00A60DD0">
        <w:rPr>
          <w:rFonts w:ascii="Times New Roman" w:hAnsi="Times New Roman"/>
          <w:b/>
          <w:i/>
          <w:sz w:val="24"/>
          <w:szCs w:val="24"/>
        </w:rPr>
        <w:t xml:space="preserve"> </w:t>
      </w:r>
      <w:r w:rsidRPr="00A60DD0">
        <w:rPr>
          <w:rFonts w:ascii="Times New Roman" w:hAnsi="Times New Roman"/>
          <w:sz w:val="24"/>
          <w:szCs w:val="24"/>
        </w:rPr>
        <w:t xml:space="preserve">isimli ürünün tanıtımına yönelik olarak yayınlanan reklamlarda, ticari itibarından haksız yararlanıldığı iddia edilen “Hyundai Motor Company” yerine “Hyundai Corporation Company” isminin ve Hyundai Corporation Company’e ait farklı bir logonun kullanıldığı; “Hyundai Corporation” isimli şirketin Güney Kore merkezli, çelik, otomotiv, demiryolu sistemleri, gemicilik, bahçe makineleri, güç ürünleri gibi pek çok alanda uluslararası çapta faaliyet gösterdiği ve Hyundai Motor Company isimli şirket ile aynı tüzel kişiliğe sahip olmadığı; ancak </w:t>
      </w:r>
      <w:hyperlink r:id="rId188" w:history="1">
        <w:r w:rsidRPr="00A60DD0">
          <w:rPr>
            <w:rFonts w:ascii="Times New Roman" w:hAnsi="Times New Roman"/>
            <w:color w:val="0000FF"/>
            <w:sz w:val="24"/>
            <w:szCs w:val="24"/>
            <w:u w:val="single"/>
          </w:rPr>
          <w:t>www.hyundaicorp.com</w:t>
        </w:r>
      </w:hyperlink>
      <w:r w:rsidRPr="00A60DD0">
        <w:rPr>
          <w:rFonts w:ascii="Times New Roman" w:hAnsi="Times New Roman"/>
          <w:sz w:val="24"/>
          <w:szCs w:val="24"/>
        </w:rPr>
        <w:t xml:space="preserve"> adresli internet sitesinde yapılan tanıtımlarda, adı geçen şirketin Hyundai şabolü içerisinde Hyundai Motor Company ile işbirliği halinde olduğunun belirtildiği; ayrıca Fikri ve Sınai Haklar ile Marka ve Patent Mevzuatı kapsamında “Hyundai” markasına ilişkin hakların ihlal edildiğine yönelik, Hyundai Corporation Company, İtal Endüstriyel Makineler A.Ş. ya da </w:t>
      </w:r>
      <w:proofErr w:type="gramStart"/>
      <w:r w:rsidRPr="00A60DD0">
        <w:rPr>
          <w:rFonts w:ascii="Times New Roman" w:hAnsi="Times New Roman"/>
          <w:sz w:val="24"/>
          <w:szCs w:val="24"/>
        </w:rPr>
        <w:t>şikayet</w:t>
      </w:r>
      <w:proofErr w:type="gramEnd"/>
      <w:r w:rsidRPr="00A60DD0">
        <w:rPr>
          <w:rFonts w:ascii="Times New Roman" w:hAnsi="Times New Roman"/>
          <w:sz w:val="24"/>
          <w:szCs w:val="24"/>
        </w:rPr>
        <w:t xml:space="preserve"> edilen Etkin Doğrudan Satış Pazarlama ve Reklam San. Tic. Ltd. Şti. hakkında, Hyundai Motor Company Türkiye distrübütörleri tarafından isnat edilen bir suç veya mahkeme nezdinde açılmış bir dava olduğu yönünde bir delil bulunmadığı tespit edilmiş olup, Etkin Doğrudan Satış Pazarlama ve Reklam San. </w:t>
      </w:r>
      <w:proofErr w:type="gramStart"/>
      <w:r w:rsidRPr="00A60DD0">
        <w:rPr>
          <w:rFonts w:ascii="Times New Roman" w:hAnsi="Times New Roman"/>
          <w:sz w:val="24"/>
          <w:szCs w:val="24"/>
        </w:rPr>
        <w:t xml:space="preserve">Tic. Ltd. Şti.’ye ait  </w:t>
      </w:r>
      <w:r w:rsidRPr="00A60DD0">
        <w:rPr>
          <w:rFonts w:ascii="Times New Roman" w:hAnsi="Times New Roman"/>
          <w:i/>
          <w:sz w:val="24"/>
          <w:szCs w:val="24"/>
        </w:rPr>
        <w:t>“Hyundai Turbo 650 Motorlu Testere”</w:t>
      </w:r>
      <w:r w:rsidRPr="00A60DD0">
        <w:rPr>
          <w:rFonts w:ascii="Times New Roman" w:hAnsi="Times New Roman"/>
          <w:sz w:val="24"/>
          <w:szCs w:val="24"/>
        </w:rPr>
        <w:t xml:space="preserve"> isimli ürünün tanıtımına ilişkin olarak yayınlanan reklamlarda yer alan ifade ve görsellerin “Hyundai” markasına ait ticari itibardan haksız şekilde yararlanmak suretiyle tüketiciyi yanıltıcı nitelikte olduğunun kabul edilemeyeceği anlaşıldığından, </w:t>
      </w:r>
      <w:r w:rsidRPr="00A60DD0">
        <w:rPr>
          <w:rFonts w:ascii="Times New Roman" w:eastAsia="Andale Sans UI" w:hAnsi="Times New Roman"/>
          <w:kern w:val="1"/>
          <w:sz w:val="24"/>
          <w:szCs w:val="24"/>
        </w:rPr>
        <w:t>söz konusu reklamların</w:t>
      </w:r>
      <w:r w:rsidRPr="00A60DD0">
        <w:rPr>
          <w:rFonts w:ascii="Times New Roman" w:hAnsi="Times New Roman"/>
          <w:sz w:val="24"/>
          <w:szCs w:val="24"/>
        </w:rPr>
        <w:t xml:space="preserve"> 6502 sayılı Tüketicinin Korunması Hakkında Kanun'un 61 inci maddesine </w:t>
      </w:r>
      <w:r w:rsidRPr="00E33EFA">
        <w:rPr>
          <w:rFonts w:ascii="Times New Roman" w:hAnsi="Times New Roman"/>
          <w:b/>
          <w:sz w:val="24"/>
          <w:szCs w:val="24"/>
        </w:rPr>
        <w:t>aykırı olmadığına</w:t>
      </w:r>
      <w:r w:rsidRPr="00A60DD0">
        <w:rPr>
          <w:rFonts w:ascii="Times New Roman" w:hAnsi="Times New Roman"/>
          <w:sz w:val="24"/>
          <w:szCs w:val="24"/>
        </w:rPr>
        <w:t xml:space="preserve"> karar verilmiştir.</w:t>
      </w:r>
      <w:proofErr w:type="gramEnd"/>
    </w:p>
    <w:p w:rsidR="000B260C" w:rsidRPr="00A60DD0" w:rsidRDefault="000B260C" w:rsidP="000B260C">
      <w:pPr>
        <w:spacing w:after="0" w:line="240" w:lineRule="auto"/>
        <w:jc w:val="both"/>
        <w:rPr>
          <w:rFonts w:ascii="Times New Roman" w:hAnsi="Times New Roman"/>
          <w:b/>
          <w:sz w:val="24"/>
          <w:szCs w:val="24"/>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97)</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Dosya No: </w:t>
      </w:r>
      <w:r w:rsidRPr="00A60DD0">
        <w:rPr>
          <w:rFonts w:ascii="Times New Roman" w:eastAsia="Times New Roman" w:hAnsi="Times New Roman"/>
          <w:b/>
          <w:color w:val="000000"/>
          <w:sz w:val="24"/>
          <w:szCs w:val="24"/>
          <w:lang w:eastAsia="tr-TR"/>
        </w:rPr>
        <w:t>2014/876</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w:t>
      </w:r>
      <w:r w:rsidRPr="00A60DD0">
        <w:rPr>
          <w:rFonts w:ascii="Times New Roman" w:hAnsi="Times New Roman"/>
          <w:b/>
          <w:sz w:val="24"/>
          <w:szCs w:val="24"/>
          <w:lang w:eastAsia="ar-SA"/>
        </w:rPr>
        <w:t>Tandır Kuyumculuk Konfeksiyon Otomotiv San. Tic. Ltd. Şti.</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tabs>
          <w:tab w:val="left" w:pos="0"/>
        </w:tabs>
        <w:suppressAutoHyphens/>
        <w:spacing w:after="0" w:line="240" w:lineRule="auto"/>
        <w:jc w:val="both"/>
        <w:rPr>
          <w:rFonts w:ascii="Times New Roman" w:hAnsi="Times New Roman"/>
          <w:sz w:val="24"/>
          <w:szCs w:val="24"/>
          <w:lang w:eastAsia="ar-SA"/>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w:t>
      </w:r>
      <w:r w:rsidRPr="00A60DD0">
        <w:rPr>
          <w:rFonts w:ascii="Times New Roman" w:eastAsia="Times New Roman" w:hAnsi="Times New Roman"/>
          <w:bCs/>
          <w:sz w:val="24"/>
          <w:szCs w:val="24"/>
          <w:lang w:eastAsia="tr-TR"/>
        </w:rPr>
        <w:t xml:space="preserve"> </w:t>
      </w:r>
      <w:r w:rsidRPr="00A60DD0">
        <w:rPr>
          <w:rFonts w:ascii="Times New Roman" w:hAnsi="Times New Roman"/>
          <w:sz w:val="24"/>
          <w:szCs w:val="24"/>
          <w:lang w:eastAsia="ar-SA"/>
        </w:rPr>
        <w:t>Söz konusu firmaya ait altın ve ziynet ürünlerinin tanıtımına ilişkin olarak yayınlanan açık hava ilanları</w:t>
      </w:r>
    </w:p>
    <w:p w:rsidR="000B260C" w:rsidRPr="00A60DD0" w:rsidRDefault="000B260C" w:rsidP="000B260C">
      <w:pPr>
        <w:tabs>
          <w:tab w:val="left" w:pos="0"/>
        </w:tabs>
        <w:suppressAutoHyphens/>
        <w:spacing w:after="0" w:line="240" w:lineRule="auto"/>
        <w:jc w:val="both"/>
        <w:rPr>
          <w:rFonts w:ascii="Times New Roman" w:hAnsi="Times New Roman"/>
          <w:b/>
          <w:sz w:val="24"/>
          <w:szCs w:val="24"/>
          <w:lang w:eastAsia="ar-SA"/>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ar-SA"/>
        </w:rPr>
        <w:t>23.05.2014</w:t>
      </w:r>
    </w:p>
    <w:p w:rsidR="000B260C" w:rsidRPr="00A60DD0" w:rsidRDefault="000B260C" w:rsidP="000B260C">
      <w:pPr>
        <w:spacing w:after="0" w:line="240" w:lineRule="auto"/>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w:t>
      </w:r>
      <w:r w:rsidRPr="00A60DD0">
        <w:rPr>
          <w:rFonts w:ascii="Times New Roman" w:hAnsi="Times New Roman"/>
          <w:sz w:val="24"/>
          <w:szCs w:val="24"/>
        </w:rPr>
        <w:t>Açık hava ilanı</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color w:val="000000"/>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hAnsi="Times New Roman"/>
          <w:color w:val="000000"/>
          <w:sz w:val="24"/>
          <w:szCs w:val="24"/>
        </w:rPr>
        <w:t xml:space="preserve">Söz konusu </w:t>
      </w:r>
      <w:r w:rsidRPr="00A60DD0">
        <w:rPr>
          <w:rFonts w:ascii="Times New Roman" w:hAnsi="Times New Roman"/>
          <w:sz w:val="24"/>
          <w:szCs w:val="24"/>
        </w:rPr>
        <w:t xml:space="preserve">firma </w:t>
      </w:r>
      <w:r w:rsidRPr="00A60DD0">
        <w:rPr>
          <w:rFonts w:ascii="Times New Roman" w:hAnsi="Times New Roman"/>
          <w:color w:val="000000"/>
          <w:sz w:val="24"/>
          <w:szCs w:val="24"/>
        </w:rPr>
        <w:t xml:space="preserve">tarafından yayınlanan açık hava ilanında çeşitli </w:t>
      </w:r>
      <w:r w:rsidRPr="00A60DD0">
        <w:rPr>
          <w:rFonts w:ascii="Times New Roman" w:hAnsi="Times New Roman"/>
          <w:sz w:val="24"/>
          <w:szCs w:val="24"/>
          <w:lang w:eastAsia="ar-SA"/>
        </w:rPr>
        <w:t>altın ve ziynet ürünlerine ilişkin fiyat bilgilerine</w:t>
      </w:r>
      <w:r w:rsidRPr="00A60DD0">
        <w:rPr>
          <w:rFonts w:ascii="Times New Roman" w:eastAsia="Times New Roman" w:hAnsi="Times New Roman"/>
          <w:sz w:val="24"/>
          <w:szCs w:val="24"/>
          <w:lang w:eastAsia="tr-TR"/>
        </w:rPr>
        <w:t xml:space="preserve"> yer verildiği tespit edilmiştir.</w:t>
      </w:r>
    </w:p>
    <w:p w:rsidR="000B260C" w:rsidRPr="00A60DD0" w:rsidRDefault="000B260C" w:rsidP="000B260C">
      <w:pPr>
        <w:shd w:val="clear" w:color="auto" w:fill="FFFFFF"/>
        <w:spacing w:after="0" w:line="240" w:lineRule="auto"/>
        <w:jc w:val="both"/>
        <w:rPr>
          <w:rFonts w:ascii="Times New Roman" w:eastAsia="Times New Roman" w:hAnsi="Times New Roman"/>
          <w:b/>
          <w:sz w:val="24"/>
          <w:szCs w:val="24"/>
          <w:lang w:eastAsia="tr-TR"/>
        </w:rPr>
      </w:pPr>
    </w:p>
    <w:p w:rsidR="000B260C" w:rsidRDefault="000B260C" w:rsidP="000B260C">
      <w:pPr>
        <w:spacing w:after="0" w:line="240" w:lineRule="auto"/>
        <w:jc w:val="both"/>
        <w:rPr>
          <w:rFonts w:ascii="Times New Roman" w:hAnsi="Times New Roman"/>
          <w:sz w:val="24"/>
          <w:szCs w:val="24"/>
        </w:rPr>
      </w:pPr>
      <w:r w:rsidRPr="00A60DD0">
        <w:rPr>
          <w:rFonts w:ascii="Times New Roman" w:hAnsi="Times New Roman"/>
          <w:b/>
          <w:sz w:val="24"/>
          <w:szCs w:val="24"/>
          <w:lang w:eastAsia="tr-TR"/>
        </w:rPr>
        <w:t xml:space="preserve">Değerlendirme/Karar: </w:t>
      </w:r>
      <w:r w:rsidRPr="00A60DD0">
        <w:rPr>
          <w:rFonts w:ascii="Times New Roman" w:hAnsi="Times New Roman"/>
          <w:sz w:val="24"/>
          <w:szCs w:val="24"/>
          <w:lang w:eastAsia="tr-TR"/>
        </w:rPr>
        <w:t xml:space="preserve">Söz konusu firmanın, serbest rekabet ilkesi gereği, </w:t>
      </w:r>
      <w:proofErr w:type="gramStart"/>
      <w:r w:rsidRPr="00A60DD0">
        <w:rPr>
          <w:rFonts w:ascii="Times New Roman" w:hAnsi="Times New Roman"/>
          <w:sz w:val="24"/>
          <w:szCs w:val="24"/>
          <w:lang w:eastAsia="tr-TR"/>
        </w:rPr>
        <w:t>ürünlerini  istediği</w:t>
      </w:r>
      <w:proofErr w:type="gramEnd"/>
      <w:r w:rsidRPr="00A60DD0">
        <w:rPr>
          <w:rFonts w:ascii="Times New Roman" w:hAnsi="Times New Roman"/>
          <w:sz w:val="24"/>
          <w:szCs w:val="24"/>
          <w:lang w:eastAsia="tr-TR"/>
        </w:rPr>
        <w:t xml:space="preserve"> fiyattan satışa sunma ve bu fiyatlara ilişkin reklam yapma imkanının olduğu, yapılan başvuruda ise firma tarafından yayınlanan reklamlar sebebiyle tüketicilerin yanıltıldığı veya tüketicilere yönelik haksız ticari uygulamalarda bulunulduğu hususunu kanıtlayacak nitelikte herhangi bir bilgi ya da belgeye yer verilmediği anlaşıldığından, </w:t>
      </w:r>
      <w:r w:rsidRPr="00A60DD0">
        <w:rPr>
          <w:rFonts w:ascii="Times New Roman" w:hAnsi="Times New Roman"/>
          <w:sz w:val="24"/>
          <w:szCs w:val="24"/>
        </w:rPr>
        <w:t xml:space="preserve">söz konusu reklamların </w:t>
      </w:r>
      <w:r w:rsidRPr="00A60DD0">
        <w:rPr>
          <w:rFonts w:ascii="Times New Roman" w:hAnsi="Times New Roman"/>
          <w:iCs/>
          <w:color w:val="000000"/>
          <w:sz w:val="24"/>
          <w:szCs w:val="24"/>
        </w:rPr>
        <w:t>tüketicileri aldatıcı ve yanıltıcı nitelik</w:t>
      </w:r>
      <w:r w:rsidRPr="00A60DD0">
        <w:rPr>
          <w:rFonts w:ascii="Times New Roman" w:hAnsi="Times New Roman"/>
          <w:sz w:val="24"/>
          <w:szCs w:val="24"/>
        </w:rPr>
        <w:t xml:space="preserve"> taşımadığı, dolayısıyla </w:t>
      </w:r>
      <w:r w:rsidRPr="00A60DD0">
        <w:rPr>
          <w:rFonts w:ascii="Times New Roman" w:hAnsi="Times New Roman"/>
          <w:sz w:val="24"/>
          <w:szCs w:val="24"/>
          <w:lang w:eastAsia="tr-TR"/>
        </w:rPr>
        <w:t>inceleme konusu reklamların yayınlandığı dönemde yürürlükte bulunan mülga 4077 Sayılı Tüketicinin Korunması Hakkında Kanun'un 16 ncı maddesi</w:t>
      </w:r>
      <w:r w:rsidRPr="00A60DD0">
        <w:rPr>
          <w:rFonts w:ascii="Times New Roman" w:hAnsi="Times New Roman"/>
          <w:sz w:val="24"/>
          <w:szCs w:val="24"/>
        </w:rPr>
        <w:t xml:space="preserve">ne ve 6502 sayılı Tüketicinin Korunması Hakkında Kanun'un 61 inci maddesine </w:t>
      </w:r>
      <w:r w:rsidRPr="00E33EFA">
        <w:rPr>
          <w:rFonts w:ascii="Times New Roman" w:hAnsi="Times New Roman"/>
          <w:b/>
          <w:sz w:val="24"/>
          <w:szCs w:val="24"/>
        </w:rPr>
        <w:t>aykırı olmadığına</w:t>
      </w:r>
      <w:r w:rsidRPr="00A60DD0">
        <w:rPr>
          <w:rFonts w:ascii="Times New Roman" w:hAnsi="Times New Roman"/>
          <w:sz w:val="24"/>
          <w:szCs w:val="24"/>
        </w:rPr>
        <w:t xml:space="preserve"> karar verilmiştir.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98)</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ar-SA"/>
        </w:rPr>
      </w:pPr>
      <w:r w:rsidRPr="00A60DD0">
        <w:rPr>
          <w:rFonts w:ascii="Times New Roman" w:eastAsia="Times New Roman" w:hAnsi="Times New Roman"/>
          <w:b/>
          <w:sz w:val="24"/>
          <w:szCs w:val="24"/>
          <w:lang w:eastAsia="tr-TR"/>
        </w:rPr>
        <w:t xml:space="preserve">Dosya No: </w:t>
      </w:r>
      <w:r w:rsidRPr="00A60DD0">
        <w:rPr>
          <w:rFonts w:ascii="Times New Roman" w:eastAsia="Times New Roman" w:hAnsi="Times New Roman"/>
          <w:b/>
          <w:sz w:val="24"/>
          <w:szCs w:val="24"/>
          <w:lang w:eastAsia="ar-SA"/>
        </w:rPr>
        <w:t>2014/399</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w:t>
      </w:r>
      <w:r w:rsidRPr="00A60DD0">
        <w:rPr>
          <w:rFonts w:ascii="Times New Roman" w:hAnsi="Times New Roman"/>
          <w:b/>
          <w:sz w:val="24"/>
          <w:szCs w:val="24"/>
        </w:rPr>
        <w:t>Hülya BİÇER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w:t>
      </w:r>
      <w:r w:rsidRPr="00A60DD0">
        <w:rPr>
          <w:rFonts w:ascii="Times New Roman" w:eastAsia="Times New Roman" w:hAnsi="Times New Roman"/>
          <w:bCs/>
          <w:sz w:val="24"/>
          <w:szCs w:val="24"/>
          <w:lang w:eastAsia="tr-TR"/>
        </w:rPr>
        <w:t xml:space="preserve"> </w:t>
      </w:r>
      <w:hyperlink r:id="rId189" w:history="1">
        <w:r w:rsidRPr="00A60DD0">
          <w:rPr>
            <w:rFonts w:ascii="Times New Roman" w:hAnsi="Times New Roman"/>
            <w:color w:val="0000FF"/>
            <w:sz w:val="24"/>
            <w:szCs w:val="24"/>
            <w:u w:val="single"/>
          </w:rPr>
          <w:t>www.yeninesilkazanc.com</w:t>
        </w:r>
      </w:hyperlink>
      <w:r w:rsidRPr="00A60DD0">
        <w:rPr>
          <w:rFonts w:ascii="Times New Roman" w:hAnsi="Times New Roman"/>
          <w:sz w:val="24"/>
          <w:szCs w:val="24"/>
        </w:rPr>
        <w:t xml:space="preserve"> adresli internet sitesinde yayınlanan reklamlar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hAnsi="Times New Roman"/>
          <w:sz w:val="24"/>
          <w:szCs w:val="24"/>
        </w:rPr>
        <w:t>06.02.2013, 12.02.2013</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İ</w:t>
      </w:r>
      <w:r w:rsidRPr="00A60DD0">
        <w:rPr>
          <w:rFonts w:ascii="Times New Roman" w:hAnsi="Times New Roman"/>
          <w:sz w:val="24"/>
          <w:szCs w:val="24"/>
        </w:rPr>
        <w:t>nternet</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eastAsia="Times New Roman" w:hAnsi="Times New Roman"/>
          <w:b/>
          <w:sz w:val="24"/>
          <w:szCs w:val="24"/>
          <w:lang w:eastAsia="tr-TR"/>
        </w:rPr>
        <w:t xml:space="preserve">Tespitler: </w:t>
      </w:r>
      <w:r w:rsidRPr="00A60DD0">
        <w:rPr>
          <w:rFonts w:ascii="Times New Roman" w:hAnsi="Times New Roman"/>
          <w:sz w:val="24"/>
          <w:szCs w:val="24"/>
        </w:rPr>
        <w:t xml:space="preserve">Hülya BİÇER isimli şahsa ait </w:t>
      </w:r>
      <w:hyperlink r:id="rId190" w:history="1">
        <w:r w:rsidRPr="00A60DD0">
          <w:rPr>
            <w:rFonts w:ascii="Times New Roman" w:hAnsi="Times New Roman"/>
            <w:color w:val="0000FF"/>
            <w:sz w:val="24"/>
            <w:szCs w:val="24"/>
            <w:u w:val="single"/>
          </w:rPr>
          <w:t>www.yeninesilkazanc.com</w:t>
        </w:r>
      </w:hyperlink>
      <w:r w:rsidRPr="00A60DD0">
        <w:rPr>
          <w:rFonts w:ascii="Times New Roman" w:hAnsi="Times New Roman"/>
          <w:sz w:val="24"/>
          <w:szCs w:val="24"/>
        </w:rPr>
        <w:t xml:space="preserve"> adresli internet sitesinin 06.02.2013 ve 12.02.2013 tarihli görünümlerinde yayınlanan reklamlarda, </w:t>
      </w:r>
      <w:r w:rsidRPr="00A60DD0">
        <w:rPr>
          <w:rFonts w:ascii="Times New Roman" w:hAnsi="Times New Roman"/>
          <w:b/>
          <w:sz w:val="24"/>
          <w:szCs w:val="24"/>
        </w:rPr>
        <w:t>“</w:t>
      </w:r>
      <w:r w:rsidRPr="00A60DD0">
        <w:rPr>
          <w:rFonts w:ascii="Times New Roman" w:hAnsi="Times New Roman"/>
          <w:b/>
          <w:i/>
          <w:sz w:val="24"/>
          <w:szCs w:val="24"/>
        </w:rPr>
        <w:t>DÜNYANIN İLK GÖREV MARKETİNG MODELİ; Yetenek ve Görev Bazlı Tek Model; Günde 2 Saat Çalışarak Ayda 1500-5000 TL Kazanç İmkanı</w:t>
      </w:r>
      <w:proofErr w:type="gramStart"/>
      <w:r w:rsidRPr="00A60DD0">
        <w:rPr>
          <w:rFonts w:ascii="Times New Roman" w:hAnsi="Times New Roman"/>
          <w:b/>
          <w:i/>
          <w:sz w:val="24"/>
          <w:szCs w:val="24"/>
        </w:rPr>
        <w:t>!;</w:t>
      </w:r>
      <w:proofErr w:type="gramEnd"/>
      <w:r w:rsidRPr="00A60DD0">
        <w:rPr>
          <w:rFonts w:ascii="Times New Roman" w:hAnsi="Times New Roman"/>
          <w:b/>
          <w:i/>
          <w:sz w:val="24"/>
          <w:szCs w:val="24"/>
        </w:rPr>
        <w:t xml:space="preserve"> Görev Marketing Modeli Nedir? Yasal Network Marketing </w:t>
      </w:r>
      <w:proofErr w:type="gramStart"/>
      <w:r w:rsidRPr="00A60DD0">
        <w:rPr>
          <w:rFonts w:ascii="Times New Roman" w:hAnsi="Times New Roman"/>
          <w:b/>
          <w:i/>
          <w:sz w:val="24"/>
          <w:szCs w:val="24"/>
        </w:rPr>
        <w:t>firmalarından , ürün</w:t>
      </w:r>
      <w:proofErr w:type="gramEnd"/>
      <w:r w:rsidRPr="00A60DD0">
        <w:rPr>
          <w:rFonts w:ascii="Times New Roman" w:hAnsi="Times New Roman"/>
          <w:b/>
          <w:i/>
          <w:sz w:val="24"/>
          <w:szCs w:val="24"/>
        </w:rPr>
        <w:t xml:space="preserve"> satmaya her ay ürün almaya gerek kalmadan, sürekli üye bulmaya gerek kalmadan, yeteneğinize göre belirleyeceğiniz görevlerde günde 2 saat çalışarak çok ciddi gelirler elde etmenizi sağlayan dünyada ilk defa Success İş Projeleri tarafından uygulanan bir modeldir. Tüm Network Marketing Firmalarında işe başlamak için çok yüksek rakamlar ödeyerek ürün alınması zorunluluğu olmasına </w:t>
      </w:r>
      <w:proofErr w:type="gramStart"/>
      <w:r w:rsidRPr="00A60DD0">
        <w:rPr>
          <w:rFonts w:ascii="Times New Roman" w:hAnsi="Times New Roman"/>
          <w:b/>
          <w:i/>
          <w:sz w:val="24"/>
          <w:szCs w:val="24"/>
        </w:rPr>
        <w:t>rağmen , Görev</w:t>
      </w:r>
      <w:proofErr w:type="gramEnd"/>
      <w:r w:rsidRPr="00A60DD0">
        <w:rPr>
          <w:rFonts w:ascii="Times New Roman" w:hAnsi="Times New Roman"/>
          <w:b/>
          <w:i/>
          <w:sz w:val="24"/>
          <w:szCs w:val="24"/>
        </w:rPr>
        <w:t xml:space="preserve"> Marketing modelinde ise hiç bir ürün alma zorunluluğu olmadan bile sadece 30 TL lik küçük bir yatırımla hemen işe başlayabilir ve yaptığınız yatırım karşısında size yapılacak reklam desteği ile hemen kazanmaya başlayabilirsiniz.(…) Sistemimizden ortalama bir ek gelir elde etmek için haftada 5 gün günlük 2 saat Toplamda ayda 40 saat görev yapmak yeterli olmaktadır.</w:t>
      </w:r>
      <w:r w:rsidRPr="00A60DD0">
        <w:rPr>
          <w:rFonts w:ascii="Times New Roman" w:hAnsi="Times New Roman"/>
          <w:b/>
          <w:sz w:val="24"/>
          <w:szCs w:val="24"/>
        </w:rPr>
        <w:t>”</w:t>
      </w:r>
      <w:r w:rsidRPr="00A60DD0">
        <w:rPr>
          <w:rFonts w:ascii="Times New Roman" w:hAnsi="Times New Roman"/>
          <w:sz w:val="24"/>
          <w:szCs w:val="24"/>
        </w:rPr>
        <w:t xml:space="preserve"> ifadelerine;  söz konusu internet sitesinde “İş </w:t>
      </w:r>
      <w:proofErr w:type="gramStart"/>
      <w:r w:rsidRPr="00A60DD0">
        <w:rPr>
          <w:rFonts w:ascii="Times New Roman" w:hAnsi="Times New Roman"/>
          <w:sz w:val="24"/>
          <w:szCs w:val="24"/>
        </w:rPr>
        <w:t>İmkanı</w:t>
      </w:r>
      <w:proofErr w:type="gramEnd"/>
      <w:r w:rsidRPr="00A60DD0">
        <w:rPr>
          <w:rFonts w:ascii="Times New Roman" w:hAnsi="Times New Roman"/>
          <w:sz w:val="24"/>
          <w:szCs w:val="24"/>
        </w:rPr>
        <w:t xml:space="preserve"> ve Görev Marketing” sloganıyla sunulan videoda ise; </w:t>
      </w:r>
      <w:r w:rsidRPr="00A60DD0">
        <w:rPr>
          <w:rFonts w:ascii="Times New Roman" w:hAnsi="Times New Roman"/>
          <w:b/>
          <w:sz w:val="24"/>
          <w:szCs w:val="24"/>
        </w:rPr>
        <w:t>“</w:t>
      </w:r>
      <w:r w:rsidRPr="00A60DD0">
        <w:rPr>
          <w:rFonts w:ascii="Times New Roman" w:hAnsi="Times New Roman"/>
          <w:b/>
          <w:i/>
          <w:sz w:val="24"/>
          <w:szCs w:val="24"/>
        </w:rPr>
        <w:t xml:space="preserve">Görev Marketing Modeli nedir, kısaca bahsetmek istiyorum. Yasal network </w:t>
      </w:r>
      <w:proofErr w:type="gramStart"/>
      <w:r w:rsidRPr="00A60DD0">
        <w:rPr>
          <w:rFonts w:ascii="Times New Roman" w:hAnsi="Times New Roman"/>
          <w:b/>
          <w:i/>
          <w:sz w:val="24"/>
          <w:szCs w:val="24"/>
        </w:rPr>
        <w:t>marketing</w:t>
      </w:r>
      <w:proofErr w:type="gramEnd"/>
      <w:r w:rsidRPr="00A60DD0">
        <w:rPr>
          <w:rFonts w:ascii="Times New Roman" w:hAnsi="Times New Roman"/>
          <w:b/>
          <w:i/>
          <w:sz w:val="24"/>
          <w:szCs w:val="24"/>
        </w:rPr>
        <w:t xml:space="preserve"> firmalarından ürün satmaya gerek kalmadan, sürekli üye bulmaya gerek kalmadan, yeteneğinize göre belirleyeceğiniz görevlerimizde günde 2 saat çalışarak çok ciddi gelirler kazanmanızı sağlayan dünyada ilk defa tarafımızdan uygulanan bir modeldir. Evet, nasıl görevler, görevlere örnek verecek olursak; </w:t>
      </w:r>
      <w:proofErr w:type="gramStart"/>
      <w:r w:rsidRPr="00A60DD0">
        <w:rPr>
          <w:rFonts w:ascii="Times New Roman" w:hAnsi="Times New Roman"/>
          <w:b/>
          <w:i/>
          <w:sz w:val="24"/>
          <w:szCs w:val="24"/>
        </w:rPr>
        <w:t>online</w:t>
      </w:r>
      <w:proofErr w:type="gramEnd"/>
      <w:r w:rsidRPr="00A60DD0">
        <w:rPr>
          <w:rFonts w:ascii="Times New Roman" w:hAnsi="Times New Roman"/>
          <w:b/>
          <w:i/>
          <w:sz w:val="24"/>
          <w:szCs w:val="24"/>
        </w:rPr>
        <w:t xml:space="preserve"> dokümanların günde 2 saat raporlanması, online destek hizmetlerinde çalışılması, facebook sayfalarında yöneticilik görevleri yapılması, paylaşım platformlarında 2 saatlik reklam görevi yapılması, web bilgisi olanlar için teknik bazlı görevler, şu anda odamızda sizi karşılayan arkadaşlarımızın benzeri canlı mikrofon görevlerinde çalışılması, eğitim dokümanları hazırlanması ya da eğitim odalarımızda eğitim videoları oynatılması. Gördüğünüz gibi herkesin kolaylıkla yapabileceği basit görevler arasında bulunmaktadır. Neden görev </w:t>
      </w:r>
      <w:proofErr w:type="gramStart"/>
      <w:r w:rsidRPr="00A60DD0">
        <w:rPr>
          <w:rFonts w:ascii="Times New Roman" w:hAnsi="Times New Roman"/>
          <w:b/>
          <w:i/>
          <w:sz w:val="24"/>
          <w:szCs w:val="24"/>
        </w:rPr>
        <w:t>marketing</w:t>
      </w:r>
      <w:proofErr w:type="gramEnd"/>
      <w:r w:rsidRPr="00A60DD0">
        <w:rPr>
          <w:rFonts w:ascii="Times New Roman" w:hAnsi="Times New Roman"/>
          <w:b/>
          <w:i/>
          <w:sz w:val="24"/>
          <w:szCs w:val="24"/>
        </w:rPr>
        <w:t xml:space="preserve">, çünkü; tüm network marketing firmalarında işe başlamak için çok yüksek rakamlar ödeyerek ürün alınma zorunluluğu olmasına rağmen, görev marketing modelinde ise hiçbir ürün alma zorunluluğu olmadan sadece 30 TL ‘lik çok küçük bir yatırımla hemen işe başlayabilirsiniz ve hemen kazanmaya başlayabilirsiniz. Size uygun görev saatini seçersiniz ve her ayın 15’inde kazançlarınız banka hesabınıza ödenir. Örnek prim ödeme tablosuna burada görünen bir rakam var. Bakın, Mart ayında başlanmış 2.679 TL, sonra 4.093 olmuş, 2500 olmuş, yani bu 6 aylık süreç bir takım inişler çıkışlar hissettirebilir, </w:t>
      </w:r>
      <w:proofErr w:type="gramStart"/>
      <w:r w:rsidRPr="00A60DD0">
        <w:rPr>
          <w:rFonts w:ascii="Times New Roman" w:hAnsi="Times New Roman"/>
          <w:b/>
          <w:i/>
          <w:sz w:val="24"/>
          <w:szCs w:val="24"/>
        </w:rPr>
        <w:t>fakat,</w:t>
      </w:r>
      <w:proofErr w:type="gramEnd"/>
      <w:r w:rsidRPr="00A60DD0">
        <w:rPr>
          <w:rFonts w:ascii="Times New Roman" w:hAnsi="Times New Roman"/>
          <w:b/>
          <w:i/>
          <w:sz w:val="24"/>
          <w:szCs w:val="24"/>
        </w:rPr>
        <w:t xml:space="preserve"> önemli olan 6’ncı ayın sonunda ne olmuş, hiçbir zaman düşmeden hep yukarı doğru gitmiş bu gerçek bir rakamdır, dekontlarla sabittir ve bu prim tablosundaki kişi şu an 5000 TL’nin üzerindeki rakamları da almaktadır. Evet, bir başka kısmı Çağlar Network’ün kazanç panelindeki kısımlar bunlar arkadaşlar, bakın normalde 1.370 Lira kazanmış bir arkadaşımız eğer kendine ait bir işyeri </w:t>
      </w:r>
      <w:proofErr w:type="gramStart"/>
      <w:r w:rsidRPr="00A60DD0">
        <w:rPr>
          <w:rFonts w:ascii="Times New Roman" w:hAnsi="Times New Roman"/>
          <w:b/>
          <w:i/>
          <w:sz w:val="24"/>
          <w:szCs w:val="24"/>
        </w:rPr>
        <w:t>yoksa,</w:t>
      </w:r>
      <w:proofErr w:type="gramEnd"/>
      <w:r w:rsidRPr="00A60DD0">
        <w:rPr>
          <w:rFonts w:ascii="Times New Roman" w:hAnsi="Times New Roman"/>
          <w:b/>
          <w:i/>
          <w:sz w:val="24"/>
          <w:szCs w:val="24"/>
        </w:rPr>
        <w:t xml:space="preserve"> fatura kesemiyorsa devlete stopaj olarak 274 TL firma tarafından ödeniyor ve 1.096 TL alıyor. </w:t>
      </w:r>
      <w:proofErr w:type="gramStart"/>
      <w:r w:rsidRPr="00A60DD0">
        <w:rPr>
          <w:rFonts w:ascii="Times New Roman" w:hAnsi="Times New Roman"/>
          <w:b/>
          <w:i/>
          <w:sz w:val="24"/>
          <w:szCs w:val="24"/>
        </w:rPr>
        <w:t xml:space="preserve">Yani, tamamen yasal bir iş. </w:t>
      </w:r>
      <w:proofErr w:type="gramEnd"/>
      <w:r w:rsidRPr="00A60DD0">
        <w:rPr>
          <w:rFonts w:ascii="Times New Roman" w:hAnsi="Times New Roman"/>
          <w:b/>
          <w:i/>
          <w:sz w:val="24"/>
          <w:szCs w:val="24"/>
        </w:rPr>
        <w:t xml:space="preserve">Ama bu arkadaşımızın bir de kendine ait bir işyeri varsa, gördüğünüz gibi % 18 ‘ lik KDV tutarını da firma ona ödüyor ve 1.096 TL yerine 1.617 TL alıyor. Bu rakamlar her ayın onbeşinde (…). Evet, arkadaşlar şu an ekranda gördüğünüz slayt sol üst köşedeki gömlekli olan ben Success Grup proje yöneticisi Metin NİTİM, Yunus ÇAĞLAR’la ilk görüşmemiz, bu işin temellerini attığımız günün resmi. Sonrasında ilk ödül toplantısında aldığımız </w:t>
      </w:r>
      <w:proofErr w:type="gramStart"/>
      <w:r w:rsidRPr="00A60DD0">
        <w:rPr>
          <w:rFonts w:ascii="Times New Roman" w:hAnsi="Times New Roman"/>
          <w:b/>
          <w:i/>
          <w:sz w:val="24"/>
          <w:szCs w:val="24"/>
        </w:rPr>
        <w:t>dekontu</w:t>
      </w:r>
      <w:proofErr w:type="gramEnd"/>
      <w:r w:rsidRPr="00A60DD0">
        <w:rPr>
          <w:rFonts w:ascii="Times New Roman" w:hAnsi="Times New Roman"/>
          <w:b/>
          <w:i/>
          <w:sz w:val="24"/>
          <w:szCs w:val="24"/>
        </w:rPr>
        <w:t xml:space="preserve"> görüyorsunuz,banka çek, sembol çekini görüyorsunuz, bu rakam net olarak ödendi ve bir sonraki toplantıda ise Türkiye birincisi olarak lanse edilmiştik. Gördüğünüz gibi 12.762 TL’lik bir rakam. Bu rakamlar gerçek arkadaşlar, ödenen rakamlar. Bu rakamlar Success Grup Görev Marketing Paneli’nin net bir ispatı. Sizlerin de bu rakamlara ulaşması çok zor değil, </w:t>
      </w:r>
      <w:proofErr w:type="gramStart"/>
      <w:r w:rsidRPr="00A60DD0">
        <w:rPr>
          <w:rFonts w:ascii="Times New Roman" w:hAnsi="Times New Roman"/>
          <w:b/>
          <w:i/>
          <w:sz w:val="24"/>
          <w:szCs w:val="24"/>
        </w:rPr>
        <w:t>çünkü;</w:t>
      </w:r>
      <w:proofErr w:type="gramEnd"/>
      <w:r w:rsidRPr="00A60DD0">
        <w:rPr>
          <w:rFonts w:ascii="Times New Roman" w:hAnsi="Times New Roman"/>
          <w:b/>
          <w:i/>
          <w:sz w:val="24"/>
          <w:szCs w:val="24"/>
        </w:rPr>
        <w:t xml:space="preserve"> ulaşan şu an, gerçekten iyi kazanmaya başlayan birçok arkadaşımız var, onlarla tanışacaksınız. Bir bakışta neler oluyor burada, bi’devam edelim, bakalım, neler oluyor. Çifte kazanç </w:t>
      </w:r>
      <w:proofErr w:type="gramStart"/>
      <w:r w:rsidRPr="00A60DD0">
        <w:rPr>
          <w:rFonts w:ascii="Times New Roman" w:hAnsi="Times New Roman"/>
          <w:b/>
          <w:i/>
          <w:sz w:val="24"/>
          <w:szCs w:val="24"/>
        </w:rPr>
        <w:t>imkanı</w:t>
      </w:r>
      <w:proofErr w:type="gramEnd"/>
      <w:r w:rsidRPr="00A60DD0">
        <w:rPr>
          <w:rFonts w:ascii="Times New Roman" w:hAnsi="Times New Roman"/>
          <w:b/>
          <w:i/>
          <w:sz w:val="24"/>
          <w:szCs w:val="24"/>
        </w:rPr>
        <w:t xml:space="preserve">; şöyle bi’özetlemek istiyorum herşeyi. Çifte kazanç nedir? Birincisi, Success Grup’tan yönetim panellerinizdeki linkleri kullanarak oluşturacağımız, her ay banka hesabınıza ödenecek olan kişisel performans kazancı. Diğeri ise, Çağlar Network’ten resmi kayıt olduktan sonra başlayacak olan. Eğer isterseniz, 2’nci ayın sonundan itibaren hedefiniz doğrultusunda başlayıp düzenli olarak artacak ve 1500 - 5000 TL aralığında ve daha yukarı hedeflenen, göreviniz doğrultusunda oluşacak olan grup kazancıdır, biz bunu öneriyoruz. Görevleri hatırlatalım mı, neydi bu görevler; canlı mikrofon tarzı görevler, </w:t>
      </w:r>
      <w:proofErr w:type="gramStart"/>
      <w:r w:rsidRPr="00A60DD0">
        <w:rPr>
          <w:rFonts w:ascii="Times New Roman" w:hAnsi="Times New Roman"/>
          <w:b/>
          <w:i/>
          <w:sz w:val="24"/>
          <w:szCs w:val="24"/>
        </w:rPr>
        <w:t>online</w:t>
      </w:r>
      <w:proofErr w:type="gramEnd"/>
      <w:r w:rsidRPr="00A60DD0">
        <w:rPr>
          <w:rFonts w:ascii="Times New Roman" w:hAnsi="Times New Roman"/>
          <w:b/>
          <w:i/>
          <w:sz w:val="24"/>
          <w:szCs w:val="24"/>
        </w:rPr>
        <w:t xml:space="preserve"> destek tarzı görevler, raporlama tarzı görevler, reklam tarzı görevler ve Web Yönetim tarzı görevler, yani, herkese, her mesleğe herkesin yapabileceği oldukça fazla görevler. Evet, onlar başardı, gördüğünüz gibi çok kısa bir sürede ev hanımları müdür oldu, öğrenciler iş sahibi oldu, çok üst kariyerdeki insanlar daha da kariyerli hale geldi. Birçok arkadaş ta normal işini bırakıp, bu işte devam ediyor.  İspatı şu an odada bulunan arkadaşlarımız ve sizler görevinizi aldığınızda size yardımcı olacak arkadaşlarımızdır. Emin olun, siz de başaracaksınız. Hepinize şimdiden hayırlı olsun diyorum, sorularınızı sormanızı rica ediyorum.”</w:t>
      </w:r>
      <w:r w:rsidRPr="00A60DD0">
        <w:rPr>
          <w:rFonts w:ascii="Times New Roman" w:hAnsi="Times New Roman"/>
          <w:i/>
          <w:sz w:val="24"/>
          <w:szCs w:val="24"/>
        </w:rPr>
        <w:t xml:space="preserve"> </w:t>
      </w:r>
      <w:r w:rsidRPr="00A60DD0">
        <w:rPr>
          <w:rFonts w:ascii="Times New Roman" w:hAnsi="Times New Roman"/>
          <w:sz w:val="24"/>
          <w:szCs w:val="24"/>
        </w:rPr>
        <w:t>ifadelerine yer verildiği tespit edilmiştir.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Değerlendirme/Karar:</w:t>
      </w:r>
      <w:r w:rsidRPr="00A60DD0">
        <w:rPr>
          <w:rFonts w:ascii="Times New Roman" w:eastAsia="Times New Roman" w:hAnsi="Times New Roman"/>
          <w:sz w:val="24"/>
          <w:szCs w:val="24"/>
          <w:lang w:eastAsia="tr-TR"/>
        </w:rPr>
        <w:t xml:space="preserve"> Hülya BİÇER isimli şahsa ait olup, içerisinde yer alan </w:t>
      </w:r>
      <w:proofErr w:type="gramStart"/>
      <w:r w:rsidRPr="00A60DD0">
        <w:rPr>
          <w:rFonts w:ascii="Times New Roman" w:eastAsia="Times New Roman" w:hAnsi="Times New Roman"/>
          <w:sz w:val="24"/>
          <w:szCs w:val="24"/>
          <w:lang w:eastAsia="tr-TR"/>
        </w:rPr>
        <w:t>online</w:t>
      </w:r>
      <w:proofErr w:type="gramEnd"/>
      <w:r w:rsidRPr="00A60DD0">
        <w:rPr>
          <w:rFonts w:ascii="Times New Roman" w:eastAsia="Times New Roman" w:hAnsi="Times New Roman"/>
          <w:sz w:val="24"/>
          <w:szCs w:val="24"/>
          <w:lang w:eastAsia="tr-TR"/>
        </w:rPr>
        <w:t xml:space="preserve"> toplantı odalarında grup yöneticileri ve moderatör adı verilen bazı üyelerin, sistemin ve ürünlerin tanıtımını yaparak toplantıya katılan kişilerin mezkur firmanın ürünlerini satın alarak üye olmaları konusunda telkinde bulundukları ve bunu yaparken ürün satışından çok para kazandırma vaatlerinin ön plana çıkartıldığı </w:t>
      </w:r>
      <w:hyperlink r:id="rId191" w:history="1">
        <w:r w:rsidRPr="00A60DD0">
          <w:rPr>
            <w:rFonts w:ascii="Times New Roman" w:eastAsia="Times New Roman" w:hAnsi="Times New Roman"/>
            <w:color w:val="0000FF"/>
            <w:sz w:val="24"/>
            <w:szCs w:val="24"/>
            <w:u w:val="single"/>
            <w:lang w:eastAsia="tr-TR"/>
          </w:rPr>
          <w:t>www.yeninesilkazanc.com</w:t>
        </w:r>
      </w:hyperlink>
      <w:r w:rsidRPr="00A60DD0">
        <w:rPr>
          <w:rFonts w:ascii="Times New Roman" w:eastAsia="Times New Roman" w:hAnsi="Times New Roman"/>
          <w:sz w:val="24"/>
          <w:szCs w:val="24"/>
          <w:lang w:eastAsia="tr-TR"/>
        </w:rPr>
        <w:t xml:space="preserve"> adresli internet sitesinin 06.02.2013 ve 12.02.2013 tarihli görünümlerinde yayınlanan tanıtımlarda, </w:t>
      </w:r>
      <w:r w:rsidRPr="00A60DD0">
        <w:rPr>
          <w:rFonts w:ascii="Times New Roman" w:eastAsia="Times New Roman" w:hAnsi="Times New Roman"/>
          <w:b/>
          <w:sz w:val="24"/>
          <w:szCs w:val="24"/>
          <w:lang w:eastAsia="tr-TR"/>
        </w:rPr>
        <w:t>“</w:t>
      </w:r>
      <w:r w:rsidRPr="00A60DD0">
        <w:rPr>
          <w:rFonts w:ascii="Times New Roman" w:eastAsia="Times New Roman" w:hAnsi="Times New Roman"/>
          <w:b/>
          <w:i/>
          <w:sz w:val="24"/>
          <w:szCs w:val="24"/>
          <w:lang w:eastAsia="tr-TR"/>
        </w:rPr>
        <w:t>Yasal network marketing firmalarından ürün satmaya gerek kalmadan, sürekli üye bulmaya gerek kalmadan, yeteneğinize göre belirleyeceğiniz görevlerimizde günde 2 saat çalışarak çok ciddi gelirler kazanmanızı sağlayan dünyada ilk defa tarafımızdan uygulanan bir modeldir.” , “Görev Marketing modelinde hiç bir ürün alma zorunluluğu olmadan sadece 30 TL lik küçük bir yatırımla hemen işe başlayabilir ve yaptığınız yatırım karşısında size yapılacak reklam desteği ile hemen kazanmaya başlayabilirsiniz,”</w:t>
      </w:r>
      <w:r w:rsidRPr="00A60DD0">
        <w:rPr>
          <w:rFonts w:ascii="Times New Roman" w:eastAsia="Times New Roman" w:hAnsi="Times New Roman"/>
          <w:sz w:val="24"/>
          <w:szCs w:val="24"/>
          <w:lang w:eastAsia="tr-TR"/>
        </w:rPr>
        <w:t xml:space="preserve"> ifadelerine yer verildiği, ancak “Success İş Projeleri – Görev Marketing Modeli” sloganı ile Çağlar Sağlık Güzellik ve Ev Aletleri Pazarlama İthalat ve İhracat A.Ş. gibi üye olunan network </w:t>
      </w:r>
      <w:proofErr w:type="gramStart"/>
      <w:r w:rsidRPr="00A60DD0">
        <w:rPr>
          <w:rFonts w:ascii="Times New Roman" w:eastAsia="Times New Roman" w:hAnsi="Times New Roman"/>
          <w:sz w:val="24"/>
          <w:szCs w:val="24"/>
          <w:lang w:eastAsia="tr-TR"/>
        </w:rPr>
        <w:t>marketing</w:t>
      </w:r>
      <w:proofErr w:type="gramEnd"/>
      <w:r w:rsidRPr="00A60DD0">
        <w:rPr>
          <w:rFonts w:ascii="Times New Roman" w:eastAsia="Times New Roman" w:hAnsi="Times New Roman"/>
          <w:sz w:val="24"/>
          <w:szCs w:val="24"/>
          <w:lang w:eastAsia="tr-TR"/>
        </w:rPr>
        <w:t xml:space="preserve"> firmalarına yeni üyeler kazandırılmasına yönelik olarak yayınlanan söz konusu reklamlarda tanıtımı yapılan işin, gerçekte üye olunan bir firmaya ait ürünlerin pazarlanması işi olduğu </w:t>
      </w:r>
      <w:r w:rsidRPr="00A60DD0">
        <w:rPr>
          <w:rFonts w:ascii="Times New Roman" w:eastAsia="Times New Roman" w:hAnsi="Times New Roman"/>
          <w:color w:val="060606"/>
          <w:sz w:val="24"/>
          <w:szCs w:val="24"/>
          <w:lang w:eastAsia="tr-TR"/>
        </w:rPr>
        <w:t xml:space="preserve">ve </w:t>
      </w:r>
      <w:r w:rsidRPr="00A60DD0">
        <w:rPr>
          <w:rFonts w:ascii="Times New Roman" w:eastAsia="Times New Roman" w:hAnsi="Times New Roman"/>
          <w:sz w:val="24"/>
          <w:szCs w:val="24"/>
          <w:lang w:eastAsia="tr-TR"/>
        </w:rPr>
        <w:t>sistemden gelir elde edebilmek için kesinlikle ürün satışı yapmak ve üye bulmak gerektiği, dolayısıyla söz konusu internet sitesinde yer alan ifadelerin gerçeği yansıtmadığı;</w:t>
      </w:r>
    </w:p>
    <w:p w:rsidR="000B260C" w:rsidRPr="00A60DD0" w:rsidRDefault="000B260C" w:rsidP="000B260C">
      <w:pPr>
        <w:spacing w:after="0" w:line="240" w:lineRule="auto"/>
        <w:ind w:firstLine="709"/>
        <w:jc w:val="both"/>
        <w:rPr>
          <w:rFonts w:ascii="Times New Roman" w:hAnsi="Times New Roman"/>
          <w:sz w:val="24"/>
          <w:szCs w:val="24"/>
          <w:u w:val="single"/>
        </w:rPr>
      </w:pPr>
    </w:p>
    <w:p w:rsidR="000B260C" w:rsidRPr="00A60DD0" w:rsidRDefault="000B260C" w:rsidP="000B260C">
      <w:pPr>
        <w:spacing w:after="0" w:line="240" w:lineRule="auto"/>
        <w:jc w:val="both"/>
        <w:rPr>
          <w:rFonts w:ascii="Times New Roman" w:hAnsi="Times New Roman"/>
          <w:color w:val="060606"/>
          <w:sz w:val="24"/>
          <w:szCs w:val="24"/>
        </w:rPr>
      </w:pPr>
      <w:r w:rsidRPr="00A60DD0">
        <w:rPr>
          <w:rFonts w:ascii="Times New Roman" w:hAnsi="Times New Roman"/>
          <w:sz w:val="24"/>
          <w:szCs w:val="24"/>
        </w:rPr>
        <w:t xml:space="preserve">İnceleme konusu internet sitesinde “İş </w:t>
      </w:r>
      <w:proofErr w:type="gramStart"/>
      <w:r w:rsidRPr="00A60DD0">
        <w:rPr>
          <w:rFonts w:ascii="Times New Roman" w:hAnsi="Times New Roman"/>
          <w:sz w:val="24"/>
          <w:szCs w:val="24"/>
        </w:rPr>
        <w:t>İmkanı</w:t>
      </w:r>
      <w:proofErr w:type="gramEnd"/>
      <w:r w:rsidRPr="00A60DD0">
        <w:rPr>
          <w:rFonts w:ascii="Times New Roman" w:hAnsi="Times New Roman"/>
          <w:sz w:val="24"/>
          <w:szCs w:val="24"/>
        </w:rPr>
        <w:t xml:space="preserve"> ve Görev Marketing” sloganıyla sunulan videoda;</w:t>
      </w:r>
      <w:r w:rsidRPr="00A60DD0">
        <w:rPr>
          <w:rFonts w:ascii="Times New Roman" w:hAnsi="Times New Roman"/>
          <w:bCs/>
          <w:color w:val="000000"/>
          <w:sz w:val="24"/>
          <w:szCs w:val="24"/>
        </w:rPr>
        <w:t xml:space="preserve"> </w:t>
      </w:r>
      <w:r w:rsidRPr="00A60DD0">
        <w:rPr>
          <w:rFonts w:ascii="Times New Roman" w:hAnsi="Times New Roman"/>
          <w:b/>
          <w:bCs/>
          <w:color w:val="000000"/>
          <w:sz w:val="24"/>
          <w:szCs w:val="24"/>
        </w:rPr>
        <w:t>“</w:t>
      </w:r>
      <w:r w:rsidRPr="00A60DD0">
        <w:rPr>
          <w:rFonts w:ascii="Times New Roman" w:hAnsi="Times New Roman"/>
          <w:b/>
          <w:i/>
          <w:sz w:val="24"/>
          <w:szCs w:val="24"/>
        </w:rPr>
        <w:t xml:space="preserve">…yeteneğinize göre belirleyeceğiniz görevlerimizde günde 2 saat çalışarak çok ciddi gelirler kazanmanızı sağlayan dünyada ilk defa tarafımızdan uygulanan bir modeldir. Evet, nasıl görevler, görevlere örnek verecek olursak; </w:t>
      </w:r>
      <w:proofErr w:type="gramStart"/>
      <w:r w:rsidRPr="00A60DD0">
        <w:rPr>
          <w:rFonts w:ascii="Times New Roman" w:hAnsi="Times New Roman"/>
          <w:b/>
          <w:i/>
          <w:sz w:val="24"/>
          <w:szCs w:val="24"/>
        </w:rPr>
        <w:t>online</w:t>
      </w:r>
      <w:proofErr w:type="gramEnd"/>
      <w:r w:rsidRPr="00A60DD0">
        <w:rPr>
          <w:rFonts w:ascii="Times New Roman" w:hAnsi="Times New Roman"/>
          <w:b/>
          <w:i/>
          <w:sz w:val="24"/>
          <w:szCs w:val="24"/>
        </w:rPr>
        <w:t xml:space="preserve"> dokümanların günde 2 saat raporlanması, online destek hizmetlerinde çalışılması, facebook sayfalarında yöneticilik görevleri yapılması, paylaşım platformlarında 2 saatlik reklam görevi yapılması, web bilgisi olanlar için teknik bazlı görevler, şu anda odamızda sizi karşılayan arkadaşlarımızın benzeri canlı mikrofon görevlerinde çalışılması, eğitim dokümanları hazırlanması ya da eğitim odalarımızda eğitim videoları oynatılması.</w:t>
      </w:r>
      <w:r w:rsidRPr="00A60DD0">
        <w:rPr>
          <w:rFonts w:ascii="Times New Roman" w:hAnsi="Times New Roman"/>
          <w:b/>
          <w:sz w:val="24"/>
          <w:szCs w:val="24"/>
        </w:rPr>
        <w:t>”</w:t>
      </w:r>
      <w:r w:rsidRPr="00A60DD0">
        <w:rPr>
          <w:rFonts w:ascii="Times New Roman" w:hAnsi="Times New Roman"/>
          <w:sz w:val="24"/>
          <w:szCs w:val="24"/>
        </w:rPr>
        <w:t xml:space="preserve"> şeklinde ifadelere yer verildiği, ancak internette yalnızca iki saat zaman geçirme, online dokümanların hazırlanması gibi faaliyetlerden dolayı bu </w:t>
      </w:r>
      <w:r w:rsidRPr="00A60DD0">
        <w:rPr>
          <w:rFonts w:ascii="Times New Roman" w:hAnsi="Times New Roman"/>
          <w:color w:val="060606"/>
          <w:sz w:val="24"/>
          <w:szCs w:val="24"/>
        </w:rPr>
        <w:t>görevlerde bulunan kişilere yapıldığı iddia edilen ödemelere ilişkin herhangi bir fatura ya da benzeri bir kanıtın tarafımıza sunulamaması sebebiyle yukarıda tanımlanan söz konusu faaliyetlerin kendi başına gelir getirmediği, hiçbir kişi veya kuruluşun, bu faaliyetlerle iştigal edilmesinden dolayı ne sistemin kurucularına ne de bu sisteme katılanlara para ödemesi yapmadığı hususunun anlaşıldığı, dolayısıyla söz konusu videoda yer alan ifadelerin gerçeği yansıtmadığı;</w:t>
      </w:r>
    </w:p>
    <w:p w:rsidR="000B260C" w:rsidRPr="00A60DD0" w:rsidRDefault="000B260C" w:rsidP="000B260C">
      <w:pPr>
        <w:spacing w:after="0" w:line="240" w:lineRule="auto"/>
        <w:jc w:val="both"/>
        <w:rPr>
          <w:rFonts w:ascii="Times New Roman" w:hAnsi="Times New Roman"/>
          <w:color w:val="060606"/>
          <w:sz w:val="24"/>
          <w:szCs w:val="24"/>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Cs/>
          <w:color w:val="000000"/>
          <w:sz w:val="24"/>
          <w:szCs w:val="24"/>
          <w:lang w:eastAsia="tr-TR"/>
        </w:rPr>
        <w:t xml:space="preserve">Diğer taraftan söz konusu videoda, </w:t>
      </w:r>
      <w:r w:rsidRPr="00A60DD0">
        <w:rPr>
          <w:rFonts w:ascii="Times New Roman" w:eastAsia="Times New Roman" w:hAnsi="Times New Roman"/>
          <w:b/>
          <w:bCs/>
          <w:color w:val="000000"/>
          <w:sz w:val="24"/>
          <w:szCs w:val="24"/>
          <w:lang w:eastAsia="tr-TR"/>
        </w:rPr>
        <w:t>“</w:t>
      </w:r>
      <w:r w:rsidRPr="00A60DD0">
        <w:rPr>
          <w:rFonts w:ascii="Times New Roman" w:eastAsia="Times New Roman" w:hAnsi="Times New Roman"/>
          <w:b/>
          <w:i/>
          <w:sz w:val="24"/>
          <w:szCs w:val="24"/>
          <w:lang w:eastAsia="tr-TR"/>
        </w:rPr>
        <w:t xml:space="preserve">Evet, bir başka kısmı Çağlar Network’ün kazanç panelindeki kısımlar bunlar arkadaşlar, bakın normalde 1.370 Lira kazanmış bir arkadaşımız eğer kendine ait bir işyeri </w:t>
      </w:r>
      <w:proofErr w:type="gramStart"/>
      <w:r w:rsidRPr="00A60DD0">
        <w:rPr>
          <w:rFonts w:ascii="Times New Roman" w:eastAsia="Times New Roman" w:hAnsi="Times New Roman"/>
          <w:b/>
          <w:i/>
          <w:sz w:val="24"/>
          <w:szCs w:val="24"/>
          <w:lang w:eastAsia="tr-TR"/>
        </w:rPr>
        <w:t>yoksa,</w:t>
      </w:r>
      <w:proofErr w:type="gramEnd"/>
      <w:r w:rsidRPr="00A60DD0">
        <w:rPr>
          <w:rFonts w:ascii="Times New Roman" w:eastAsia="Times New Roman" w:hAnsi="Times New Roman"/>
          <w:b/>
          <w:i/>
          <w:sz w:val="24"/>
          <w:szCs w:val="24"/>
          <w:lang w:eastAsia="tr-TR"/>
        </w:rPr>
        <w:t xml:space="preserve"> fatura kesemiyorsa devlete stopaj olarak 274 TL firma tarafından ödeniyor ve 1.096 TL alıyor. </w:t>
      </w:r>
      <w:proofErr w:type="gramStart"/>
      <w:r w:rsidRPr="00A60DD0">
        <w:rPr>
          <w:rFonts w:ascii="Times New Roman" w:eastAsia="Times New Roman" w:hAnsi="Times New Roman"/>
          <w:b/>
          <w:i/>
          <w:sz w:val="24"/>
          <w:szCs w:val="24"/>
          <w:lang w:eastAsia="tr-TR"/>
        </w:rPr>
        <w:t>Yani, tamamen yasal bir iş. Ama bu arkadaşımızın bir de kendine ait bir işyeri varsa, gördüğünüz gibi % 18’lik KDV tutarını da firma ona ödüyor ve 1.096 TL yerine 1.617 TL alıyor.</w:t>
      </w:r>
      <w:r w:rsidRPr="00A60DD0">
        <w:rPr>
          <w:rFonts w:ascii="Times New Roman" w:eastAsia="Times New Roman" w:hAnsi="Times New Roman"/>
          <w:b/>
          <w:sz w:val="24"/>
          <w:szCs w:val="24"/>
          <w:lang w:eastAsia="tr-TR"/>
        </w:rPr>
        <w:t>”</w:t>
      </w:r>
      <w:r w:rsidRPr="00A60DD0">
        <w:rPr>
          <w:rFonts w:ascii="Times New Roman" w:eastAsia="Times New Roman" w:hAnsi="Times New Roman"/>
          <w:sz w:val="24"/>
          <w:szCs w:val="24"/>
          <w:lang w:eastAsia="tr-TR"/>
        </w:rPr>
        <w:t xml:space="preserve"> şeklinde ifadelere yer verildiği, ancak vergilendirme açısından değerlendirildiğinde, kendine ait işyeri olan bir kişinin de Çağlar Network’ten aldığı komisyonu kendisinin beyan edip bu kazancın vergisini ödemek durumunda kalacağı, dolayısıyla inceleme konusu tanıtımlarda iddia edildiği gibi kendine ait işyeri bulunan kişinin daha fazla kazanacağının ima edilmesinin de gerçeği yansıtmadığı, dolayısıyla inceleme konusu reklam ve tanıtımlarda doğruluğu ispat edilemeyen,</w:t>
      </w:r>
      <w:r w:rsidRPr="00A60DD0">
        <w:rPr>
          <w:rFonts w:ascii="Times New Roman" w:eastAsia="Times New Roman" w:hAnsi="Times New Roman"/>
          <w:bCs/>
          <w:sz w:val="24"/>
          <w:szCs w:val="24"/>
          <w:lang w:eastAsia="tr-TR"/>
        </w:rPr>
        <w:t xml:space="preserve"> tüketicilerin bilgi ve tecrübe eksikliklerini </w:t>
      </w:r>
      <w:r w:rsidRPr="00A60DD0">
        <w:rPr>
          <w:rFonts w:ascii="Times New Roman" w:eastAsia="Times New Roman" w:hAnsi="Times New Roman"/>
          <w:sz w:val="24"/>
          <w:szCs w:val="24"/>
          <w:lang w:eastAsia="tr-TR"/>
        </w:rPr>
        <w:t>istismar edici nitelikte ifadelere yer verilmek suretiyle tüketicilerin yanıltıldığı ve tüketici mağduriyetine yol açıldığı, bu durumun da;</w:t>
      </w:r>
      <w:proofErr w:type="gramEnd"/>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hd w:val="clear" w:color="auto" w:fill="FFFFFF"/>
        <w:spacing w:after="0" w:line="240" w:lineRule="auto"/>
        <w:jc w:val="both"/>
        <w:rPr>
          <w:rFonts w:ascii="Times New Roman" w:eastAsia="Times New Roman" w:hAnsi="Times New Roman"/>
          <w:spacing w:val="1"/>
          <w:sz w:val="24"/>
          <w:szCs w:val="24"/>
          <w:lang w:eastAsia="tr-TR"/>
        </w:rPr>
      </w:pPr>
      <w:r w:rsidRPr="00A60DD0">
        <w:rPr>
          <w:rFonts w:ascii="Times New Roman" w:eastAsia="Times New Roman" w:hAnsi="Times New Roman"/>
          <w:spacing w:val="-1"/>
          <w:sz w:val="24"/>
          <w:szCs w:val="24"/>
          <w:lang w:eastAsia="tr-TR"/>
        </w:rPr>
        <w:t xml:space="preserve">- </w:t>
      </w:r>
      <w:r w:rsidRPr="00A60DD0">
        <w:rPr>
          <w:rFonts w:ascii="Times New Roman" w:eastAsia="Times New Roman" w:hAnsi="Times New Roman"/>
          <w:sz w:val="24"/>
          <w:szCs w:val="24"/>
          <w:lang w:eastAsia="tr-TR"/>
        </w:rPr>
        <w:t xml:space="preserve">İnceleme konusu reklamların yayınlandığı dönemde yürürlükte bulunan mülga </w:t>
      </w:r>
      <w:r w:rsidRPr="00A60DD0">
        <w:rPr>
          <w:rFonts w:ascii="Times New Roman" w:eastAsia="Times New Roman" w:hAnsi="Times New Roman"/>
          <w:spacing w:val="-1"/>
          <w:sz w:val="24"/>
          <w:szCs w:val="24"/>
          <w:lang w:eastAsia="tr-TR"/>
        </w:rPr>
        <w:t xml:space="preserve">Ticari Reklam ve İlanlara İlişkin İlkeler ve Uygulama Esaslarına Dair Yönetmelik’in </w:t>
      </w:r>
      <w:r w:rsidRPr="00A60DD0">
        <w:rPr>
          <w:rFonts w:ascii="Times New Roman" w:eastAsia="Times New Roman" w:hAnsi="Times New Roman"/>
          <w:spacing w:val="1"/>
          <w:sz w:val="24"/>
          <w:szCs w:val="24"/>
          <w:lang w:eastAsia="tr-TR"/>
        </w:rPr>
        <w:t xml:space="preserve">5/a, 5/b, 5/e, 7/a, 7/c, 13 ve </w:t>
      </w:r>
      <w:r w:rsidRPr="00A60DD0">
        <w:rPr>
          <w:rFonts w:ascii="Times New Roman" w:eastAsia="Times New Roman" w:hAnsi="Times New Roman"/>
          <w:bCs/>
          <w:sz w:val="24"/>
          <w:szCs w:val="24"/>
          <w:lang w:eastAsia="tr-TR"/>
        </w:rPr>
        <w:t>21 inci</w:t>
      </w:r>
      <w:r w:rsidRPr="00A60DD0">
        <w:rPr>
          <w:rFonts w:ascii="Times New Roman" w:eastAsia="Times New Roman" w:hAnsi="Times New Roman"/>
          <w:spacing w:val="1"/>
          <w:sz w:val="24"/>
          <w:szCs w:val="24"/>
          <w:lang w:eastAsia="tr-TR"/>
        </w:rPr>
        <w:t xml:space="preserve"> maddeleri,</w:t>
      </w:r>
    </w:p>
    <w:p w:rsidR="000B260C" w:rsidRPr="00A60DD0" w:rsidRDefault="000B260C" w:rsidP="000B260C">
      <w:pPr>
        <w:shd w:val="clear" w:color="auto" w:fill="FFFFFF"/>
        <w:spacing w:after="0" w:line="240" w:lineRule="auto"/>
        <w:jc w:val="both"/>
        <w:rPr>
          <w:rFonts w:ascii="Times New Roman" w:eastAsia="Times New Roman" w:hAnsi="Times New Roman"/>
          <w:spacing w:val="1"/>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İnceleme konusu reklamların yayınlandığı dönemde yürürlükte bulunan mülga 4077 Sayılı Tüketicinin Korunması Hakkında Kanun'un 16 ncı maddesi,</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6502 sayılı Tüketicinin Korunması Hakkında Kanun'un 61 inci maddesi</w:t>
      </w:r>
    </w:p>
    <w:p w:rsidR="000B260C" w:rsidRPr="00A60DD0" w:rsidRDefault="000B260C" w:rsidP="000B260C">
      <w:pPr>
        <w:shd w:val="clear" w:color="auto" w:fill="FFFFFF"/>
        <w:spacing w:after="0" w:line="240" w:lineRule="auto"/>
        <w:ind w:firstLine="709"/>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sz w:val="24"/>
          <w:szCs w:val="24"/>
          <w:lang w:eastAsia="tr-TR"/>
        </w:rPr>
        <w:t>hükümlerine</w:t>
      </w:r>
      <w:proofErr w:type="gramEnd"/>
      <w:r w:rsidRPr="00A60DD0">
        <w:rPr>
          <w:rFonts w:ascii="Times New Roman" w:eastAsia="Times New Roman" w:hAnsi="Times New Roman"/>
          <w:sz w:val="24"/>
          <w:szCs w:val="24"/>
          <w:lang w:eastAsia="tr-TR"/>
        </w:rPr>
        <w:t xml:space="preserve"> aykırı olduğuna,</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sz w:val="24"/>
          <w:szCs w:val="24"/>
          <w:lang w:eastAsia="tr-TR"/>
        </w:rPr>
        <w:t xml:space="preserve">Buna göre, reklam veren </w:t>
      </w:r>
      <w:r w:rsidRPr="00A60DD0">
        <w:rPr>
          <w:rFonts w:ascii="Times New Roman" w:hAnsi="Times New Roman"/>
          <w:b/>
          <w:sz w:val="24"/>
          <w:szCs w:val="24"/>
        </w:rPr>
        <w:t xml:space="preserve">Hülya BİÇER </w:t>
      </w:r>
      <w:r w:rsidRPr="00A60DD0">
        <w:rPr>
          <w:rFonts w:ascii="Times New Roman" w:eastAsia="Times New Roman" w:hAnsi="Times New Roman"/>
          <w:sz w:val="24"/>
          <w:szCs w:val="24"/>
          <w:lang w:eastAsia="tr-TR"/>
        </w:rPr>
        <w:t xml:space="preserve">hakkında, </w:t>
      </w:r>
      <w:r w:rsidRPr="00A60DD0">
        <w:rPr>
          <w:rFonts w:ascii="Times New Roman" w:eastAsia="Times New Roman" w:hAnsi="Times New Roman"/>
          <w:color w:val="000000"/>
          <w:sz w:val="24"/>
          <w:szCs w:val="24"/>
          <w:lang w:eastAsia="tr-TR"/>
        </w:rPr>
        <w:t xml:space="preserve">6502 sayılı Kanun’un 63 üncü ve 77/12 nci maddeleri ile mülga 4077 sayılı Kanun’un 17 nci ve 25/8 inci maddeleri uyarınca </w:t>
      </w:r>
      <w:r w:rsidRPr="00A60DD0">
        <w:rPr>
          <w:rFonts w:ascii="Times New Roman" w:eastAsia="Times New Roman" w:hAnsi="Times New Roman"/>
          <w:b/>
          <w:bCs/>
          <w:sz w:val="24"/>
          <w:szCs w:val="24"/>
          <w:lang w:eastAsia="tr-TR"/>
        </w:rPr>
        <w:t>anılan reklamları durdurma cezası</w:t>
      </w:r>
      <w:r w:rsidRPr="00A60DD0">
        <w:rPr>
          <w:rFonts w:ascii="Times New Roman" w:eastAsia="Times New Roman" w:hAnsi="Times New Roman"/>
          <w:sz w:val="24"/>
          <w:szCs w:val="24"/>
          <w:lang w:eastAsia="tr-TR"/>
        </w:rPr>
        <w:t xml:space="preserve"> verilmesine karar verilmiştir.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99)</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Dosya No: 2014/1866</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b/>
          <w:color w:val="000000"/>
          <w:sz w:val="24"/>
          <w:szCs w:val="24"/>
          <w:lang w:eastAsia="tr-TR"/>
        </w:rPr>
      </w:pPr>
      <w:r w:rsidRPr="00A60DD0">
        <w:rPr>
          <w:rFonts w:ascii="Times New Roman" w:eastAsia="Times New Roman" w:hAnsi="Times New Roman"/>
          <w:b/>
          <w:sz w:val="24"/>
          <w:szCs w:val="24"/>
          <w:lang w:eastAsia="tr-TR"/>
        </w:rPr>
        <w:t xml:space="preserve">Şikâyet Edilen: </w:t>
      </w:r>
      <w:r w:rsidRPr="00A60DD0">
        <w:rPr>
          <w:rFonts w:ascii="Times New Roman" w:eastAsia="Times New Roman" w:hAnsi="Times New Roman"/>
          <w:b/>
          <w:bCs/>
          <w:color w:val="000000"/>
          <w:sz w:val="24"/>
          <w:szCs w:val="24"/>
          <w:lang w:eastAsia="tr-TR"/>
        </w:rPr>
        <w:t>Sidney Telekomünikasyon Dış. Tic. Ltd. Şti.</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Şikâyet Edilen Reklam: </w:t>
      </w:r>
      <w:hyperlink r:id="rId192" w:history="1">
        <w:r w:rsidRPr="00A60DD0">
          <w:rPr>
            <w:rFonts w:ascii="Times New Roman" w:eastAsia="Times New Roman" w:hAnsi="Times New Roman"/>
            <w:color w:val="0000FF"/>
            <w:sz w:val="24"/>
            <w:szCs w:val="24"/>
            <w:u w:val="single"/>
            <w:lang w:eastAsia="tr-TR"/>
          </w:rPr>
          <w:t>www.zayiflamaayakkabisi.net</w:t>
        </w:r>
      </w:hyperlink>
      <w:r w:rsidRPr="00A60DD0">
        <w:rPr>
          <w:rFonts w:ascii="Times New Roman" w:eastAsia="Times New Roman" w:hAnsi="Times New Roman"/>
          <w:sz w:val="24"/>
          <w:szCs w:val="24"/>
          <w:lang w:eastAsia="tr-TR"/>
        </w:rPr>
        <w:t xml:space="preserve"> adresli internet sitesinin 25.02.2015 tarihli görünümünde yer alan tanıtımlar.</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25.02.2015</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Yayınlandığı Mecra:</w:t>
      </w:r>
      <w:r w:rsidRPr="00A60DD0">
        <w:rPr>
          <w:rFonts w:ascii="Times New Roman" w:eastAsia="Times New Roman" w:hAnsi="Times New Roman"/>
          <w:sz w:val="24"/>
          <w:szCs w:val="24"/>
          <w:lang w:eastAsia="tr-TR"/>
        </w:rPr>
        <w:t xml:space="preserve"> İnternet</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sz w:val="24"/>
          <w:szCs w:val="24"/>
          <w:lang w:eastAsia="tr-TR"/>
        </w:rPr>
        <w:t xml:space="preserve">İnceleme konusu, </w:t>
      </w:r>
      <w:hyperlink r:id="rId193" w:history="1">
        <w:r w:rsidRPr="00A60DD0">
          <w:rPr>
            <w:rFonts w:ascii="Times New Roman" w:eastAsia="Times New Roman" w:hAnsi="Times New Roman"/>
            <w:color w:val="0000FF"/>
            <w:sz w:val="24"/>
            <w:szCs w:val="24"/>
            <w:u w:val="single"/>
            <w:lang w:eastAsia="tr-TR"/>
          </w:rPr>
          <w:t>www.zayiflamaayakkabisi.net</w:t>
        </w:r>
      </w:hyperlink>
      <w:r w:rsidRPr="00A60DD0">
        <w:rPr>
          <w:rFonts w:ascii="Times New Roman" w:eastAsia="Times New Roman" w:hAnsi="Times New Roman"/>
          <w:sz w:val="24"/>
          <w:szCs w:val="24"/>
          <w:lang w:eastAsia="tr-TR"/>
        </w:rPr>
        <w:t xml:space="preserve"> adresli internet sitesinin 25.02.2015 tarihli görünümünde; </w:t>
      </w:r>
      <w:r w:rsidRPr="00A60DD0">
        <w:rPr>
          <w:rFonts w:ascii="Times New Roman" w:eastAsia="Times New Roman" w:hAnsi="Times New Roman"/>
          <w:i/>
          <w:sz w:val="24"/>
          <w:szCs w:val="24"/>
          <w:lang w:eastAsia="tr-TR"/>
        </w:rPr>
        <w:t xml:space="preserve">“Sadece yürüyerek koşmuş gibi zayıflayın. Zayıflama Ayakkabısı </w:t>
      </w:r>
      <w:proofErr w:type="gramStart"/>
      <w:r w:rsidRPr="00A60DD0">
        <w:rPr>
          <w:rFonts w:ascii="Times New Roman" w:eastAsia="Times New Roman" w:hAnsi="Times New Roman"/>
          <w:i/>
          <w:sz w:val="24"/>
          <w:szCs w:val="24"/>
          <w:lang w:eastAsia="tr-TR"/>
        </w:rPr>
        <w:t>dizaynı</w:t>
      </w:r>
      <w:proofErr w:type="gramEnd"/>
      <w:r w:rsidRPr="00A60DD0">
        <w:rPr>
          <w:rFonts w:ascii="Times New Roman" w:eastAsia="Times New Roman" w:hAnsi="Times New Roman"/>
          <w:i/>
          <w:sz w:val="24"/>
          <w:szCs w:val="24"/>
          <w:lang w:eastAsia="tr-TR"/>
        </w:rPr>
        <w:t xml:space="preserve"> vücut ağırlık kütlenizin ayak tabanı orta bölümüne verilmesini sağlar. Bu bölüm kalori yakımının hızlı biçimde gerçekleşmesine olanak sağlamaktadır. Siz hareket ettikçe özel taban </w:t>
      </w:r>
      <w:proofErr w:type="gramStart"/>
      <w:r w:rsidRPr="00A60DD0">
        <w:rPr>
          <w:rFonts w:ascii="Times New Roman" w:eastAsia="Times New Roman" w:hAnsi="Times New Roman"/>
          <w:i/>
          <w:sz w:val="24"/>
          <w:szCs w:val="24"/>
          <w:lang w:eastAsia="tr-TR"/>
        </w:rPr>
        <w:t>dizaynı</w:t>
      </w:r>
      <w:proofErr w:type="gramEnd"/>
      <w:r w:rsidRPr="00A60DD0">
        <w:rPr>
          <w:rFonts w:ascii="Times New Roman" w:eastAsia="Times New Roman" w:hAnsi="Times New Roman"/>
          <w:i/>
          <w:sz w:val="24"/>
          <w:szCs w:val="24"/>
          <w:lang w:eastAsia="tr-TR"/>
        </w:rPr>
        <w:t xml:space="preserve"> ile üretilen Zayıflama Ayakkabısı kalori yakımını gerçekleştirir…” </w:t>
      </w:r>
      <w:r w:rsidRPr="00A60DD0">
        <w:rPr>
          <w:rFonts w:ascii="Times New Roman" w:eastAsia="Times New Roman" w:hAnsi="Times New Roman"/>
          <w:sz w:val="24"/>
          <w:szCs w:val="24"/>
          <w:lang w:eastAsia="tr-TR"/>
        </w:rPr>
        <w:t xml:space="preserve"> şeklinde ifadelere yer verildiği tespit edilmiştir.</w:t>
      </w:r>
    </w:p>
    <w:p w:rsidR="000B260C" w:rsidRPr="00A60DD0" w:rsidRDefault="000B260C" w:rsidP="000B260C">
      <w:pPr>
        <w:shd w:val="clear" w:color="auto" w:fill="FFFFFF"/>
        <w:spacing w:after="0" w:line="240" w:lineRule="auto"/>
        <w:jc w:val="both"/>
        <w:rPr>
          <w:rFonts w:ascii="Times New Roman" w:eastAsia="Times New Roman" w:hAnsi="Times New Roman"/>
          <w:sz w:val="24"/>
          <w:szCs w:val="24"/>
          <w:lang w:eastAsia="tr-TR"/>
        </w:rPr>
      </w:pPr>
    </w:p>
    <w:p w:rsidR="000B260C" w:rsidRPr="00A60DD0" w:rsidRDefault="000B260C" w:rsidP="000B260C">
      <w:pPr>
        <w:tabs>
          <w:tab w:val="left" w:pos="567"/>
        </w:tabs>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sz w:val="24"/>
          <w:szCs w:val="24"/>
          <w:lang w:eastAsia="tr-TR"/>
        </w:rPr>
        <w:t xml:space="preserve">İnceleme konusu, </w:t>
      </w:r>
      <w:hyperlink r:id="rId194" w:history="1">
        <w:r w:rsidRPr="00A60DD0">
          <w:rPr>
            <w:rFonts w:ascii="Times New Roman" w:eastAsia="Times New Roman" w:hAnsi="Times New Roman"/>
            <w:color w:val="0000FF"/>
            <w:sz w:val="24"/>
            <w:szCs w:val="24"/>
            <w:u w:val="single"/>
            <w:lang w:eastAsia="tr-TR"/>
          </w:rPr>
          <w:t>www.zayiflamaayakkabisi.net</w:t>
        </w:r>
      </w:hyperlink>
      <w:r w:rsidRPr="00A60DD0">
        <w:rPr>
          <w:rFonts w:ascii="Times New Roman" w:eastAsia="Times New Roman" w:hAnsi="Times New Roman"/>
          <w:sz w:val="24"/>
          <w:szCs w:val="24"/>
          <w:lang w:eastAsia="tr-TR"/>
        </w:rPr>
        <w:t xml:space="preserve"> adresli internet sitesinin 25.02.2015 tarihli görünümünde; </w:t>
      </w:r>
      <w:r w:rsidRPr="00A60DD0">
        <w:rPr>
          <w:rFonts w:ascii="Times New Roman" w:eastAsia="Times New Roman" w:hAnsi="Times New Roman"/>
          <w:i/>
          <w:sz w:val="24"/>
          <w:szCs w:val="24"/>
          <w:lang w:eastAsia="tr-TR"/>
        </w:rPr>
        <w:t xml:space="preserve">“Sadece yürüyerek koşmuş gibi zayıflayın. Zayıflama Ayakkabısı </w:t>
      </w:r>
      <w:proofErr w:type="gramStart"/>
      <w:r w:rsidRPr="00A60DD0">
        <w:rPr>
          <w:rFonts w:ascii="Times New Roman" w:eastAsia="Times New Roman" w:hAnsi="Times New Roman"/>
          <w:i/>
          <w:sz w:val="24"/>
          <w:szCs w:val="24"/>
          <w:lang w:eastAsia="tr-TR"/>
        </w:rPr>
        <w:t>dizaynı</w:t>
      </w:r>
      <w:proofErr w:type="gramEnd"/>
      <w:r w:rsidRPr="00A60DD0">
        <w:rPr>
          <w:rFonts w:ascii="Times New Roman" w:eastAsia="Times New Roman" w:hAnsi="Times New Roman"/>
          <w:i/>
          <w:sz w:val="24"/>
          <w:szCs w:val="24"/>
          <w:lang w:eastAsia="tr-TR"/>
        </w:rPr>
        <w:t xml:space="preserve"> vücut ağırlık kütlenizin ayak tabanı orta bölümüne verilmesini sağlar. Bu bölüm kalori yakımının hızlı biçimde gerçekleşmesine olanak sağlamaktadır. Siz hareket ettikçe özel taban </w:t>
      </w:r>
      <w:proofErr w:type="gramStart"/>
      <w:r w:rsidRPr="00A60DD0">
        <w:rPr>
          <w:rFonts w:ascii="Times New Roman" w:eastAsia="Times New Roman" w:hAnsi="Times New Roman"/>
          <w:i/>
          <w:sz w:val="24"/>
          <w:szCs w:val="24"/>
          <w:lang w:eastAsia="tr-TR"/>
        </w:rPr>
        <w:t>dizaynı</w:t>
      </w:r>
      <w:proofErr w:type="gramEnd"/>
      <w:r w:rsidRPr="00A60DD0">
        <w:rPr>
          <w:rFonts w:ascii="Times New Roman" w:eastAsia="Times New Roman" w:hAnsi="Times New Roman"/>
          <w:i/>
          <w:sz w:val="24"/>
          <w:szCs w:val="24"/>
          <w:lang w:eastAsia="tr-TR"/>
        </w:rPr>
        <w:t xml:space="preserve"> ile üretilen Zayıflama Ayakkabısı kalori yakımını gerçekleştirir…” </w:t>
      </w:r>
      <w:r w:rsidRPr="00A60DD0">
        <w:rPr>
          <w:rFonts w:ascii="Times New Roman" w:eastAsia="Times New Roman" w:hAnsi="Times New Roman"/>
          <w:sz w:val="24"/>
          <w:szCs w:val="24"/>
          <w:lang w:eastAsia="tr-TR"/>
        </w:rPr>
        <w:t xml:space="preserve"> şeklinde sağlık beyanlarına yer verildiği; böylelikle tıp literatüründe hastalık olarak kabul edilen ve hekim kontrolünde tedavi edilmesi gereken rahatsızlıkların anılan ürünleri kullanarak tedavi edilebileceği izlenimi oluşturulduğu, dolayısıyla söz konusu tanıtımların tüketicileri aldatıcı nitelikte olduğu, bu nedenle söz konusu reklamların;</w:t>
      </w:r>
    </w:p>
    <w:p w:rsidR="000B260C" w:rsidRPr="00A60DD0" w:rsidRDefault="000B260C" w:rsidP="000B260C">
      <w:pPr>
        <w:tabs>
          <w:tab w:val="left" w:pos="567"/>
        </w:tabs>
        <w:spacing w:after="0" w:line="240" w:lineRule="auto"/>
        <w:jc w:val="both"/>
        <w:rPr>
          <w:rFonts w:ascii="Times New Roman" w:eastAsia="Times New Roman" w:hAnsi="Times New Roman"/>
          <w:sz w:val="24"/>
          <w:szCs w:val="24"/>
          <w:lang w:eastAsia="tr-TR"/>
        </w:rPr>
      </w:pPr>
    </w:p>
    <w:p w:rsidR="000B260C" w:rsidRPr="00A60DD0" w:rsidRDefault="000B260C" w:rsidP="000B260C">
      <w:pPr>
        <w:tabs>
          <w:tab w:val="left" w:pos="567"/>
        </w:tabs>
        <w:spacing w:after="0" w:line="240" w:lineRule="auto"/>
        <w:jc w:val="both"/>
        <w:rPr>
          <w:rFonts w:ascii="Times New Roman" w:eastAsia="Times New Roman" w:hAnsi="Times New Roman"/>
          <w:spacing w:val="-1"/>
          <w:sz w:val="24"/>
          <w:szCs w:val="24"/>
          <w:lang w:eastAsia="tr-TR"/>
        </w:rPr>
      </w:pPr>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spacing w:val="-1"/>
          <w:sz w:val="24"/>
          <w:szCs w:val="24"/>
          <w:lang w:eastAsia="tr-TR"/>
        </w:rPr>
        <w:t xml:space="preserve">Ticari Reklam ve Haksız Ticari Uygulamalar Yönetmeliğinin 5. ve 7. maddelerine, </w:t>
      </w:r>
    </w:p>
    <w:p w:rsidR="000B260C" w:rsidRPr="00A60DD0" w:rsidRDefault="000B260C" w:rsidP="000B260C">
      <w:pPr>
        <w:tabs>
          <w:tab w:val="left" w:pos="567"/>
        </w:tabs>
        <w:spacing w:after="0" w:line="240" w:lineRule="auto"/>
        <w:jc w:val="both"/>
        <w:rPr>
          <w:rFonts w:ascii="Times New Roman" w:eastAsia="Times New Roman" w:hAnsi="Times New Roman"/>
          <w:spacing w:val="-1"/>
          <w:sz w:val="24"/>
          <w:szCs w:val="24"/>
          <w:lang w:eastAsia="tr-TR"/>
        </w:rPr>
      </w:pPr>
    </w:p>
    <w:p w:rsidR="000B260C" w:rsidRPr="00A60DD0" w:rsidRDefault="000B260C" w:rsidP="000B260C">
      <w:pPr>
        <w:tabs>
          <w:tab w:val="left" w:pos="567"/>
        </w:tabs>
        <w:spacing w:after="0" w:line="240" w:lineRule="auto"/>
        <w:jc w:val="both"/>
        <w:rPr>
          <w:rFonts w:ascii="Times New Roman" w:eastAsia="Times New Roman" w:hAnsi="Times New Roman"/>
          <w:b/>
          <w:bCs/>
          <w:sz w:val="24"/>
          <w:szCs w:val="24"/>
          <w:lang w:eastAsia="tr-TR"/>
        </w:rPr>
      </w:pPr>
      <w:r w:rsidRPr="00A60DD0">
        <w:rPr>
          <w:rFonts w:ascii="Times New Roman" w:eastAsia="Times New Roman" w:hAnsi="Times New Roman"/>
          <w:b/>
          <w:bCs/>
          <w:sz w:val="24"/>
          <w:szCs w:val="24"/>
          <w:lang w:eastAsia="tr-TR"/>
        </w:rPr>
        <w:t xml:space="preserve">- </w:t>
      </w:r>
      <w:r w:rsidRPr="00A60DD0">
        <w:rPr>
          <w:rFonts w:ascii="Times New Roman" w:eastAsia="Times New Roman" w:hAnsi="Times New Roman"/>
          <w:bCs/>
          <w:sz w:val="24"/>
          <w:szCs w:val="24"/>
          <w:lang w:eastAsia="tr-TR"/>
        </w:rPr>
        <w:t>Sağlık Beyanı ile Satışa Sunulan Ürünlerin Sağlık Beyanları Hakkında Yönetmeliğin 5. maddesine,</w:t>
      </w:r>
    </w:p>
    <w:p w:rsidR="000B260C" w:rsidRPr="00A60DD0" w:rsidRDefault="000B260C" w:rsidP="000B260C">
      <w:pPr>
        <w:tabs>
          <w:tab w:val="left" w:pos="567"/>
        </w:tabs>
        <w:spacing w:after="0" w:line="240" w:lineRule="auto"/>
        <w:jc w:val="both"/>
        <w:rPr>
          <w:rFonts w:ascii="Times New Roman" w:eastAsia="Times New Roman" w:hAnsi="Times New Roman"/>
          <w:spacing w:val="-1"/>
          <w:sz w:val="24"/>
          <w:szCs w:val="24"/>
          <w:lang w:eastAsia="tr-TR"/>
        </w:rPr>
      </w:pPr>
      <w:r w:rsidRPr="00A60DD0">
        <w:rPr>
          <w:rFonts w:ascii="Times New Roman" w:eastAsia="Times New Roman" w:hAnsi="Times New Roman"/>
          <w:sz w:val="24"/>
          <w:szCs w:val="24"/>
          <w:lang w:eastAsia="tr-TR"/>
        </w:rPr>
        <w:tab/>
      </w: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bCs/>
          <w:sz w:val="24"/>
          <w:szCs w:val="24"/>
          <w:lang w:eastAsia="tr-TR"/>
        </w:rPr>
        <w:t xml:space="preserve">- </w:t>
      </w:r>
      <w:r w:rsidRPr="00A60DD0">
        <w:rPr>
          <w:rFonts w:ascii="Times New Roman" w:eastAsia="Times New Roman" w:hAnsi="Times New Roman"/>
          <w:bCs/>
          <w:sz w:val="24"/>
          <w:szCs w:val="24"/>
          <w:lang w:eastAsia="tr-TR"/>
        </w:rPr>
        <w:t xml:space="preserve">6502 sayılı Tüketicinin Korunması Hakkında Kanun'un </w:t>
      </w:r>
      <w:r w:rsidRPr="00A60DD0">
        <w:rPr>
          <w:rFonts w:ascii="Times New Roman" w:eastAsia="Times New Roman" w:hAnsi="Times New Roman"/>
          <w:sz w:val="24"/>
          <w:szCs w:val="24"/>
          <w:lang w:eastAsia="tr-TR"/>
        </w:rPr>
        <w:t xml:space="preserve">61. maddesi </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sz w:val="24"/>
          <w:szCs w:val="24"/>
          <w:lang w:eastAsia="tr-TR"/>
        </w:rPr>
        <w:t>hükümlerine</w:t>
      </w:r>
      <w:proofErr w:type="gramEnd"/>
      <w:r w:rsidRPr="00A60DD0">
        <w:rPr>
          <w:rFonts w:ascii="Times New Roman" w:eastAsia="Times New Roman" w:hAnsi="Times New Roman"/>
          <w:sz w:val="24"/>
          <w:szCs w:val="24"/>
          <w:lang w:eastAsia="tr-TR"/>
        </w:rPr>
        <w:t xml:space="preserve"> aykırı olduğuna</w:t>
      </w:r>
      <w:r w:rsidRPr="00A60DD0">
        <w:rPr>
          <w:rFonts w:ascii="Times New Roman" w:hAnsi="Times New Roman"/>
          <w:b/>
          <w:sz w:val="24"/>
          <w:szCs w:val="24"/>
        </w:rPr>
        <w:t>,</w:t>
      </w:r>
    </w:p>
    <w:p w:rsidR="000B260C" w:rsidRPr="00A60DD0" w:rsidRDefault="000B260C"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Buna göre, </w:t>
      </w:r>
      <w:r>
        <w:rPr>
          <w:rFonts w:ascii="Times New Roman" w:eastAsia="Times New Roman" w:hAnsi="Times New Roman"/>
          <w:sz w:val="24"/>
          <w:szCs w:val="24"/>
          <w:lang w:eastAsia="tr-TR"/>
        </w:rPr>
        <w:t xml:space="preserve">reklam veren </w:t>
      </w:r>
      <w:r w:rsidRPr="00A60DD0">
        <w:rPr>
          <w:rFonts w:ascii="Times New Roman" w:eastAsia="Times New Roman" w:hAnsi="Times New Roman"/>
          <w:b/>
          <w:bCs/>
          <w:color w:val="000000"/>
          <w:sz w:val="24"/>
          <w:szCs w:val="24"/>
          <w:lang w:eastAsia="tr-TR"/>
        </w:rPr>
        <w:t>Sidney Telekomünikasyon Dış Tic. Ltd. Şti.</w:t>
      </w:r>
      <w:r w:rsidRPr="00A60DD0">
        <w:rPr>
          <w:rFonts w:ascii="Times New Roman" w:eastAsia="Times New Roman" w:hAnsi="Times New Roman"/>
          <w:b/>
          <w:color w:val="000000"/>
          <w:sz w:val="24"/>
          <w:szCs w:val="24"/>
          <w:lang w:eastAsia="tr-TR"/>
        </w:rPr>
        <w:t xml:space="preserve"> </w:t>
      </w:r>
      <w:r w:rsidRPr="00A60DD0">
        <w:rPr>
          <w:rFonts w:ascii="Times New Roman" w:eastAsia="Times New Roman" w:hAnsi="Times New Roman"/>
          <w:sz w:val="24"/>
          <w:szCs w:val="24"/>
          <w:lang w:eastAsia="tr-TR"/>
        </w:rPr>
        <w:t xml:space="preserve">hakkında, </w:t>
      </w:r>
      <w:r w:rsidRPr="00A60DD0">
        <w:rPr>
          <w:rFonts w:ascii="Times New Roman" w:eastAsia="Times New Roman" w:hAnsi="Times New Roman"/>
          <w:color w:val="000000"/>
          <w:sz w:val="24"/>
          <w:szCs w:val="24"/>
          <w:lang w:eastAsia="tr-TR"/>
        </w:rPr>
        <w:t xml:space="preserve">6502 sayılı Kanun’un 63 üncü ve 77/12 inci maddeleri </w:t>
      </w:r>
      <w:r>
        <w:rPr>
          <w:rFonts w:ascii="Times New Roman" w:eastAsia="Times New Roman" w:hAnsi="Times New Roman"/>
          <w:color w:val="000000"/>
          <w:sz w:val="24"/>
          <w:szCs w:val="24"/>
          <w:lang w:eastAsia="tr-TR"/>
        </w:rPr>
        <w:t>uyarınca</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b/>
          <w:bCs/>
          <w:color w:val="000000"/>
          <w:sz w:val="24"/>
          <w:szCs w:val="24"/>
          <w:lang w:eastAsia="tr-TR"/>
        </w:rPr>
        <w:t>anılan reklamları durdurma cezası</w:t>
      </w:r>
      <w:r w:rsidRPr="00A60DD0">
        <w:rPr>
          <w:rFonts w:ascii="Times New Roman" w:eastAsia="Times New Roman" w:hAnsi="Times New Roman"/>
          <w:bCs/>
          <w:color w:val="000000"/>
          <w:sz w:val="24"/>
          <w:szCs w:val="24"/>
          <w:lang w:eastAsia="tr-TR"/>
        </w:rPr>
        <w:t xml:space="preserve"> </w:t>
      </w:r>
      <w:r w:rsidRPr="00A60DD0">
        <w:rPr>
          <w:rFonts w:ascii="Times New Roman" w:eastAsia="Times New Roman" w:hAnsi="Times New Roman"/>
          <w:sz w:val="24"/>
          <w:szCs w:val="24"/>
          <w:lang w:eastAsia="tr-TR"/>
        </w:rPr>
        <w:t>verilmesine</w:t>
      </w:r>
      <w:r w:rsidRPr="00A60DD0">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karar verilmiştir.</w:t>
      </w:r>
    </w:p>
    <w:p w:rsidR="000B260C" w:rsidRDefault="000B260C" w:rsidP="000B260C">
      <w:pPr>
        <w:spacing w:after="0" w:line="240" w:lineRule="auto"/>
        <w:jc w:val="both"/>
        <w:rPr>
          <w:rFonts w:ascii="Times New Roman" w:eastAsia="Times New Roman" w:hAnsi="Times New Roman"/>
          <w:sz w:val="24"/>
          <w:szCs w:val="24"/>
          <w:lang w:eastAsia="tr-TR"/>
        </w:rPr>
      </w:pPr>
    </w:p>
    <w:p w:rsidR="00E33EFA" w:rsidRPr="00A60DD0" w:rsidRDefault="00E33EFA" w:rsidP="000B260C">
      <w:pPr>
        <w:spacing w:after="0" w:line="240" w:lineRule="auto"/>
        <w:jc w:val="both"/>
        <w:rPr>
          <w:rFonts w:ascii="Times New Roman" w:eastAsia="Times New Roman" w:hAnsi="Times New Roman"/>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100)</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Dosya No: 2015/163</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tabs>
          <w:tab w:val="left" w:pos="0"/>
        </w:tabs>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w:t>
      </w:r>
      <w:r w:rsidRPr="00A60DD0">
        <w:rPr>
          <w:rFonts w:ascii="Times New Roman" w:eastAsia="Andale Sans UI" w:hAnsi="Times New Roman"/>
          <w:kern w:val="1"/>
          <w:sz w:val="24"/>
          <w:szCs w:val="24"/>
          <w:lang w:eastAsia="tr-TR"/>
        </w:rPr>
        <w:t xml:space="preserve"> </w:t>
      </w:r>
      <w:r w:rsidRPr="00A60DD0">
        <w:rPr>
          <w:rFonts w:ascii="Times New Roman" w:eastAsia="Times New Roman" w:hAnsi="Times New Roman"/>
          <w:b/>
          <w:sz w:val="24"/>
          <w:szCs w:val="24"/>
          <w:lang w:eastAsia="tr-TR"/>
        </w:rPr>
        <w:t>Boyner Büyük Mağazacılık A.Ş.</w:t>
      </w:r>
    </w:p>
    <w:p w:rsidR="000B260C" w:rsidRPr="00A60DD0" w:rsidRDefault="000B260C" w:rsidP="000B260C">
      <w:pPr>
        <w:tabs>
          <w:tab w:val="left" w:pos="0"/>
        </w:tabs>
        <w:spacing w:after="0" w:line="240" w:lineRule="auto"/>
        <w:jc w:val="both"/>
        <w:rPr>
          <w:rFonts w:ascii="Times New Roman" w:eastAsia="Times New Roman" w:hAnsi="Times New Roman"/>
          <w:b/>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hyperlink r:id="rId195" w:history="1">
        <w:r w:rsidRPr="00A60DD0">
          <w:rPr>
            <w:rFonts w:ascii="Times New Roman" w:eastAsia="Times New Roman" w:hAnsi="Times New Roman"/>
            <w:color w:val="0000FF"/>
            <w:sz w:val="24"/>
            <w:szCs w:val="24"/>
            <w:u w:val="single"/>
            <w:lang w:eastAsia="tr-TR"/>
          </w:rPr>
          <w:t>www.ykm.com.tr</w:t>
        </w:r>
      </w:hyperlink>
      <w:r w:rsidRPr="00A60DD0">
        <w:rPr>
          <w:rFonts w:ascii="Times New Roman" w:eastAsia="Times New Roman" w:hAnsi="Times New Roman"/>
          <w:sz w:val="24"/>
          <w:szCs w:val="24"/>
          <w:lang w:eastAsia="tr-TR"/>
        </w:rPr>
        <w:t xml:space="preserve"> </w:t>
      </w:r>
      <w:r w:rsidRPr="00A60DD0">
        <w:rPr>
          <w:rFonts w:ascii="Times New Roman" w:eastAsia="Times New Roman" w:hAnsi="Times New Roman"/>
          <w:sz w:val="24"/>
          <w:szCs w:val="24"/>
          <w:u w:color="0000FF"/>
          <w:lang w:eastAsia="tr-TR"/>
        </w:rPr>
        <w:t xml:space="preserve">adresli internet sitesinde yer alan </w:t>
      </w:r>
      <w:r w:rsidRPr="00FA199A">
        <w:rPr>
          <w:rFonts w:ascii="Times New Roman" w:eastAsia="Times New Roman" w:hAnsi="Times New Roman"/>
          <w:b/>
          <w:i/>
          <w:sz w:val="24"/>
          <w:szCs w:val="24"/>
          <w:u w:color="0000FF"/>
          <w:lang w:eastAsia="tr-TR"/>
        </w:rPr>
        <w:t>“200 TL alışverişe 50 TL hediye çeki”</w:t>
      </w:r>
      <w:r w:rsidRPr="00A60DD0">
        <w:rPr>
          <w:rFonts w:ascii="Times New Roman" w:eastAsia="Times New Roman" w:hAnsi="Times New Roman"/>
          <w:i/>
          <w:sz w:val="24"/>
          <w:szCs w:val="24"/>
          <w:u w:color="0000FF"/>
          <w:lang w:eastAsia="tr-TR"/>
        </w:rPr>
        <w:t xml:space="preserve"> </w:t>
      </w:r>
      <w:r>
        <w:rPr>
          <w:rFonts w:ascii="Times New Roman" w:eastAsia="Times New Roman" w:hAnsi="Times New Roman"/>
          <w:sz w:val="24"/>
          <w:szCs w:val="24"/>
          <w:u w:color="0000FF"/>
          <w:lang w:eastAsia="tr-TR"/>
        </w:rPr>
        <w:t>başlıklı kampanya</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u w:color="0000FF"/>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u w:color="0000FF"/>
          <w:lang w:eastAsia="tr-TR"/>
        </w:rPr>
        <w:t>11.12.2014-31.12.2014</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tabs>
          <w:tab w:val="left" w:pos="0"/>
          <w:tab w:val="left" w:pos="709"/>
        </w:tabs>
        <w:spacing w:after="0" w:line="240" w:lineRule="auto"/>
        <w:ind w:left="709" w:hanging="709"/>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Reklamın Yayınlandığı Mecra:</w:t>
      </w:r>
      <w:r w:rsidRPr="00A60DD0">
        <w:rPr>
          <w:rFonts w:ascii="Times New Roman" w:eastAsia="Times New Roman" w:hAnsi="Times New Roman"/>
          <w:sz w:val="24"/>
          <w:szCs w:val="24"/>
          <w:lang w:eastAsia="tr-TR"/>
        </w:rPr>
        <w:t xml:space="preserve"> İnternet</w:t>
      </w:r>
    </w:p>
    <w:p w:rsidR="000B260C" w:rsidRPr="00A60DD0" w:rsidRDefault="000B260C" w:rsidP="000B260C">
      <w:pPr>
        <w:tabs>
          <w:tab w:val="left" w:pos="0"/>
          <w:tab w:val="left" w:pos="709"/>
        </w:tabs>
        <w:spacing w:after="0" w:line="240" w:lineRule="auto"/>
        <w:ind w:left="709" w:hanging="709"/>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sz w:val="24"/>
          <w:szCs w:val="24"/>
          <w:lang w:eastAsia="tr-TR"/>
        </w:rPr>
        <w:t>Firma tarafından gönderilen kampanya duyurusunda anılan detaya yer verildiği tespit edilmiştir.</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color w:val="060606"/>
          <w:sz w:val="24"/>
          <w:szCs w:val="24"/>
          <w:lang w:eastAsia="tr-TR"/>
        </w:rPr>
      </w:pPr>
    </w:p>
    <w:p w:rsidR="000B260C" w:rsidRPr="00A60DD0" w:rsidRDefault="000B260C" w:rsidP="000B260C">
      <w:pPr>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sz w:val="24"/>
          <w:szCs w:val="24"/>
          <w:lang w:eastAsia="tr-TR"/>
        </w:rPr>
        <w:t xml:space="preserve">Söz konusu detay olarak adlandırılan hususun kampanya görselinde yer aldığı anlaşılmış olup; bu durumun </w:t>
      </w:r>
      <w:r w:rsidRPr="00A60DD0">
        <w:rPr>
          <w:rFonts w:ascii="Times New Roman" w:eastAsia="Times New Roman" w:hAnsi="Times New Roman"/>
          <w:bCs/>
          <w:sz w:val="24"/>
          <w:szCs w:val="24"/>
          <w:lang w:eastAsia="tr-TR"/>
        </w:rPr>
        <w:t xml:space="preserve">6502 sayılı Tüketicinin Korunması Hakkında Kanun’a </w:t>
      </w:r>
      <w:r w:rsidRPr="00A60DD0">
        <w:rPr>
          <w:rFonts w:ascii="Times New Roman" w:eastAsia="Times New Roman" w:hAnsi="Times New Roman"/>
          <w:b/>
          <w:bCs/>
          <w:sz w:val="24"/>
          <w:szCs w:val="24"/>
          <w:lang w:eastAsia="tr-TR"/>
        </w:rPr>
        <w:t xml:space="preserve">aykırı olmadığına </w:t>
      </w:r>
      <w:r w:rsidRPr="00A60DD0">
        <w:rPr>
          <w:rFonts w:ascii="Times New Roman" w:eastAsia="Times New Roman" w:hAnsi="Times New Roman"/>
          <w:bCs/>
          <w:sz w:val="24"/>
          <w:szCs w:val="24"/>
          <w:lang w:eastAsia="tr-TR"/>
        </w:rPr>
        <w:t>karar verilmiştir.</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Pr="00A60DD0" w:rsidRDefault="000B260C" w:rsidP="000B260C">
      <w:pPr>
        <w:spacing w:after="0" w:line="240" w:lineRule="auto"/>
        <w:jc w:val="both"/>
        <w:rPr>
          <w:rFonts w:ascii="Times New Roman" w:eastAsia="Times New Roman" w:hAnsi="Times New Roman"/>
          <w:b/>
          <w:bCs/>
          <w:sz w:val="24"/>
          <w:szCs w:val="24"/>
          <w:lang w:eastAsia="tr-TR"/>
        </w:rPr>
      </w:pPr>
      <w:r w:rsidRPr="00A60DD0">
        <w:rPr>
          <w:rFonts w:ascii="Times New Roman" w:eastAsia="Times New Roman" w:hAnsi="Times New Roman"/>
          <w:b/>
          <w:bCs/>
          <w:sz w:val="24"/>
          <w:szCs w:val="24"/>
          <w:lang w:eastAsia="tr-TR"/>
        </w:rPr>
        <w:t>10</w:t>
      </w:r>
      <w:r w:rsidR="00D7130F">
        <w:rPr>
          <w:rFonts w:ascii="Times New Roman" w:eastAsia="Times New Roman" w:hAnsi="Times New Roman"/>
          <w:b/>
          <w:bCs/>
          <w:sz w:val="24"/>
          <w:szCs w:val="24"/>
          <w:lang w:eastAsia="tr-TR"/>
        </w:rPr>
        <w:t>1</w:t>
      </w:r>
      <w:r w:rsidRPr="00A60DD0">
        <w:rPr>
          <w:rFonts w:ascii="Times New Roman" w:eastAsia="Times New Roman" w:hAnsi="Times New Roman"/>
          <w:b/>
          <w:bCs/>
          <w:sz w:val="24"/>
          <w:szCs w:val="24"/>
          <w:lang w:eastAsia="tr-TR"/>
        </w:rPr>
        <w:t>)</w:t>
      </w:r>
    </w:p>
    <w:p w:rsidR="000B260C" w:rsidRPr="00A60DD0" w:rsidRDefault="000B260C" w:rsidP="000B260C">
      <w:pPr>
        <w:spacing w:after="0" w:line="240" w:lineRule="auto"/>
        <w:jc w:val="both"/>
        <w:rPr>
          <w:rFonts w:ascii="Times New Roman" w:eastAsia="Times New Roman" w:hAnsi="Times New Roman"/>
          <w:b/>
          <w:bCs/>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Dosya No: 2015/280</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tabs>
          <w:tab w:val="left" w:pos="0"/>
        </w:tabs>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w:t>
      </w:r>
      <w:r w:rsidRPr="00A60DD0">
        <w:rPr>
          <w:rFonts w:ascii="Times New Roman" w:eastAsia="Andale Sans UI" w:hAnsi="Times New Roman"/>
          <w:kern w:val="1"/>
          <w:sz w:val="24"/>
          <w:szCs w:val="24"/>
          <w:lang w:eastAsia="tr-TR"/>
        </w:rPr>
        <w:t xml:space="preserve"> </w:t>
      </w:r>
      <w:r w:rsidRPr="00A60DD0">
        <w:rPr>
          <w:rFonts w:ascii="Times New Roman" w:eastAsia="Times New Roman" w:hAnsi="Times New Roman"/>
          <w:b/>
          <w:sz w:val="24"/>
          <w:szCs w:val="24"/>
          <w:lang w:eastAsia="tr-TR"/>
        </w:rPr>
        <w:t>Universal 21 Proje ve Gayrimenkul Yat. İnş. San. Tic. Ltd. Şti.</w:t>
      </w:r>
    </w:p>
    <w:p w:rsidR="000B260C" w:rsidRPr="00A60DD0" w:rsidRDefault="000B260C" w:rsidP="000B260C">
      <w:pPr>
        <w:tabs>
          <w:tab w:val="left" w:pos="0"/>
        </w:tabs>
        <w:spacing w:after="0" w:line="240" w:lineRule="auto"/>
        <w:jc w:val="both"/>
        <w:rPr>
          <w:rFonts w:ascii="Times New Roman" w:eastAsia="Times New Roman" w:hAnsi="Times New Roman"/>
          <w:b/>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w:t>
      </w:r>
      <w:r w:rsidRPr="00A60DD0">
        <w:rPr>
          <w:rFonts w:ascii="Times New Roman" w:eastAsia="Times New Roman" w:hAnsi="Times New Roman"/>
          <w:sz w:val="24"/>
          <w:szCs w:val="24"/>
          <w:lang w:eastAsia="tr-TR"/>
        </w:rPr>
        <w:t xml:space="preserve"> </w:t>
      </w:r>
      <w:hyperlink r:id="rId196" w:history="1">
        <w:r w:rsidRPr="00A60DD0">
          <w:rPr>
            <w:rFonts w:ascii="Times New Roman" w:eastAsia="Times New Roman" w:hAnsi="Times New Roman"/>
            <w:color w:val="0000FF"/>
            <w:sz w:val="24"/>
            <w:szCs w:val="24"/>
            <w:u w:val="single"/>
            <w:lang w:eastAsia="tr-TR"/>
          </w:rPr>
          <w:t>http://tr.universal21.com/satilik/</w:t>
        </w:r>
      </w:hyperlink>
      <w:r w:rsidRPr="00A60DD0">
        <w:rPr>
          <w:rFonts w:ascii="Times New Roman" w:eastAsia="Times New Roman" w:hAnsi="Times New Roman"/>
          <w:sz w:val="24"/>
          <w:szCs w:val="24"/>
          <w:lang w:eastAsia="tr-TR"/>
        </w:rPr>
        <w:t xml:space="preserve"> adresli internet sitesinde </w:t>
      </w:r>
      <w:r w:rsidRPr="00FA199A">
        <w:rPr>
          <w:rFonts w:ascii="Times New Roman" w:eastAsia="Times New Roman" w:hAnsi="Times New Roman"/>
          <w:b/>
          <w:i/>
          <w:sz w:val="24"/>
          <w:szCs w:val="24"/>
          <w:lang w:eastAsia="tr-TR"/>
        </w:rPr>
        <w:t>“Türkbükü Residence”</w:t>
      </w:r>
      <w:r w:rsidRPr="00FA199A">
        <w:rPr>
          <w:rFonts w:ascii="Times New Roman" w:eastAsia="Times New Roman" w:hAnsi="Times New Roman"/>
          <w:b/>
          <w:sz w:val="24"/>
          <w:szCs w:val="24"/>
          <w:lang w:eastAsia="tr-TR"/>
        </w:rPr>
        <w:t xml:space="preserve"> </w:t>
      </w:r>
      <w:r w:rsidRPr="00A60DD0">
        <w:rPr>
          <w:rFonts w:ascii="Times New Roman" w:eastAsia="Times New Roman" w:hAnsi="Times New Roman"/>
          <w:sz w:val="24"/>
          <w:szCs w:val="24"/>
          <w:lang w:eastAsia="tr-TR"/>
        </w:rPr>
        <w:t>isimli projeye ilişkin olarak yer alan ifadeler.</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u w:color="0000FF"/>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u w:color="0000FF"/>
          <w:lang w:eastAsia="tr-TR"/>
        </w:rPr>
        <w:t>2014</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tabs>
          <w:tab w:val="left" w:pos="0"/>
          <w:tab w:val="left" w:pos="709"/>
        </w:tabs>
        <w:spacing w:after="0" w:line="240" w:lineRule="auto"/>
        <w:ind w:left="709" w:hanging="709"/>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Reklamın Yayınlandığı Mecra:</w:t>
      </w:r>
      <w:r w:rsidRPr="00A60DD0">
        <w:rPr>
          <w:rFonts w:ascii="Times New Roman" w:eastAsia="Times New Roman" w:hAnsi="Times New Roman"/>
          <w:sz w:val="24"/>
          <w:szCs w:val="24"/>
          <w:lang w:eastAsia="tr-TR"/>
        </w:rPr>
        <w:t xml:space="preserve"> İnternet</w:t>
      </w:r>
    </w:p>
    <w:p w:rsidR="000B260C" w:rsidRPr="00A60DD0" w:rsidRDefault="000B260C" w:rsidP="000B260C">
      <w:pPr>
        <w:tabs>
          <w:tab w:val="left" w:pos="0"/>
          <w:tab w:val="left" w:pos="709"/>
        </w:tabs>
        <w:spacing w:after="0" w:line="240" w:lineRule="auto"/>
        <w:ind w:left="709" w:hanging="709"/>
        <w:rPr>
          <w:rFonts w:ascii="Times New Roman" w:eastAsia="Times New Roman" w:hAnsi="Times New Roman"/>
          <w:b/>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sz w:val="24"/>
          <w:szCs w:val="24"/>
          <w:lang w:eastAsia="tr-TR"/>
        </w:rPr>
        <w:t>Anılan internet sitesinde teslimat tarihine ilişkin herhangi bir bilgiye rastlanmamıştır.</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color w:val="060606"/>
          <w:sz w:val="24"/>
          <w:szCs w:val="24"/>
          <w:lang w:eastAsia="tr-TR"/>
        </w:rPr>
      </w:pPr>
    </w:p>
    <w:p w:rsidR="000B260C" w:rsidRPr="00A60DD0" w:rsidRDefault="000B260C" w:rsidP="000B260C">
      <w:pPr>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sz w:val="24"/>
          <w:szCs w:val="24"/>
          <w:lang w:eastAsia="tr-TR"/>
        </w:rPr>
        <w:t xml:space="preserve">Söz konusu açıklamalar doğrultusunda </w:t>
      </w:r>
      <w:proofErr w:type="gramStart"/>
      <w:r w:rsidRPr="00A60DD0">
        <w:rPr>
          <w:rFonts w:ascii="Times New Roman" w:eastAsia="Times New Roman" w:hAnsi="Times New Roman"/>
          <w:sz w:val="24"/>
          <w:szCs w:val="24"/>
          <w:lang w:eastAsia="tr-TR"/>
        </w:rPr>
        <w:t>şikayet</w:t>
      </w:r>
      <w:proofErr w:type="gramEnd"/>
      <w:r w:rsidRPr="00A60DD0">
        <w:rPr>
          <w:rFonts w:ascii="Times New Roman" w:eastAsia="Times New Roman" w:hAnsi="Times New Roman"/>
          <w:sz w:val="24"/>
          <w:szCs w:val="24"/>
          <w:lang w:eastAsia="tr-TR"/>
        </w:rPr>
        <w:t xml:space="preserve"> sahibi tüketicinin yanıltılmasına sebep olunacak bilgilerin anılan firmanın internet sitesinde yer almadığı ve söz konusu firma ile bir hukuki ilişkisinin bulunmadığı anlaşılmış olup; bu durumun </w:t>
      </w:r>
      <w:r w:rsidRPr="00A60DD0">
        <w:rPr>
          <w:rFonts w:ascii="Times New Roman" w:eastAsia="Times New Roman" w:hAnsi="Times New Roman"/>
          <w:bCs/>
          <w:sz w:val="24"/>
          <w:szCs w:val="24"/>
          <w:lang w:eastAsia="tr-TR"/>
        </w:rPr>
        <w:t xml:space="preserve">6502 sayılı Tüketicinin Korunması Hakkında Kanun’a </w:t>
      </w:r>
      <w:r w:rsidRPr="00A60DD0">
        <w:rPr>
          <w:rFonts w:ascii="Times New Roman" w:eastAsia="Times New Roman" w:hAnsi="Times New Roman"/>
          <w:b/>
          <w:bCs/>
          <w:sz w:val="24"/>
          <w:szCs w:val="24"/>
          <w:lang w:eastAsia="tr-TR"/>
        </w:rPr>
        <w:t xml:space="preserve">aykırı olmadığına </w:t>
      </w:r>
      <w:r w:rsidRPr="00A60DD0">
        <w:rPr>
          <w:rFonts w:ascii="Times New Roman" w:eastAsia="Times New Roman" w:hAnsi="Times New Roman"/>
          <w:bCs/>
          <w:sz w:val="24"/>
          <w:szCs w:val="24"/>
          <w:lang w:eastAsia="tr-TR"/>
        </w:rPr>
        <w:t>karar verilmiştir.</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Pr="00A60DD0" w:rsidRDefault="000B260C" w:rsidP="000B260C">
      <w:pPr>
        <w:spacing w:after="0" w:line="240" w:lineRule="auto"/>
        <w:jc w:val="both"/>
        <w:rPr>
          <w:rFonts w:ascii="Times New Roman" w:eastAsia="Times New Roman" w:hAnsi="Times New Roman"/>
          <w:b/>
          <w:bCs/>
          <w:sz w:val="24"/>
          <w:szCs w:val="24"/>
          <w:lang w:eastAsia="tr-TR"/>
        </w:rPr>
      </w:pPr>
      <w:r w:rsidRPr="00A60DD0">
        <w:rPr>
          <w:rFonts w:ascii="Times New Roman" w:eastAsia="Times New Roman" w:hAnsi="Times New Roman"/>
          <w:b/>
          <w:bCs/>
          <w:sz w:val="24"/>
          <w:szCs w:val="24"/>
          <w:lang w:eastAsia="tr-TR"/>
        </w:rPr>
        <w:t>10</w:t>
      </w:r>
      <w:r w:rsidR="00D7130F">
        <w:rPr>
          <w:rFonts w:ascii="Times New Roman" w:eastAsia="Times New Roman" w:hAnsi="Times New Roman"/>
          <w:b/>
          <w:bCs/>
          <w:sz w:val="24"/>
          <w:szCs w:val="24"/>
          <w:lang w:eastAsia="tr-TR"/>
        </w:rPr>
        <w:t>2</w:t>
      </w:r>
      <w:r w:rsidRPr="00A60DD0">
        <w:rPr>
          <w:rFonts w:ascii="Times New Roman" w:eastAsia="Times New Roman" w:hAnsi="Times New Roman"/>
          <w:b/>
          <w:bCs/>
          <w:sz w:val="24"/>
          <w:szCs w:val="24"/>
          <w:lang w:eastAsia="tr-TR"/>
        </w:rPr>
        <w:t>)</w:t>
      </w:r>
    </w:p>
    <w:p w:rsidR="000B260C" w:rsidRPr="00A60DD0" w:rsidRDefault="000B260C" w:rsidP="000B260C">
      <w:pPr>
        <w:spacing w:after="0" w:line="240" w:lineRule="auto"/>
        <w:jc w:val="both"/>
        <w:rPr>
          <w:rFonts w:ascii="Times New Roman" w:eastAsia="Times New Roman" w:hAnsi="Times New Roman"/>
          <w:b/>
          <w:bCs/>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Dosya No: 2015/116</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tabs>
          <w:tab w:val="left" w:pos="0"/>
        </w:tabs>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w:t>
      </w:r>
      <w:r w:rsidRPr="00A60DD0">
        <w:rPr>
          <w:rFonts w:ascii="Times New Roman" w:eastAsia="Andale Sans UI" w:hAnsi="Times New Roman"/>
          <w:kern w:val="1"/>
          <w:sz w:val="24"/>
          <w:szCs w:val="24"/>
          <w:lang w:eastAsia="tr-TR"/>
        </w:rPr>
        <w:t xml:space="preserve"> </w:t>
      </w:r>
      <w:r w:rsidRPr="00A60DD0">
        <w:rPr>
          <w:rFonts w:ascii="Times New Roman" w:eastAsia="Times New Roman" w:hAnsi="Times New Roman"/>
          <w:b/>
          <w:sz w:val="24"/>
          <w:szCs w:val="24"/>
          <w:lang w:eastAsia="tr-TR"/>
        </w:rPr>
        <w:t>Çiçeksepeti İnternet Hizmetleri A.Ş.</w:t>
      </w:r>
    </w:p>
    <w:p w:rsidR="000B260C" w:rsidRPr="00A60DD0" w:rsidRDefault="000B260C" w:rsidP="000B260C">
      <w:pPr>
        <w:tabs>
          <w:tab w:val="left" w:pos="0"/>
        </w:tabs>
        <w:spacing w:after="0" w:line="240" w:lineRule="auto"/>
        <w:jc w:val="both"/>
        <w:rPr>
          <w:rFonts w:ascii="Times New Roman" w:eastAsia="Times New Roman" w:hAnsi="Times New Roman"/>
          <w:b/>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hyperlink r:id="rId197" w:history="1">
        <w:r w:rsidRPr="00A60DD0">
          <w:rPr>
            <w:rFonts w:ascii="Times New Roman" w:eastAsia="Times New Roman" w:hAnsi="Times New Roman"/>
            <w:color w:val="0000FF"/>
            <w:sz w:val="24"/>
            <w:szCs w:val="24"/>
            <w:u w:val="single"/>
            <w:lang w:eastAsia="tr-TR"/>
          </w:rPr>
          <w:t>https://www.ciceksepeti.com/</w:t>
        </w:r>
      </w:hyperlink>
      <w:r w:rsidRPr="00A60DD0">
        <w:rPr>
          <w:rFonts w:ascii="Times New Roman" w:eastAsia="Times New Roman" w:hAnsi="Times New Roman"/>
          <w:sz w:val="24"/>
          <w:szCs w:val="24"/>
          <w:lang w:eastAsia="tr-TR"/>
        </w:rPr>
        <w:t xml:space="preserve"> adresli internet sitesinde yer alan ifadeler ve görseller.</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u w:color="0000FF"/>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lang w:eastAsia="tr-TR"/>
        </w:rPr>
        <w:t>02.02.2015</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tabs>
          <w:tab w:val="left" w:pos="0"/>
          <w:tab w:val="left" w:pos="709"/>
        </w:tabs>
        <w:spacing w:after="0" w:line="240" w:lineRule="auto"/>
        <w:ind w:left="709" w:hanging="709"/>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Reklamın Yayınlandığı Mecra:</w:t>
      </w:r>
      <w:r w:rsidRPr="00A60DD0">
        <w:rPr>
          <w:rFonts w:ascii="Times New Roman" w:eastAsia="Times New Roman" w:hAnsi="Times New Roman"/>
          <w:sz w:val="24"/>
          <w:szCs w:val="24"/>
          <w:lang w:eastAsia="tr-TR"/>
        </w:rPr>
        <w:t xml:space="preserve"> İnternet</w:t>
      </w:r>
    </w:p>
    <w:p w:rsidR="000B260C" w:rsidRPr="00A60DD0" w:rsidRDefault="000B260C" w:rsidP="000B260C">
      <w:pPr>
        <w:tabs>
          <w:tab w:val="left" w:pos="0"/>
          <w:tab w:val="left" w:pos="709"/>
        </w:tabs>
        <w:spacing w:after="0" w:line="240" w:lineRule="auto"/>
        <w:ind w:left="709" w:hanging="709"/>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                                                                                                                                  </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i/>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sz w:val="24"/>
          <w:szCs w:val="24"/>
          <w:lang w:eastAsia="tr-TR"/>
        </w:rPr>
        <w:t xml:space="preserve">Söz konusu internet sitesinin 02.02.2015 tarihli görünümünde; </w:t>
      </w:r>
      <w:r w:rsidRPr="00A60DD0">
        <w:rPr>
          <w:rFonts w:ascii="Times New Roman" w:eastAsia="Times New Roman" w:hAnsi="Times New Roman"/>
          <w:i/>
          <w:sz w:val="24"/>
          <w:szCs w:val="24"/>
          <w:lang w:eastAsia="tr-TR"/>
        </w:rPr>
        <w:t xml:space="preserve">“Çiçek gibi sevdiklerinizi mutlu etmek için </w:t>
      </w:r>
      <w:proofErr w:type="gramStart"/>
      <w:r w:rsidRPr="00A60DD0">
        <w:rPr>
          <w:rFonts w:ascii="Times New Roman" w:eastAsia="Times New Roman" w:hAnsi="Times New Roman"/>
          <w:i/>
          <w:sz w:val="24"/>
          <w:szCs w:val="24"/>
          <w:lang w:eastAsia="tr-TR"/>
        </w:rPr>
        <w:t>CicekSepeti.com'dan</w:t>
      </w:r>
      <w:proofErr w:type="gramEnd"/>
      <w:r w:rsidRPr="00A60DD0">
        <w:rPr>
          <w:rFonts w:ascii="Times New Roman" w:eastAsia="Times New Roman" w:hAnsi="Times New Roman"/>
          <w:i/>
          <w:sz w:val="24"/>
          <w:szCs w:val="24"/>
          <w:lang w:eastAsia="tr-TR"/>
        </w:rPr>
        <w:t xml:space="preserve"> online çiçek siparişi verin. Sevgiliye çiçek, arkadaşa çiçek, anneye çiçek ve birbirinden güzel çeşitli çiçek </w:t>
      </w:r>
      <w:proofErr w:type="gramStart"/>
      <w:r w:rsidRPr="00A60DD0">
        <w:rPr>
          <w:rFonts w:ascii="Times New Roman" w:eastAsia="Times New Roman" w:hAnsi="Times New Roman"/>
          <w:i/>
          <w:sz w:val="24"/>
          <w:szCs w:val="24"/>
          <w:lang w:eastAsia="tr-TR"/>
        </w:rPr>
        <w:t>aranjmanları</w:t>
      </w:r>
      <w:proofErr w:type="gramEnd"/>
      <w:r w:rsidRPr="00A60DD0">
        <w:rPr>
          <w:rFonts w:ascii="Times New Roman" w:eastAsia="Times New Roman" w:hAnsi="Times New Roman"/>
          <w:i/>
          <w:sz w:val="24"/>
          <w:szCs w:val="24"/>
          <w:lang w:eastAsia="tr-TR"/>
        </w:rPr>
        <w:t xml:space="preserve"> ile doğum günü, yıldönümü gibi özel günlerde </w:t>
      </w:r>
      <w:r w:rsidRPr="00A60DD0">
        <w:rPr>
          <w:rFonts w:ascii="Times New Roman" w:eastAsia="Times New Roman" w:hAnsi="Times New Roman"/>
          <w:b/>
          <w:i/>
          <w:sz w:val="24"/>
          <w:szCs w:val="24"/>
          <w:u w:val="single"/>
          <w:lang w:eastAsia="tr-TR"/>
        </w:rPr>
        <w:t>en güzel çiçek, ÇiçekSepeti ile gönderilir</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b/>
          <w:i/>
          <w:sz w:val="24"/>
          <w:szCs w:val="24"/>
          <w:u w:val="single"/>
          <w:lang w:eastAsia="tr-TR"/>
        </w:rPr>
        <w:t>En güzel çiçekler, en uygun fiyatlar ve en hızlı çiçek gönderimi Ciceksepeti.com'da</w:t>
      </w:r>
      <w:proofErr w:type="gramStart"/>
      <w:r w:rsidRPr="00A60DD0">
        <w:rPr>
          <w:rFonts w:ascii="Times New Roman" w:eastAsia="Times New Roman" w:hAnsi="Times New Roman"/>
          <w:b/>
          <w:i/>
          <w:sz w:val="24"/>
          <w:szCs w:val="24"/>
          <w:u w:val="single"/>
          <w:lang w:eastAsia="tr-TR"/>
        </w:rPr>
        <w:t>!...</w:t>
      </w:r>
      <w:proofErr w:type="gramEnd"/>
      <w:r w:rsidRPr="00A60DD0">
        <w:rPr>
          <w:rFonts w:ascii="Times New Roman" w:eastAsia="Times New Roman" w:hAnsi="Times New Roman"/>
          <w:b/>
          <w:i/>
          <w:sz w:val="24"/>
          <w:szCs w:val="24"/>
          <w:u w:val="single"/>
          <w:lang w:eastAsia="tr-TR"/>
        </w:rPr>
        <w:t>Çiçek Sepeti…Lider çiçekçi</w:t>
      </w:r>
      <w:r w:rsidRPr="00A60DD0">
        <w:rPr>
          <w:rFonts w:ascii="Times New Roman" w:eastAsia="Times New Roman" w:hAnsi="Times New Roman"/>
          <w:i/>
          <w:sz w:val="24"/>
          <w:szCs w:val="24"/>
          <w:lang w:eastAsia="tr-TR"/>
        </w:rPr>
        <w:t xml:space="preserve">” </w:t>
      </w:r>
      <w:r w:rsidRPr="00A60DD0">
        <w:rPr>
          <w:rFonts w:ascii="Times New Roman" w:eastAsia="Times New Roman" w:hAnsi="Times New Roman"/>
          <w:sz w:val="24"/>
          <w:szCs w:val="24"/>
          <w:lang w:eastAsia="tr-TR"/>
        </w:rPr>
        <w:t>şeklinde ifadelere,</w:t>
      </w:r>
    </w:p>
    <w:p w:rsidR="000B260C" w:rsidRPr="00A60DD0" w:rsidRDefault="000B260C" w:rsidP="000B260C">
      <w:pPr>
        <w:autoSpaceDE w:val="0"/>
        <w:autoSpaceDN w:val="0"/>
        <w:adjustRightInd w:val="0"/>
        <w:spacing w:after="0" w:line="240" w:lineRule="auto"/>
        <w:ind w:firstLine="708"/>
        <w:jc w:val="both"/>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Diğer yandan “</w:t>
      </w:r>
      <w:r w:rsidRPr="00A60DD0">
        <w:rPr>
          <w:rFonts w:ascii="Times New Roman" w:eastAsia="Times New Roman" w:hAnsi="Times New Roman"/>
          <w:i/>
          <w:sz w:val="24"/>
          <w:szCs w:val="24"/>
          <w:lang w:eastAsia="tr-TR"/>
        </w:rPr>
        <w:t xml:space="preserve">Ürünlerimize ait </w:t>
      </w:r>
      <w:r w:rsidRPr="00A60DD0">
        <w:rPr>
          <w:rFonts w:ascii="Times New Roman" w:eastAsia="Times New Roman" w:hAnsi="Times New Roman"/>
          <w:b/>
          <w:i/>
          <w:sz w:val="24"/>
          <w:szCs w:val="24"/>
          <w:u w:val="single"/>
          <w:lang w:eastAsia="tr-TR"/>
        </w:rPr>
        <w:t>tüm detaylar</w:t>
      </w:r>
      <w:r w:rsidRPr="00A60DD0">
        <w:rPr>
          <w:rFonts w:ascii="Times New Roman" w:eastAsia="Times New Roman" w:hAnsi="Times New Roman"/>
          <w:i/>
          <w:sz w:val="24"/>
          <w:szCs w:val="24"/>
          <w:lang w:eastAsia="tr-TR"/>
        </w:rPr>
        <w:t xml:space="preserve"> ürün açıklamalarında belirtilmektedir.”</w:t>
      </w:r>
      <w:r w:rsidRPr="00A60DD0">
        <w:rPr>
          <w:rFonts w:ascii="Times New Roman" w:eastAsia="Times New Roman" w:hAnsi="Times New Roman"/>
          <w:sz w:val="24"/>
          <w:szCs w:val="24"/>
          <w:lang w:eastAsia="tr-TR"/>
        </w:rPr>
        <w:t xml:space="preserve"> şeklinde ifadelere,</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“Destek” bölümünde; </w:t>
      </w:r>
      <w:r w:rsidRPr="00A60DD0">
        <w:rPr>
          <w:rFonts w:ascii="Times New Roman" w:eastAsia="Times New Roman" w:hAnsi="Times New Roman"/>
          <w:i/>
          <w:sz w:val="24"/>
          <w:szCs w:val="24"/>
          <w:lang w:eastAsia="tr-TR"/>
        </w:rPr>
        <w:t>“Fotoğraftaki ürünlerin aynısı mı gönderiliyor</w:t>
      </w:r>
      <w:proofErr w:type="gramStart"/>
      <w:r w:rsidRPr="00A60DD0">
        <w:rPr>
          <w:rFonts w:ascii="Times New Roman" w:eastAsia="Times New Roman" w:hAnsi="Times New Roman"/>
          <w:i/>
          <w:sz w:val="24"/>
          <w:szCs w:val="24"/>
          <w:lang w:eastAsia="tr-TR"/>
        </w:rPr>
        <w:t>?...</w:t>
      </w:r>
      <w:proofErr w:type="gramEnd"/>
      <w:r w:rsidRPr="00A60DD0">
        <w:rPr>
          <w:rFonts w:ascii="Times New Roman" w:eastAsia="Times New Roman" w:hAnsi="Times New Roman"/>
          <w:i/>
          <w:sz w:val="24"/>
          <w:szCs w:val="24"/>
          <w:lang w:eastAsia="tr-TR"/>
        </w:rPr>
        <w:t>Fotoğrafta gösterilen ürünler, şubelerimiz tarafından özenle hazırlanarak teslim edilir.”</w:t>
      </w:r>
      <w:r w:rsidRPr="00A60DD0">
        <w:rPr>
          <w:rFonts w:ascii="Times New Roman" w:eastAsia="Times New Roman" w:hAnsi="Times New Roman"/>
          <w:sz w:val="24"/>
          <w:szCs w:val="24"/>
          <w:lang w:eastAsia="tr-TR"/>
        </w:rPr>
        <w:t xml:space="preserve"> şeklinde ifadelere,</w:t>
      </w:r>
    </w:p>
    <w:p w:rsidR="000B260C" w:rsidRPr="00A60DD0" w:rsidRDefault="000B260C" w:rsidP="000B260C">
      <w:pPr>
        <w:autoSpaceDE w:val="0"/>
        <w:autoSpaceDN w:val="0"/>
        <w:adjustRightInd w:val="0"/>
        <w:spacing w:after="0" w:line="240" w:lineRule="auto"/>
        <w:ind w:firstLine="708"/>
        <w:jc w:val="both"/>
        <w:rPr>
          <w:rFonts w:ascii="Times New Roman" w:eastAsia="Times New Roman" w:hAnsi="Times New Roman"/>
          <w:i/>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Bir diğer yandan yine anılan internet sitesinin “Destek” bölümünde; “</w:t>
      </w:r>
      <w:r w:rsidRPr="00A60DD0">
        <w:rPr>
          <w:rFonts w:ascii="Times New Roman" w:eastAsia="Times New Roman" w:hAnsi="Times New Roman"/>
          <w:i/>
          <w:sz w:val="24"/>
          <w:szCs w:val="24"/>
          <w:lang w:eastAsia="tr-TR"/>
        </w:rPr>
        <w:t>İstediğim ürün stoklarda yoksa nasıl bir yol izlenir</w:t>
      </w:r>
      <w:proofErr w:type="gramStart"/>
      <w:r w:rsidRPr="00A60DD0">
        <w:rPr>
          <w:rFonts w:ascii="Times New Roman" w:eastAsia="Times New Roman" w:hAnsi="Times New Roman"/>
          <w:i/>
          <w:sz w:val="24"/>
          <w:szCs w:val="24"/>
          <w:lang w:eastAsia="tr-TR"/>
        </w:rPr>
        <w:t>?...</w:t>
      </w:r>
      <w:proofErr w:type="gramEnd"/>
      <w:r w:rsidRPr="00A60DD0">
        <w:rPr>
          <w:rFonts w:ascii="Times New Roman" w:eastAsia="Times New Roman" w:hAnsi="Times New Roman"/>
          <w:i/>
          <w:sz w:val="24"/>
          <w:szCs w:val="24"/>
          <w:lang w:eastAsia="tr-TR"/>
        </w:rPr>
        <w:t>Ürünün stokta kalmaması durumunda göndericiye bilgi verilip onayı alınarak bir başka ürün ile değişimi sağlanır.”</w:t>
      </w:r>
      <w:r w:rsidRPr="00A60DD0">
        <w:rPr>
          <w:rFonts w:ascii="Times New Roman" w:eastAsia="Times New Roman" w:hAnsi="Times New Roman"/>
          <w:sz w:val="24"/>
          <w:szCs w:val="24"/>
          <w:lang w:eastAsia="tr-TR"/>
        </w:rPr>
        <w:t xml:space="preserve"> şeklinde ifadelere yer verildiği tespit edilmiştir.</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color w:val="060606"/>
          <w:sz w:val="24"/>
          <w:szCs w:val="24"/>
          <w:lang w:eastAsia="tr-TR"/>
        </w:rPr>
      </w:pPr>
    </w:p>
    <w:p w:rsidR="000B260C" w:rsidRPr="00A60DD0" w:rsidRDefault="000B260C" w:rsidP="000B260C">
      <w:pPr>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sz w:val="24"/>
          <w:szCs w:val="24"/>
          <w:lang w:eastAsia="tr-TR"/>
        </w:rPr>
        <w:t xml:space="preserve">Firmanın açıklamaları ve hukuki delillerle ispatları göz önüne alınmış olup; söz konusu ifadelerin </w:t>
      </w:r>
      <w:r w:rsidRPr="00A60DD0">
        <w:rPr>
          <w:rFonts w:ascii="Times New Roman" w:eastAsia="Times New Roman" w:hAnsi="Times New Roman"/>
          <w:bCs/>
          <w:sz w:val="24"/>
          <w:szCs w:val="24"/>
          <w:lang w:eastAsia="tr-TR"/>
        </w:rPr>
        <w:t xml:space="preserve">6502 sayılı Tüketicinin Korunması Hakkında Kanun’a </w:t>
      </w:r>
      <w:r w:rsidRPr="00A60DD0">
        <w:rPr>
          <w:rFonts w:ascii="Times New Roman" w:eastAsia="Times New Roman" w:hAnsi="Times New Roman"/>
          <w:b/>
          <w:bCs/>
          <w:sz w:val="24"/>
          <w:szCs w:val="24"/>
          <w:lang w:eastAsia="tr-TR"/>
        </w:rPr>
        <w:t xml:space="preserve">aykırı olmadığına </w:t>
      </w:r>
      <w:r w:rsidRPr="00A60DD0">
        <w:rPr>
          <w:rFonts w:ascii="Times New Roman" w:eastAsia="Times New Roman" w:hAnsi="Times New Roman"/>
          <w:bCs/>
          <w:sz w:val="24"/>
          <w:szCs w:val="24"/>
          <w:lang w:eastAsia="tr-TR"/>
        </w:rPr>
        <w:t>karar verilmiştir.</w:t>
      </w:r>
    </w:p>
    <w:p w:rsidR="000B260C" w:rsidRPr="00A60DD0" w:rsidRDefault="000B260C" w:rsidP="000B260C">
      <w:pPr>
        <w:spacing w:after="0" w:line="240" w:lineRule="auto"/>
        <w:jc w:val="both"/>
        <w:rPr>
          <w:rFonts w:ascii="Times New Roman" w:eastAsia="Times New Roman" w:hAnsi="Times New Roman"/>
          <w:bCs/>
          <w:sz w:val="24"/>
          <w:szCs w:val="24"/>
          <w:lang w:eastAsia="tr-TR"/>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eastAsia="Times New Roman" w:hAnsi="Times New Roman"/>
          <w:b/>
          <w:bCs/>
          <w:sz w:val="24"/>
          <w:szCs w:val="24"/>
          <w:lang w:eastAsia="tr-TR"/>
        </w:rPr>
        <w:t>10</w:t>
      </w:r>
      <w:r w:rsidR="00D7130F">
        <w:rPr>
          <w:rFonts w:ascii="Times New Roman" w:eastAsia="Times New Roman" w:hAnsi="Times New Roman"/>
          <w:b/>
          <w:bCs/>
          <w:sz w:val="24"/>
          <w:szCs w:val="24"/>
          <w:lang w:eastAsia="tr-TR"/>
        </w:rPr>
        <w:t>3</w:t>
      </w:r>
      <w:r w:rsidRPr="00A60DD0">
        <w:rPr>
          <w:rFonts w:ascii="Times New Roman" w:eastAsia="Times New Roman" w:hAnsi="Times New Roman"/>
          <w:b/>
          <w:bCs/>
          <w:sz w:val="24"/>
          <w:szCs w:val="24"/>
          <w:lang w:eastAsia="tr-TR"/>
        </w:rPr>
        <w:t>)</w:t>
      </w:r>
    </w:p>
    <w:p w:rsidR="000B260C" w:rsidRPr="00A60DD0" w:rsidRDefault="000B260C" w:rsidP="000B260C">
      <w:pPr>
        <w:spacing w:after="0" w:line="240" w:lineRule="auto"/>
        <w:jc w:val="both"/>
        <w:rPr>
          <w:rFonts w:ascii="Times New Roman" w:eastAsia="Times New Roman" w:hAnsi="Times New Roman"/>
          <w:b/>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Dosya No: 2015/283</w:t>
      </w:r>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tabs>
          <w:tab w:val="left" w:pos="0"/>
        </w:tabs>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w:t>
      </w:r>
      <w:r w:rsidRPr="00A60DD0">
        <w:rPr>
          <w:rFonts w:ascii="Times New Roman" w:eastAsia="Andale Sans UI" w:hAnsi="Times New Roman"/>
          <w:kern w:val="1"/>
          <w:sz w:val="24"/>
          <w:szCs w:val="24"/>
          <w:lang w:eastAsia="tr-TR"/>
        </w:rPr>
        <w:t xml:space="preserve"> </w:t>
      </w:r>
      <w:r w:rsidRPr="00A60DD0">
        <w:rPr>
          <w:rFonts w:ascii="Times New Roman" w:eastAsia="Times New Roman" w:hAnsi="Times New Roman"/>
          <w:b/>
          <w:sz w:val="24"/>
          <w:szCs w:val="24"/>
          <w:lang w:eastAsia="tr-TR"/>
        </w:rPr>
        <w:t>Akdeniz İnşaat ve Eğitim Hizmetleri A.Ş.</w:t>
      </w:r>
    </w:p>
    <w:p w:rsidR="000B260C" w:rsidRPr="00A60DD0" w:rsidRDefault="000B260C" w:rsidP="000B260C">
      <w:pPr>
        <w:tabs>
          <w:tab w:val="left" w:pos="0"/>
        </w:tabs>
        <w:spacing w:after="0" w:line="240" w:lineRule="auto"/>
        <w:jc w:val="both"/>
        <w:rPr>
          <w:rFonts w:ascii="Times New Roman" w:eastAsia="Times New Roman" w:hAnsi="Times New Roman"/>
          <w:b/>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 </w:t>
      </w:r>
      <w:r w:rsidRPr="00A60DD0">
        <w:rPr>
          <w:rFonts w:ascii="Times New Roman" w:eastAsia="Times New Roman" w:hAnsi="Times New Roman"/>
          <w:sz w:val="24"/>
          <w:szCs w:val="24"/>
          <w:lang w:eastAsia="tr-TR"/>
        </w:rPr>
        <w:t xml:space="preserve">Televizyon reklamlarında ve muhtelif mecralarda yayınlanan reklamlarda yer alan </w:t>
      </w:r>
      <w:r w:rsidRPr="000C537C">
        <w:rPr>
          <w:rFonts w:ascii="Times New Roman" w:eastAsia="Times New Roman" w:hAnsi="Times New Roman"/>
          <w:b/>
          <w:i/>
          <w:sz w:val="24"/>
          <w:szCs w:val="24"/>
          <w:lang w:eastAsia="tr-TR"/>
        </w:rPr>
        <w:t>“Destek öyle olmaz böyle olur!”</w:t>
      </w:r>
      <w:r w:rsidRPr="00A60DD0">
        <w:rPr>
          <w:rFonts w:ascii="Times New Roman" w:eastAsia="Times New Roman" w:hAnsi="Times New Roman"/>
          <w:sz w:val="24"/>
          <w:szCs w:val="24"/>
          <w:lang w:eastAsia="tr-TR"/>
        </w:rPr>
        <w:t xml:space="preserve"> ifadesi.</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u w:color="0000FF"/>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u w:color="0000FF"/>
          <w:lang w:eastAsia="tr-TR"/>
        </w:rPr>
        <w:t>14.02.2015</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tabs>
          <w:tab w:val="left" w:pos="0"/>
          <w:tab w:val="left" w:pos="709"/>
        </w:tabs>
        <w:spacing w:after="0" w:line="240" w:lineRule="auto"/>
        <w:ind w:left="709" w:hanging="709"/>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Reklamın Yayınlandığı Mecra:</w:t>
      </w:r>
      <w:r w:rsidRPr="00A60DD0">
        <w:rPr>
          <w:rFonts w:ascii="Times New Roman" w:eastAsia="Times New Roman" w:hAnsi="Times New Roman"/>
          <w:sz w:val="24"/>
          <w:szCs w:val="24"/>
          <w:lang w:eastAsia="tr-TR"/>
        </w:rPr>
        <w:t xml:space="preserve"> Televizyon, İnternet, Sinema, Gazete, Dergi ve Açıkhava</w:t>
      </w:r>
      <w:r w:rsidRPr="00A60DD0">
        <w:rPr>
          <w:rFonts w:ascii="Times New Roman" w:eastAsia="Times New Roman" w:hAnsi="Times New Roman"/>
          <w:b/>
          <w:sz w:val="24"/>
          <w:szCs w:val="24"/>
          <w:lang w:eastAsia="tr-TR"/>
        </w:rPr>
        <w:t xml:space="preserve">                                                                                                                                           </w:t>
      </w:r>
    </w:p>
    <w:p w:rsidR="000B260C" w:rsidRPr="00A60DD0" w:rsidRDefault="000B260C" w:rsidP="000B260C">
      <w:pPr>
        <w:tabs>
          <w:tab w:val="left" w:pos="0"/>
          <w:tab w:val="left" w:pos="709"/>
        </w:tabs>
        <w:spacing w:after="0" w:line="240" w:lineRule="auto"/>
        <w:ind w:left="709" w:hanging="709"/>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sz w:val="24"/>
          <w:szCs w:val="24"/>
          <w:lang w:eastAsia="tr-TR"/>
        </w:rPr>
        <w:t xml:space="preserve">Söz konusu </w:t>
      </w:r>
      <w:proofErr w:type="gramStart"/>
      <w:r w:rsidRPr="00A60DD0">
        <w:rPr>
          <w:rFonts w:ascii="Times New Roman" w:eastAsia="Times New Roman" w:hAnsi="Times New Roman"/>
          <w:sz w:val="24"/>
          <w:szCs w:val="24"/>
          <w:lang w:eastAsia="tr-TR"/>
        </w:rPr>
        <w:t>şikayete</w:t>
      </w:r>
      <w:proofErr w:type="gramEnd"/>
      <w:r w:rsidRPr="00A60DD0">
        <w:rPr>
          <w:rFonts w:ascii="Times New Roman" w:eastAsia="Times New Roman" w:hAnsi="Times New Roman"/>
          <w:sz w:val="24"/>
          <w:szCs w:val="24"/>
          <w:lang w:eastAsia="tr-TR"/>
        </w:rPr>
        <w:t xml:space="preserve"> konu reklamlarda; </w:t>
      </w:r>
      <w:r w:rsidRPr="00A60DD0">
        <w:rPr>
          <w:rFonts w:ascii="Times New Roman" w:eastAsia="Times New Roman" w:hAnsi="Times New Roman"/>
          <w:i/>
          <w:sz w:val="24"/>
          <w:szCs w:val="24"/>
          <w:lang w:eastAsia="tr-TR"/>
        </w:rPr>
        <w:t>“Değerli vatandaşlar; çok yakın bir dönemde Devletimiz müjdeli bir haber açıkladı. Konut sahibi olmak isteyenler için ev alırken ödemeleri gereken %25 peşinatın %15’ini Devlet karşılayacak. Bu miktarı 5 yıl sonra vatandaşına hibe edecek. Bende Ali AĞAOĞLU olarak diyorum ki her şeyi Devletten beklemek olmaz. Banka faizinin %35’ini peşin peşin ben ödüyorum. Faizi 60 ay için %0,47’ye, 120 ay için %0,57’ye indiriyorum. Evinizi de %1 peşinatla hemen teslim ediyorum. Destek öyle olmaz böyle olur!”</w:t>
      </w:r>
      <w:r w:rsidRPr="00A60DD0">
        <w:rPr>
          <w:rFonts w:ascii="Times New Roman" w:eastAsia="Times New Roman" w:hAnsi="Times New Roman"/>
          <w:sz w:val="24"/>
          <w:szCs w:val="24"/>
          <w:lang w:eastAsia="tr-TR"/>
        </w:rPr>
        <w:t xml:space="preserve"> şeklinde ifadelere yer verildiği tespit edilmiştir.</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color w:val="060606"/>
          <w:sz w:val="24"/>
          <w:szCs w:val="24"/>
          <w:lang w:eastAsia="tr-TR"/>
        </w:rPr>
      </w:pPr>
    </w:p>
    <w:p w:rsidR="000B260C" w:rsidRPr="00A60DD0" w:rsidRDefault="000B260C" w:rsidP="000B260C">
      <w:pPr>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sz w:val="24"/>
          <w:szCs w:val="24"/>
          <w:lang w:eastAsia="tr-TR"/>
        </w:rPr>
        <w:t xml:space="preserve">Devletin vatandaşlara sağladığı hizmetin aşağılandığına ilişkin herhangi bir bulguya rastlanmamış olup; söz konusu ifadelerin </w:t>
      </w:r>
      <w:r w:rsidRPr="00A60DD0">
        <w:rPr>
          <w:rFonts w:ascii="Times New Roman" w:eastAsia="Times New Roman" w:hAnsi="Times New Roman"/>
          <w:bCs/>
          <w:sz w:val="24"/>
          <w:szCs w:val="24"/>
          <w:lang w:eastAsia="tr-TR"/>
        </w:rPr>
        <w:t xml:space="preserve">6502 sayılı Tüketicinin Korunması Hakkında Kanun’a </w:t>
      </w:r>
      <w:r w:rsidRPr="00A60DD0">
        <w:rPr>
          <w:rFonts w:ascii="Times New Roman" w:eastAsia="Times New Roman" w:hAnsi="Times New Roman"/>
          <w:b/>
          <w:bCs/>
          <w:sz w:val="24"/>
          <w:szCs w:val="24"/>
          <w:lang w:eastAsia="tr-TR"/>
        </w:rPr>
        <w:t xml:space="preserve">aykırı olmadığına </w:t>
      </w:r>
      <w:r w:rsidRPr="00A60DD0">
        <w:rPr>
          <w:rFonts w:ascii="Times New Roman" w:eastAsia="Times New Roman" w:hAnsi="Times New Roman"/>
          <w:bCs/>
          <w:sz w:val="24"/>
          <w:szCs w:val="24"/>
          <w:lang w:eastAsia="tr-TR"/>
        </w:rPr>
        <w:t>karar verilmiştir.</w:t>
      </w:r>
    </w:p>
    <w:p w:rsidR="000B260C" w:rsidRPr="00A60DD0" w:rsidRDefault="000B260C" w:rsidP="000B260C">
      <w:pPr>
        <w:spacing w:after="0" w:line="240" w:lineRule="auto"/>
        <w:jc w:val="both"/>
        <w:rPr>
          <w:rFonts w:ascii="Times New Roman" w:eastAsia="Times New Roman" w:hAnsi="Times New Roman"/>
          <w:b/>
          <w:bCs/>
          <w:sz w:val="24"/>
          <w:szCs w:val="24"/>
          <w:lang w:eastAsia="tr-TR"/>
        </w:rPr>
      </w:pPr>
      <w:r w:rsidRPr="00A60DD0">
        <w:rPr>
          <w:rFonts w:ascii="Times New Roman" w:eastAsia="Times New Roman" w:hAnsi="Times New Roman"/>
          <w:b/>
          <w:bCs/>
          <w:sz w:val="24"/>
          <w:szCs w:val="24"/>
          <w:lang w:eastAsia="tr-TR"/>
        </w:rPr>
        <w:t>10</w:t>
      </w:r>
      <w:r w:rsidR="00D7130F">
        <w:rPr>
          <w:rFonts w:ascii="Times New Roman" w:eastAsia="Times New Roman" w:hAnsi="Times New Roman"/>
          <w:b/>
          <w:bCs/>
          <w:sz w:val="24"/>
          <w:szCs w:val="24"/>
          <w:lang w:eastAsia="tr-TR"/>
        </w:rPr>
        <w:t>4</w:t>
      </w:r>
      <w:r w:rsidRPr="00A60DD0">
        <w:rPr>
          <w:rFonts w:ascii="Times New Roman" w:eastAsia="Times New Roman" w:hAnsi="Times New Roman"/>
          <w:b/>
          <w:bCs/>
          <w:sz w:val="24"/>
          <w:szCs w:val="24"/>
          <w:lang w:eastAsia="tr-TR"/>
        </w:rPr>
        <w:t>)</w:t>
      </w:r>
    </w:p>
    <w:p w:rsidR="000B260C" w:rsidRPr="00A60DD0" w:rsidRDefault="000B260C" w:rsidP="000B260C">
      <w:pPr>
        <w:spacing w:after="0" w:line="240" w:lineRule="auto"/>
        <w:jc w:val="both"/>
        <w:rPr>
          <w:rFonts w:ascii="Times New Roman" w:eastAsia="Times New Roman" w:hAnsi="Times New Roman"/>
          <w:b/>
          <w:bCs/>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Dosya No: 2014/1727</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w:t>
      </w:r>
      <w:r w:rsidRPr="00A60DD0">
        <w:rPr>
          <w:rFonts w:ascii="Times New Roman" w:eastAsia="Andale Sans UI" w:hAnsi="Times New Roman"/>
          <w:kern w:val="1"/>
          <w:sz w:val="24"/>
          <w:szCs w:val="24"/>
          <w:lang w:eastAsia="tr-TR"/>
        </w:rPr>
        <w:t xml:space="preserve"> </w:t>
      </w:r>
      <w:r w:rsidRPr="00A60DD0">
        <w:rPr>
          <w:rFonts w:ascii="Times New Roman" w:eastAsia="Andale Sans UI" w:hAnsi="Times New Roman"/>
          <w:b/>
          <w:kern w:val="1"/>
          <w:sz w:val="24"/>
          <w:szCs w:val="24"/>
          <w:lang w:eastAsia="tr-TR"/>
        </w:rPr>
        <w:t xml:space="preserve">Saat ve Saat Mağazacılık A.Ş. </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hAnsi="Times New Roman"/>
          <w:sz w:val="24"/>
          <w:szCs w:val="24"/>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 Reklam:</w:t>
      </w:r>
      <w:r w:rsidRPr="00A60DD0">
        <w:rPr>
          <w:rFonts w:ascii="Times New Roman" w:eastAsia="Andale Sans UI" w:hAnsi="Times New Roman"/>
          <w:kern w:val="1"/>
          <w:sz w:val="24"/>
          <w:szCs w:val="24"/>
          <w:lang w:eastAsia="tr-TR"/>
        </w:rPr>
        <w:t xml:space="preserve"> </w:t>
      </w:r>
      <w:hyperlink r:id="rId198" w:history="1">
        <w:r w:rsidRPr="00A60DD0">
          <w:rPr>
            <w:rFonts w:ascii="Times New Roman" w:eastAsia="Andale Sans UI" w:hAnsi="Times New Roman"/>
            <w:color w:val="0000FF" w:themeColor="hyperlink"/>
            <w:kern w:val="1"/>
            <w:sz w:val="24"/>
            <w:szCs w:val="24"/>
            <w:u w:val="single"/>
            <w:lang w:eastAsia="tr-TR"/>
          </w:rPr>
          <w:t>www.saatvesaat.com.tr</w:t>
        </w:r>
      </w:hyperlink>
      <w:r w:rsidRPr="00A60DD0">
        <w:rPr>
          <w:rFonts w:ascii="Times New Roman" w:eastAsia="Andale Sans UI" w:hAnsi="Times New Roman"/>
          <w:kern w:val="1"/>
          <w:sz w:val="24"/>
          <w:szCs w:val="24"/>
          <w:lang w:eastAsia="tr-TR"/>
        </w:rPr>
        <w:t xml:space="preserve"> adresli internet sitesinde yer alan </w:t>
      </w:r>
      <w:r>
        <w:rPr>
          <w:rFonts w:ascii="Times New Roman" w:eastAsia="Andale Sans UI" w:hAnsi="Times New Roman"/>
          <w:kern w:val="1"/>
          <w:sz w:val="24"/>
          <w:szCs w:val="24"/>
          <w:lang w:eastAsia="tr-TR"/>
        </w:rPr>
        <w:t>“</w:t>
      </w:r>
      <w:r w:rsidRPr="00A60DD0">
        <w:rPr>
          <w:rFonts w:ascii="Times New Roman" w:eastAsia="Andale Sans UI" w:hAnsi="Times New Roman"/>
          <w:kern w:val="1"/>
          <w:sz w:val="24"/>
          <w:szCs w:val="24"/>
          <w:lang w:eastAsia="tr-TR"/>
        </w:rPr>
        <w:t>Versace</w:t>
      </w:r>
      <w:r>
        <w:rPr>
          <w:rFonts w:ascii="Times New Roman" w:eastAsia="Andale Sans UI" w:hAnsi="Times New Roman"/>
          <w:kern w:val="1"/>
          <w:sz w:val="24"/>
          <w:szCs w:val="24"/>
          <w:lang w:eastAsia="tr-TR"/>
        </w:rPr>
        <w:t xml:space="preserve">” </w:t>
      </w:r>
      <w:r w:rsidRPr="00A60DD0">
        <w:rPr>
          <w:rFonts w:ascii="Times New Roman" w:eastAsia="Andale Sans UI" w:hAnsi="Times New Roman"/>
          <w:kern w:val="1"/>
          <w:sz w:val="24"/>
          <w:szCs w:val="24"/>
          <w:lang w:eastAsia="tr-TR"/>
        </w:rPr>
        <w:t>marka saat görsellerine ilişkin tanıtımlar</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Reklam Yayın Tarihi:</w:t>
      </w:r>
      <w:r w:rsidRPr="00A60DD0">
        <w:rPr>
          <w:rFonts w:ascii="Times New Roman" w:eastAsia="Andale Sans UI" w:hAnsi="Times New Roman"/>
          <w:kern w:val="1"/>
          <w:sz w:val="24"/>
          <w:szCs w:val="24"/>
          <w:lang w:eastAsia="tr-TR"/>
        </w:rPr>
        <w:t>16.01.2015</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 xml:space="preserve">Yayınlandığı Mecra: </w:t>
      </w:r>
      <w:r w:rsidRPr="00A60DD0">
        <w:rPr>
          <w:rFonts w:ascii="Times New Roman" w:eastAsia="Andale Sans UI" w:hAnsi="Times New Roman"/>
          <w:kern w:val="1"/>
          <w:sz w:val="24"/>
          <w:szCs w:val="24"/>
          <w:lang w:eastAsia="tr-TR"/>
        </w:rPr>
        <w:t>İnternet</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Tespitler</w:t>
      </w:r>
      <w:r w:rsidRPr="00A60DD0">
        <w:rPr>
          <w:rFonts w:ascii="Times New Roman" w:eastAsia="Andale Sans UI" w:hAnsi="Times New Roman"/>
          <w:kern w:val="1"/>
          <w:sz w:val="24"/>
          <w:szCs w:val="24"/>
          <w:lang w:eastAsia="tr-TR"/>
        </w:rPr>
        <w:t xml:space="preserve">:  </w:t>
      </w:r>
      <w:hyperlink r:id="rId199" w:history="1">
        <w:r w:rsidRPr="00A60DD0">
          <w:rPr>
            <w:rFonts w:ascii="Times New Roman" w:eastAsia="Andale Sans UI" w:hAnsi="Times New Roman"/>
            <w:color w:val="0000FF" w:themeColor="hyperlink"/>
            <w:kern w:val="1"/>
            <w:sz w:val="24"/>
            <w:szCs w:val="24"/>
            <w:u w:val="single"/>
            <w:lang w:eastAsia="tr-TR"/>
          </w:rPr>
          <w:t>www.saatvesaat.com.tr</w:t>
        </w:r>
      </w:hyperlink>
      <w:r w:rsidRPr="00A60DD0">
        <w:rPr>
          <w:rFonts w:ascii="Times New Roman" w:eastAsia="Andale Sans UI" w:hAnsi="Times New Roman"/>
          <w:kern w:val="1"/>
          <w:sz w:val="24"/>
          <w:szCs w:val="24"/>
          <w:lang w:eastAsia="tr-TR"/>
        </w:rPr>
        <w:t xml:space="preserve"> adresli internet sitesinde yer verilen saat görsellerinden ürünlerin taklit/sahte olduğuna dair bir bulguya rastlanmamış ayrıca firmadan orijinal ürün sattıklarına dair ispatlayıcı belge talep edilmiş ve firma tarafından </w:t>
      </w:r>
      <w:proofErr w:type="gramStart"/>
      <w:r w:rsidRPr="00A60DD0">
        <w:rPr>
          <w:rFonts w:ascii="Times New Roman" w:eastAsia="Andale Sans UI" w:hAnsi="Times New Roman"/>
          <w:kern w:val="1"/>
          <w:sz w:val="24"/>
          <w:szCs w:val="24"/>
          <w:lang w:eastAsia="tr-TR"/>
        </w:rPr>
        <w:t>distribütörlük</w:t>
      </w:r>
      <w:proofErr w:type="gramEnd"/>
      <w:r w:rsidRPr="00A60DD0">
        <w:rPr>
          <w:rFonts w:ascii="Times New Roman" w:eastAsia="Andale Sans UI" w:hAnsi="Times New Roman"/>
          <w:kern w:val="1"/>
          <w:sz w:val="24"/>
          <w:szCs w:val="24"/>
          <w:lang w:eastAsia="tr-TR"/>
        </w:rPr>
        <w:t xml:space="preserve"> belgesi gönderilmiştir.</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spacing w:after="0" w:line="240" w:lineRule="auto"/>
        <w:jc w:val="both"/>
        <w:rPr>
          <w:rFonts w:ascii="Times New Roman" w:hAnsi="Times New Roman"/>
          <w:sz w:val="24"/>
          <w:szCs w:val="24"/>
        </w:rPr>
      </w:pPr>
      <w:r w:rsidRPr="00A60DD0">
        <w:rPr>
          <w:rFonts w:ascii="Times New Roman" w:eastAsia="Andale Sans UI" w:hAnsi="Times New Roman"/>
          <w:b/>
          <w:kern w:val="1"/>
          <w:sz w:val="24"/>
          <w:szCs w:val="24"/>
          <w:lang w:eastAsia="tr-TR"/>
        </w:rPr>
        <w:t>Değerlendirme/Karar:</w:t>
      </w:r>
      <w:r w:rsidRPr="00A60DD0">
        <w:rPr>
          <w:rFonts w:ascii="Times New Roman" w:eastAsia="Andale Sans UI" w:hAnsi="Times New Roman"/>
          <w:kern w:val="1"/>
          <w:sz w:val="24"/>
          <w:szCs w:val="24"/>
          <w:lang w:eastAsia="tr-TR"/>
        </w:rPr>
        <w:t xml:space="preserve"> Firmanın Versace marka saatlerin resmi Türkiye </w:t>
      </w:r>
      <w:proofErr w:type="gramStart"/>
      <w:r w:rsidRPr="00A60DD0">
        <w:rPr>
          <w:rFonts w:ascii="Times New Roman" w:eastAsia="Andale Sans UI" w:hAnsi="Times New Roman"/>
          <w:kern w:val="1"/>
          <w:sz w:val="24"/>
          <w:szCs w:val="24"/>
          <w:lang w:eastAsia="tr-TR"/>
        </w:rPr>
        <w:t>distribütörü</w:t>
      </w:r>
      <w:proofErr w:type="gramEnd"/>
      <w:r w:rsidRPr="00A60DD0">
        <w:rPr>
          <w:rFonts w:ascii="Times New Roman" w:eastAsia="Andale Sans UI" w:hAnsi="Times New Roman"/>
          <w:kern w:val="1"/>
          <w:sz w:val="24"/>
          <w:szCs w:val="24"/>
          <w:lang w:eastAsia="tr-TR"/>
        </w:rPr>
        <w:t xml:space="preserve"> olduğu dolayısıyla </w:t>
      </w:r>
      <w:hyperlink r:id="rId200" w:history="1">
        <w:r w:rsidRPr="00A60DD0">
          <w:rPr>
            <w:rFonts w:ascii="Times New Roman" w:eastAsia="Andale Sans UI" w:hAnsi="Times New Roman"/>
            <w:color w:val="0000FF" w:themeColor="hyperlink"/>
            <w:kern w:val="1"/>
            <w:sz w:val="24"/>
            <w:szCs w:val="24"/>
            <w:u w:val="single"/>
            <w:lang w:eastAsia="tr-TR"/>
          </w:rPr>
          <w:t>www.saatvesaat.com.tr</w:t>
        </w:r>
      </w:hyperlink>
      <w:r w:rsidRPr="00A60DD0">
        <w:rPr>
          <w:rFonts w:ascii="Times New Roman" w:eastAsia="Andale Sans UI" w:hAnsi="Times New Roman"/>
          <w:kern w:val="1"/>
          <w:sz w:val="24"/>
          <w:szCs w:val="24"/>
          <w:lang w:eastAsia="tr-TR"/>
        </w:rPr>
        <w:t xml:space="preserve"> adresli internet sitesinde yer verilen Versace ürünleri satmaya yetkili olduğu böylece </w:t>
      </w:r>
      <w:r w:rsidRPr="00A60DD0">
        <w:rPr>
          <w:rFonts w:ascii="Times New Roman" w:hAnsi="Times New Roman"/>
          <w:sz w:val="24"/>
          <w:szCs w:val="24"/>
        </w:rPr>
        <w:t xml:space="preserve">anılan tanıtımların 6502 sayılı Kanunun 61 inci maddesine </w:t>
      </w:r>
      <w:r w:rsidRPr="00A60DD0">
        <w:rPr>
          <w:rFonts w:ascii="Times New Roman" w:hAnsi="Times New Roman"/>
          <w:b/>
          <w:sz w:val="24"/>
          <w:szCs w:val="24"/>
        </w:rPr>
        <w:t xml:space="preserve">aykırı olmadığına </w:t>
      </w:r>
      <w:r w:rsidRPr="00A60DD0">
        <w:rPr>
          <w:rFonts w:ascii="Times New Roman" w:hAnsi="Times New Roman"/>
          <w:sz w:val="24"/>
          <w:szCs w:val="24"/>
        </w:rPr>
        <w:t>karar verilmiştir.</w:t>
      </w:r>
    </w:p>
    <w:p w:rsidR="000B260C" w:rsidRPr="00A60DD0" w:rsidRDefault="000B260C" w:rsidP="000B260C">
      <w:pPr>
        <w:spacing w:after="0" w:line="240" w:lineRule="auto"/>
        <w:jc w:val="both"/>
        <w:rPr>
          <w:rFonts w:ascii="Times New Roman" w:hAnsi="Times New Roman"/>
          <w:sz w:val="24"/>
          <w:szCs w:val="24"/>
        </w:rPr>
      </w:pPr>
    </w:p>
    <w:p w:rsidR="000B260C" w:rsidRPr="00A60DD0" w:rsidRDefault="000B260C" w:rsidP="000B260C">
      <w:pPr>
        <w:spacing w:after="0" w:line="240" w:lineRule="auto"/>
        <w:jc w:val="both"/>
        <w:rPr>
          <w:rFonts w:ascii="Times New Roman" w:eastAsia="Times New Roman" w:hAnsi="Times New Roman"/>
          <w:b/>
          <w:sz w:val="24"/>
          <w:szCs w:val="24"/>
          <w:lang w:eastAsia="tr-TR"/>
        </w:rPr>
      </w:pPr>
      <w:r w:rsidRPr="00A60DD0">
        <w:rPr>
          <w:rFonts w:ascii="Times New Roman" w:hAnsi="Times New Roman"/>
          <w:b/>
          <w:sz w:val="24"/>
          <w:szCs w:val="24"/>
        </w:rPr>
        <w:t>10</w:t>
      </w:r>
      <w:r w:rsidR="00D7130F">
        <w:rPr>
          <w:rFonts w:ascii="Times New Roman" w:hAnsi="Times New Roman"/>
          <w:b/>
          <w:sz w:val="24"/>
          <w:szCs w:val="24"/>
        </w:rPr>
        <w:t>5</w:t>
      </w:r>
      <w:r w:rsidRPr="00A60DD0">
        <w:rPr>
          <w:rFonts w:ascii="Times New Roman" w:hAnsi="Times New Roman"/>
          <w:b/>
          <w:sz w:val="24"/>
          <w:szCs w:val="24"/>
        </w:rPr>
        <w:t>)</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Dosya No: 2014/1588</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w:t>
      </w:r>
      <w:r w:rsidRPr="00A60DD0">
        <w:rPr>
          <w:rFonts w:ascii="Times New Roman" w:eastAsia="Andale Sans UI" w:hAnsi="Times New Roman"/>
          <w:kern w:val="1"/>
          <w:sz w:val="24"/>
          <w:szCs w:val="24"/>
          <w:lang w:eastAsia="tr-TR"/>
        </w:rPr>
        <w:t xml:space="preserve"> </w:t>
      </w:r>
      <w:r w:rsidRPr="00A60DD0">
        <w:rPr>
          <w:rFonts w:ascii="Times New Roman" w:eastAsia="Andale Sans UI" w:hAnsi="Times New Roman"/>
          <w:b/>
          <w:kern w:val="1"/>
          <w:sz w:val="24"/>
          <w:szCs w:val="24"/>
          <w:lang w:eastAsia="tr-TR"/>
        </w:rPr>
        <w:t>Siyah Kalem Mühendislik İnşaat Sanayi ve Ticaret A.Ş.</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hAnsi="Times New Roman"/>
          <w:sz w:val="24"/>
          <w:szCs w:val="24"/>
        </w:rPr>
      </w:pPr>
      <w:proofErr w:type="gramStart"/>
      <w:r w:rsidRPr="00A60DD0">
        <w:rPr>
          <w:rFonts w:ascii="Times New Roman" w:eastAsia="Andale Sans UI" w:hAnsi="Times New Roman"/>
          <w:b/>
          <w:kern w:val="1"/>
          <w:sz w:val="24"/>
          <w:szCs w:val="24"/>
          <w:lang w:eastAsia="tr-TR"/>
        </w:rPr>
        <w:t>Şikayet</w:t>
      </w:r>
      <w:proofErr w:type="gramEnd"/>
      <w:r w:rsidRPr="00A60DD0">
        <w:rPr>
          <w:rFonts w:ascii="Times New Roman" w:eastAsia="Andale Sans UI" w:hAnsi="Times New Roman"/>
          <w:b/>
          <w:kern w:val="1"/>
          <w:sz w:val="24"/>
          <w:szCs w:val="24"/>
          <w:lang w:eastAsia="tr-TR"/>
        </w:rPr>
        <w:t xml:space="preserve"> Edilen Reklam:</w:t>
      </w:r>
      <w:r w:rsidRPr="00A60DD0">
        <w:rPr>
          <w:rFonts w:ascii="Times New Roman" w:eastAsia="Andale Sans UI" w:hAnsi="Times New Roman"/>
          <w:kern w:val="1"/>
          <w:sz w:val="24"/>
          <w:szCs w:val="24"/>
          <w:lang w:eastAsia="tr-TR"/>
        </w:rPr>
        <w:t xml:space="preserve"> </w:t>
      </w:r>
      <w:r w:rsidRPr="000C537C">
        <w:rPr>
          <w:rFonts w:ascii="Times New Roman" w:eastAsia="Andale Sans UI" w:hAnsi="Times New Roman"/>
          <w:i/>
          <w:kern w:val="1"/>
          <w:sz w:val="24"/>
          <w:szCs w:val="24"/>
          <w:lang w:eastAsia="tr-TR"/>
        </w:rPr>
        <w:t>“</w:t>
      </w:r>
      <w:r w:rsidRPr="000C537C">
        <w:rPr>
          <w:rFonts w:ascii="Times New Roman" w:eastAsia="Andale Sans UI" w:hAnsi="Times New Roman"/>
          <w:b/>
          <w:i/>
          <w:kern w:val="1"/>
          <w:sz w:val="24"/>
          <w:szCs w:val="24"/>
          <w:lang w:eastAsia="tr-TR"/>
        </w:rPr>
        <w:t>Köy</w:t>
      </w:r>
      <w:r w:rsidRPr="000C537C">
        <w:rPr>
          <w:rFonts w:ascii="Times New Roman" w:eastAsia="Andale Sans UI" w:hAnsi="Times New Roman"/>
          <w:i/>
          <w:kern w:val="1"/>
          <w:sz w:val="24"/>
          <w:szCs w:val="24"/>
          <w:lang w:eastAsia="tr-TR"/>
        </w:rPr>
        <w:t>”</w:t>
      </w:r>
      <w:r w:rsidRPr="00A60DD0">
        <w:rPr>
          <w:rFonts w:ascii="Times New Roman" w:eastAsia="Andale Sans UI" w:hAnsi="Times New Roman"/>
          <w:kern w:val="1"/>
          <w:sz w:val="24"/>
          <w:szCs w:val="24"/>
          <w:lang w:eastAsia="tr-TR"/>
        </w:rPr>
        <w:t xml:space="preserve"> isimli konut projesine ilişkin yayınlanan televizyon reklamları</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Reklam Yayın Tarihi:</w:t>
      </w:r>
      <w:r w:rsidRPr="00A60DD0">
        <w:rPr>
          <w:rFonts w:ascii="Times New Roman" w:eastAsia="Andale Sans UI" w:hAnsi="Times New Roman"/>
          <w:kern w:val="1"/>
          <w:sz w:val="24"/>
          <w:szCs w:val="24"/>
          <w:lang w:eastAsia="tr-TR"/>
        </w:rPr>
        <w:t xml:space="preserve"> Kasım-Aralık 2014</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Yayınlandığı Mecra:</w:t>
      </w:r>
      <w:r w:rsidRPr="00A60DD0">
        <w:rPr>
          <w:rFonts w:ascii="Times New Roman" w:eastAsia="Andale Sans UI" w:hAnsi="Times New Roman"/>
          <w:kern w:val="1"/>
          <w:sz w:val="24"/>
          <w:szCs w:val="24"/>
          <w:lang w:eastAsia="tr-TR"/>
        </w:rPr>
        <w:t xml:space="preserve"> Televizyon</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A60DD0">
        <w:rPr>
          <w:rFonts w:ascii="Times New Roman" w:eastAsia="Andale Sans UI" w:hAnsi="Times New Roman"/>
          <w:b/>
          <w:kern w:val="1"/>
          <w:sz w:val="24"/>
          <w:szCs w:val="24"/>
          <w:lang w:eastAsia="tr-TR"/>
        </w:rPr>
        <w:t>Tespitler</w:t>
      </w:r>
      <w:r w:rsidRPr="00A60DD0">
        <w:rPr>
          <w:rFonts w:ascii="Times New Roman" w:eastAsia="Andale Sans UI" w:hAnsi="Times New Roman"/>
          <w:kern w:val="1"/>
          <w:sz w:val="24"/>
          <w:szCs w:val="24"/>
          <w:lang w:eastAsia="tr-TR"/>
        </w:rPr>
        <w:t>: Söz konusu televizyon reklamlarında; “</w:t>
      </w:r>
      <w:r w:rsidRPr="00A60DD0">
        <w:rPr>
          <w:rFonts w:ascii="Times New Roman" w:eastAsia="Andale Sans UI" w:hAnsi="Times New Roman"/>
          <w:i/>
          <w:kern w:val="2"/>
          <w:sz w:val="24"/>
          <w:szCs w:val="24"/>
          <w:u w:val="single"/>
          <w:lang w:eastAsia="tr-TR"/>
        </w:rPr>
        <w:t xml:space="preserve">“3,5 km koşu parkuru, doğanın içinde spor alanları. </w:t>
      </w:r>
      <w:proofErr w:type="gramStart"/>
      <w:r w:rsidRPr="00A60DD0">
        <w:rPr>
          <w:rFonts w:ascii="Times New Roman" w:eastAsia="Andale Sans UI" w:hAnsi="Times New Roman"/>
          <w:i/>
          <w:kern w:val="2"/>
          <w:sz w:val="24"/>
          <w:szCs w:val="24"/>
          <w:u w:val="single"/>
          <w:lang w:eastAsia="tr-TR"/>
        </w:rPr>
        <w:t xml:space="preserve">Yemyeşil doğası, </w:t>
      </w:r>
      <w:r w:rsidRPr="00A60DD0">
        <w:rPr>
          <w:rFonts w:ascii="Times New Roman" w:eastAsia="Andale Sans UI" w:hAnsi="Times New Roman"/>
          <w:i/>
          <w:kern w:val="2"/>
          <w:sz w:val="24"/>
          <w:szCs w:val="24"/>
          <w:lang w:eastAsia="tr-TR"/>
        </w:rPr>
        <w:t xml:space="preserve">tertemiz havasıyla Köy Şehrin Doğası. Emlak Konut güvencesiyle bir Siyah Kalem projesi.” </w:t>
      </w:r>
      <w:proofErr w:type="gramEnd"/>
      <w:r w:rsidRPr="00A60DD0">
        <w:rPr>
          <w:rFonts w:ascii="Times New Roman" w:eastAsia="Andale Sans UI" w:hAnsi="Times New Roman"/>
          <w:i/>
          <w:kern w:val="2"/>
          <w:sz w:val="24"/>
          <w:szCs w:val="24"/>
          <w:lang w:eastAsia="tr-TR"/>
        </w:rPr>
        <w:t>“</w:t>
      </w:r>
      <w:r w:rsidRPr="00A60DD0">
        <w:rPr>
          <w:rFonts w:ascii="Times New Roman" w:eastAsia="Andale Sans UI" w:hAnsi="Times New Roman"/>
          <w:i/>
          <w:kern w:val="2"/>
          <w:sz w:val="24"/>
          <w:szCs w:val="24"/>
          <w:u w:val="single"/>
          <w:lang w:eastAsia="tr-TR"/>
        </w:rPr>
        <w:t xml:space="preserve">Çarşıköy 1500 metrekare alışveriş ve sosyal yaşam. </w:t>
      </w:r>
      <w:r w:rsidRPr="00A60DD0">
        <w:rPr>
          <w:rFonts w:ascii="Times New Roman" w:eastAsia="Andale Sans UI" w:hAnsi="Times New Roman"/>
          <w:i/>
          <w:kern w:val="2"/>
          <w:sz w:val="24"/>
          <w:szCs w:val="24"/>
          <w:lang w:eastAsia="tr-TR"/>
        </w:rPr>
        <w:t xml:space="preserve">Köprülere yakınlığı ile Köy Şehrin Doğası. </w:t>
      </w:r>
      <w:proofErr w:type="gramStart"/>
      <w:r w:rsidRPr="00A60DD0">
        <w:rPr>
          <w:rFonts w:ascii="Times New Roman" w:eastAsia="Andale Sans UI" w:hAnsi="Times New Roman"/>
          <w:i/>
          <w:kern w:val="2"/>
          <w:sz w:val="24"/>
          <w:szCs w:val="24"/>
          <w:lang w:eastAsia="tr-TR"/>
        </w:rPr>
        <w:t xml:space="preserve">Emlak Konut güvencesiyle bir Siyah Kalem projesi.” </w:t>
      </w:r>
      <w:proofErr w:type="gramEnd"/>
      <w:r w:rsidRPr="00A60DD0">
        <w:rPr>
          <w:rFonts w:ascii="Times New Roman" w:eastAsia="Andale Sans UI" w:hAnsi="Times New Roman"/>
          <w:i/>
          <w:kern w:val="2"/>
          <w:sz w:val="24"/>
          <w:szCs w:val="24"/>
          <w:lang w:eastAsia="tr-TR"/>
        </w:rPr>
        <w:t xml:space="preserve">“Özlediğiniz komşuluk ilişkileri. Leed Neighborhood Certificate. </w:t>
      </w:r>
      <w:proofErr w:type="gramStart"/>
      <w:r w:rsidRPr="00A60DD0">
        <w:rPr>
          <w:rFonts w:ascii="Times New Roman" w:eastAsia="Andale Sans UI" w:hAnsi="Times New Roman"/>
          <w:i/>
          <w:kern w:val="2"/>
          <w:sz w:val="24"/>
          <w:szCs w:val="24"/>
          <w:lang w:eastAsia="tr-TR"/>
        </w:rPr>
        <w:t xml:space="preserve">Komşuluk ilişkilerinin yeniden yeşerdiği yaşam tarzıyla Köy Şehrin Doğası. Emlak Konut güvencesiyle bir Siyah Kalem projesi.” </w:t>
      </w:r>
      <w:proofErr w:type="gramEnd"/>
      <w:r w:rsidRPr="00A60DD0">
        <w:rPr>
          <w:rFonts w:ascii="Times New Roman" w:eastAsia="Andale Sans UI" w:hAnsi="Times New Roman"/>
          <w:kern w:val="2"/>
          <w:sz w:val="24"/>
          <w:szCs w:val="24"/>
          <w:lang w:eastAsia="tr-TR"/>
        </w:rPr>
        <w:t xml:space="preserve">Şeklinde ifadelere yer verildiği tespit edilmiştir. </w:t>
      </w:r>
    </w:p>
    <w:p w:rsidR="000B260C" w:rsidRPr="00A60DD0" w:rsidRDefault="000B260C" w:rsidP="000B260C">
      <w:pPr>
        <w:widowControl w:val="0"/>
        <w:suppressAutoHyphens/>
        <w:spacing w:after="0" w:line="240" w:lineRule="auto"/>
        <w:jc w:val="both"/>
        <w:rPr>
          <w:rFonts w:ascii="Times New Roman" w:eastAsia="Andale Sans UI" w:hAnsi="Times New Roman"/>
          <w:kern w:val="1"/>
          <w:sz w:val="24"/>
          <w:szCs w:val="24"/>
          <w:lang w:eastAsia="tr-TR"/>
        </w:rPr>
      </w:pPr>
    </w:p>
    <w:p w:rsidR="000B260C" w:rsidRPr="00A60DD0" w:rsidRDefault="000B260C" w:rsidP="000B260C">
      <w:pPr>
        <w:widowControl w:val="0"/>
        <w:suppressAutoHyphens/>
        <w:spacing w:after="0" w:line="240" w:lineRule="auto"/>
        <w:jc w:val="both"/>
        <w:rPr>
          <w:rFonts w:ascii="Times New Roman" w:hAnsi="Times New Roman"/>
          <w:sz w:val="24"/>
          <w:szCs w:val="24"/>
        </w:rPr>
      </w:pPr>
      <w:r w:rsidRPr="00A60DD0">
        <w:rPr>
          <w:rFonts w:ascii="Times New Roman" w:eastAsia="Andale Sans UI" w:hAnsi="Times New Roman"/>
          <w:b/>
          <w:kern w:val="1"/>
          <w:sz w:val="24"/>
          <w:szCs w:val="24"/>
          <w:lang w:eastAsia="tr-TR"/>
        </w:rPr>
        <w:t>Değerlendirme/Karar:</w:t>
      </w:r>
      <w:r w:rsidRPr="00A60DD0">
        <w:rPr>
          <w:rFonts w:ascii="Times New Roman" w:eastAsia="Andale Sans UI" w:hAnsi="Times New Roman"/>
          <w:kern w:val="1"/>
          <w:sz w:val="24"/>
          <w:szCs w:val="24"/>
          <w:lang w:eastAsia="tr-TR"/>
        </w:rPr>
        <w:t xml:space="preserve"> Köy isimli konut projesine ilişkin televizyon reklamlarında; projeye ilişkin yapı ruhsatı alınmasının ardından reklam kampanyası başlatıldığı dolayısıyla satış ve reklam için yapı ruhsatının alınmasının yeterli olduğu, dolayısıyla televizyon reklamlarında yer verilen görseller plana uygun olduğu için herhangi bir aykırılık bulunmadığı, ayrıca projeye ilişkin imar planında 118 dönümlük park alanına yer verildiği bunun içerisinde reklamlarda yer verilen koşu parkurunun da olacağı, dolayısıyla tüketicileri yanıltıcı bir durumun bulunmadığı, Danıştay tarafından verilen 08.07.2014 tarihli yürütmeyi durdurma kararının eski imar planları için geçerli olduğu fakat dava devam ederken firma tarafından yeni imar planları yapıldığı ve bunun üzerinden yapı ruhsatı aldığı için kararın yeni imar planına yönelik olmadığı, dolayısıyla yürütmeyi durdurma kararının uygulanabilirliğinin olmadığı, </w:t>
      </w:r>
      <w:proofErr w:type="gramStart"/>
      <w:r w:rsidRPr="00A60DD0">
        <w:rPr>
          <w:rFonts w:ascii="Times New Roman" w:eastAsia="Andale Sans UI" w:hAnsi="Times New Roman"/>
          <w:kern w:val="1"/>
          <w:sz w:val="24"/>
          <w:szCs w:val="24"/>
          <w:lang w:eastAsia="tr-TR"/>
        </w:rPr>
        <w:t>halihazırda</w:t>
      </w:r>
      <w:proofErr w:type="gramEnd"/>
      <w:r w:rsidRPr="00A60DD0">
        <w:rPr>
          <w:rFonts w:ascii="Times New Roman" w:eastAsia="Andale Sans UI" w:hAnsi="Times New Roman"/>
          <w:kern w:val="1"/>
          <w:sz w:val="24"/>
          <w:szCs w:val="24"/>
          <w:lang w:eastAsia="tr-TR"/>
        </w:rPr>
        <w:t xml:space="preserve"> uygulanan imar planı ve yapı ruhsatı açısından tanıtımlarda bir aykırılık bulunmadığı, böylece </w:t>
      </w:r>
      <w:r w:rsidRPr="00A60DD0">
        <w:rPr>
          <w:rFonts w:ascii="Times New Roman" w:hAnsi="Times New Roman"/>
          <w:sz w:val="24"/>
          <w:szCs w:val="24"/>
        </w:rPr>
        <w:t xml:space="preserve">anılan tanıtımların 6502 sayılı Kanunun 61 inci maddesine </w:t>
      </w:r>
      <w:r w:rsidRPr="00A60DD0">
        <w:rPr>
          <w:rFonts w:ascii="Times New Roman" w:hAnsi="Times New Roman"/>
          <w:b/>
          <w:sz w:val="24"/>
          <w:szCs w:val="24"/>
        </w:rPr>
        <w:t xml:space="preserve">aykırı olmadığına </w:t>
      </w:r>
      <w:r w:rsidRPr="00A60DD0">
        <w:rPr>
          <w:rFonts w:ascii="Times New Roman" w:hAnsi="Times New Roman"/>
          <w:sz w:val="24"/>
          <w:szCs w:val="24"/>
        </w:rPr>
        <w:t>karar verilmiştir.</w:t>
      </w:r>
    </w:p>
    <w:p w:rsidR="000B260C" w:rsidRPr="00A60DD0" w:rsidRDefault="000B260C" w:rsidP="000B260C">
      <w:pPr>
        <w:widowControl w:val="0"/>
        <w:suppressAutoHyphens/>
        <w:spacing w:after="0" w:line="240" w:lineRule="auto"/>
        <w:jc w:val="both"/>
        <w:rPr>
          <w:rFonts w:ascii="Times New Roman" w:hAnsi="Times New Roman"/>
          <w:sz w:val="24"/>
          <w:szCs w:val="24"/>
        </w:rPr>
      </w:pP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r w:rsidRPr="00A60DD0">
        <w:rPr>
          <w:rFonts w:ascii="Times New Roman" w:hAnsi="Times New Roman"/>
          <w:b/>
          <w:sz w:val="24"/>
          <w:szCs w:val="24"/>
        </w:rPr>
        <w:t>10</w:t>
      </w:r>
      <w:r w:rsidR="00D7130F">
        <w:rPr>
          <w:rFonts w:ascii="Times New Roman" w:hAnsi="Times New Roman"/>
          <w:b/>
          <w:sz w:val="24"/>
          <w:szCs w:val="24"/>
        </w:rPr>
        <w:t>6</w:t>
      </w:r>
      <w:r w:rsidRPr="00A60DD0">
        <w:rPr>
          <w:rFonts w:ascii="Times New Roman" w:hAnsi="Times New Roman"/>
          <w:b/>
          <w:sz w:val="24"/>
          <w:szCs w:val="24"/>
        </w:rPr>
        <w:t>)</w:t>
      </w:r>
    </w:p>
    <w:p w:rsidR="000B260C" w:rsidRPr="00A60DD0" w:rsidRDefault="000B260C" w:rsidP="000B260C">
      <w:pPr>
        <w:widowControl w:val="0"/>
        <w:suppressAutoHyphens/>
        <w:spacing w:after="0" w:line="240" w:lineRule="auto"/>
        <w:jc w:val="both"/>
        <w:rPr>
          <w:rFonts w:ascii="Times New Roman" w:eastAsia="Andale Sans UI" w:hAnsi="Times New Roman"/>
          <w:b/>
          <w:kern w:val="1"/>
          <w:sz w:val="24"/>
          <w:szCs w:val="24"/>
          <w:lang w:eastAsia="tr-TR"/>
        </w:rPr>
      </w:pPr>
    </w:p>
    <w:p w:rsidR="000B260C" w:rsidRPr="00A60DD0" w:rsidRDefault="000B260C" w:rsidP="000B260C">
      <w:pPr>
        <w:spacing w:after="0" w:line="240" w:lineRule="auto"/>
        <w:rPr>
          <w:rFonts w:ascii="Times New Roman" w:eastAsia="Times New Roman" w:hAnsi="Times New Roman"/>
          <w:b/>
          <w:sz w:val="24"/>
          <w:szCs w:val="24"/>
          <w:lang w:eastAsia="tr-TR"/>
        </w:rPr>
      </w:pPr>
      <w:r w:rsidRPr="00A60DD0">
        <w:rPr>
          <w:rFonts w:ascii="Times New Roman" w:eastAsia="Times New Roman" w:hAnsi="Times New Roman"/>
          <w:b/>
          <w:sz w:val="24"/>
          <w:szCs w:val="24"/>
          <w:lang w:eastAsia="tr-TR"/>
        </w:rPr>
        <w:t>Dosya No: 2015/258</w:t>
      </w:r>
      <w:bookmarkStart w:id="0" w:name="_GoBack"/>
      <w:bookmarkEnd w:id="0"/>
    </w:p>
    <w:p w:rsidR="000B260C" w:rsidRPr="00A60DD0" w:rsidRDefault="000B260C" w:rsidP="000B260C">
      <w:pPr>
        <w:spacing w:after="0" w:line="240" w:lineRule="auto"/>
        <w:rPr>
          <w:rFonts w:ascii="Times New Roman" w:eastAsia="Times New Roman" w:hAnsi="Times New Roman"/>
          <w:b/>
          <w:sz w:val="24"/>
          <w:szCs w:val="24"/>
          <w:lang w:eastAsia="tr-TR"/>
        </w:rPr>
      </w:pPr>
    </w:p>
    <w:p w:rsidR="000B260C" w:rsidRPr="00A60DD0" w:rsidRDefault="000B260C" w:rsidP="000B260C">
      <w:pPr>
        <w:tabs>
          <w:tab w:val="left" w:pos="0"/>
        </w:tabs>
        <w:spacing w:after="0" w:line="240" w:lineRule="auto"/>
        <w:jc w:val="both"/>
        <w:rPr>
          <w:rFonts w:ascii="Times New Roman" w:eastAsia="Times New Roman" w:hAnsi="Times New Roman"/>
          <w:b/>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w:t>
      </w:r>
      <w:r w:rsidRPr="00A60DD0">
        <w:rPr>
          <w:rFonts w:ascii="Times New Roman" w:eastAsia="Andale Sans UI" w:hAnsi="Times New Roman"/>
          <w:kern w:val="1"/>
          <w:sz w:val="24"/>
          <w:szCs w:val="24"/>
          <w:lang w:eastAsia="tr-TR"/>
        </w:rPr>
        <w:t xml:space="preserve"> </w:t>
      </w:r>
      <w:r w:rsidRPr="00A60DD0">
        <w:rPr>
          <w:rFonts w:ascii="Times New Roman" w:eastAsia="Times New Roman" w:hAnsi="Times New Roman"/>
          <w:b/>
          <w:sz w:val="24"/>
          <w:szCs w:val="24"/>
          <w:lang w:eastAsia="tr-TR"/>
        </w:rPr>
        <w:t>Havana Doğal Ürünler Tekstil Kozmetik Elektronik Med. İletişim Paz. San Ve Tic. Ltd. Şti.</w:t>
      </w:r>
    </w:p>
    <w:p w:rsidR="000B260C" w:rsidRPr="00A60DD0" w:rsidRDefault="000B260C" w:rsidP="000B260C">
      <w:pPr>
        <w:tabs>
          <w:tab w:val="left" w:pos="0"/>
        </w:tabs>
        <w:spacing w:after="0" w:line="240" w:lineRule="auto"/>
        <w:jc w:val="both"/>
        <w:rPr>
          <w:rFonts w:ascii="Times New Roman" w:eastAsia="Times New Roman" w:hAnsi="Times New Roman"/>
          <w:b/>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A60DD0">
        <w:rPr>
          <w:rFonts w:ascii="Times New Roman" w:eastAsia="Times New Roman" w:hAnsi="Times New Roman"/>
          <w:b/>
          <w:sz w:val="24"/>
          <w:szCs w:val="24"/>
          <w:lang w:eastAsia="tr-TR"/>
        </w:rPr>
        <w:t>Şikayet</w:t>
      </w:r>
      <w:proofErr w:type="gramEnd"/>
      <w:r w:rsidRPr="00A60DD0">
        <w:rPr>
          <w:rFonts w:ascii="Times New Roman" w:eastAsia="Times New Roman" w:hAnsi="Times New Roman"/>
          <w:b/>
          <w:sz w:val="24"/>
          <w:szCs w:val="24"/>
          <w:lang w:eastAsia="tr-TR"/>
        </w:rPr>
        <w:t xml:space="preserve"> Edilen Reklam:</w:t>
      </w:r>
      <w:r w:rsidRPr="00A60DD0">
        <w:rPr>
          <w:rFonts w:ascii="Times New Roman" w:eastAsia="Times New Roman" w:hAnsi="Times New Roman"/>
          <w:sz w:val="24"/>
          <w:szCs w:val="24"/>
          <w:lang w:eastAsia="tr-TR"/>
        </w:rPr>
        <w:t xml:space="preserve"> </w:t>
      </w:r>
      <w:hyperlink r:id="rId201" w:history="1">
        <w:r w:rsidRPr="00A60DD0">
          <w:rPr>
            <w:rFonts w:ascii="Times New Roman" w:eastAsia="Times New Roman" w:hAnsi="Times New Roman"/>
            <w:color w:val="0000FF"/>
            <w:sz w:val="24"/>
            <w:szCs w:val="24"/>
            <w:u w:val="single"/>
            <w:lang w:eastAsia="tr-TR"/>
          </w:rPr>
          <w:t>www.marcamarca.com.tr</w:t>
        </w:r>
      </w:hyperlink>
      <w:r w:rsidRPr="00A60DD0">
        <w:rPr>
          <w:rFonts w:ascii="Times New Roman" w:eastAsia="Times New Roman" w:hAnsi="Times New Roman"/>
          <w:sz w:val="24"/>
          <w:szCs w:val="24"/>
          <w:lang w:eastAsia="tr-TR"/>
        </w:rPr>
        <w:t xml:space="preserve"> adresli internet sitesinin </w:t>
      </w:r>
      <w:r w:rsidRPr="00FA199A">
        <w:rPr>
          <w:rFonts w:ascii="Times New Roman" w:eastAsia="Times New Roman" w:hAnsi="Times New Roman"/>
          <w:b/>
          <w:sz w:val="24"/>
          <w:szCs w:val="24"/>
          <w:lang w:eastAsia="tr-TR"/>
        </w:rPr>
        <w:t>"teslimat ve iade"</w:t>
      </w:r>
      <w:r w:rsidRPr="00A60DD0">
        <w:rPr>
          <w:rFonts w:ascii="Times New Roman" w:eastAsia="Times New Roman" w:hAnsi="Times New Roman"/>
          <w:sz w:val="24"/>
          <w:szCs w:val="24"/>
          <w:lang w:eastAsia="tr-TR"/>
        </w:rPr>
        <w:t xml:space="preserve"> bölümünde yer alan ifadeler.</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u w:color="0000FF"/>
          <w:lang w:eastAsia="tr-TR"/>
        </w:rPr>
      </w:pPr>
      <w:r w:rsidRPr="00A60DD0">
        <w:rPr>
          <w:rFonts w:ascii="Times New Roman" w:eastAsia="Times New Roman" w:hAnsi="Times New Roman"/>
          <w:b/>
          <w:sz w:val="24"/>
          <w:szCs w:val="24"/>
          <w:lang w:eastAsia="tr-TR"/>
        </w:rPr>
        <w:t xml:space="preserve">Reklam Yayın Tarihi: </w:t>
      </w:r>
      <w:r w:rsidRPr="00A60DD0">
        <w:rPr>
          <w:rFonts w:ascii="Times New Roman" w:eastAsia="Times New Roman" w:hAnsi="Times New Roman"/>
          <w:sz w:val="24"/>
          <w:szCs w:val="24"/>
          <w:u w:color="0000FF"/>
          <w:lang w:eastAsia="tr-TR"/>
        </w:rPr>
        <w:t>18.02.2015-23.02.2015</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tabs>
          <w:tab w:val="left" w:pos="0"/>
          <w:tab w:val="left" w:pos="709"/>
        </w:tabs>
        <w:spacing w:after="0" w:line="240" w:lineRule="auto"/>
        <w:ind w:left="709" w:hanging="709"/>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Reklamın Yayınlandığı Mecra:</w:t>
      </w:r>
      <w:r w:rsidRPr="00A60DD0">
        <w:rPr>
          <w:rFonts w:ascii="Times New Roman" w:eastAsia="Times New Roman" w:hAnsi="Times New Roman"/>
          <w:sz w:val="24"/>
          <w:szCs w:val="24"/>
          <w:lang w:eastAsia="tr-TR"/>
        </w:rPr>
        <w:t xml:space="preserve"> İnternet</w:t>
      </w:r>
    </w:p>
    <w:p w:rsidR="000B260C" w:rsidRPr="00A60DD0" w:rsidRDefault="000B260C" w:rsidP="000B260C">
      <w:pPr>
        <w:tabs>
          <w:tab w:val="left" w:pos="0"/>
          <w:tab w:val="left" w:pos="709"/>
        </w:tabs>
        <w:spacing w:after="0" w:line="240" w:lineRule="auto"/>
        <w:ind w:left="709" w:hanging="709"/>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b/>
          <w:sz w:val="24"/>
          <w:szCs w:val="24"/>
          <w:lang w:eastAsia="tr-TR"/>
        </w:rPr>
        <w:t xml:space="preserve">Tespitler: </w:t>
      </w:r>
      <w:r w:rsidRPr="00A60DD0">
        <w:rPr>
          <w:rFonts w:ascii="Times New Roman" w:eastAsia="Times New Roman" w:hAnsi="Times New Roman"/>
          <w:sz w:val="24"/>
          <w:szCs w:val="24"/>
          <w:lang w:eastAsia="tr-TR"/>
        </w:rPr>
        <w:t xml:space="preserve">Anılan internet sitesinin "teslimat ve iade" bölümünün 18.02.2015 tarihli görünümünde; </w:t>
      </w:r>
      <w:r w:rsidRPr="00A60DD0">
        <w:rPr>
          <w:rFonts w:ascii="Times New Roman" w:eastAsia="Times New Roman" w:hAnsi="Times New Roman"/>
          <w:i/>
          <w:sz w:val="24"/>
          <w:szCs w:val="24"/>
          <w:lang w:eastAsia="tr-TR"/>
        </w:rPr>
        <w:t xml:space="preserve">“…İade ürün bedelleriniz, ürünler depoya ulaştığı andan itibaren ürünün iade şartlarına uygunluğu kontrol edildikten sonra 10 iş günü içerisinde iade edilir. Bankanıza bağlı olarak, iadenizi kredi kartınızda görmeniz, iadeyi izleyen 10 iş gününü bulabilmektedir. </w:t>
      </w:r>
      <w:proofErr w:type="gramStart"/>
      <w:r w:rsidRPr="00A60DD0">
        <w:rPr>
          <w:rFonts w:ascii="Times New Roman" w:eastAsia="Times New Roman" w:hAnsi="Times New Roman"/>
          <w:i/>
          <w:sz w:val="24"/>
          <w:szCs w:val="24"/>
          <w:lang w:eastAsia="tr-TR"/>
        </w:rPr>
        <w:t>iade</w:t>
      </w:r>
      <w:proofErr w:type="gramEnd"/>
      <w:r w:rsidRPr="00A60DD0">
        <w:rPr>
          <w:rFonts w:ascii="Times New Roman" w:eastAsia="Times New Roman" w:hAnsi="Times New Roman"/>
          <w:i/>
          <w:sz w:val="24"/>
          <w:szCs w:val="24"/>
          <w:lang w:eastAsia="tr-TR"/>
        </w:rPr>
        <w:t xml:space="preserve"> bildirimi sipariş vermiş olduğunuz ürünlerin size ulaşmasından sonraki 14 gün içerisinde, iade etmek istediğiniz ürünleri, 0212 412 20 20 numaralı hattımızı arayarak müşteri temsilcilerimize bildiriniz…”</w:t>
      </w:r>
      <w:r w:rsidRPr="00A60DD0">
        <w:rPr>
          <w:rFonts w:ascii="Times New Roman" w:eastAsia="Times New Roman" w:hAnsi="Times New Roman"/>
          <w:sz w:val="24"/>
          <w:szCs w:val="24"/>
          <w:lang w:eastAsia="tr-TR"/>
        </w:rPr>
        <w:t xml:space="preserve"> şeklinde ifadelere,</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p>
    <w:p w:rsidR="000B260C" w:rsidRPr="00A60DD0" w:rsidRDefault="000B260C" w:rsidP="000B260C">
      <w:pPr>
        <w:autoSpaceDE w:val="0"/>
        <w:autoSpaceDN w:val="0"/>
        <w:adjustRightInd w:val="0"/>
        <w:spacing w:after="0" w:line="240" w:lineRule="auto"/>
        <w:jc w:val="both"/>
        <w:rPr>
          <w:rFonts w:ascii="Times New Roman" w:eastAsia="Times New Roman" w:hAnsi="Times New Roman"/>
          <w:sz w:val="24"/>
          <w:szCs w:val="24"/>
          <w:lang w:eastAsia="tr-TR"/>
        </w:rPr>
      </w:pPr>
      <w:r w:rsidRPr="00A60DD0">
        <w:rPr>
          <w:rFonts w:ascii="Times New Roman" w:eastAsia="Times New Roman" w:hAnsi="Times New Roman"/>
          <w:sz w:val="24"/>
          <w:szCs w:val="24"/>
          <w:lang w:eastAsia="tr-TR"/>
        </w:rPr>
        <w:t xml:space="preserve">Bununla beraber “iade ve iptal” bölümünün 23.02.2015 tarihli görünümünde; </w:t>
      </w:r>
      <w:r w:rsidRPr="00A60DD0">
        <w:rPr>
          <w:rFonts w:ascii="Times New Roman" w:eastAsia="Times New Roman" w:hAnsi="Times New Roman"/>
          <w:i/>
          <w:sz w:val="24"/>
          <w:szCs w:val="24"/>
          <w:lang w:eastAsia="tr-TR"/>
        </w:rPr>
        <w:t>“…İptal Edilecek Ürün Adedini belirterek iptal@marcamarca.com.tr e-posta adresine size ulaşabileceğimiz güncel telefon numarası ile birlikte iletiniz…iptal@marcamarca.com.tr adresinden yalnızca sipariş saati itibari ile 24 içerisinde bildirebileceğiniz iptal işlemleriniz gerçekleşecektir…Tarafınıza ulaşmış olan siparişlerin iade bildirimleri için müşteri hizmetleri hattımızı ya da destek@marcamarca.com.tr mail adresimizi kullanmanız gerekmektedir…ürün iade talebinizin işleme alınabilmesi için ürünün kargodan teslim alınma tarihinden itibaren 7 gün içerisinde; kullanılmamış olarak orijinal ambalajında ve hasarsız tarafımıza ulaşmış olması gerekmektedir…Kampanya süresi içinde vereceğiniz iptal talepleriniz kampanya sonunda işleme alınır, kampanya sonrasında ise iptal talepleriniz ancak ürün sevkiyatları başlamamış ise dikkate alınabilir. Kampanya sevkiyatları başlamış ise para iadenizin yapılabilmesi için iade süreçlerini izlemeniz gerekecektir. İptal taleplerinize ilişkin kredi kartınıza yapılacak iptali, bankanıza bağlı olarak, iptal işlemleriniz marcamarca tarafından gerçekleştirildikten sonraki 10 iş günü içinde kredi kartınızda görebilirsiniz…”</w:t>
      </w:r>
      <w:r w:rsidRPr="00A60DD0">
        <w:rPr>
          <w:rFonts w:ascii="Times New Roman" w:eastAsia="Times New Roman" w:hAnsi="Times New Roman"/>
          <w:sz w:val="24"/>
          <w:szCs w:val="24"/>
          <w:lang w:eastAsia="tr-TR"/>
        </w:rPr>
        <w:t xml:space="preserve"> şeklinde ifadelere yer verildiği görülmektedir.</w:t>
      </w:r>
    </w:p>
    <w:p w:rsidR="000B260C" w:rsidRPr="00A60DD0" w:rsidRDefault="000B260C" w:rsidP="000B260C">
      <w:pPr>
        <w:autoSpaceDE w:val="0"/>
        <w:autoSpaceDN w:val="0"/>
        <w:adjustRightInd w:val="0"/>
        <w:spacing w:after="0" w:line="240" w:lineRule="auto"/>
        <w:jc w:val="both"/>
        <w:rPr>
          <w:rFonts w:ascii="Times New Roman" w:eastAsia="Times New Roman" w:hAnsi="Times New Roman"/>
          <w:color w:val="060606"/>
          <w:sz w:val="24"/>
          <w:szCs w:val="24"/>
          <w:lang w:eastAsia="tr-TR"/>
        </w:rPr>
      </w:pPr>
    </w:p>
    <w:p w:rsidR="008A12A9" w:rsidRPr="0079271E" w:rsidRDefault="000B260C" w:rsidP="0079271E">
      <w:pPr>
        <w:widowControl w:val="0"/>
        <w:suppressAutoHyphens/>
        <w:spacing w:after="0" w:line="240" w:lineRule="auto"/>
        <w:jc w:val="both"/>
        <w:rPr>
          <w:rFonts w:ascii="Times New Roman" w:eastAsia="Times New Roman" w:hAnsi="Times New Roman"/>
          <w:bCs/>
          <w:sz w:val="24"/>
          <w:szCs w:val="24"/>
          <w:lang w:eastAsia="tr-TR"/>
        </w:rPr>
      </w:pPr>
      <w:r w:rsidRPr="00A60DD0">
        <w:rPr>
          <w:rFonts w:ascii="Times New Roman" w:eastAsia="Times New Roman" w:hAnsi="Times New Roman"/>
          <w:b/>
          <w:sz w:val="24"/>
          <w:szCs w:val="24"/>
          <w:lang w:eastAsia="tr-TR"/>
        </w:rPr>
        <w:t xml:space="preserve">Değerlendirme/Karar: </w:t>
      </w:r>
      <w:r w:rsidRPr="00A60DD0">
        <w:rPr>
          <w:rFonts w:ascii="Times New Roman" w:eastAsia="Times New Roman" w:hAnsi="Times New Roman"/>
          <w:sz w:val="24"/>
          <w:szCs w:val="24"/>
          <w:lang w:eastAsia="tr-TR"/>
        </w:rPr>
        <w:t xml:space="preserve">Söz konusu internet sitesind 14 günlük cayma hakkına yer </w:t>
      </w:r>
      <w:proofErr w:type="gramStart"/>
      <w:r w:rsidRPr="00A60DD0">
        <w:rPr>
          <w:rFonts w:ascii="Times New Roman" w:eastAsia="Times New Roman" w:hAnsi="Times New Roman"/>
          <w:sz w:val="24"/>
          <w:szCs w:val="24"/>
          <w:lang w:eastAsia="tr-TR"/>
        </w:rPr>
        <w:t>verildiği,</w:t>
      </w:r>
      <w:proofErr w:type="gramEnd"/>
      <w:r w:rsidRPr="00A60DD0">
        <w:rPr>
          <w:rFonts w:ascii="Times New Roman" w:eastAsia="Times New Roman" w:hAnsi="Times New Roman"/>
          <w:sz w:val="24"/>
          <w:szCs w:val="24"/>
          <w:lang w:eastAsia="tr-TR"/>
        </w:rPr>
        <w:t xml:space="preserve"> ve fakat teknik bir hatadan dolayı 14 günle birlikte 7 gün ifadesine de yer verildiği, bununla beraber tüketicinin mağduriyetini giderme gayretleri göz önüne alınmış olup; hali hazırda anılan durumun </w:t>
      </w:r>
      <w:r w:rsidRPr="00A60DD0">
        <w:rPr>
          <w:rFonts w:ascii="Times New Roman" w:eastAsia="Times New Roman" w:hAnsi="Times New Roman"/>
          <w:bCs/>
          <w:sz w:val="24"/>
          <w:szCs w:val="24"/>
          <w:lang w:eastAsia="tr-TR"/>
        </w:rPr>
        <w:t xml:space="preserve">6502 sayılı Tüketicinin Korunması Hakkında Kanun’a </w:t>
      </w:r>
      <w:r w:rsidRPr="00A60DD0">
        <w:rPr>
          <w:rFonts w:ascii="Times New Roman" w:eastAsia="Times New Roman" w:hAnsi="Times New Roman"/>
          <w:b/>
          <w:bCs/>
          <w:sz w:val="24"/>
          <w:szCs w:val="24"/>
          <w:lang w:eastAsia="tr-TR"/>
        </w:rPr>
        <w:t xml:space="preserve">aykırı olmadığına </w:t>
      </w:r>
      <w:r w:rsidRPr="00A60DD0">
        <w:rPr>
          <w:rFonts w:ascii="Times New Roman" w:eastAsia="Times New Roman" w:hAnsi="Times New Roman"/>
          <w:bCs/>
          <w:sz w:val="24"/>
          <w:szCs w:val="24"/>
          <w:lang w:eastAsia="tr-TR"/>
        </w:rPr>
        <w:t>karar verilmiştir.</w:t>
      </w:r>
    </w:p>
    <w:sectPr w:rsidR="008A12A9" w:rsidRPr="0079271E" w:rsidSect="00210A1A">
      <w:footerReference w:type="default" r:id="rId20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A1A" w:rsidRDefault="00210A1A">
      <w:pPr>
        <w:spacing w:after="0" w:line="240" w:lineRule="auto"/>
      </w:pPr>
      <w:r>
        <w:separator/>
      </w:r>
    </w:p>
  </w:endnote>
  <w:endnote w:type="continuationSeparator" w:id="0">
    <w:p w:rsidR="00210A1A" w:rsidRDefault="0021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sz w:val="20"/>
      </w:rPr>
    </w:sdtEndPr>
    <w:sdtContent>
      <w:p w:rsidR="00210A1A" w:rsidRPr="003A5AC3" w:rsidRDefault="00210A1A">
        <w:pPr>
          <w:pStyle w:val="Altbilgi"/>
          <w:jc w:val="right"/>
          <w:rPr>
            <w:sz w:val="20"/>
          </w:rPr>
        </w:pPr>
        <w:r w:rsidRPr="003A5AC3">
          <w:rPr>
            <w:sz w:val="20"/>
          </w:rPr>
          <w:fldChar w:fldCharType="begin"/>
        </w:r>
        <w:r w:rsidRPr="003A5AC3">
          <w:rPr>
            <w:sz w:val="20"/>
          </w:rPr>
          <w:instrText>PAGE   \* MERGEFORMAT</w:instrText>
        </w:r>
        <w:r w:rsidRPr="003A5AC3">
          <w:rPr>
            <w:sz w:val="20"/>
          </w:rPr>
          <w:fldChar w:fldCharType="separate"/>
        </w:r>
        <w:r w:rsidR="007E6369">
          <w:rPr>
            <w:noProof/>
            <w:sz w:val="20"/>
          </w:rPr>
          <w:t>137</w:t>
        </w:r>
        <w:r w:rsidRPr="003A5AC3">
          <w:rPr>
            <w:sz w:val="20"/>
          </w:rPr>
          <w:fldChar w:fldCharType="end"/>
        </w:r>
      </w:p>
    </w:sdtContent>
  </w:sdt>
  <w:p w:rsidR="00210A1A" w:rsidRDefault="00210A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A1A" w:rsidRDefault="00210A1A">
      <w:pPr>
        <w:spacing w:after="0" w:line="240" w:lineRule="auto"/>
      </w:pPr>
      <w:r>
        <w:separator/>
      </w:r>
    </w:p>
  </w:footnote>
  <w:footnote w:type="continuationSeparator" w:id="0">
    <w:p w:rsidR="00210A1A" w:rsidRDefault="00210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905F54"/>
    <w:multiLevelType w:val="hybridMultilevel"/>
    <w:tmpl w:val="21E82D14"/>
    <w:lvl w:ilvl="0" w:tplc="9F9A544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7D4841"/>
    <w:multiLevelType w:val="hybridMultilevel"/>
    <w:tmpl w:val="28C2ECA8"/>
    <w:lvl w:ilvl="0" w:tplc="ED7A0B70">
      <w:start w:val="2"/>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0C066448"/>
    <w:multiLevelType w:val="hybridMultilevel"/>
    <w:tmpl w:val="75582BCE"/>
    <w:lvl w:ilvl="0" w:tplc="711A77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0C0F4351"/>
    <w:multiLevelType w:val="hybridMultilevel"/>
    <w:tmpl w:val="A028C418"/>
    <w:lvl w:ilvl="0" w:tplc="53C04716">
      <w:start w:val="98"/>
      <w:numFmt w:val="bullet"/>
      <w:lvlText w:val="-"/>
      <w:lvlJc w:val="left"/>
      <w:pPr>
        <w:ind w:left="5157" w:hanging="360"/>
      </w:pPr>
      <w:rPr>
        <w:rFonts w:ascii="Times New Roman" w:eastAsia="Andale Sans UI" w:hAnsi="Times New Roman" w:cs="Times New Roman" w:hint="default"/>
        <w:b/>
      </w:rPr>
    </w:lvl>
    <w:lvl w:ilvl="1" w:tplc="041F0003" w:tentative="1">
      <w:start w:val="1"/>
      <w:numFmt w:val="bullet"/>
      <w:lvlText w:val="o"/>
      <w:lvlJc w:val="left"/>
      <w:pPr>
        <w:ind w:left="5877" w:hanging="360"/>
      </w:pPr>
      <w:rPr>
        <w:rFonts w:ascii="Courier New" w:hAnsi="Courier New" w:cs="Courier New" w:hint="default"/>
      </w:rPr>
    </w:lvl>
    <w:lvl w:ilvl="2" w:tplc="041F0005" w:tentative="1">
      <w:start w:val="1"/>
      <w:numFmt w:val="bullet"/>
      <w:lvlText w:val=""/>
      <w:lvlJc w:val="left"/>
      <w:pPr>
        <w:ind w:left="6597" w:hanging="360"/>
      </w:pPr>
      <w:rPr>
        <w:rFonts w:ascii="Wingdings" w:hAnsi="Wingdings" w:hint="default"/>
      </w:rPr>
    </w:lvl>
    <w:lvl w:ilvl="3" w:tplc="041F0001" w:tentative="1">
      <w:start w:val="1"/>
      <w:numFmt w:val="bullet"/>
      <w:lvlText w:val=""/>
      <w:lvlJc w:val="left"/>
      <w:pPr>
        <w:ind w:left="7317" w:hanging="360"/>
      </w:pPr>
      <w:rPr>
        <w:rFonts w:ascii="Symbol" w:hAnsi="Symbol" w:hint="default"/>
      </w:rPr>
    </w:lvl>
    <w:lvl w:ilvl="4" w:tplc="041F0003" w:tentative="1">
      <w:start w:val="1"/>
      <w:numFmt w:val="bullet"/>
      <w:lvlText w:val="o"/>
      <w:lvlJc w:val="left"/>
      <w:pPr>
        <w:ind w:left="8037" w:hanging="360"/>
      </w:pPr>
      <w:rPr>
        <w:rFonts w:ascii="Courier New" w:hAnsi="Courier New" w:cs="Courier New" w:hint="default"/>
      </w:rPr>
    </w:lvl>
    <w:lvl w:ilvl="5" w:tplc="041F0005" w:tentative="1">
      <w:start w:val="1"/>
      <w:numFmt w:val="bullet"/>
      <w:lvlText w:val=""/>
      <w:lvlJc w:val="left"/>
      <w:pPr>
        <w:ind w:left="8757" w:hanging="360"/>
      </w:pPr>
      <w:rPr>
        <w:rFonts w:ascii="Wingdings" w:hAnsi="Wingdings" w:hint="default"/>
      </w:rPr>
    </w:lvl>
    <w:lvl w:ilvl="6" w:tplc="041F0001" w:tentative="1">
      <w:start w:val="1"/>
      <w:numFmt w:val="bullet"/>
      <w:lvlText w:val=""/>
      <w:lvlJc w:val="left"/>
      <w:pPr>
        <w:ind w:left="9477" w:hanging="360"/>
      </w:pPr>
      <w:rPr>
        <w:rFonts w:ascii="Symbol" w:hAnsi="Symbol" w:hint="default"/>
      </w:rPr>
    </w:lvl>
    <w:lvl w:ilvl="7" w:tplc="041F0003" w:tentative="1">
      <w:start w:val="1"/>
      <w:numFmt w:val="bullet"/>
      <w:lvlText w:val="o"/>
      <w:lvlJc w:val="left"/>
      <w:pPr>
        <w:ind w:left="10197" w:hanging="360"/>
      </w:pPr>
      <w:rPr>
        <w:rFonts w:ascii="Courier New" w:hAnsi="Courier New" w:cs="Courier New" w:hint="default"/>
      </w:rPr>
    </w:lvl>
    <w:lvl w:ilvl="8" w:tplc="041F0005" w:tentative="1">
      <w:start w:val="1"/>
      <w:numFmt w:val="bullet"/>
      <w:lvlText w:val=""/>
      <w:lvlJc w:val="left"/>
      <w:pPr>
        <w:ind w:left="10917" w:hanging="360"/>
      </w:pPr>
      <w:rPr>
        <w:rFonts w:ascii="Wingdings" w:hAnsi="Wingdings" w:hint="default"/>
      </w:rPr>
    </w:lvl>
  </w:abstractNum>
  <w:abstractNum w:abstractNumId="5">
    <w:nsid w:val="1191154A"/>
    <w:multiLevelType w:val="hybridMultilevel"/>
    <w:tmpl w:val="D90E70C2"/>
    <w:lvl w:ilvl="0" w:tplc="CEFE6C3C">
      <w:start w:val="98"/>
      <w:numFmt w:val="bullet"/>
      <w:lvlText w:val="-"/>
      <w:lvlJc w:val="left"/>
      <w:pPr>
        <w:ind w:left="5040" w:hanging="360"/>
      </w:pPr>
      <w:rPr>
        <w:rFonts w:ascii="Times New Roman" w:eastAsia="Andale Sans UI" w:hAnsi="Times New Roman" w:cs="Times New Roman" w:hint="default"/>
      </w:rPr>
    </w:lvl>
    <w:lvl w:ilvl="1" w:tplc="041F0003" w:tentative="1">
      <w:start w:val="1"/>
      <w:numFmt w:val="bullet"/>
      <w:lvlText w:val="o"/>
      <w:lvlJc w:val="left"/>
      <w:pPr>
        <w:ind w:left="5760" w:hanging="360"/>
      </w:pPr>
      <w:rPr>
        <w:rFonts w:ascii="Courier New" w:hAnsi="Courier New" w:cs="Courier New" w:hint="default"/>
      </w:rPr>
    </w:lvl>
    <w:lvl w:ilvl="2" w:tplc="041F0005" w:tentative="1">
      <w:start w:val="1"/>
      <w:numFmt w:val="bullet"/>
      <w:lvlText w:val=""/>
      <w:lvlJc w:val="left"/>
      <w:pPr>
        <w:ind w:left="6480" w:hanging="360"/>
      </w:pPr>
      <w:rPr>
        <w:rFonts w:ascii="Wingdings" w:hAnsi="Wingdings" w:hint="default"/>
      </w:rPr>
    </w:lvl>
    <w:lvl w:ilvl="3" w:tplc="041F0001" w:tentative="1">
      <w:start w:val="1"/>
      <w:numFmt w:val="bullet"/>
      <w:lvlText w:val=""/>
      <w:lvlJc w:val="left"/>
      <w:pPr>
        <w:ind w:left="7200" w:hanging="360"/>
      </w:pPr>
      <w:rPr>
        <w:rFonts w:ascii="Symbol" w:hAnsi="Symbol" w:hint="default"/>
      </w:rPr>
    </w:lvl>
    <w:lvl w:ilvl="4" w:tplc="041F0003" w:tentative="1">
      <w:start w:val="1"/>
      <w:numFmt w:val="bullet"/>
      <w:lvlText w:val="o"/>
      <w:lvlJc w:val="left"/>
      <w:pPr>
        <w:ind w:left="7920" w:hanging="360"/>
      </w:pPr>
      <w:rPr>
        <w:rFonts w:ascii="Courier New" w:hAnsi="Courier New" w:cs="Courier New" w:hint="default"/>
      </w:rPr>
    </w:lvl>
    <w:lvl w:ilvl="5" w:tplc="041F0005" w:tentative="1">
      <w:start w:val="1"/>
      <w:numFmt w:val="bullet"/>
      <w:lvlText w:val=""/>
      <w:lvlJc w:val="left"/>
      <w:pPr>
        <w:ind w:left="8640" w:hanging="360"/>
      </w:pPr>
      <w:rPr>
        <w:rFonts w:ascii="Wingdings" w:hAnsi="Wingdings" w:hint="default"/>
      </w:rPr>
    </w:lvl>
    <w:lvl w:ilvl="6" w:tplc="041F0001" w:tentative="1">
      <w:start w:val="1"/>
      <w:numFmt w:val="bullet"/>
      <w:lvlText w:val=""/>
      <w:lvlJc w:val="left"/>
      <w:pPr>
        <w:ind w:left="9360" w:hanging="360"/>
      </w:pPr>
      <w:rPr>
        <w:rFonts w:ascii="Symbol" w:hAnsi="Symbol" w:hint="default"/>
      </w:rPr>
    </w:lvl>
    <w:lvl w:ilvl="7" w:tplc="041F0003" w:tentative="1">
      <w:start w:val="1"/>
      <w:numFmt w:val="bullet"/>
      <w:lvlText w:val="o"/>
      <w:lvlJc w:val="left"/>
      <w:pPr>
        <w:ind w:left="10080" w:hanging="360"/>
      </w:pPr>
      <w:rPr>
        <w:rFonts w:ascii="Courier New" w:hAnsi="Courier New" w:cs="Courier New" w:hint="default"/>
      </w:rPr>
    </w:lvl>
    <w:lvl w:ilvl="8" w:tplc="041F0005" w:tentative="1">
      <w:start w:val="1"/>
      <w:numFmt w:val="bullet"/>
      <w:lvlText w:val=""/>
      <w:lvlJc w:val="left"/>
      <w:pPr>
        <w:ind w:left="10800" w:hanging="360"/>
      </w:pPr>
      <w:rPr>
        <w:rFonts w:ascii="Wingdings" w:hAnsi="Wingdings" w:hint="default"/>
      </w:rPr>
    </w:lvl>
  </w:abstractNum>
  <w:abstractNum w:abstractNumId="6">
    <w:nsid w:val="13EC71A5"/>
    <w:multiLevelType w:val="hybridMultilevel"/>
    <w:tmpl w:val="9C946336"/>
    <w:lvl w:ilvl="0" w:tplc="79B6D1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243D4D"/>
    <w:multiLevelType w:val="hybridMultilevel"/>
    <w:tmpl w:val="F046758C"/>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8">
    <w:nsid w:val="1ABA0B78"/>
    <w:multiLevelType w:val="hybridMultilevel"/>
    <w:tmpl w:val="B99E95E2"/>
    <w:lvl w:ilvl="0" w:tplc="DC14946E">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2F219E"/>
    <w:multiLevelType w:val="hybridMultilevel"/>
    <w:tmpl w:val="161C9462"/>
    <w:lvl w:ilvl="0" w:tplc="87FA03E8">
      <w:start w:val="98"/>
      <w:numFmt w:val="bullet"/>
      <w:lvlText w:val="-"/>
      <w:lvlJc w:val="left"/>
      <w:pPr>
        <w:ind w:left="5040" w:hanging="360"/>
      </w:pPr>
      <w:rPr>
        <w:rFonts w:ascii="Times New Roman" w:eastAsia="Andale Sans UI" w:hAnsi="Times New Roman" w:cs="Times New Roman" w:hint="default"/>
      </w:rPr>
    </w:lvl>
    <w:lvl w:ilvl="1" w:tplc="041F0003" w:tentative="1">
      <w:start w:val="1"/>
      <w:numFmt w:val="bullet"/>
      <w:lvlText w:val="o"/>
      <w:lvlJc w:val="left"/>
      <w:pPr>
        <w:ind w:left="5760" w:hanging="360"/>
      </w:pPr>
      <w:rPr>
        <w:rFonts w:ascii="Courier New" w:hAnsi="Courier New" w:cs="Courier New" w:hint="default"/>
      </w:rPr>
    </w:lvl>
    <w:lvl w:ilvl="2" w:tplc="041F0005" w:tentative="1">
      <w:start w:val="1"/>
      <w:numFmt w:val="bullet"/>
      <w:lvlText w:val=""/>
      <w:lvlJc w:val="left"/>
      <w:pPr>
        <w:ind w:left="6480" w:hanging="360"/>
      </w:pPr>
      <w:rPr>
        <w:rFonts w:ascii="Wingdings" w:hAnsi="Wingdings" w:hint="default"/>
      </w:rPr>
    </w:lvl>
    <w:lvl w:ilvl="3" w:tplc="041F0001" w:tentative="1">
      <w:start w:val="1"/>
      <w:numFmt w:val="bullet"/>
      <w:lvlText w:val=""/>
      <w:lvlJc w:val="left"/>
      <w:pPr>
        <w:ind w:left="7200" w:hanging="360"/>
      </w:pPr>
      <w:rPr>
        <w:rFonts w:ascii="Symbol" w:hAnsi="Symbol" w:hint="default"/>
      </w:rPr>
    </w:lvl>
    <w:lvl w:ilvl="4" w:tplc="041F0003" w:tentative="1">
      <w:start w:val="1"/>
      <w:numFmt w:val="bullet"/>
      <w:lvlText w:val="o"/>
      <w:lvlJc w:val="left"/>
      <w:pPr>
        <w:ind w:left="7920" w:hanging="360"/>
      </w:pPr>
      <w:rPr>
        <w:rFonts w:ascii="Courier New" w:hAnsi="Courier New" w:cs="Courier New" w:hint="default"/>
      </w:rPr>
    </w:lvl>
    <w:lvl w:ilvl="5" w:tplc="041F0005" w:tentative="1">
      <w:start w:val="1"/>
      <w:numFmt w:val="bullet"/>
      <w:lvlText w:val=""/>
      <w:lvlJc w:val="left"/>
      <w:pPr>
        <w:ind w:left="8640" w:hanging="360"/>
      </w:pPr>
      <w:rPr>
        <w:rFonts w:ascii="Wingdings" w:hAnsi="Wingdings" w:hint="default"/>
      </w:rPr>
    </w:lvl>
    <w:lvl w:ilvl="6" w:tplc="041F0001" w:tentative="1">
      <w:start w:val="1"/>
      <w:numFmt w:val="bullet"/>
      <w:lvlText w:val=""/>
      <w:lvlJc w:val="left"/>
      <w:pPr>
        <w:ind w:left="9360" w:hanging="360"/>
      </w:pPr>
      <w:rPr>
        <w:rFonts w:ascii="Symbol" w:hAnsi="Symbol" w:hint="default"/>
      </w:rPr>
    </w:lvl>
    <w:lvl w:ilvl="7" w:tplc="041F0003" w:tentative="1">
      <w:start w:val="1"/>
      <w:numFmt w:val="bullet"/>
      <w:lvlText w:val="o"/>
      <w:lvlJc w:val="left"/>
      <w:pPr>
        <w:ind w:left="10080" w:hanging="360"/>
      </w:pPr>
      <w:rPr>
        <w:rFonts w:ascii="Courier New" w:hAnsi="Courier New" w:cs="Courier New" w:hint="default"/>
      </w:rPr>
    </w:lvl>
    <w:lvl w:ilvl="8" w:tplc="041F0005" w:tentative="1">
      <w:start w:val="1"/>
      <w:numFmt w:val="bullet"/>
      <w:lvlText w:val=""/>
      <w:lvlJc w:val="left"/>
      <w:pPr>
        <w:ind w:left="10800" w:hanging="360"/>
      </w:pPr>
      <w:rPr>
        <w:rFonts w:ascii="Wingdings" w:hAnsi="Wingdings" w:hint="default"/>
      </w:rPr>
    </w:lvl>
  </w:abstractNum>
  <w:abstractNum w:abstractNumId="10">
    <w:nsid w:val="1E683FC3"/>
    <w:multiLevelType w:val="hybridMultilevel"/>
    <w:tmpl w:val="9934E7E4"/>
    <w:lvl w:ilvl="0" w:tplc="5B6CB83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D92308"/>
    <w:multiLevelType w:val="hybridMultilevel"/>
    <w:tmpl w:val="95DED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E5B1AB5"/>
    <w:multiLevelType w:val="hybridMultilevel"/>
    <w:tmpl w:val="42A05578"/>
    <w:lvl w:ilvl="0" w:tplc="7E421148">
      <w:start w:val="2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131E50"/>
    <w:multiLevelType w:val="hybridMultilevel"/>
    <w:tmpl w:val="6668253E"/>
    <w:lvl w:ilvl="0" w:tplc="BA62D7FC">
      <w:start w:val="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3C60726E"/>
    <w:multiLevelType w:val="hybridMultilevel"/>
    <w:tmpl w:val="6AFE2AA6"/>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6">
    <w:nsid w:val="41065754"/>
    <w:multiLevelType w:val="hybridMultilevel"/>
    <w:tmpl w:val="96B2CFD6"/>
    <w:lvl w:ilvl="0" w:tplc="3F0E68FA">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7CA32ED"/>
    <w:multiLevelType w:val="hybridMultilevel"/>
    <w:tmpl w:val="6A384FBA"/>
    <w:lvl w:ilvl="0" w:tplc="4B42AC46">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88F396A"/>
    <w:multiLevelType w:val="hybridMultilevel"/>
    <w:tmpl w:val="1F10E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9585AC5"/>
    <w:multiLevelType w:val="hybridMultilevel"/>
    <w:tmpl w:val="3C3C30A2"/>
    <w:lvl w:ilvl="0" w:tplc="32507E8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C1D16F3"/>
    <w:multiLevelType w:val="hybridMultilevel"/>
    <w:tmpl w:val="43BCF02E"/>
    <w:lvl w:ilvl="0" w:tplc="909C5A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DCD57AA"/>
    <w:multiLevelType w:val="multilevel"/>
    <w:tmpl w:val="C49C05F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61E8561B"/>
    <w:multiLevelType w:val="hybridMultilevel"/>
    <w:tmpl w:val="F878C67A"/>
    <w:lvl w:ilvl="0" w:tplc="ED2EB862">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4362941"/>
    <w:multiLevelType w:val="hybridMultilevel"/>
    <w:tmpl w:val="E2D6AB6C"/>
    <w:lvl w:ilvl="0" w:tplc="D6CE1794">
      <w:start w:val="3"/>
      <w:numFmt w:val="bullet"/>
      <w:lvlText w:val="-"/>
      <w:lvlJc w:val="left"/>
      <w:pPr>
        <w:ind w:left="720" w:hanging="360"/>
      </w:pPr>
      <w:rPr>
        <w:rFonts w:ascii="Times New Roman" w:eastAsia="Andale Sans U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A185F81"/>
    <w:multiLevelType w:val="hybridMultilevel"/>
    <w:tmpl w:val="AC827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C361EB3"/>
    <w:multiLevelType w:val="hybridMultilevel"/>
    <w:tmpl w:val="E5188054"/>
    <w:lvl w:ilvl="0" w:tplc="26CA7D7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3A267A2"/>
    <w:multiLevelType w:val="hybridMultilevel"/>
    <w:tmpl w:val="6CB285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5DA0DA1"/>
    <w:multiLevelType w:val="hybridMultilevel"/>
    <w:tmpl w:val="6A0CE2EA"/>
    <w:lvl w:ilvl="0" w:tplc="FB14B878">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8F64C7B"/>
    <w:multiLevelType w:val="hybridMultilevel"/>
    <w:tmpl w:val="543E496A"/>
    <w:lvl w:ilvl="0" w:tplc="F26CB43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9D40AD7"/>
    <w:multiLevelType w:val="hybridMultilevel"/>
    <w:tmpl w:val="7024B386"/>
    <w:lvl w:ilvl="0" w:tplc="42343040">
      <w:start w:val="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7"/>
  </w:num>
  <w:num w:numId="4">
    <w:abstractNumId w:val="28"/>
  </w:num>
  <w:num w:numId="5">
    <w:abstractNumId w:val="27"/>
  </w:num>
  <w:num w:numId="6">
    <w:abstractNumId w:val="25"/>
  </w:num>
  <w:num w:numId="7">
    <w:abstractNumId w:val="23"/>
  </w:num>
  <w:num w:numId="8">
    <w:abstractNumId w:val="3"/>
  </w:num>
  <w:num w:numId="9">
    <w:abstractNumId w:val="11"/>
  </w:num>
  <w:num w:numId="10">
    <w:abstractNumId w:val="18"/>
  </w:num>
  <w:num w:numId="11">
    <w:abstractNumId w:val="19"/>
  </w:num>
  <w:num w:numId="12">
    <w:abstractNumId w:val="13"/>
  </w:num>
  <w:num w:numId="13">
    <w:abstractNumId w:val="2"/>
  </w:num>
  <w:num w:numId="14">
    <w:abstractNumId w:val="17"/>
  </w:num>
  <w:num w:numId="15">
    <w:abstractNumId w:val="16"/>
  </w:num>
  <w:num w:numId="16">
    <w:abstractNumId w:val="8"/>
  </w:num>
  <w:num w:numId="17">
    <w:abstractNumId w:val="22"/>
  </w:num>
  <w:num w:numId="18">
    <w:abstractNumId w:val="29"/>
  </w:num>
  <w:num w:numId="19">
    <w:abstractNumId w:val="1"/>
  </w:num>
  <w:num w:numId="20">
    <w:abstractNumId w:val="6"/>
  </w:num>
  <w:num w:numId="21">
    <w:abstractNumId w:val="14"/>
  </w:num>
  <w:num w:numId="22">
    <w:abstractNumId w:val="30"/>
  </w:num>
  <w:num w:numId="23">
    <w:abstractNumId w:val="12"/>
  </w:num>
  <w:num w:numId="24">
    <w:abstractNumId w:val="0"/>
  </w:num>
  <w:num w:numId="25">
    <w:abstractNumId w:val="2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1"/>
  </w:num>
  <w:num w:numId="29">
    <w:abstractNumId w:val="4"/>
  </w:num>
  <w:num w:numId="30">
    <w:abstractNumId w:val="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24"/>
    <w:rsid w:val="00000970"/>
    <w:rsid w:val="00001BE0"/>
    <w:rsid w:val="00004685"/>
    <w:rsid w:val="00007B91"/>
    <w:rsid w:val="00017E7A"/>
    <w:rsid w:val="00020EC9"/>
    <w:rsid w:val="00023D60"/>
    <w:rsid w:val="00025978"/>
    <w:rsid w:val="0002767F"/>
    <w:rsid w:val="0003044A"/>
    <w:rsid w:val="0003058D"/>
    <w:rsid w:val="00030E49"/>
    <w:rsid w:val="00034FAC"/>
    <w:rsid w:val="00051D63"/>
    <w:rsid w:val="000543D3"/>
    <w:rsid w:val="00063735"/>
    <w:rsid w:val="0006406B"/>
    <w:rsid w:val="00064B99"/>
    <w:rsid w:val="00067A85"/>
    <w:rsid w:val="00071500"/>
    <w:rsid w:val="00071A09"/>
    <w:rsid w:val="000752DD"/>
    <w:rsid w:val="000761B4"/>
    <w:rsid w:val="0007635E"/>
    <w:rsid w:val="00080E8B"/>
    <w:rsid w:val="000845AA"/>
    <w:rsid w:val="000937EA"/>
    <w:rsid w:val="00093D54"/>
    <w:rsid w:val="00096BA5"/>
    <w:rsid w:val="0009732A"/>
    <w:rsid w:val="000A0051"/>
    <w:rsid w:val="000B1C8B"/>
    <w:rsid w:val="000B244C"/>
    <w:rsid w:val="000B260C"/>
    <w:rsid w:val="000B2964"/>
    <w:rsid w:val="000B38D1"/>
    <w:rsid w:val="000B4727"/>
    <w:rsid w:val="000B68C9"/>
    <w:rsid w:val="000C203C"/>
    <w:rsid w:val="000C2BEF"/>
    <w:rsid w:val="000C3E7F"/>
    <w:rsid w:val="000C5053"/>
    <w:rsid w:val="000C53AD"/>
    <w:rsid w:val="000C7D1E"/>
    <w:rsid w:val="000D2969"/>
    <w:rsid w:val="000D29C4"/>
    <w:rsid w:val="000D3635"/>
    <w:rsid w:val="000D70E9"/>
    <w:rsid w:val="000D76A0"/>
    <w:rsid w:val="000E2E1A"/>
    <w:rsid w:val="00107753"/>
    <w:rsid w:val="00110213"/>
    <w:rsid w:val="00110820"/>
    <w:rsid w:val="001156B0"/>
    <w:rsid w:val="0011747B"/>
    <w:rsid w:val="001178D9"/>
    <w:rsid w:val="00126265"/>
    <w:rsid w:val="0013439B"/>
    <w:rsid w:val="00135FC7"/>
    <w:rsid w:val="00137C32"/>
    <w:rsid w:val="00140A41"/>
    <w:rsid w:val="0014668E"/>
    <w:rsid w:val="0014773E"/>
    <w:rsid w:val="00150B99"/>
    <w:rsid w:val="00152B01"/>
    <w:rsid w:val="00152CD7"/>
    <w:rsid w:val="00155FF0"/>
    <w:rsid w:val="00161832"/>
    <w:rsid w:val="00161D72"/>
    <w:rsid w:val="0016472E"/>
    <w:rsid w:val="00166EF8"/>
    <w:rsid w:val="00167AF4"/>
    <w:rsid w:val="00170007"/>
    <w:rsid w:val="001712CF"/>
    <w:rsid w:val="00171E9B"/>
    <w:rsid w:val="001727FC"/>
    <w:rsid w:val="00173862"/>
    <w:rsid w:val="0017449A"/>
    <w:rsid w:val="0017479F"/>
    <w:rsid w:val="00180017"/>
    <w:rsid w:val="001860B1"/>
    <w:rsid w:val="00191698"/>
    <w:rsid w:val="00192304"/>
    <w:rsid w:val="001932CD"/>
    <w:rsid w:val="001943D8"/>
    <w:rsid w:val="00194C7D"/>
    <w:rsid w:val="001972C1"/>
    <w:rsid w:val="001A020C"/>
    <w:rsid w:val="001A3A5C"/>
    <w:rsid w:val="001A6E67"/>
    <w:rsid w:val="001B211F"/>
    <w:rsid w:val="001B4416"/>
    <w:rsid w:val="001B4BD6"/>
    <w:rsid w:val="001B553D"/>
    <w:rsid w:val="001D0665"/>
    <w:rsid w:val="001D3603"/>
    <w:rsid w:val="001D4674"/>
    <w:rsid w:val="001E3EC1"/>
    <w:rsid w:val="001E5368"/>
    <w:rsid w:val="001E6BE2"/>
    <w:rsid w:val="001E7536"/>
    <w:rsid w:val="001F36F7"/>
    <w:rsid w:val="001F37DB"/>
    <w:rsid w:val="001F7F52"/>
    <w:rsid w:val="00200EBE"/>
    <w:rsid w:val="00202974"/>
    <w:rsid w:val="00205601"/>
    <w:rsid w:val="0020687C"/>
    <w:rsid w:val="00210A1A"/>
    <w:rsid w:val="002151C9"/>
    <w:rsid w:val="00215A6F"/>
    <w:rsid w:val="00217BBB"/>
    <w:rsid w:val="00220A7C"/>
    <w:rsid w:val="00225492"/>
    <w:rsid w:val="00225CC5"/>
    <w:rsid w:val="00230471"/>
    <w:rsid w:val="00230EC9"/>
    <w:rsid w:val="0023486B"/>
    <w:rsid w:val="002420F6"/>
    <w:rsid w:val="00245C38"/>
    <w:rsid w:val="00253648"/>
    <w:rsid w:val="002549D0"/>
    <w:rsid w:val="0026103B"/>
    <w:rsid w:val="00264F4F"/>
    <w:rsid w:val="00265035"/>
    <w:rsid w:val="00271833"/>
    <w:rsid w:val="00273AFF"/>
    <w:rsid w:val="00275982"/>
    <w:rsid w:val="0028416C"/>
    <w:rsid w:val="0028599C"/>
    <w:rsid w:val="0029157B"/>
    <w:rsid w:val="00294E98"/>
    <w:rsid w:val="00296E38"/>
    <w:rsid w:val="00297509"/>
    <w:rsid w:val="002A2408"/>
    <w:rsid w:val="002A3B8A"/>
    <w:rsid w:val="002A5831"/>
    <w:rsid w:val="002A5EB9"/>
    <w:rsid w:val="002B0AD9"/>
    <w:rsid w:val="002B1BA5"/>
    <w:rsid w:val="002B31A4"/>
    <w:rsid w:val="002C0F1D"/>
    <w:rsid w:val="002C1476"/>
    <w:rsid w:val="002C3813"/>
    <w:rsid w:val="002D11AA"/>
    <w:rsid w:val="002D1CCA"/>
    <w:rsid w:val="002D41BB"/>
    <w:rsid w:val="002E042B"/>
    <w:rsid w:val="002E0E39"/>
    <w:rsid w:val="002E6DCE"/>
    <w:rsid w:val="002F0579"/>
    <w:rsid w:val="002F716E"/>
    <w:rsid w:val="003031B5"/>
    <w:rsid w:val="0030796A"/>
    <w:rsid w:val="00317964"/>
    <w:rsid w:val="00321C15"/>
    <w:rsid w:val="0032219F"/>
    <w:rsid w:val="00323279"/>
    <w:rsid w:val="00323749"/>
    <w:rsid w:val="003303A3"/>
    <w:rsid w:val="003312DD"/>
    <w:rsid w:val="00336EDC"/>
    <w:rsid w:val="00336F09"/>
    <w:rsid w:val="00340475"/>
    <w:rsid w:val="00342EC9"/>
    <w:rsid w:val="003459B5"/>
    <w:rsid w:val="00346528"/>
    <w:rsid w:val="00347514"/>
    <w:rsid w:val="0035235E"/>
    <w:rsid w:val="003538A2"/>
    <w:rsid w:val="00363675"/>
    <w:rsid w:val="00363971"/>
    <w:rsid w:val="00364BCA"/>
    <w:rsid w:val="003675EF"/>
    <w:rsid w:val="00373323"/>
    <w:rsid w:val="00374685"/>
    <w:rsid w:val="0037651C"/>
    <w:rsid w:val="00384FFF"/>
    <w:rsid w:val="00385A69"/>
    <w:rsid w:val="00387559"/>
    <w:rsid w:val="00394129"/>
    <w:rsid w:val="00395C53"/>
    <w:rsid w:val="003A236B"/>
    <w:rsid w:val="003A7D88"/>
    <w:rsid w:val="003B2B0F"/>
    <w:rsid w:val="003B33C4"/>
    <w:rsid w:val="003B4710"/>
    <w:rsid w:val="003B56BE"/>
    <w:rsid w:val="003B5995"/>
    <w:rsid w:val="003B5CC3"/>
    <w:rsid w:val="003B6B3A"/>
    <w:rsid w:val="003B6C14"/>
    <w:rsid w:val="003B7093"/>
    <w:rsid w:val="003C5079"/>
    <w:rsid w:val="003C65DA"/>
    <w:rsid w:val="003C70F1"/>
    <w:rsid w:val="003D250B"/>
    <w:rsid w:val="003D2CDB"/>
    <w:rsid w:val="003D3A0D"/>
    <w:rsid w:val="003D79E3"/>
    <w:rsid w:val="003D79E5"/>
    <w:rsid w:val="003E0327"/>
    <w:rsid w:val="003E2730"/>
    <w:rsid w:val="003E3C32"/>
    <w:rsid w:val="003E6135"/>
    <w:rsid w:val="003E69DF"/>
    <w:rsid w:val="003F0C8F"/>
    <w:rsid w:val="003F2639"/>
    <w:rsid w:val="003F367E"/>
    <w:rsid w:val="003F704F"/>
    <w:rsid w:val="003F707D"/>
    <w:rsid w:val="004009A6"/>
    <w:rsid w:val="004020F2"/>
    <w:rsid w:val="00403E80"/>
    <w:rsid w:val="00406B5B"/>
    <w:rsid w:val="00410F9D"/>
    <w:rsid w:val="0041536A"/>
    <w:rsid w:val="0041687B"/>
    <w:rsid w:val="00422150"/>
    <w:rsid w:val="00423FCA"/>
    <w:rsid w:val="00425113"/>
    <w:rsid w:val="00425332"/>
    <w:rsid w:val="004322A4"/>
    <w:rsid w:val="004334A6"/>
    <w:rsid w:val="00434A3E"/>
    <w:rsid w:val="00435C33"/>
    <w:rsid w:val="00442A2F"/>
    <w:rsid w:val="00443454"/>
    <w:rsid w:val="0044552C"/>
    <w:rsid w:val="0044586C"/>
    <w:rsid w:val="00445BDA"/>
    <w:rsid w:val="004516E4"/>
    <w:rsid w:val="004533F0"/>
    <w:rsid w:val="00460BAD"/>
    <w:rsid w:val="00460BEF"/>
    <w:rsid w:val="00463814"/>
    <w:rsid w:val="00464490"/>
    <w:rsid w:val="00470464"/>
    <w:rsid w:val="00472E0D"/>
    <w:rsid w:val="00474631"/>
    <w:rsid w:val="00477369"/>
    <w:rsid w:val="004810EA"/>
    <w:rsid w:val="004843C1"/>
    <w:rsid w:val="00487738"/>
    <w:rsid w:val="00491DC0"/>
    <w:rsid w:val="004920A2"/>
    <w:rsid w:val="00492A9F"/>
    <w:rsid w:val="00492B0B"/>
    <w:rsid w:val="004A0577"/>
    <w:rsid w:val="004A0E20"/>
    <w:rsid w:val="004A0F00"/>
    <w:rsid w:val="004A2ED8"/>
    <w:rsid w:val="004A74D1"/>
    <w:rsid w:val="004B13C3"/>
    <w:rsid w:val="004B1ADA"/>
    <w:rsid w:val="004B371E"/>
    <w:rsid w:val="004B4676"/>
    <w:rsid w:val="004B5800"/>
    <w:rsid w:val="004B5B00"/>
    <w:rsid w:val="004B63F8"/>
    <w:rsid w:val="004C0479"/>
    <w:rsid w:val="004C56A4"/>
    <w:rsid w:val="004C72B0"/>
    <w:rsid w:val="004C7380"/>
    <w:rsid w:val="004C7967"/>
    <w:rsid w:val="004D3A0B"/>
    <w:rsid w:val="004D3B8A"/>
    <w:rsid w:val="004D6DE5"/>
    <w:rsid w:val="004E025E"/>
    <w:rsid w:val="004E11DE"/>
    <w:rsid w:val="004E17BC"/>
    <w:rsid w:val="004E2917"/>
    <w:rsid w:val="004F0E7D"/>
    <w:rsid w:val="004F1588"/>
    <w:rsid w:val="004F2E80"/>
    <w:rsid w:val="004F43F2"/>
    <w:rsid w:val="004F4979"/>
    <w:rsid w:val="004F5B70"/>
    <w:rsid w:val="00501CE8"/>
    <w:rsid w:val="00501EEC"/>
    <w:rsid w:val="0050210E"/>
    <w:rsid w:val="0050368A"/>
    <w:rsid w:val="00503794"/>
    <w:rsid w:val="00503F0A"/>
    <w:rsid w:val="00506430"/>
    <w:rsid w:val="00506853"/>
    <w:rsid w:val="005116CA"/>
    <w:rsid w:val="005156A3"/>
    <w:rsid w:val="00517054"/>
    <w:rsid w:val="005204BC"/>
    <w:rsid w:val="00522B59"/>
    <w:rsid w:val="00526FC3"/>
    <w:rsid w:val="00531199"/>
    <w:rsid w:val="00532C97"/>
    <w:rsid w:val="00540EF0"/>
    <w:rsid w:val="00543AB0"/>
    <w:rsid w:val="00545B9A"/>
    <w:rsid w:val="00552D7C"/>
    <w:rsid w:val="00560F12"/>
    <w:rsid w:val="00560FEF"/>
    <w:rsid w:val="00564118"/>
    <w:rsid w:val="00574E49"/>
    <w:rsid w:val="0057512C"/>
    <w:rsid w:val="005758B9"/>
    <w:rsid w:val="00577DD8"/>
    <w:rsid w:val="0059211A"/>
    <w:rsid w:val="005927AB"/>
    <w:rsid w:val="005976D7"/>
    <w:rsid w:val="005A097A"/>
    <w:rsid w:val="005A11D5"/>
    <w:rsid w:val="005A6683"/>
    <w:rsid w:val="005A7B02"/>
    <w:rsid w:val="005B3691"/>
    <w:rsid w:val="005C0125"/>
    <w:rsid w:val="005C1FAD"/>
    <w:rsid w:val="005C3840"/>
    <w:rsid w:val="005D20D6"/>
    <w:rsid w:val="005D2C56"/>
    <w:rsid w:val="005D2E8F"/>
    <w:rsid w:val="005D4A30"/>
    <w:rsid w:val="005E1F5C"/>
    <w:rsid w:val="005E3368"/>
    <w:rsid w:val="005E7B7D"/>
    <w:rsid w:val="005F3FC0"/>
    <w:rsid w:val="005F5DE5"/>
    <w:rsid w:val="00602039"/>
    <w:rsid w:val="00602F2C"/>
    <w:rsid w:val="00606858"/>
    <w:rsid w:val="00607A3F"/>
    <w:rsid w:val="00607C6F"/>
    <w:rsid w:val="0062012F"/>
    <w:rsid w:val="00625043"/>
    <w:rsid w:val="00627268"/>
    <w:rsid w:val="0063334C"/>
    <w:rsid w:val="00633EF6"/>
    <w:rsid w:val="00635939"/>
    <w:rsid w:val="006365A5"/>
    <w:rsid w:val="00645500"/>
    <w:rsid w:val="00651113"/>
    <w:rsid w:val="006573B2"/>
    <w:rsid w:val="0066087E"/>
    <w:rsid w:val="00660CFF"/>
    <w:rsid w:val="0066154F"/>
    <w:rsid w:val="00664181"/>
    <w:rsid w:val="0066685E"/>
    <w:rsid w:val="00670370"/>
    <w:rsid w:val="00670947"/>
    <w:rsid w:val="00676097"/>
    <w:rsid w:val="00676BCA"/>
    <w:rsid w:val="00682774"/>
    <w:rsid w:val="00682B7F"/>
    <w:rsid w:val="00684644"/>
    <w:rsid w:val="00686E7A"/>
    <w:rsid w:val="00694D68"/>
    <w:rsid w:val="006973BE"/>
    <w:rsid w:val="006A23B6"/>
    <w:rsid w:val="006A5648"/>
    <w:rsid w:val="006A737D"/>
    <w:rsid w:val="006B2534"/>
    <w:rsid w:val="006B3CA4"/>
    <w:rsid w:val="006B61C3"/>
    <w:rsid w:val="006B7B60"/>
    <w:rsid w:val="006C599F"/>
    <w:rsid w:val="006D4628"/>
    <w:rsid w:val="006D5D79"/>
    <w:rsid w:val="006D7AEB"/>
    <w:rsid w:val="006E2CFF"/>
    <w:rsid w:val="006E7CB1"/>
    <w:rsid w:val="006F2354"/>
    <w:rsid w:val="006F40F3"/>
    <w:rsid w:val="007002F4"/>
    <w:rsid w:val="007013D2"/>
    <w:rsid w:val="007015D3"/>
    <w:rsid w:val="00705C92"/>
    <w:rsid w:val="00707699"/>
    <w:rsid w:val="00707C83"/>
    <w:rsid w:val="007140DC"/>
    <w:rsid w:val="00714C66"/>
    <w:rsid w:val="00716F26"/>
    <w:rsid w:val="00720B59"/>
    <w:rsid w:val="007228D4"/>
    <w:rsid w:val="00726517"/>
    <w:rsid w:val="00731923"/>
    <w:rsid w:val="00731AA3"/>
    <w:rsid w:val="007361DC"/>
    <w:rsid w:val="00741F6B"/>
    <w:rsid w:val="00742134"/>
    <w:rsid w:val="00746BE9"/>
    <w:rsid w:val="00750E54"/>
    <w:rsid w:val="0075337A"/>
    <w:rsid w:val="007576AE"/>
    <w:rsid w:val="00762886"/>
    <w:rsid w:val="007643FA"/>
    <w:rsid w:val="00770BE2"/>
    <w:rsid w:val="0077219C"/>
    <w:rsid w:val="00773CDE"/>
    <w:rsid w:val="00773F15"/>
    <w:rsid w:val="00774201"/>
    <w:rsid w:val="007757F6"/>
    <w:rsid w:val="0077584B"/>
    <w:rsid w:val="00781586"/>
    <w:rsid w:val="00782AAD"/>
    <w:rsid w:val="00784100"/>
    <w:rsid w:val="00784A24"/>
    <w:rsid w:val="00784FE2"/>
    <w:rsid w:val="00785477"/>
    <w:rsid w:val="007859D6"/>
    <w:rsid w:val="00790E72"/>
    <w:rsid w:val="00791946"/>
    <w:rsid w:val="0079271E"/>
    <w:rsid w:val="00793FB6"/>
    <w:rsid w:val="00797DE2"/>
    <w:rsid w:val="007A33BD"/>
    <w:rsid w:val="007A566B"/>
    <w:rsid w:val="007A72CA"/>
    <w:rsid w:val="007B108F"/>
    <w:rsid w:val="007B3E36"/>
    <w:rsid w:val="007C0088"/>
    <w:rsid w:val="007C696D"/>
    <w:rsid w:val="007D5627"/>
    <w:rsid w:val="007E0132"/>
    <w:rsid w:val="007E19FB"/>
    <w:rsid w:val="007E1ADF"/>
    <w:rsid w:val="007E224D"/>
    <w:rsid w:val="007E6369"/>
    <w:rsid w:val="007F3367"/>
    <w:rsid w:val="007F436E"/>
    <w:rsid w:val="007F5A4A"/>
    <w:rsid w:val="007F711C"/>
    <w:rsid w:val="00801E08"/>
    <w:rsid w:val="008029CC"/>
    <w:rsid w:val="0080383E"/>
    <w:rsid w:val="00806500"/>
    <w:rsid w:val="00811F89"/>
    <w:rsid w:val="008172E0"/>
    <w:rsid w:val="008211DF"/>
    <w:rsid w:val="00821DDD"/>
    <w:rsid w:val="00834396"/>
    <w:rsid w:val="0083512E"/>
    <w:rsid w:val="00837516"/>
    <w:rsid w:val="00841394"/>
    <w:rsid w:val="00841AB0"/>
    <w:rsid w:val="00843335"/>
    <w:rsid w:val="00846A33"/>
    <w:rsid w:val="00852A7E"/>
    <w:rsid w:val="00852F68"/>
    <w:rsid w:val="00856E49"/>
    <w:rsid w:val="008610E1"/>
    <w:rsid w:val="00863C1A"/>
    <w:rsid w:val="00866947"/>
    <w:rsid w:val="00871723"/>
    <w:rsid w:val="00873540"/>
    <w:rsid w:val="00873987"/>
    <w:rsid w:val="008748FD"/>
    <w:rsid w:val="00875BAB"/>
    <w:rsid w:val="008770B1"/>
    <w:rsid w:val="00880367"/>
    <w:rsid w:val="00892226"/>
    <w:rsid w:val="008930F8"/>
    <w:rsid w:val="00897AB3"/>
    <w:rsid w:val="008A12A9"/>
    <w:rsid w:val="008A6657"/>
    <w:rsid w:val="008B342B"/>
    <w:rsid w:val="008B49D8"/>
    <w:rsid w:val="008B6FB5"/>
    <w:rsid w:val="008C637B"/>
    <w:rsid w:val="008D129F"/>
    <w:rsid w:val="008D6E94"/>
    <w:rsid w:val="008E0A25"/>
    <w:rsid w:val="008E2E50"/>
    <w:rsid w:val="008E6E02"/>
    <w:rsid w:val="008E78B7"/>
    <w:rsid w:val="008E7DDF"/>
    <w:rsid w:val="008F092C"/>
    <w:rsid w:val="008F12AB"/>
    <w:rsid w:val="008F1AF7"/>
    <w:rsid w:val="008F1EF8"/>
    <w:rsid w:val="008F1FDB"/>
    <w:rsid w:val="008F65CC"/>
    <w:rsid w:val="008F71F5"/>
    <w:rsid w:val="0090344B"/>
    <w:rsid w:val="0090478B"/>
    <w:rsid w:val="00906089"/>
    <w:rsid w:val="009070C2"/>
    <w:rsid w:val="009144C4"/>
    <w:rsid w:val="0091470B"/>
    <w:rsid w:val="009210E5"/>
    <w:rsid w:val="009321E9"/>
    <w:rsid w:val="009335F2"/>
    <w:rsid w:val="00933AC6"/>
    <w:rsid w:val="009345BD"/>
    <w:rsid w:val="00934EC6"/>
    <w:rsid w:val="009355AF"/>
    <w:rsid w:val="0093729B"/>
    <w:rsid w:val="0094186F"/>
    <w:rsid w:val="009455D1"/>
    <w:rsid w:val="009511FB"/>
    <w:rsid w:val="00951EE5"/>
    <w:rsid w:val="00954418"/>
    <w:rsid w:val="00954F05"/>
    <w:rsid w:val="0096068C"/>
    <w:rsid w:val="00962ADF"/>
    <w:rsid w:val="0096352E"/>
    <w:rsid w:val="00964711"/>
    <w:rsid w:val="00964F5B"/>
    <w:rsid w:val="0096503A"/>
    <w:rsid w:val="00974EB5"/>
    <w:rsid w:val="00977940"/>
    <w:rsid w:val="00980873"/>
    <w:rsid w:val="00983B50"/>
    <w:rsid w:val="00984F1F"/>
    <w:rsid w:val="00985F0B"/>
    <w:rsid w:val="00986AA1"/>
    <w:rsid w:val="009906ED"/>
    <w:rsid w:val="00991A29"/>
    <w:rsid w:val="00991C06"/>
    <w:rsid w:val="0099640A"/>
    <w:rsid w:val="009A09C6"/>
    <w:rsid w:val="009A1DE9"/>
    <w:rsid w:val="009A2E02"/>
    <w:rsid w:val="009A629F"/>
    <w:rsid w:val="009A6A1D"/>
    <w:rsid w:val="009B0363"/>
    <w:rsid w:val="009B0667"/>
    <w:rsid w:val="009B0AB9"/>
    <w:rsid w:val="009B1882"/>
    <w:rsid w:val="009B6AE1"/>
    <w:rsid w:val="009B74C5"/>
    <w:rsid w:val="009B7E42"/>
    <w:rsid w:val="009C02C4"/>
    <w:rsid w:val="009C2BBA"/>
    <w:rsid w:val="009C32BB"/>
    <w:rsid w:val="009C6390"/>
    <w:rsid w:val="009C6914"/>
    <w:rsid w:val="009C73C1"/>
    <w:rsid w:val="009D1125"/>
    <w:rsid w:val="009D73BC"/>
    <w:rsid w:val="009E0300"/>
    <w:rsid w:val="009E1455"/>
    <w:rsid w:val="009E4F64"/>
    <w:rsid w:val="009E5599"/>
    <w:rsid w:val="009F0544"/>
    <w:rsid w:val="009F0781"/>
    <w:rsid w:val="009F2D5B"/>
    <w:rsid w:val="009F3061"/>
    <w:rsid w:val="009F3106"/>
    <w:rsid w:val="009F35B6"/>
    <w:rsid w:val="009F3757"/>
    <w:rsid w:val="009F4168"/>
    <w:rsid w:val="009F4E3D"/>
    <w:rsid w:val="00A02878"/>
    <w:rsid w:val="00A044C7"/>
    <w:rsid w:val="00A07FBF"/>
    <w:rsid w:val="00A16DF1"/>
    <w:rsid w:val="00A17019"/>
    <w:rsid w:val="00A17CB5"/>
    <w:rsid w:val="00A230A5"/>
    <w:rsid w:val="00A25723"/>
    <w:rsid w:val="00A317C1"/>
    <w:rsid w:val="00A31F90"/>
    <w:rsid w:val="00A32AC3"/>
    <w:rsid w:val="00A36AED"/>
    <w:rsid w:val="00A402D7"/>
    <w:rsid w:val="00A42DF7"/>
    <w:rsid w:val="00A45772"/>
    <w:rsid w:val="00A460FB"/>
    <w:rsid w:val="00A51F8A"/>
    <w:rsid w:val="00A532CA"/>
    <w:rsid w:val="00A5457B"/>
    <w:rsid w:val="00A55256"/>
    <w:rsid w:val="00A61EFE"/>
    <w:rsid w:val="00A709F0"/>
    <w:rsid w:val="00A71763"/>
    <w:rsid w:val="00A766CB"/>
    <w:rsid w:val="00A770A9"/>
    <w:rsid w:val="00A77316"/>
    <w:rsid w:val="00A816E7"/>
    <w:rsid w:val="00A82514"/>
    <w:rsid w:val="00A8277A"/>
    <w:rsid w:val="00A86C8F"/>
    <w:rsid w:val="00A90FB6"/>
    <w:rsid w:val="00AA0795"/>
    <w:rsid w:val="00AB10EC"/>
    <w:rsid w:val="00AB11CE"/>
    <w:rsid w:val="00AB32A1"/>
    <w:rsid w:val="00AB4783"/>
    <w:rsid w:val="00AB7C62"/>
    <w:rsid w:val="00AC1883"/>
    <w:rsid w:val="00AC1961"/>
    <w:rsid w:val="00AC3153"/>
    <w:rsid w:val="00AC3AB2"/>
    <w:rsid w:val="00AC5E21"/>
    <w:rsid w:val="00AD12A7"/>
    <w:rsid w:val="00AD18D0"/>
    <w:rsid w:val="00AD20C9"/>
    <w:rsid w:val="00AD2C4E"/>
    <w:rsid w:val="00AD5F4D"/>
    <w:rsid w:val="00AE0953"/>
    <w:rsid w:val="00AE18C0"/>
    <w:rsid w:val="00AF4D3B"/>
    <w:rsid w:val="00AF5EE6"/>
    <w:rsid w:val="00B0607C"/>
    <w:rsid w:val="00B12D20"/>
    <w:rsid w:val="00B200A8"/>
    <w:rsid w:val="00B2323A"/>
    <w:rsid w:val="00B254D0"/>
    <w:rsid w:val="00B264FE"/>
    <w:rsid w:val="00B30599"/>
    <w:rsid w:val="00B32289"/>
    <w:rsid w:val="00B36E4A"/>
    <w:rsid w:val="00B40B60"/>
    <w:rsid w:val="00B442F9"/>
    <w:rsid w:val="00B521E4"/>
    <w:rsid w:val="00B53222"/>
    <w:rsid w:val="00B53E66"/>
    <w:rsid w:val="00B55FBF"/>
    <w:rsid w:val="00B5635F"/>
    <w:rsid w:val="00B66791"/>
    <w:rsid w:val="00B705D0"/>
    <w:rsid w:val="00B709AD"/>
    <w:rsid w:val="00B72CD1"/>
    <w:rsid w:val="00B73FD1"/>
    <w:rsid w:val="00B80437"/>
    <w:rsid w:val="00B903BF"/>
    <w:rsid w:val="00B9515F"/>
    <w:rsid w:val="00BA2591"/>
    <w:rsid w:val="00BA3EFF"/>
    <w:rsid w:val="00BA7A54"/>
    <w:rsid w:val="00BB02A6"/>
    <w:rsid w:val="00BB0BE7"/>
    <w:rsid w:val="00BB2A66"/>
    <w:rsid w:val="00BB7869"/>
    <w:rsid w:val="00BC2B5F"/>
    <w:rsid w:val="00BC2E75"/>
    <w:rsid w:val="00BC4E28"/>
    <w:rsid w:val="00BC6A4E"/>
    <w:rsid w:val="00BC72E4"/>
    <w:rsid w:val="00BD1F00"/>
    <w:rsid w:val="00BD447D"/>
    <w:rsid w:val="00BD504F"/>
    <w:rsid w:val="00BD6AB9"/>
    <w:rsid w:val="00BE3EE9"/>
    <w:rsid w:val="00BE4DD2"/>
    <w:rsid w:val="00BE59DD"/>
    <w:rsid w:val="00BE7DAF"/>
    <w:rsid w:val="00BF0168"/>
    <w:rsid w:val="00BF0B68"/>
    <w:rsid w:val="00BF1815"/>
    <w:rsid w:val="00BF5D4A"/>
    <w:rsid w:val="00BF739C"/>
    <w:rsid w:val="00C013AE"/>
    <w:rsid w:val="00C02CC6"/>
    <w:rsid w:val="00C0329E"/>
    <w:rsid w:val="00C05C5E"/>
    <w:rsid w:val="00C060CB"/>
    <w:rsid w:val="00C116DA"/>
    <w:rsid w:val="00C178B6"/>
    <w:rsid w:val="00C17DD3"/>
    <w:rsid w:val="00C25A78"/>
    <w:rsid w:val="00C269E8"/>
    <w:rsid w:val="00C30369"/>
    <w:rsid w:val="00C31034"/>
    <w:rsid w:val="00C31F8F"/>
    <w:rsid w:val="00C35438"/>
    <w:rsid w:val="00C35BFB"/>
    <w:rsid w:val="00C41CCB"/>
    <w:rsid w:val="00C42563"/>
    <w:rsid w:val="00C42910"/>
    <w:rsid w:val="00C44141"/>
    <w:rsid w:val="00C453AA"/>
    <w:rsid w:val="00C45871"/>
    <w:rsid w:val="00C502FD"/>
    <w:rsid w:val="00C55960"/>
    <w:rsid w:val="00C601B0"/>
    <w:rsid w:val="00C61F29"/>
    <w:rsid w:val="00C62C72"/>
    <w:rsid w:val="00C642AA"/>
    <w:rsid w:val="00C65015"/>
    <w:rsid w:val="00C67BB7"/>
    <w:rsid w:val="00C7132C"/>
    <w:rsid w:val="00C71CA4"/>
    <w:rsid w:val="00C76031"/>
    <w:rsid w:val="00C76E20"/>
    <w:rsid w:val="00C77F66"/>
    <w:rsid w:val="00C8009C"/>
    <w:rsid w:val="00C80166"/>
    <w:rsid w:val="00C8500F"/>
    <w:rsid w:val="00C91C32"/>
    <w:rsid w:val="00C9487E"/>
    <w:rsid w:val="00C94D06"/>
    <w:rsid w:val="00C94F2D"/>
    <w:rsid w:val="00C95254"/>
    <w:rsid w:val="00CA6F68"/>
    <w:rsid w:val="00CC3C25"/>
    <w:rsid w:val="00CC79C8"/>
    <w:rsid w:val="00CD10FC"/>
    <w:rsid w:val="00CD34BB"/>
    <w:rsid w:val="00CD4C03"/>
    <w:rsid w:val="00CE0279"/>
    <w:rsid w:val="00CE1663"/>
    <w:rsid w:val="00CE7FD2"/>
    <w:rsid w:val="00CF1442"/>
    <w:rsid w:val="00D028A9"/>
    <w:rsid w:val="00D02F9D"/>
    <w:rsid w:val="00D06339"/>
    <w:rsid w:val="00D10789"/>
    <w:rsid w:val="00D11A3D"/>
    <w:rsid w:val="00D17A76"/>
    <w:rsid w:val="00D26434"/>
    <w:rsid w:val="00D308CD"/>
    <w:rsid w:val="00D36863"/>
    <w:rsid w:val="00D40387"/>
    <w:rsid w:val="00D455B9"/>
    <w:rsid w:val="00D47003"/>
    <w:rsid w:val="00D47FA8"/>
    <w:rsid w:val="00D51220"/>
    <w:rsid w:val="00D5260F"/>
    <w:rsid w:val="00D5561D"/>
    <w:rsid w:val="00D625CF"/>
    <w:rsid w:val="00D7130F"/>
    <w:rsid w:val="00D723CB"/>
    <w:rsid w:val="00D72F95"/>
    <w:rsid w:val="00D7301E"/>
    <w:rsid w:val="00D731D8"/>
    <w:rsid w:val="00D74487"/>
    <w:rsid w:val="00D753C7"/>
    <w:rsid w:val="00D763E7"/>
    <w:rsid w:val="00D7747B"/>
    <w:rsid w:val="00D855D2"/>
    <w:rsid w:val="00D86276"/>
    <w:rsid w:val="00D92A72"/>
    <w:rsid w:val="00D96FB7"/>
    <w:rsid w:val="00D976FA"/>
    <w:rsid w:val="00DA1B01"/>
    <w:rsid w:val="00DA4B72"/>
    <w:rsid w:val="00DB328C"/>
    <w:rsid w:val="00DB74D4"/>
    <w:rsid w:val="00DC053B"/>
    <w:rsid w:val="00DC3826"/>
    <w:rsid w:val="00DC3CE8"/>
    <w:rsid w:val="00DC5507"/>
    <w:rsid w:val="00DD0222"/>
    <w:rsid w:val="00DD1F22"/>
    <w:rsid w:val="00DD2584"/>
    <w:rsid w:val="00DD6C57"/>
    <w:rsid w:val="00DD7288"/>
    <w:rsid w:val="00DF051C"/>
    <w:rsid w:val="00DF5CEF"/>
    <w:rsid w:val="00DF7D99"/>
    <w:rsid w:val="00E02FC0"/>
    <w:rsid w:val="00E068E7"/>
    <w:rsid w:val="00E071D1"/>
    <w:rsid w:val="00E075A0"/>
    <w:rsid w:val="00E10D71"/>
    <w:rsid w:val="00E1383A"/>
    <w:rsid w:val="00E160B9"/>
    <w:rsid w:val="00E207B3"/>
    <w:rsid w:val="00E20C27"/>
    <w:rsid w:val="00E24F38"/>
    <w:rsid w:val="00E30A28"/>
    <w:rsid w:val="00E320AE"/>
    <w:rsid w:val="00E33EFA"/>
    <w:rsid w:val="00E344B3"/>
    <w:rsid w:val="00E4326D"/>
    <w:rsid w:val="00E46A72"/>
    <w:rsid w:val="00E52BCA"/>
    <w:rsid w:val="00E56B0F"/>
    <w:rsid w:val="00E623A3"/>
    <w:rsid w:val="00E66387"/>
    <w:rsid w:val="00E66D51"/>
    <w:rsid w:val="00E71169"/>
    <w:rsid w:val="00E712B3"/>
    <w:rsid w:val="00E7158C"/>
    <w:rsid w:val="00E75A88"/>
    <w:rsid w:val="00E81016"/>
    <w:rsid w:val="00E84C89"/>
    <w:rsid w:val="00E86B9D"/>
    <w:rsid w:val="00E916C7"/>
    <w:rsid w:val="00E94E95"/>
    <w:rsid w:val="00E96A75"/>
    <w:rsid w:val="00EA4D51"/>
    <w:rsid w:val="00EA5E59"/>
    <w:rsid w:val="00EB0014"/>
    <w:rsid w:val="00EB0717"/>
    <w:rsid w:val="00EB1D46"/>
    <w:rsid w:val="00EB31F1"/>
    <w:rsid w:val="00EB4A36"/>
    <w:rsid w:val="00EB4FA7"/>
    <w:rsid w:val="00EB7F61"/>
    <w:rsid w:val="00EC025B"/>
    <w:rsid w:val="00EC23E3"/>
    <w:rsid w:val="00EC2B00"/>
    <w:rsid w:val="00EC5682"/>
    <w:rsid w:val="00EC5AA8"/>
    <w:rsid w:val="00ED1E20"/>
    <w:rsid w:val="00ED2913"/>
    <w:rsid w:val="00ED2916"/>
    <w:rsid w:val="00ED314E"/>
    <w:rsid w:val="00ED3683"/>
    <w:rsid w:val="00ED550B"/>
    <w:rsid w:val="00ED56FF"/>
    <w:rsid w:val="00ED6177"/>
    <w:rsid w:val="00ED7609"/>
    <w:rsid w:val="00ED7FA9"/>
    <w:rsid w:val="00EF245F"/>
    <w:rsid w:val="00EF6A1C"/>
    <w:rsid w:val="00EF7F00"/>
    <w:rsid w:val="00F00939"/>
    <w:rsid w:val="00F01E52"/>
    <w:rsid w:val="00F02370"/>
    <w:rsid w:val="00F0366C"/>
    <w:rsid w:val="00F07863"/>
    <w:rsid w:val="00F1280B"/>
    <w:rsid w:val="00F16178"/>
    <w:rsid w:val="00F17EB1"/>
    <w:rsid w:val="00F254C8"/>
    <w:rsid w:val="00F2588A"/>
    <w:rsid w:val="00F2618A"/>
    <w:rsid w:val="00F26B9D"/>
    <w:rsid w:val="00F273E9"/>
    <w:rsid w:val="00F31687"/>
    <w:rsid w:val="00F37E7A"/>
    <w:rsid w:val="00F45800"/>
    <w:rsid w:val="00F45CDE"/>
    <w:rsid w:val="00F47F2A"/>
    <w:rsid w:val="00F503E2"/>
    <w:rsid w:val="00F5257C"/>
    <w:rsid w:val="00F55486"/>
    <w:rsid w:val="00F56390"/>
    <w:rsid w:val="00F608E6"/>
    <w:rsid w:val="00F628BA"/>
    <w:rsid w:val="00F6422B"/>
    <w:rsid w:val="00F67CAA"/>
    <w:rsid w:val="00F70E59"/>
    <w:rsid w:val="00F718C8"/>
    <w:rsid w:val="00F72D13"/>
    <w:rsid w:val="00F813CB"/>
    <w:rsid w:val="00F83E66"/>
    <w:rsid w:val="00F8475B"/>
    <w:rsid w:val="00F907DF"/>
    <w:rsid w:val="00F92654"/>
    <w:rsid w:val="00F92EE3"/>
    <w:rsid w:val="00F93770"/>
    <w:rsid w:val="00F9549B"/>
    <w:rsid w:val="00F95E8E"/>
    <w:rsid w:val="00FA1C7D"/>
    <w:rsid w:val="00FA755B"/>
    <w:rsid w:val="00FB3247"/>
    <w:rsid w:val="00FB68ED"/>
    <w:rsid w:val="00FC0FCD"/>
    <w:rsid w:val="00FC18EC"/>
    <w:rsid w:val="00FC6940"/>
    <w:rsid w:val="00FC7A20"/>
    <w:rsid w:val="00FD0E66"/>
    <w:rsid w:val="00FD4426"/>
    <w:rsid w:val="00FD52FF"/>
    <w:rsid w:val="00FD77C1"/>
    <w:rsid w:val="00FE063E"/>
    <w:rsid w:val="00FE3769"/>
    <w:rsid w:val="00FE4396"/>
    <w:rsid w:val="00FE4D8D"/>
    <w:rsid w:val="00FE5213"/>
    <w:rsid w:val="00FE5328"/>
    <w:rsid w:val="00FE6A9F"/>
    <w:rsid w:val="00FF4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3B6D1-13C7-4740-B4F8-2A4DCA3A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6B"/>
  </w:style>
  <w:style w:type="paragraph" w:styleId="Balk2">
    <w:name w:val="heading 2"/>
    <w:basedOn w:val="Normal"/>
    <w:next w:val="Normal"/>
    <w:link w:val="Balk2Char"/>
    <w:uiPriority w:val="9"/>
    <w:unhideWhenUsed/>
    <w:qFormat/>
    <w:rsid w:val="000B260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tr-TR"/>
    </w:rPr>
  </w:style>
  <w:style w:type="paragraph" w:styleId="Balk3">
    <w:name w:val="heading 3"/>
    <w:basedOn w:val="Normal"/>
    <w:next w:val="Normal"/>
    <w:link w:val="Balk3Char"/>
    <w:uiPriority w:val="9"/>
    <w:unhideWhenUsed/>
    <w:qFormat/>
    <w:rsid w:val="000B260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84A24"/>
    <w:rPr>
      <w:color w:val="0000FF" w:themeColor="hyperlink"/>
      <w:u w:val="single"/>
    </w:rPr>
  </w:style>
  <w:style w:type="paragraph" w:styleId="ListeParagraf">
    <w:name w:val="List Paragraph"/>
    <w:basedOn w:val="Normal"/>
    <w:uiPriority w:val="34"/>
    <w:qFormat/>
    <w:rsid w:val="007C0088"/>
    <w:pPr>
      <w:ind w:left="720"/>
      <w:contextualSpacing/>
    </w:pPr>
  </w:style>
  <w:style w:type="paragraph" w:styleId="GvdeMetni">
    <w:name w:val="Body Text"/>
    <w:basedOn w:val="Normal"/>
    <w:link w:val="GvdeMetniChar"/>
    <w:uiPriority w:val="99"/>
    <w:unhideWhenUsed/>
    <w:rsid w:val="003B6B3A"/>
    <w:pPr>
      <w:spacing w:after="120"/>
    </w:pPr>
  </w:style>
  <w:style w:type="character" w:customStyle="1" w:styleId="GvdeMetniChar">
    <w:name w:val="Gövde Metni Char"/>
    <w:basedOn w:val="VarsaylanParagrafYazTipi"/>
    <w:link w:val="GvdeMetni"/>
    <w:uiPriority w:val="99"/>
    <w:rsid w:val="003B6B3A"/>
  </w:style>
  <w:style w:type="paragraph" w:styleId="GvdeMetniGirintisi">
    <w:name w:val="Body Text Indent"/>
    <w:basedOn w:val="Normal"/>
    <w:link w:val="GvdeMetniGirintisiChar"/>
    <w:uiPriority w:val="99"/>
    <w:semiHidden/>
    <w:unhideWhenUsed/>
    <w:rsid w:val="00443454"/>
    <w:pPr>
      <w:spacing w:after="120"/>
      <w:ind w:left="283"/>
    </w:pPr>
  </w:style>
  <w:style w:type="character" w:customStyle="1" w:styleId="GvdeMetniGirintisiChar">
    <w:name w:val="Gövde Metni Girintisi Char"/>
    <w:basedOn w:val="VarsaylanParagrafYazTipi"/>
    <w:link w:val="GvdeMetniGirintisi"/>
    <w:uiPriority w:val="99"/>
    <w:semiHidden/>
    <w:rsid w:val="00443454"/>
  </w:style>
  <w:style w:type="paragraph" w:styleId="GvdeMetniGirintisi2">
    <w:name w:val="Body Text Indent 2"/>
    <w:basedOn w:val="Normal"/>
    <w:link w:val="GvdeMetniGirintisi2Char"/>
    <w:uiPriority w:val="99"/>
    <w:unhideWhenUsed/>
    <w:rsid w:val="00602F2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602F2C"/>
  </w:style>
  <w:style w:type="paragraph" w:styleId="AralkYok">
    <w:name w:val="No Spacing"/>
    <w:uiPriority w:val="1"/>
    <w:qFormat/>
    <w:rsid w:val="000D3635"/>
    <w:pPr>
      <w:spacing w:after="0" w:line="240" w:lineRule="auto"/>
    </w:pPr>
  </w:style>
  <w:style w:type="paragraph" w:styleId="Altbilgi">
    <w:name w:val="footer"/>
    <w:basedOn w:val="Normal"/>
    <w:link w:val="AltbilgiChar"/>
    <w:uiPriority w:val="99"/>
    <w:rsid w:val="00797DE2"/>
    <w:pPr>
      <w:tabs>
        <w:tab w:val="center" w:pos="4536"/>
        <w:tab w:val="right" w:pos="9072"/>
      </w:tabs>
      <w:spacing w:after="0" w:line="240" w:lineRule="auto"/>
    </w:pPr>
    <w:rPr>
      <w:rFonts w:ascii="Times New Roman" w:eastAsia="Times New Roman" w:hAnsi="Times New Roman" w:cs="Times New Roman"/>
      <w:sz w:val="26"/>
      <w:szCs w:val="20"/>
      <w:lang w:eastAsia="tr-TR"/>
    </w:rPr>
  </w:style>
  <w:style w:type="character" w:customStyle="1" w:styleId="AltbilgiChar">
    <w:name w:val="Altbilgi Char"/>
    <w:basedOn w:val="VarsaylanParagrafYazTipi"/>
    <w:link w:val="Altbilgi"/>
    <w:uiPriority w:val="99"/>
    <w:rsid w:val="00797DE2"/>
    <w:rPr>
      <w:rFonts w:ascii="Times New Roman" w:eastAsia="Times New Roman" w:hAnsi="Times New Roman" w:cs="Times New Roman"/>
      <w:sz w:val="26"/>
      <w:szCs w:val="20"/>
      <w:lang w:eastAsia="tr-TR"/>
    </w:rPr>
  </w:style>
  <w:style w:type="paragraph" w:customStyle="1" w:styleId="CharCharCharCharChar">
    <w:name w:val="Char Char Char Char Char"/>
    <w:basedOn w:val="Normal"/>
    <w:semiHidden/>
    <w:rsid w:val="006A23B6"/>
    <w:pPr>
      <w:spacing w:after="160" w:line="240" w:lineRule="exact"/>
    </w:pPr>
    <w:rPr>
      <w:rFonts w:ascii="Tahoma" w:eastAsia="Times New Roman" w:hAnsi="Tahoma" w:cs="Times New Roman"/>
      <w:sz w:val="20"/>
      <w:szCs w:val="20"/>
      <w:lang w:val="en-US"/>
    </w:rPr>
  </w:style>
  <w:style w:type="paragraph" w:customStyle="1" w:styleId="CharCharCharCharChar0">
    <w:name w:val="Char Char Char Char Char"/>
    <w:basedOn w:val="Normal"/>
    <w:semiHidden/>
    <w:rsid w:val="00A770A9"/>
    <w:pPr>
      <w:spacing w:after="160" w:line="240" w:lineRule="exact"/>
    </w:pPr>
    <w:rPr>
      <w:rFonts w:ascii="Tahoma" w:eastAsia="Times New Roman" w:hAnsi="Tahoma" w:cs="Times New Roman"/>
      <w:sz w:val="20"/>
      <w:szCs w:val="20"/>
      <w:lang w:val="en-US"/>
    </w:rPr>
  </w:style>
  <w:style w:type="paragraph" w:styleId="GvdeMetni2">
    <w:name w:val="Body Text 2"/>
    <w:basedOn w:val="Normal"/>
    <w:link w:val="GvdeMetni2Char"/>
    <w:uiPriority w:val="99"/>
    <w:unhideWhenUsed/>
    <w:rsid w:val="007228D4"/>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7228D4"/>
    <w:rPr>
      <w:rFonts w:ascii="Times New Roman" w:eastAsia="Times New Roman" w:hAnsi="Times New Roman" w:cs="Times New Roman"/>
      <w:sz w:val="24"/>
      <w:szCs w:val="24"/>
      <w:lang w:eastAsia="tr-TR"/>
    </w:rPr>
  </w:style>
  <w:style w:type="paragraph" w:customStyle="1" w:styleId="CharCharCharCharChar1">
    <w:name w:val="Char Char Char Char Char"/>
    <w:basedOn w:val="Normal"/>
    <w:semiHidden/>
    <w:rsid w:val="00F92654"/>
    <w:pPr>
      <w:spacing w:after="160" w:line="240" w:lineRule="exact"/>
    </w:pPr>
    <w:rPr>
      <w:rFonts w:ascii="Tahoma" w:eastAsia="Times New Roman" w:hAnsi="Tahoma" w:cs="Times New Roman"/>
      <w:sz w:val="20"/>
      <w:szCs w:val="20"/>
      <w:lang w:val="en-US"/>
    </w:rPr>
  </w:style>
  <w:style w:type="paragraph" w:customStyle="1" w:styleId="CharCharCharCharChar2">
    <w:name w:val="Char Char Char Char Char"/>
    <w:basedOn w:val="Normal"/>
    <w:semiHidden/>
    <w:rsid w:val="008748FD"/>
    <w:pPr>
      <w:spacing w:after="160" w:line="240" w:lineRule="exact"/>
    </w:pPr>
    <w:rPr>
      <w:rFonts w:ascii="Tahoma" w:eastAsia="Times New Roman" w:hAnsi="Tahoma" w:cs="Times New Roman"/>
      <w:sz w:val="20"/>
      <w:szCs w:val="20"/>
      <w:lang w:val="en-US"/>
    </w:rPr>
  </w:style>
  <w:style w:type="character" w:customStyle="1" w:styleId="Balk2Char">
    <w:name w:val="Başlık 2 Char"/>
    <w:basedOn w:val="VarsaylanParagrafYazTipi"/>
    <w:link w:val="Balk2"/>
    <w:uiPriority w:val="9"/>
    <w:rsid w:val="000B260C"/>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0B260C"/>
    <w:rPr>
      <w:rFonts w:asciiTheme="majorHAnsi" w:eastAsiaTheme="majorEastAsia" w:hAnsiTheme="majorHAnsi" w:cstheme="majorBidi"/>
      <w:color w:val="243F60" w:themeColor="accent1" w:themeShade="7F"/>
      <w:sz w:val="24"/>
      <w:szCs w:val="24"/>
      <w:lang w:eastAsia="tr-TR"/>
    </w:rPr>
  </w:style>
  <w:style w:type="character" w:customStyle="1" w:styleId="icerik1">
    <w:name w:val="icerik1"/>
    <w:basedOn w:val="VarsaylanParagrafYazTipi"/>
    <w:rsid w:val="000B260C"/>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0B260C"/>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0B260C"/>
    <w:rPr>
      <w:rFonts w:ascii="Calibri" w:eastAsia="Calibri" w:hAnsi="Calibri" w:cs="Times New Roman"/>
    </w:rPr>
  </w:style>
  <w:style w:type="character" w:styleId="Gl">
    <w:name w:val="Strong"/>
    <w:basedOn w:val="VarsaylanParagrafYazTipi"/>
    <w:qFormat/>
    <w:rsid w:val="000B260C"/>
    <w:rPr>
      <w:b/>
      <w:bCs/>
    </w:rPr>
  </w:style>
  <w:style w:type="paragraph" w:styleId="NormalWeb">
    <w:name w:val="Normal (Web)"/>
    <w:aliases w:val="Normal (Web) Char,Normal (Web) Char Char Char Char Char Char,Normal (Web) Char Char Char Char Char,Normal (Web) Char Char Char Char,Normal (Web) Char Char Char"/>
    <w:basedOn w:val="Normal"/>
    <w:link w:val="NormalWebChar1"/>
    <w:rsid w:val="000B260C"/>
    <w:pPr>
      <w:spacing w:before="100" w:after="100" w:line="240" w:lineRule="auto"/>
    </w:pPr>
    <w:rPr>
      <w:rFonts w:ascii="Times New Roman" w:eastAsia="Times New Roman" w:hAnsi="Times New Roman" w:cs="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locked/>
    <w:rsid w:val="000B260C"/>
    <w:rPr>
      <w:rFonts w:ascii="Times New Roman" w:eastAsia="Times New Roman" w:hAnsi="Times New Roman" w:cs="Times New Roman"/>
      <w:sz w:val="24"/>
      <w:szCs w:val="20"/>
      <w:lang w:eastAsia="tr-TR"/>
    </w:rPr>
  </w:style>
  <w:style w:type="paragraph" w:customStyle="1" w:styleId="Standard">
    <w:name w:val="Standard"/>
    <w:rsid w:val="000B260C"/>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03595">
      <w:bodyDiv w:val="1"/>
      <w:marLeft w:val="0"/>
      <w:marRight w:val="0"/>
      <w:marTop w:val="0"/>
      <w:marBottom w:val="0"/>
      <w:divBdr>
        <w:top w:val="none" w:sz="0" w:space="0" w:color="auto"/>
        <w:left w:val="none" w:sz="0" w:space="0" w:color="auto"/>
        <w:bottom w:val="none" w:sz="0" w:space="0" w:color="auto"/>
        <w:right w:val="none" w:sz="0" w:space="0" w:color="auto"/>
      </w:divBdr>
    </w:div>
    <w:div w:id="1740785551">
      <w:bodyDiv w:val="1"/>
      <w:marLeft w:val="0"/>
      <w:marRight w:val="0"/>
      <w:marTop w:val="0"/>
      <w:marBottom w:val="0"/>
      <w:divBdr>
        <w:top w:val="none" w:sz="0" w:space="0" w:color="auto"/>
        <w:left w:val="none" w:sz="0" w:space="0" w:color="auto"/>
        <w:bottom w:val="none" w:sz="0" w:space="0" w:color="auto"/>
        <w:right w:val="none" w:sz="0" w:space="0" w:color="auto"/>
      </w:divBdr>
    </w:div>
    <w:div w:id="1754475843">
      <w:bodyDiv w:val="1"/>
      <w:marLeft w:val="0"/>
      <w:marRight w:val="0"/>
      <w:marTop w:val="0"/>
      <w:marBottom w:val="0"/>
      <w:divBdr>
        <w:top w:val="none" w:sz="0" w:space="0" w:color="auto"/>
        <w:left w:val="none" w:sz="0" w:space="0" w:color="auto"/>
        <w:bottom w:val="none" w:sz="0" w:space="0" w:color="auto"/>
        <w:right w:val="none" w:sz="0" w:space="0" w:color="auto"/>
      </w:divBdr>
    </w:div>
    <w:div w:id="21061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ergedanset.yerlishop.com" TargetMode="External"/><Relationship Id="rId21" Type="http://schemas.openxmlformats.org/officeDocument/2006/relationships/hyperlink" Target="http://www.haykurshop.com" TargetMode="External"/><Relationship Id="rId42" Type="http://schemas.openxmlformats.org/officeDocument/2006/relationships/hyperlink" Target="http://www.estetikdishekimligi.net" TargetMode="External"/><Relationship Id="rId63" Type="http://schemas.openxmlformats.org/officeDocument/2006/relationships/hyperlink" Target="www.livhospital.com.tr" TargetMode="External"/><Relationship Id="rId84" Type="http://schemas.openxmlformats.org/officeDocument/2006/relationships/hyperlink" Target="http://www.krilloil.gen.tr" TargetMode="External"/><Relationship Id="rId138" Type="http://schemas.openxmlformats.org/officeDocument/2006/relationships/hyperlink" Target="http://www.garantialisveris.com" TargetMode="External"/><Relationship Id="rId159" Type="http://schemas.openxmlformats.org/officeDocument/2006/relationships/hyperlink" Target="http://www.hotelnilbahir.com" TargetMode="External"/><Relationship Id="rId170" Type="http://schemas.openxmlformats.org/officeDocument/2006/relationships/hyperlink" Target="http://www.saraybosnaegitim.com.tr" TargetMode="External"/><Relationship Id="rId191" Type="http://schemas.openxmlformats.org/officeDocument/2006/relationships/hyperlink" Target="http://www.yeninesilkazanc.com" TargetMode="External"/><Relationship Id="rId196" Type="http://schemas.openxmlformats.org/officeDocument/2006/relationships/hyperlink" Target="http://tr.universal21.com/satilik/" TargetMode="External"/><Relationship Id="rId200" Type="http://schemas.openxmlformats.org/officeDocument/2006/relationships/hyperlink" Target="http://www.saatvesaat.com.tr" TargetMode="External"/><Relationship Id="rId16" Type="http://schemas.openxmlformats.org/officeDocument/2006/relationships/hyperlink" Target="http://www.moneyclubkart.com" TargetMode="External"/><Relationship Id="rId107" Type="http://schemas.openxmlformats.org/officeDocument/2006/relationships/hyperlink" Target="http://www.facebook.com/kombucayivekombumantaribenimeczanem" TargetMode="External"/><Relationship Id="rId11" Type="http://schemas.openxmlformats.org/officeDocument/2006/relationships/hyperlink" Target="http://www.avea.com.tr" TargetMode="External"/><Relationship Id="rId32" Type="http://schemas.openxmlformats.org/officeDocument/2006/relationships/hyperlink" Target="http://www." TargetMode="External"/><Relationship Id="rId37" Type="http://schemas.openxmlformats.org/officeDocument/2006/relationships/hyperlink" Target="http://www.prodrug.com.tr" TargetMode="External"/><Relationship Id="rId53" Type="http://schemas.openxmlformats.org/officeDocument/2006/relationships/hyperlink" Target="www.facebook.com" TargetMode="External"/><Relationship Id="rId58" Type="http://schemas.openxmlformats.org/officeDocument/2006/relationships/hyperlink" Target="http://www.ulkerdis.com" TargetMode="External"/><Relationship Id="rId74" Type="http://schemas.openxmlformats.org/officeDocument/2006/relationships/hyperlink" Target="http://www.safirbitkisel.com" TargetMode="External"/><Relationship Id="rId79" Type="http://schemas.openxmlformats.org/officeDocument/2006/relationships/hyperlink" Target="http://yesilcay.com" TargetMode="External"/><Relationship Id="rId102" Type="http://schemas.openxmlformats.org/officeDocument/2006/relationships/hyperlink" Target="http://www.narecza.com" TargetMode="External"/><Relationship Id="rId123" Type="http://schemas.openxmlformats.org/officeDocument/2006/relationships/hyperlink" Target="http://www.mdcpharma.com.tr" TargetMode="External"/><Relationship Id="rId128" Type="http://schemas.openxmlformats.org/officeDocument/2006/relationships/hyperlink" Target="http://www.dermoks.com" TargetMode="External"/><Relationship Id="rId144" Type="http://schemas.openxmlformats.org/officeDocument/2006/relationships/hyperlink" Target="http://www.hotelgrandozcelik.com" TargetMode="External"/><Relationship Id="rId149" Type="http://schemas.openxmlformats.org/officeDocument/2006/relationships/hyperlink" Target="http://www.justinianohotels.com" TargetMode="External"/><Relationship Id="rId5" Type="http://schemas.openxmlformats.org/officeDocument/2006/relationships/webSettings" Target="webSettings.xml"/><Relationship Id="rId90" Type="http://schemas.openxmlformats.org/officeDocument/2006/relationships/hyperlink" Target="http://www.krilloil.com.tr/" TargetMode="External"/><Relationship Id="rId95" Type="http://schemas.openxmlformats.org/officeDocument/2006/relationships/hyperlink" Target="http://www.krilloil.gen.tr" TargetMode="External"/><Relationship Id="rId160" Type="http://schemas.openxmlformats.org/officeDocument/2006/relationships/hyperlink" Target="http://www.akgruphotel.com" TargetMode="External"/><Relationship Id="rId165" Type="http://schemas.openxmlformats.org/officeDocument/2006/relationships/hyperlink" Target="http://www.travnikuniversite.org" TargetMode="External"/><Relationship Id="rId181" Type="http://schemas.openxmlformats.org/officeDocument/2006/relationships/hyperlink" Target="http://www.teknosa.com.tr" TargetMode="External"/><Relationship Id="rId186" Type="http://schemas.openxmlformats.org/officeDocument/2006/relationships/hyperlink" Target="http://www.youtube.com" TargetMode="External"/><Relationship Id="rId22" Type="http://schemas.openxmlformats.org/officeDocument/2006/relationships/hyperlink" Target="http://www.haykurshop.com" TargetMode="External"/><Relationship Id="rId27" Type="http://schemas.openxmlformats.org/officeDocument/2006/relationships/hyperlink" Target="http://www.purneva.com" TargetMode="External"/><Relationship Id="rId43" Type="http://schemas.openxmlformats.org/officeDocument/2006/relationships/hyperlink" Target="http://www.estetikdishekimligi.net" TargetMode="External"/><Relationship Id="rId48" Type="http://schemas.openxmlformats.org/officeDocument/2006/relationships/hyperlink" Target="http://www.twitter.com" TargetMode="External"/><Relationship Id="rId64" Type="http://schemas.openxmlformats.org/officeDocument/2006/relationships/hyperlink" Target="file:///D:\Users\20228359674\Desktop\www.livhospital.com.tr" TargetMode="External"/><Relationship Id="rId69" Type="http://schemas.openxmlformats.org/officeDocument/2006/relationships/hyperlink" Target="http://www.ankaraguzellikmerkezleri.com" TargetMode="External"/><Relationship Id="rId113" Type="http://schemas.openxmlformats.org/officeDocument/2006/relationships/hyperlink" Target="http://www.gergedanboynuzuhapi.com" TargetMode="External"/><Relationship Id="rId118" Type="http://schemas.openxmlformats.org/officeDocument/2006/relationships/hyperlink" Target="http://www.first.com.tr" TargetMode="External"/><Relationship Id="rId134" Type="http://schemas.openxmlformats.org/officeDocument/2006/relationships/hyperlink" Target="http://www.beyhanecza.com" TargetMode="External"/><Relationship Id="rId139" Type="http://schemas.openxmlformats.org/officeDocument/2006/relationships/hyperlink" Target="http://www.sanalmarket.com" TargetMode="External"/><Relationship Id="rId80" Type="http://schemas.openxmlformats.org/officeDocument/2006/relationships/hyperlink" Target="http://yesilcay.com" TargetMode="External"/><Relationship Id="rId85" Type="http://schemas.openxmlformats.org/officeDocument/2006/relationships/hyperlink" Target="http://www.krilloil.com.tr" TargetMode="External"/><Relationship Id="rId150" Type="http://schemas.openxmlformats.org/officeDocument/2006/relationships/hyperlink" Target="http://www.justinianohotels.com" TargetMode="External"/><Relationship Id="rId155" Type="http://schemas.openxmlformats.org/officeDocument/2006/relationships/hyperlink" Target="http://www.bertizhotel.com" TargetMode="External"/><Relationship Id="rId171" Type="http://schemas.openxmlformats.org/officeDocument/2006/relationships/hyperlink" Target="http://www.travnikuniversite.org" TargetMode="External"/><Relationship Id="rId176" Type="http://schemas.openxmlformats.org/officeDocument/2006/relationships/hyperlink" Target="http://www.ayed.com.tr/ucretler/35-bosna-hersek-universiteleri-ucretleri" TargetMode="External"/><Relationship Id="rId192" Type="http://schemas.openxmlformats.org/officeDocument/2006/relationships/hyperlink" Target="http://www.zayiflamaayakkabisi.net" TargetMode="External"/><Relationship Id="rId197" Type="http://schemas.openxmlformats.org/officeDocument/2006/relationships/hyperlink" Target="https://www.ciceksepeti.com/" TargetMode="External"/><Relationship Id="rId201" Type="http://schemas.openxmlformats.org/officeDocument/2006/relationships/hyperlink" Target="http://www.marcamarca.com.tr" TargetMode="External"/><Relationship Id="rId12" Type="http://schemas.openxmlformats.org/officeDocument/2006/relationships/hyperlink" Target="http://www.istanbulgunlugu.com" TargetMode="External"/><Relationship Id="rId17" Type="http://schemas.openxmlformats.org/officeDocument/2006/relationships/hyperlink" Target="http://www.moneybonus.com.tr" TargetMode="External"/><Relationship Id="rId33" Type="http://schemas.openxmlformats.org/officeDocument/2006/relationships/hyperlink" Target="http://www.prodrug.com.tr" TargetMode="External"/><Relationship Id="rId38" Type="http://schemas.openxmlformats.org/officeDocument/2006/relationships/hyperlink" Target="http://www.medfors.com" TargetMode="External"/><Relationship Id="rId59" Type="http://schemas.openxmlformats.org/officeDocument/2006/relationships/hyperlink" Target="http://www.disperim.com" TargetMode="External"/><Relationship Id="rId103" Type="http://schemas.openxmlformats.org/officeDocument/2006/relationships/hyperlink" Target="http://www.narecza.com" TargetMode="External"/><Relationship Id="rId108" Type="http://schemas.openxmlformats.org/officeDocument/2006/relationships/hyperlink" Target="http://www.uygursifa.com" TargetMode="External"/><Relationship Id="rId124" Type="http://schemas.openxmlformats.org/officeDocument/2006/relationships/hyperlink" Target="http://www.mdcpharma.com.tr" TargetMode="External"/><Relationship Id="rId129" Type="http://schemas.openxmlformats.org/officeDocument/2006/relationships/hyperlink" Target="http://www.aminoasitsiparis.com" TargetMode="External"/><Relationship Id="rId54" Type="http://schemas.openxmlformats.org/officeDocument/2006/relationships/hyperlink" Target="http://www.platindisklinigi.com" TargetMode="External"/><Relationship Id="rId70" Type="http://schemas.openxmlformats.org/officeDocument/2006/relationships/hyperlink" Target="http://www.firmasec.com" TargetMode="External"/><Relationship Id="rId75" Type="http://schemas.openxmlformats.org/officeDocument/2006/relationships/hyperlink" Target="http://www.karbonatcay.com" TargetMode="External"/><Relationship Id="rId91" Type="http://schemas.openxmlformats.org/officeDocument/2006/relationships/hyperlink" Target="http://www.krilloil.com.tr/" TargetMode="External"/><Relationship Id="rId96" Type="http://schemas.openxmlformats.org/officeDocument/2006/relationships/hyperlink" Target="http://www.krillyagi.blogspot.com.tr" TargetMode="External"/><Relationship Id="rId140" Type="http://schemas.openxmlformats.org/officeDocument/2006/relationships/hyperlink" Target="http://www.acaiberry.com.tr" TargetMode="External"/><Relationship Id="rId145" Type="http://schemas.openxmlformats.org/officeDocument/2006/relationships/hyperlink" Target="http://www.hotelgrandozcelik.com" TargetMode="External"/><Relationship Id="rId161" Type="http://schemas.openxmlformats.org/officeDocument/2006/relationships/hyperlink" Target="http://www.akgulbodrumdeluxehotel.com" TargetMode="External"/><Relationship Id="rId166" Type="http://schemas.openxmlformats.org/officeDocument/2006/relationships/hyperlink" Target="http://www.saraybosnaegitim.com" TargetMode="External"/><Relationship Id="rId182" Type="http://schemas.openxmlformats.org/officeDocument/2006/relationships/hyperlink" Target="http://www.teknosa.com.tr" TargetMode="External"/><Relationship Id="rId187" Type="http://schemas.openxmlformats.org/officeDocument/2006/relationships/hyperlink" Target="http://www.etkinpazarlama.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haykurshop.com" TargetMode="External"/><Relationship Id="rId28" Type="http://schemas.openxmlformats.org/officeDocument/2006/relationships/hyperlink" Target="http://www.purneva.com" TargetMode="External"/><Relationship Id="rId49" Type="http://schemas.openxmlformats.org/officeDocument/2006/relationships/hyperlink" Target="http://www.dentege.com" TargetMode="External"/><Relationship Id="rId114" Type="http://schemas.openxmlformats.org/officeDocument/2006/relationships/hyperlink" Target="http://www.gergedanboynuzuhapi.com" TargetMode="External"/><Relationship Id="rId119" Type="http://schemas.openxmlformats.org/officeDocument/2006/relationships/hyperlink" Target="http://www.first.com.tr" TargetMode="External"/><Relationship Id="rId44" Type="http://schemas.openxmlformats.org/officeDocument/2006/relationships/image" Target="media/image1.png"/><Relationship Id="rId60" Type="http://schemas.openxmlformats.org/officeDocument/2006/relationships/hyperlink" Target="http://www.dentiz.com.tr" TargetMode="External"/><Relationship Id="rId65" Type="http://schemas.openxmlformats.org/officeDocument/2006/relationships/hyperlink" Target="http://www.ankaraguzellikmerkezleri.com" TargetMode="External"/><Relationship Id="rId81" Type="http://schemas.openxmlformats.org/officeDocument/2006/relationships/hyperlink" Target="http://www.youtube.com" TargetMode="External"/><Relationship Id="rId86" Type="http://schemas.openxmlformats.org/officeDocument/2006/relationships/hyperlink" Target="http://www.krill.com.tr" TargetMode="External"/><Relationship Id="rId130" Type="http://schemas.openxmlformats.org/officeDocument/2006/relationships/hyperlink" Target="http://www.bursabitkisel.com" TargetMode="External"/><Relationship Id="rId135" Type="http://schemas.openxmlformats.org/officeDocument/2006/relationships/hyperlink" Target="http://www.eczaneyiz.com" TargetMode="External"/><Relationship Id="rId151" Type="http://schemas.openxmlformats.org/officeDocument/2006/relationships/hyperlink" Target="http://www.justinianohotels.com" TargetMode="External"/><Relationship Id="rId156" Type="http://schemas.openxmlformats.org/officeDocument/2006/relationships/hyperlink" Target="http://www.bertizhotel.com" TargetMode="External"/><Relationship Id="rId177" Type="http://schemas.openxmlformats.org/officeDocument/2006/relationships/hyperlink" Target="http://www.travnikuniversite.org" TargetMode="External"/><Relationship Id="rId198" Type="http://schemas.openxmlformats.org/officeDocument/2006/relationships/hyperlink" Target="http://www.saatvesaat.com.tr" TargetMode="External"/><Relationship Id="rId172" Type="http://schemas.openxmlformats.org/officeDocument/2006/relationships/hyperlink" Target="http://www.saraybosnaegitim.com.tr" TargetMode="External"/><Relationship Id="rId193" Type="http://schemas.openxmlformats.org/officeDocument/2006/relationships/hyperlink" Target="http://www.zayiflamaayakkabisi.net" TargetMode="External"/><Relationship Id="rId202" Type="http://schemas.openxmlformats.org/officeDocument/2006/relationships/footer" Target="footer1.xml"/><Relationship Id="rId13" Type="http://schemas.openxmlformats.org/officeDocument/2006/relationships/hyperlink" Target="http://www.istanbulgunlugu.com" TargetMode="External"/><Relationship Id="rId18" Type="http://schemas.openxmlformats.org/officeDocument/2006/relationships/hyperlink" Target="http://www.moneyclubkart.com" TargetMode="External"/><Relationship Id="rId39" Type="http://schemas.openxmlformats.org/officeDocument/2006/relationships/hyperlink" Target="http://www.medfors.com.tr" TargetMode="External"/><Relationship Id="rId109" Type="http://schemas.openxmlformats.org/officeDocument/2006/relationships/hyperlink" Target="http://www.garlictea.co" TargetMode="External"/><Relationship Id="rId34" Type="http://schemas.openxmlformats.org/officeDocument/2006/relationships/hyperlink" Target="http://www.prodrug.com.tr" TargetMode="External"/><Relationship Id="rId50" Type="http://schemas.openxmlformats.org/officeDocument/2006/relationships/hyperlink" Target="http://www.basaksehir.com" TargetMode="External"/><Relationship Id="rId55" Type="http://schemas.openxmlformats.org/officeDocument/2006/relationships/hyperlink" Target="www.flicker.com" TargetMode="External"/><Relationship Id="rId76" Type="http://schemas.openxmlformats.org/officeDocument/2006/relationships/hyperlink" Target="http://www.karbonatcay.com" TargetMode="External"/><Relationship Id="rId97" Type="http://schemas.openxmlformats.org/officeDocument/2006/relationships/hyperlink" Target="http://www.krillyagi.blogspot.com.tr" TargetMode="External"/><Relationship Id="rId104" Type="http://schemas.openxmlformats.org/officeDocument/2006/relationships/hyperlink" Target="http://www.alkadaysform.com" TargetMode="External"/><Relationship Id="rId120" Type="http://schemas.openxmlformats.org/officeDocument/2006/relationships/hyperlink" Target="http://www.first.com.tr" TargetMode="External"/><Relationship Id="rId125" Type="http://schemas.openxmlformats.org/officeDocument/2006/relationships/hyperlink" Target="http://www.dermoks.com" TargetMode="External"/><Relationship Id="rId141" Type="http://schemas.openxmlformats.org/officeDocument/2006/relationships/hyperlink" Target="http://www.garantialisveris.com" TargetMode="External"/><Relationship Id="rId146" Type="http://schemas.openxmlformats.org/officeDocument/2006/relationships/hyperlink" Target="http://www.lotishotel.com.tr" TargetMode="External"/><Relationship Id="rId167" Type="http://schemas.openxmlformats.org/officeDocument/2006/relationships/hyperlink" Target="http://www.saraybosnauniversiteleri.org,www.saraybosnadaegitim.org" TargetMode="External"/><Relationship Id="rId188" Type="http://schemas.openxmlformats.org/officeDocument/2006/relationships/hyperlink" Target="http://www.hyundaicorp.com" TargetMode="External"/><Relationship Id="rId7" Type="http://schemas.openxmlformats.org/officeDocument/2006/relationships/endnotes" Target="endnotes.xml"/><Relationship Id="rId71" Type="http://schemas.openxmlformats.org/officeDocument/2006/relationships/hyperlink" Target="http://www.handepolat.com.tr" TargetMode="External"/><Relationship Id="rId92" Type="http://schemas.openxmlformats.org/officeDocument/2006/relationships/hyperlink" Target="http://www.krilloil.com.tr/" TargetMode="External"/><Relationship Id="rId162" Type="http://schemas.openxmlformats.org/officeDocument/2006/relationships/hyperlink" Target="http://www.akgruphotel.com" TargetMode="External"/><Relationship Id="rId183" Type="http://schemas.openxmlformats.org/officeDocument/2006/relationships/hyperlink" Target="http://www.teknosa.com.tr" TargetMode="External"/><Relationship Id="rId2" Type="http://schemas.openxmlformats.org/officeDocument/2006/relationships/numbering" Target="numbering.xml"/><Relationship Id="rId29" Type="http://schemas.openxmlformats.org/officeDocument/2006/relationships/hyperlink" Target="http://www.purneva.com" TargetMode="External"/><Relationship Id="rId24" Type="http://schemas.openxmlformats.org/officeDocument/2006/relationships/hyperlink" Target="http://www.haykurshop.com" TargetMode="External"/><Relationship Id="rId40" Type="http://schemas.openxmlformats.org/officeDocument/2006/relationships/hyperlink" Target="http://www.trfarma.com" TargetMode="External"/><Relationship Id="rId45" Type="http://schemas.openxmlformats.org/officeDocument/2006/relationships/hyperlink" Target="http://www.kizlikzaridikimfiyat.com" TargetMode="External"/><Relationship Id="rId66" Type="http://schemas.openxmlformats.org/officeDocument/2006/relationships/hyperlink" Target="http://www.firmasec.com" TargetMode="External"/><Relationship Id="rId87" Type="http://schemas.openxmlformats.org/officeDocument/2006/relationships/hyperlink" Target="http://www.krilloil.com.tr/portfolio-item/prof-dr-murat-bas-baskent-universitesi-saglik-bilimleri-fakultesi-beslenme-ve-diyetetik-bolumu-baskani/" TargetMode="External"/><Relationship Id="rId110" Type="http://schemas.openxmlformats.org/officeDocument/2006/relationships/hyperlink" Target="http://www.blackmolas." TargetMode="External"/><Relationship Id="rId115" Type="http://schemas.openxmlformats.org/officeDocument/2006/relationships/hyperlink" Target="http://www.gergedanset.yerlishop.com" TargetMode="External"/><Relationship Id="rId131" Type="http://schemas.openxmlformats.org/officeDocument/2006/relationships/hyperlink" Target="http://www.vefailac.com.tr" TargetMode="External"/><Relationship Id="rId136" Type="http://schemas.openxmlformats.org/officeDocument/2006/relationships/hyperlink" Target="http://www.n11.com" TargetMode="External"/><Relationship Id="rId157" Type="http://schemas.openxmlformats.org/officeDocument/2006/relationships/hyperlink" Target="http://www.bertizhotel.com" TargetMode="External"/><Relationship Id="rId178" Type="http://schemas.openxmlformats.org/officeDocument/2006/relationships/hyperlink" Target="http://www.ihtiyacinne.com" TargetMode="External"/><Relationship Id="rId61" Type="http://schemas.openxmlformats.org/officeDocument/2006/relationships/hyperlink" Target="http://www.atadis.com.tr" TargetMode="External"/><Relationship Id="rId82" Type="http://schemas.openxmlformats.org/officeDocument/2006/relationships/hyperlink" Target="http://www.krilloil.com.tr" TargetMode="External"/><Relationship Id="rId152" Type="http://schemas.openxmlformats.org/officeDocument/2006/relationships/hyperlink" Target="http://www.susesitermal.com" TargetMode="External"/><Relationship Id="rId173" Type="http://schemas.openxmlformats.org/officeDocument/2006/relationships/hyperlink" Target="http://www.saraybosnauniversiteleri.org" TargetMode="External"/><Relationship Id="rId194" Type="http://schemas.openxmlformats.org/officeDocument/2006/relationships/hyperlink" Target="http://www.zayiflamaayakkabisi.net" TargetMode="External"/><Relationship Id="rId199" Type="http://schemas.openxmlformats.org/officeDocument/2006/relationships/hyperlink" Target="http://www.saatvesaat.com.tr" TargetMode="External"/><Relationship Id="rId203" Type="http://schemas.openxmlformats.org/officeDocument/2006/relationships/fontTable" Target="fontTable.xml"/><Relationship Id="rId19" Type="http://schemas.openxmlformats.org/officeDocument/2006/relationships/hyperlink" Target="http://www.amway.com.tr" TargetMode="External"/><Relationship Id="rId14" Type="http://schemas.openxmlformats.org/officeDocument/2006/relationships/hyperlink" Target="http://www.istanbulgunlugu.com" TargetMode="External"/><Relationship Id="rId30" Type="http://schemas.openxmlformats.org/officeDocument/2006/relationships/hyperlink" Target="http://www.zeytinyapragiekstrakti.gen.tr" TargetMode="External"/><Relationship Id="rId35" Type="http://schemas.openxmlformats.org/officeDocument/2006/relationships/hyperlink" Target="http://www.prodrug.com.tr" TargetMode="External"/><Relationship Id="rId56" Type="http://schemas.openxmlformats.org/officeDocument/2006/relationships/hyperlink" Target="www.flicker.com" TargetMode="External"/><Relationship Id="rId77" Type="http://schemas.openxmlformats.org/officeDocument/2006/relationships/hyperlink" Target="http://www.womenist.net" TargetMode="External"/><Relationship Id="rId100" Type="http://schemas.openxmlformats.org/officeDocument/2006/relationships/hyperlink" Target="http://www.garlicteasarimsakcayi.gen.tr" TargetMode="External"/><Relationship Id="rId105" Type="http://schemas.openxmlformats.org/officeDocument/2006/relationships/hyperlink" Target="http://www.alkadaysform.com" TargetMode="External"/><Relationship Id="rId126" Type="http://schemas.openxmlformats.org/officeDocument/2006/relationships/hyperlink" Target="http://www.isvecsurubusatis.com" TargetMode="External"/><Relationship Id="rId147" Type="http://schemas.openxmlformats.org/officeDocument/2006/relationships/hyperlink" Target="http://www.pirlantahotel.com" TargetMode="External"/><Relationship Id="rId168" Type="http://schemas.openxmlformats.org/officeDocument/2006/relationships/hyperlink" Target="http://www.ayed.com.tr" TargetMode="External"/><Relationship Id="rId8" Type="http://schemas.openxmlformats.org/officeDocument/2006/relationships/hyperlink" Target="http://www.vodafone.com.tr" TargetMode="External"/><Relationship Id="rId51" Type="http://schemas.openxmlformats.org/officeDocument/2006/relationships/hyperlink" Target="http://www.facebook.com" TargetMode="External"/><Relationship Id="rId72" Type="http://schemas.openxmlformats.org/officeDocument/2006/relationships/hyperlink" Target="http://www.handepolat.com.tr" TargetMode="External"/><Relationship Id="rId93" Type="http://schemas.openxmlformats.org/officeDocument/2006/relationships/hyperlink" Target="http://www.krilloil.com.tr/" TargetMode="External"/><Relationship Id="rId98" Type="http://schemas.openxmlformats.org/officeDocument/2006/relationships/hyperlink" Target="http://www.yesil-kahveturkiye.com" TargetMode="External"/><Relationship Id="rId121" Type="http://schemas.openxmlformats.org/officeDocument/2006/relationships/hyperlink" Target="http://www.first.com.tr" TargetMode="External"/><Relationship Id="rId142" Type="http://schemas.openxmlformats.org/officeDocument/2006/relationships/hyperlink" Target="http://www.sanalmarket.com" TargetMode="External"/><Relationship Id="rId163" Type="http://schemas.openxmlformats.org/officeDocument/2006/relationships/hyperlink" Target="http://www.akgulbodrumdeluxehotel.com" TargetMode="External"/><Relationship Id="rId184" Type="http://schemas.openxmlformats.org/officeDocument/2006/relationships/hyperlink" Target="http://www.etkinpazarlama.com" TargetMode="External"/><Relationship Id="rId189" Type="http://schemas.openxmlformats.org/officeDocument/2006/relationships/hyperlink" Target="http://www.yeninesilkazanc.com" TargetMode="External"/><Relationship Id="rId3" Type="http://schemas.openxmlformats.org/officeDocument/2006/relationships/styles" Target="styles.xml"/><Relationship Id="rId25" Type="http://schemas.openxmlformats.org/officeDocument/2006/relationships/hyperlink" Target="http://www.haykurshop.com" TargetMode="External"/><Relationship Id="rId46" Type="http://schemas.openxmlformats.org/officeDocument/2006/relationships/hyperlink" Target="http://www.drturgaykarakaya.com" TargetMode="External"/><Relationship Id="rId67" Type="http://schemas.openxmlformats.org/officeDocument/2006/relationships/hyperlink" Target="http://www.ankaraguzellikmerkezleri.com" TargetMode="External"/><Relationship Id="rId116" Type="http://schemas.openxmlformats.org/officeDocument/2006/relationships/hyperlink" Target="http://www.gergedanboynuzuhapi.com" TargetMode="External"/><Relationship Id="rId137" Type="http://schemas.openxmlformats.org/officeDocument/2006/relationships/hyperlink" Target="http://www.cintopusiparis.net" TargetMode="External"/><Relationship Id="rId158" Type="http://schemas.openxmlformats.org/officeDocument/2006/relationships/hyperlink" Target="http://www.hotelnilbahir.com" TargetMode="External"/><Relationship Id="rId20" Type="http://schemas.openxmlformats.org/officeDocument/2006/relationships/hyperlink" Target="http://www.ilacpedia.com" TargetMode="External"/><Relationship Id="rId41" Type="http://schemas.openxmlformats.org/officeDocument/2006/relationships/hyperlink" Target="http://www.nurturia.com.tr" TargetMode="External"/><Relationship Id="rId62" Type="http://schemas.openxmlformats.org/officeDocument/2006/relationships/hyperlink" Target="http://www.atadis.com.tr" TargetMode="External"/><Relationship Id="rId83" Type="http://schemas.openxmlformats.org/officeDocument/2006/relationships/hyperlink" Target="http://www.krill.com.tr" TargetMode="External"/><Relationship Id="rId88" Type="http://schemas.openxmlformats.org/officeDocument/2006/relationships/hyperlink" Target="http://www.krilloil.com.tr/portfolio-item/314/" TargetMode="External"/><Relationship Id="rId111" Type="http://schemas.openxmlformats.org/officeDocument/2006/relationships/hyperlink" Target="http://www.blackmolas." TargetMode="External"/><Relationship Id="rId132" Type="http://schemas.openxmlformats.org/officeDocument/2006/relationships/hyperlink" Target="http://www.vefailac.com.tr" TargetMode="External"/><Relationship Id="rId153" Type="http://schemas.openxmlformats.org/officeDocument/2006/relationships/hyperlink" Target="http://www.susesitermal.com" TargetMode="External"/><Relationship Id="rId174" Type="http://schemas.openxmlformats.org/officeDocument/2006/relationships/hyperlink" Target="http://www.saraybosnadaegitim.org" TargetMode="External"/><Relationship Id="rId179" Type="http://schemas.openxmlformats.org/officeDocument/2006/relationships/hyperlink" Target="http://www.bugununkampanyasi.com" TargetMode="External"/><Relationship Id="rId195" Type="http://schemas.openxmlformats.org/officeDocument/2006/relationships/hyperlink" Target="http://www.ykm.com.tr" TargetMode="External"/><Relationship Id="rId190" Type="http://schemas.openxmlformats.org/officeDocument/2006/relationships/hyperlink" Target="http://www.yeninesilkazanc.com" TargetMode="External"/><Relationship Id="rId204" Type="http://schemas.openxmlformats.org/officeDocument/2006/relationships/theme" Target="theme/theme1.xml"/><Relationship Id="rId15" Type="http://schemas.openxmlformats.org/officeDocument/2006/relationships/hyperlink" Target="http://www.moneyclubkart.com" TargetMode="External"/><Relationship Id="rId36" Type="http://schemas.openxmlformats.org/officeDocument/2006/relationships/hyperlink" Target="http://www.produg.com.tr" TargetMode="External"/><Relationship Id="rId57" Type="http://schemas.openxmlformats.org/officeDocument/2006/relationships/hyperlink" Target="http://www.busecolpan.com" TargetMode="External"/><Relationship Id="rId106" Type="http://schemas.openxmlformats.org/officeDocument/2006/relationships/hyperlink" Target="http://www.facebook.com/kombucayivekombumantaribenimeczanem" TargetMode="External"/><Relationship Id="rId127" Type="http://schemas.openxmlformats.org/officeDocument/2006/relationships/hyperlink" Target="http://www.dermoks.com" TargetMode="External"/><Relationship Id="rId10" Type="http://schemas.openxmlformats.org/officeDocument/2006/relationships/hyperlink" Target="http://www.vodafone.com.tr" TargetMode="External"/><Relationship Id="rId31" Type="http://schemas.openxmlformats.org/officeDocument/2006/relationships/hyperlink" Target="http://www." TargetMode="External"/><Relationship Id="rId52" Type="http://schemas.openxmlformats.org/officeDocument/2006/relationships/hyperlink" Target="www.dentamalatya.com" TargetMode="External"/><Relationship Id="rId73" Type="http://schemas.openxmlformats.org/officeDocument/2006/relationships/hyperlink" Target="http://www.safirbitkisel.com" TargetMode="External"/><Relationship Id="rId78" Type="http://schemas.openxmlformats.org/officeDocument/2006/relationships/hyperlink" Target="http://www.womenist.net" TargetMode="External"/><Relationship Id="rId94" Type="http://schemas.openxmlformats.org/officeDocument/2006/relationships/hyperlink" Target="http://www.krilloil.com.tr/" TargetMode="External"/><Relationship Id="rId99" Type="http://schemas.openxmlformats.org/officeDocument/2006/relationships/hyperlink" Target="http://www.10dayszayiflama.yerlishop.com" TargetMode="External"/><Relationship Id="rId101" Type="http://schemas.openxmlformats.org/officeDocument/2006/relationships/hyperlink" Target="http://www.garlicteasarimsakcayi.gen.tr" TargetMode="External"/><Relationship Id="rId122" Type="http://schemas.openxmlformats.org/officeDocument/2006/relationships/hyperlink" Target="http://www.first.com.tr" TargetMode="External"/><Relationship Id="rId143" Type="http://schemas.openxmlformats.org/officeDocument/2006/relationships/hyperlink" Target="http://www.hotelgrandozcelik.com" TargetMode="External"/><Relationship Id="rId148" Type="http://schemas.openxmlformats.org/officeDocument/2006/relationships/hyperlink" Target="http://www.pirlantahotel.com" TargetMode="External"/><Relationship Id="rId164" Type="http://schemas.openxmlformats.org/officeDocument/2006/relationships/hyperlink" Target="http://www.hotelsandal.com" TargetMode="External"/><Relationship Id="rId169" Type="http://schemas.openxmlformats.org/officeDocument/2006/relationships/hyperlink" Target="http://www.bosnahersekegitim.com.tr" TargetMode="External"/><Relationship Id="rId185"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http://www.vodafone.com.tr" TargetMode="External"/><Relationship Id="rId180" Type="http://schemas.openxmlformats.org/officeDocument/2006/relationships/hyperlink" Target="http://www.bugununkampanyasi.com" TargetMode="External"/><Relationship Id="rId26" Type="http://schemas.openxmlformats.org/officeDocument/2006/relationships/hyperlink" Target="http://www.purneva.com" TargetMode="External"/><Relationship Id="rId47" Type="http://schemas.openxmlformats.org/officeDocument/2006/relationships/hyperlink" Target="http://www.facebook.com" TargetMode="External"/><Relationship Id="rId68" Type="http://schemas.openxmlformats.org/officeDocument/2006/relationships/hyperlink" Target="http://www.firmasec.com" TargetMode="External"/><Relationship Id="rId89" Type="http://schemas.openxmlformats.org/officeDocument/2006/relationships/hyperlink" Target="http://www.krilloil.com.tr/" TargetMode="External"/><Relationship Id="rId112" Type="http://schemas.openxmlformats.org/officeDocument/2006/relationships/hyperlink" Target="http://www.blackmolas." TargetMode="External"/><Relationship Id="rId133" Type="http://schemas.openxmlformats.org/officeDocument/2006/relationships/hyperlink" Target="http://www.twitter.com" TargetMode="External"/><Relationship Id="rId154" Type="http://schemas.openxmlformats.org/officeDocument/2006/relationships/hyperlink" Target="http://www.susesitermal.com" TargetMode="External"/><Relationship Id="rId175" Type="http://schemas.openxmlformats.org/officeDocument/2006/relationships/hyperlink" Target="http://www.saraybosnauniversiteleri.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5340-86A8-47CD-B3FF-EB8C110B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139</Pages>
  <Words>61141</Words>
  <Characters>348504</Characters>
  <Application>Microsoft Office Word</Application>
  <DocSecurity>0</DocSecurity>
  <Lines>2904</Lines>
  <Paragraphs>817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Aksel Meray</dc:creator>
  <cp:lastModifiedBy>Emine Kübra Ergen</cp:lastModifiedBy>
  <cp:revision>171</cp:revision>
  <dcterms:created xsi:type="dcterms:W3CDTF">2015-04-01T10:44:00Z</dcterms:created>
  <dcterms:modified xsi:type="dcterms:W3CDTF">2015-06-10T09:35:00Z</dcterms:modified>
</cp:coreProperties>
</file>